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AD9" w:rsidRPr="00DA3AD9" w:rsidRDefault="00DA3AD9" w:rsidP="00DA3AD9">
      <w:pPr>
        <w:jc w:val="center"/>
        <w:rPr>
          <w:rFonts w:ascii="楷体_GB2312" w:eastAsia="楷体_GB2312"/>
          <w:b/>
          <w:sz w:val="40"/>
        </w:rPr>
      </w:pPr>
      <w:bookmarkStart w:id="0" w:name="_GoBack"/>
      <w:bookmarkEnd w:id="0"/>
      <w:r w:rsidRPr="00DA3AD9">
        <w:rPr>
          <w:rFonts w:ascii="楷体_GB2312" w:eastAsia="楷体_GB2312" w:hint="eastAsia"/>
          <w:b/>
          <w:sz w:val="40"/>
        </w:rPr>
        <w:t>板式楼梯计算书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 w:hint="eastAsia"/>
        </w:rPr>
        <w:t>项目名称</w:t>
      </w:r>
      <w:r w:rsidRPr="00DA3AD9">
        <w:rPr>
          <w:rFonts w:ascii="宋体" w:hAnsi="宋体"/>
        </w:rPr>
        <w:t>_____________日    期_____________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 w:hint="eastAsia"/>
        </w:rPr>
        <w:t>设</w:t>
      </w:r>
      <w:r w:rsidRPr="00DA3AD9">
        <w:rPr>
          <w:rFonts w:ascii="宋体" w:hAnsi="宋体"/>
        </w:rPr>
        <w:t xml:space="preserve"> 计 者_____________校 对 者_____________</w:t>
      </w:r>
    </w:p>
    <w:p w:rsidR="00DA3AD9" w:rsidRPr="00DA3AD9" w:rsidRDefault="00DA3AD9" w:rsidP="00DA3AD9">
      <w:pPr>
        <w:jc w:val="left"/>
        <w:rPr>
          <w:rFonts w:ascii="宋体" w:hAnsi="宋体"/>
          <w:b/>
        </w:rPr>
      </w:pPr>
      <w:r w:rsidRPr="00DA3AD9">
        <w:rPr>
          <w:rFonts w:ascii="宋体" w:hAnsi="宋体" w:hint="eastAsia"/>
          <w:b/>
        </w:rPr>
        <w:t>一、构件编号</w:t>
      </w:r>
      <w:r w:rsidRPr="00DA3AD9">
        <w:rPr>
          <w:rFonts w:ascii="宋体" w:hAnsi="宋体"/>
          <w:b/>
        </w:rPr>
        <w:t>:ATb1</w:t>
      </w:r>
    </w:p>
    <w:p w:rsidR="00DA3AD9" w:rsidRPr="00DA3AD9" w:rsidRDefault="00DA3AD9" w:rsidP="00DA3AD9">
      <w:pPr>
        <w:jc w:val="left"/>
        <w:rPr>
          <w:rFonts w:ascii="宋体" w:hAnsi="宋体"/>
          <w:b/>
        </w:rPr>
      </w:pPr>
      <w:r w:rsidRPr="00DA3AD9">
        <w:rPr>
          <w:rFonts w:ascii="宋体" w:hAnsi="宋体" w:hint="eastAsia"/>
          <w:b/>
        </w:rPr>
        <w:t>二、示意图：</w:t>
      </w:r>
    </w:p>
    <w:p w:rsidR="00976B72" w:rsidRDefault="00DA3AD9" w:rsidP="00DA3AD9">
      <w:pPr>
        <w:jc w:val="left"/>
        <w:rPr>
          <w:noProof/>
        </w:rPr>
      </w:pPr>
      <w:r w:rsidRPr="00CF5820">
        <w:rPr>
          <w:noProof/>
        </w:rPr>
        <w:drawing>
          <wp:inline distT="0" distB="0" distL="0" distR="0">
            <wp:extent cx="4762500" cy="3362325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AD9" w:rsidRPr="00DA3AD9" w:rsidRDefault="00DA3AD9" w:rsidP="00DA3AD9">
      <w:pPr>
        <w:jc w:val="left"/>
        <w:rPr>
          <w:rFonts w:ascii="宋体" w:hAnsi="宋体"/>
          <w:b/>
        </w:rPr>
      </w:pPr>
      <w:r w:rsidRPr="00DA3AD9">
        <w:rPr>
          <w:rFonts w:ascii="宋体" w:hAnsi="宋体" w:hint="eastAsia"/>
          <w:b/>
        </w:rPr>
        <w:t>三、基本资料：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1.依据规范：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《建筑结构荷载规范》（GB50009-2012）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《混凝土结构设计规范》 GB50010-2010(2015年版)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《混凝土结构构造手册》 （中国建筑工业出版社 第五版）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2.几何参数：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楼梯净跨: L</w:t>
      </w:r>
      <w:r w:rsidRPr="00DA3AD9">
        <w:rPr>
          <w:rFonts w:ascii="宋体" w:hAnsi="宋体"/>
          <w:vertAlign w:val="subscript"/>
        </w:rPr>
        <w:t>1</w:t>
      </w:r>
      <w:r w:rsidRPr="00DA3AD9">
        <w:rPr>
          <w:rFonts w:ascii="宋体" w:hAnsi="宋体"/>
        </w:rPr>
        <w:t xml:space="preserve"> = 3360 mm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楼梯高度: H = 1950 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梯板厚: t = 130 mm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踏步数: n = 13(阶)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上平台楼梯梁宽度: b</w:t>
      </w:r>
      <w:r w:rsidRPr="00DA3AD9">
        <w:rPr>
          <w:rFonts w:ascii="宋体" w:hAnsi="宋体"/>
          <w:vertAlign w:val="subscript"/>
        </w:rPr>
        <w:t>1</w:t>
      </w:r>
      <w:r w:rsidRPr="00DA3AD9">
        <w:rPr>
          <w:rFonts w:ascii="宋体" w:hAnsi="宋体"/>
        </w:rPr>
        <w:t xml:space="preserve"> = 200 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下平台楼梯梁宽度: b</w:t>
      </w:r>
      <w:r w:rsidRPr="00DA3AD9">
        <w:rPr>
          <w:rFonts w:ascii="宋体" w:hAnsi="宋体"/>
          <w:vertAlign w:val="subscript"/>
        </w:rPr>
        <w:t>2</w:t>
      </w:r>
      <w:r w:rsidRPr="00DA3AD9">
        <w:rPr>
          <w:rFonts w:ascii="宋体" w:hAnsi="宋体"/>
        </w:rPr>
        <w:t xml:space="preserve"> = 200 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3.荷载标准值：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可变荷载：q = 3.50kN/m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面层荷载：q</w:t>
      </w:r>
      <w:r w:rsidRPr="00DA3AD9">
        <w:rPr>
          <w:rFonts w:ascii="宋体" w:hAnsi="宋体"/>
          <w:vertAlign w:val="subscript"/>
        </w:rPr>
        <w:t>m</w:t>
      </w:r>
      <w:r w:rsidRPr="00DA3AD9">
        <w:rPr>
          <w:rFonts w:ascii="宋体" w:hAnsi="宋体"/>
        </w:rPr>
        <w:t xml:space="preserve"> = 1.70kN/m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栏杆荷载：q</w:t>
      </w:r>
      <w:r w:rsidRPr="00DA3AD9">
        <w:rPr>
          <w:rFonts w:ascii="宋体" w:hAnsi="宋体"/>
          <w:vertAlign w:val="subscript"/>
        </w:rPr>
        <w:t>f</w:t>
      </w:r>
      <w:r w:rsidRPr="00DA3AD9">
        <w:rPr>
          <w:rFonts w:ascii="宋体" w:hAnsi="宋体"/>
        </w:rPr>
        <w:t xml:space="preserve"> = 1.50kN/m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永久荷载分项系数: γ</w:t>
      </w:r>
      <w:r w:rsidRPr="00DA3AD9">
        <w:rPr>
          <w:rFonts w:ascii="宋体" w:hAnsi="宋体"/>
          <w:vertAlign w:val="subscript"/>
        </w:rPr>
        <w:t>G</w:t>
      </w:r>
      <w:r w:rsidRPr="00DA3AD9">
        <w:rPr>
          <w:rFonts w:ascii="宋体" w:hAnsi="宋体"/>
        </w:rPr>
        <w:t xml:space="preserve"> = 1.30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可变荷载分项系数: γ</w:t>
      </w:r>
      <w:r w:rsidRPr="00DA3AD9">
        <w:rPr>
          <w:rFonts w:ascii="宋体" w:hAnsi="宋体"/>
          <w:vertAlign w:val="subscript"/>
        </w:rPr>
        <w:t>Q</w:t>
      </w:r>
      <w:r w:rsidRPr="00DA3AD9">
        <w:rPr>
          <w:rFonts w:ascii="宋体" w:hAnsi="宋体"/>
        </w:rPr>
        <w:t xml:space="preserve"> = 1.50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可变荷载调整系数: γ</w:t>
      </w:r>
      <w:r w:rsidRPr="00DA3AD9">
        <w:rPr>
          <w:rFonts w:ascii="宋体" w:hAnsi="宋体"/>
          <w:vertAlign w:val="subscript"/>
        </w:rPr>
        <w:t>L</w:t>
      </w:r>
      <w:r w:rsidRPr="00DA3AD9">
        <w:rPr>
          <w:rFonts w:ascii="宋体" w:hAnsi="宋体"/>
        </w:rPr>
        <w:t xml:space="preserve"> = 1.10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准永久值系数: ψ</w:t>
      </w:r>
      <w:r w:rsidRPr="00DA3AD9">
        <w:rPr>
          <w:rFonts w:ascii="宋体" w:hAnsi="宋体"/>
          <w:vertAlign w:val="subscript"/>
        </w:rPr>
        <w:t>q</w:t>
      </w:r>
      <w:r w:rsidRPr="00DA3AD9">
        <w:rPr>
          <w:rFonts w:ascii="宋体" w:hAnsi="宋体"/>
        </w:rPr>
        <w:t xml:space="preserve"> = 0.50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4.材料信息：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混凝土强度等级: C25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f</w:t>
      </w:r>
      <w:r w:rsidRPr="00DA3AD9">
        <w:rPr>
          <w:rFonts w:ascii="宋体" w:hAnsi="宋体"/>
          <w:vertAlign w:val="subscript"/>
        </w:rPr>
        <w:t>c</w:t>
      </w:r>
      <w:r w:rsidRPr="00DA3AD9">
        <w:rPr>
          <w:rFonts w:ascii="宋体" w:hAnsi="宋体"/>
        </w:rPr>
        <w:t xml:space="preserve"> = 11.90 N/mm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f</w:t>
      </w:r>
      <w:r w:rsidRPr="00DA3AD9">
        <w:rPr>
          <w:rFonts w:ascii="宋体" w:hAnsi="宋体"/>
          <w:vertAlign w:val="subscript"/>
        </w:rPr>
        <w:t>t</w:t>
      </w:r>
      <w:r w:rsidRPr="00DA3AD9">
        <w:rPr>
          <w:rFonts w:ascii="宋体" w:hAnsi="宋体"/>
        </w:rPr>
        <w:t xml:space="preserve"> = 1.27 N/mm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R</w:t>
      </w:r>
      <w:r w:rsidRPr="00DA3AD9">
        <w:rPr>
          <w:rFonts w:ascii="宋体" w:hAnsi="宋体"/>
          <w:vertAlign w:val="subscript"/>
        </w:rPr>
        <w:t>c</w:t>
      </w:r>
      <w:r w:rsidRPr="00DA3AD9">
        <w:rPr>
          <w:rFonts w:ascii="宋体" w:hAnsi="宋体"/>
        </w:rPr>
        <w:t>=25.0 kN/m</w:t>
      </w:r>
      <w:r w:rsidRPr="00DA3AD9">
        <w:rPr>
          <w:rFonts w:ascii="宋体" w:hAnsi="宋体"/>
          <w:vertAlign w:val="superscript"/>
        </w:rPr>
        <w:t>3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f</w:t>
      </w:r>
      <w:r w:rsidRPr="00DA3AD9">
        <w:rPr>
          <w:rFonts w:ascii="宋体" w:hAnsi="宋体"/>
          <w:vertAlign w:val="subscript"/>
        </w:rPr>
        <w:t>tk</w:t>
      </w:r>
      <w:r w:rsidRPr="00DA3AD9">
        <w:rPr>
          <w:rFonts w:ascii="宋体" w:hAnsi="宋体"/>
        </w:rPr>
        <w:t xml:space="preserve"> = 1.78 N/mm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E</w:t>
      </w:r>
      <w:r w:rsidRPr="00DA3AD9">
        <w:rPr>
          <w:rFonts w:ascii="宋体" w:hAnsi="宋体"/>
          <w:vertAlign w:val="subscript"/>
        </w:rPr>
        <w:t>c</w:t>
      </w:r>
      <w:r w:rsidRPr="00DA3AD9">
        <w:rPr>
          <w:rFonts w:ascii="宋体" w:hAnsi="宋体"/>
        </w:rPr>
        <w:t xml:space="preserve"> = 2.80*10</w:t>
      </w:r>
      <w:r w:rsidRPr="00DA3AD9">
        <w:rPr>
          <w:rFonts w:ascii="宋体" w:hAnsi="宋体"/>
          <w:vertAlign w:val="superscript"/>
        </w:rPr>
        <w:t>4</w:t>
      </w:r>
      <w:r w:rsidRPr="00DA3AD9">
        <w:rPr>
          <w:rFonts w:ascii="宋体" w:hAnsi="宋体"/>
        </w:rPr>
        <w:t xml:space="preserve"> N/mm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钢筋强度等级: HRB400 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f</w:t>
      </w:r>
      <w:r w:rsidRPr="00DA3AD9">
        <w:rPr>
          <w:rFonts w:ascii="宋体" w:hAnsi="宋体"/>
          <w:vertAlign w:val="subscript"/>
        </w:rPr>
        <w:t>y</w:t>
      </w:r>
      <w:r w:rsidRPr="00DA3AD9">
        <w:rPr>
          <w:rFonts w:ascii="宋体" w:hAnsi="宋体"/>
        </w:rPr>
        <w:t xml:space="preserve"> = 360 N/mm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 xml:space="preserve"> 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E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 xml:space="preserve"> = 2.00*10</w:t>
      </w:r>
      <w:r w:rsidRPr="00DA3AD9">
        <w:rPr>
          <w:rFonts w:ascii="宋体" w:hAnsi="宋体"/>
          <w:vertAlign w:val="superscript"/>
        </w:rPr>
        <w:t>5</w:t>
      </w:r>
      <w:r w:rsidRPr="00DA3AD9">
        <w:rPr>
          <w:rFonts w:ascii="宋体" w:hAnsi="宋体"/>
        </w:rPr>
        <w:t xml:space="preserve"> N/mm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lastRenderedPageBreak/>
        <w:tab/>
      </w:r>
      <w:r w:rsidRPr="00DA3AD9">
        <w:rPr>
          <w:rFonts w:ascii="宋体" w:hAnsi="宋体"/>
        </w:rPr>
        <w:tab/>
        <w:t>保护层厚度：c = 20.0 mm</w:t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R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=20 kN/m</w:t>
      </w:r>
      <w:r w:rsidRPr="00DA3AD9">
        <w:rPr>
          <w:rFonts w:ascii="宋体" w:hAnsi="宋体"/>
          <w:vertAlign w:val="superscript"/>
        </w:rPr>
        <w:t>3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受拉区纵向钢筋类别：带肋钢筋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梯段板纵筋合力点至近边距离：a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 xml:space="preserve"> = 25.00 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考虑支座嵌固作用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求配筋时弯矩折减α1 = 0.8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求裂缝时弯矩折减α2 = 0.8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求挠度时弯矩折减α3 = 0.8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考虑踏步系数β = 0.6</w:t>
      </w:r>
    </w:p>
    <w:p w:rsidR="00DA3AD9" w:rsidRPr="00DA3AD9" w:rsidRDefault="00DA3AD9" w:rsidP="00DA3AD9">
      <w:pPr>
        <w:jc w:val="left"/>
        <w:rPr>
          <w:rFonts w:ascii="宋体" w:hAnsi="宋体"/>
          <w:b/>
        </w:rPr>
      </w:pPr>
      <w:r w:rsidRPr="00DA3AD9">
        <w:rPr>
          <w:rFonts w:ascii="宋体" w:hAnsi="宋体" w:hint="eastAsia"/>
          <w:b/>
        </w:rPr>
        <w:t>四、计算过程：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1. 楼梯几何参数：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踏步高度：h = 0.1500 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踏步宽度：b = 0.2800 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计算跨度：L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</w:rPr>
        <w:t xml:space="preserve"> = L</w:t>
      </w:r>
      <w:r w:rsidRPr="00DA3AD9">
        <w:rPr>
          <w:rFonts w:ascii="宋体" w:hAnsi="宋体"/>
          <w:vertAlign w:val="subscript"/>
        </w:rPr>
        <w:t>1</w:t>
      </w:r>
      <w:r w:rsidRPr="00DA3AD9">
        <w:rPr>
          <w:rFonts w:ascii="宋体" w:hAnsi="宋体" w:hint="eastAsia"/>
        </w:rPr>
        <w:t>＋</w:t>
      </w:r>
      <w:r w:rsidRPr="00DA3AD9">
        <w:rPr>
          <w:rFonts w:ascii="宋体" w:hAnsi="宋体"/>
        </w:rPr>
        <w:t>(b</w:t>
      </w:r>
      <w:r w:rsidRPr="00DA3AD9">
        <w:rPr>
          <w:rFonts w:ascii="宋体" w:hAnsi="宋体"/>
          <w:vertAlign w:val="subscript"/>
        </w:rPr>
        <w:t>1</w:t>
      </w:r>
      <w:r w:rsidRPr="00DA3AD9">
        <w:rPr>
          <w:rFonts w:ascii="宋体" w:hAnsi="宋体" w:hint="eastAsia"/>
        </w:rPr>
        <w:t>＋</w:t>
      </w:r>
      <w:r w:rsidRPr="00DA3AD9">
        <w:rPr>
          <w:rFonts w:ascii="宋体" w:hAnsi="宋体"/>
        </w:rPr>
        <w:t>b</w:t>
      </w:r>
      <w:r w:rsidRPr="00DA3AD9">
        <w:rPr>
          <w:rFonts w:ascii="宋体" w:hAnsi="宋体"/>
          <w:vertAlign w:val="subscript"/>
        </w:rPr>
        <w:t>2</w:t>
      </w:r>
      <w:r w:rsidRPr="00DA3AD9">
        <w:rPr>
          <w:rFonts w:ascii="宋体" w:hAnsi="宋体"/>
        </w:rPr>
        <w:t>)/2 = 3.36＋(0.20＋0.20)/2 = 3.56 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梯段板与水平方向夹角余弦值：cosα = 0.881 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2. 荷载计算( 取 B = 1m 宽板带)：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(1) 梯段板：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面层：g</w:t>
      </w:r>
      <w:r w:rsidRPr="00DA3AD9">
        <w:rPr>
          <w:rFonts w:ascii="宋体" w:hAnsi="宋体"/>
          <w:vertAlign w:val="subscript"/>
        </w:rPr>
        <w:t>km</w:t>
      </w:r>
      <w:r w:rsidRPr="00DA3AD9">
        <w:rPr>
          <w:rFonts w:ascii="宋体" w:hAnsi="宋体"/>
        </w:rPr>
        <w:t xml:space="preserve"> = (B＋B*h/b)*q</w:t>
      </w:r>
      <w:r w:rsidRPr="00DA3AD9">
        <w:rPr>
          <w:rFonts w:ascii="宋体" w:hAnsi="宋体"/>
          <w:vertAlign w:val="subscript"/>
        </w:rPr>
        <w:t>m</w:t>
      </w:r>
      <w:r w:rsidRPr="00DA3AD9">
        <w:rPr>
          <w:rFonts w:ascii="宋体" w:hAnsi="宋体"/>
        </w:rPr>
        <w:t xml:space="preserve"> = (1＋1*0.15/0.28)*1.70 = 2.61 kN/m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自重：g</w:t>
      </w:r>
      <w:r w:rsidRPr="00DA3AD9">
        <w:rPr>
          <w:rFonts w:ascii="宋体" w:hAnsi="宋体"/>
          <w:vertAlign w:val="subscript"/>
        </w:rPr>
        <w:t>kt</w:t>
      </w:r>
      <w:r w:rsidRPr="00DA3AD9">
        <w:rPr>
          <w:rFonts w:ascii="宋体" w:hAnsi="宋体"/>
        </w:rPr>
        <w:t xml:space="preserve"> = R</w:t>
      </w:r>
      <w:r w:rsidRPr="00DA3AD9">
        <w:rPr>
          <w:rFonts w:ascii="宋体" w:hAnsi="宋体"/>
          <w:vertAlign w:val="subscript"/>
        </w:rPr>
        <w:t>c</w:t>
      </w:r>
      <w:r w:rsidRPr="00DA3AD9">
        <w:rPr>
          <w:rFonts w:ascii="宋体" w:hAnsi="宋体"/>
        </w:rPr>
        <w:t>*B*(t/cosα＋h/2) = 25*1*(0.13/0.881＋0.15/2) = 5.56 kN/m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抹灰：g</w:t>
      </w:r>
      <w:r w:rsidRPr="00DA3AD9">
        <w:rPr>
          <w:rFonts w:ascii="宋体" w:hAnsi="宋体"/>
          <w:vertAlign w:val="subscript"/>
        </w:rPr>
        <w:t>ks</w:t>
      </w:r>
      <w:r w:rsidRPr="00DA3AD9">
        <w:rPr>
          <w:rFonts w:ascii="宋体" w:hAnsi="宋体"/>
        </w:rPr>
        <w:t xml:space="preserve"> = R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*B*c/cosα = 20*1*0.02/0.881 = 0.45 kN/m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恒荷标准值：P</w:t>
      </w:r>
      <w:r w:rsidRPr="00DA3AD9">
        <w:rPr>
          <w:rFonts w:ascii="宋体" w:hAnsi="宋体"/>
          <w:vertAlign w:val="subscript"/>
        </w:rPr>
        <w:t>k</w:t>
      </w:r>
      <w:r w:rsidRPr="00DA3AD9">
        <w:rPr>
          <w:rFonts w:ascii="宋体" w:hAnsi="宋体"/>
        </w:rPr>
        <w:t xml:space="preserve"> = g</w:t>
      </w:r>
      <w:r w:rsidRPr="00DA3AD9">
        <w:rPr>
          <w:rFonts w:ascii="宋体" w:hAnsi="宋体"/>
          <w:vertAlign w:val="subscript"/>
        </w:rPr>
        <w:t>km</w:t>
      </w:r>
      <w:r w:rsidRPr="00DA3AD9">
        <w:rPr>
          <w:rFonts w:ascii="宋体" w:hAnsi="宋体" w:hint="eastAsia"/>
        </w:rPr>
        <w:t>＋</w:t>
      </w:r>
      <w:r w:rsidRPr="00DA3AD9">
        <w:rPr>
          <w:rFonts w:ascii="宋体" w:hAnsi="宋体"/>
        </w:rPr>
        <w:t>g</w:t>
      </w:r>
      <w:r w:rsidRPr="00DA3AD9">
        <w:rPr>
          <w:rFonts w:ascii="宋体" w:hAnsi="宋体"/>
          <w:vertAlign w:val="subscript"/>
        </w:rPr>
        <w:t>kt</w:t>
      </w:r>
      <w:r w:rsidRPr="00DA3AD9">
        <w:rPr>
          <w:rFonts w:ascii="宋体" w:hAnsi="宋体" w:hint="eastAsia"/>
        </w:rPr>
        <w:t>＋</w:t>
      </w:r>
      <w:r w:rsidRPr="00DA3AD9">
        <w:rPr>
          <w:rFonts w:ascii="宋体" w:hAnsi="宋体"/>
        </w:rPr>
        <w:t>g</w:t>
      </w:r>
      <w:r w:rsidRPr="00DA3AD9">
        <w:rPr>
          <w:rFonts w:ascii="宋体" w:hAnsi="宋体"/>
          <w:vertAlign w:val="subscript"/>
        </w:rPr>
        <w:t>ks</w:t>
      </w:r>
      <w:r w:rsidRPr="00DA3AD9">
        <w:rPr>
          <w:rFonts w:ascii="宋体" w:hAnsi="宋体" w:hint="eastAsia"/>
        </w:rPr>
        <w:t>＋</w:t>
      </w:r>
      <w:r w:rsidRPr="00DA3AD9">
        <w:rPr>
          <w:rFonts w:ascii="宋体" w:hAnsi="宋体"/>
        </w:rPr>
        <w:t>q</w:t>
      </w:r>
      <w:r w:rsidRPr="00DA3AD9">
        <w:rPr>
          <w:rFonts w:ascii="宋体" w:hAnsi="宋体"/>
          <w:vertAlign w:val="subscript"/>
        </w:rPr>
        <w:t>f</w:t>
      </w:r>
      <w:r w:rsidRPr="00DA3AD9">
        <w:rPr>
          <w:rFonts w:ascii="宋体" w:hAnsi="宋体"/>
        </w:rPr>
        <w:t xml:space="preserve"> = 2.61＋5.56＋0.45＋1.50 = 10.13 kN/m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荷载设计值：P</w:t>
      </w:r>
      <w:r w:rsidRPr="00DA3AD9">
        <w:rPr>
          <w:rFonts w:ascii="宋体" w:hAnsi="宋体"/>
          <w:vertAlign w:val="subscript"/>
        </w:rPr>
        <w:t>n</w:t>
      </w:r>
      <w:r w:rsidRPr="00DA3AD9">
        <w:rPr>
          <w:rFonts w:ascii="宋体" w:hAnsi="宋体"/>
        </w:rPr>
        <w:t xml:space="preserve"> = γ</w:t>
      </w:r>
      <w:r w:rsidRPr="00DA3AD9">
        <w:rPr>
          <w:rFonts w:ascii="宋体" w:hAnsi="宋体"/>
          <w:vertAlign w:val="subscript"/>
        </w:rPr>
        <w:t>G</w:t>
      </w:r>
      <w:r w:rsidRPr="00DA3AD9">
        <w:rPr>
          <w:rFonts w:ascii="宋体" w:hAnsi="宋体"/>
        </w:rPr>
        <w:t>*P</w:t>
      </w:r>
      <w:r w:rsidRPr="00DA3AD9">
        <w:rPr>
          <w:rFonts w:ascii="宋体" w:hAnsi="宋体"/>
          <w:vertAlign w:val="subscript"/>
        </w:rPr>
        <w:t>k</w:t>
      </w:r>
      <w:r w:rsidRPr="00DA3AD9">
        <w:rPr>
          <w:rFonts w:ascii="宋体" w:hAnsi="宋体" w:hint="eastAsia"/>
        </w:rPr>
        <w:t>＋γ</w:t>
      </w:r>
      <w:r w:rsidRPr="00DA3AD9">
        <w:rPr>
          <w:rFonts w:ascii="宋体" w:hAnsi="宋体"/>
          <w:vertAlign w:val="subscript"/>
        </w:rPr>
        <w:t>Q</w:t>
      </w:r>
      <w:r w:rsidRPr="00DA3AD9">
        <w:rPr>
          <w:rFonts w:ascii="宋体" w:hAnsi="宋体"/>
        </w:rPr>
        <w:t>*γ</w:t>
      </w:r>
      <w:r w:rsidRPr="00DA3AD9">
        <w:rPr>
          <w:rFonts w:ascii="宋体" w:hAnsi="宋体"/>
          <w:vertAlign w:val="subscript"/>
        </w:rPr>
        <w:t>L</w:t>
      </w:r>
      <w:r w:rsidRPr="00DA3AD9">
        <w:rPr>
          <w:rFonts w:ascii="宋体" w:hAnsi="宋体"/>
        </w:rPr>
        <w:t>*B*q = 1.30*10.13＋1.50*1.10*1*3.50 = 18.94 kN/m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3. 正截面受弯承载力计算：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左端支座反力: R</w:t>
      </w:r>
      <w:r w:rsidRPr="00DA3AD9">
        <w:rPr>
          <w:rFonts w:ascii="宋体" w:hAnsi="宋体"/>
          <w:vertAlign w:val="subscript"/>
        </w:rPr>
        <w:t>l</w:t>
      </w:r>
      <w:r w:rsidRPr="00DA3AD9">
        <w:rPr>
          <w:rFonts w:ascii="宋体" w:hAnsi="宋体"/>
        </w:rPr>
        <w:t xml:space="preserve"> = 33.71 kN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右端支座反力: R</w:t>
      </w:r>
      <w:r w:rsidRPr="00DA3AD9">
        <w:rPr>
          <w:rFonts w:ascii="宋体" w:hAnsi="宋体"/>
          <w:vertAlign w:val="subscript"/>
        </w:rPr>
        <w:t>r</w:t>
      </w:r>
      <w:r w:rsidRPr="00DA3AD9">
        <w:rPr>
          <w:rFonts w:ascii="宋体" w:hAnsi="宋体"/>
        </w:rPr>
        <w:t xml:space="preserve"> = 33.71 kN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最大弯矩截面距左支座的距离: L</w:t>
      </w:r>
      <w:r w:rsidRPr="00DA3AD9">
        <w:rPr>
          <w:rFonts w:ascii="宋体" w:hAnsi="宋体"/>
          <w:vertAlign w:val="subscript"/>
        </w:rPr>
        <w:t>max</w:t>
      </w:r>
      <w:r w:rsidRPr="00DA3AD9">
        <w:rPr>
          <w:rFonts w:ascii="宋体" w:hAnsi="宋体"/>
        </w:rPr>
        <w:t xml:space="preserve"> = 1.78 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最大弯矩截面距左边弯折处的距离: x = 1.78 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M</w:t>
      </w:r>
      <w:r w:rsidRPr="00DA3AD9">
        <w:rPr>
          <w:rFonts w:ascii="宋体" w:hAnsi="宋体"/>
          <w:vertAlign w:val="subscript"/>
        </w:rPr>
        <w:t>max</w:t>
      </w:r>
      <w:r w:rsidRPr="00DA3AD9">
        <w:rPr>
          <w:rFonts w:ascii="宋体" w:hAnsi="宋体"/>
        </w:rPr>
        <w:t xml:space="preserve"> = R</w:t>
      </w:r>
      <w:r w:rsidRPr="00DA3AD9">
        <w:rPr>
          <w:rFonts w:ascii="宋体" w:hAnsi="宋体"/>
          <w:vertAlign w:val="subscript"/>
        </w:rPr>
        <w:t>l</w:t>
      </w:r>
      <w:r w:rsidRPr="00DA3AD9">
        <w:rPr>
          <w:rFonts w:ascii="宋体" w:hAnsi="宋体"/>
        </w:rPr>
        <w:t>*L</w:t>
      </w:r>
      <w:r w:rsidRPr="00DA3AD9">
        <w:rPr>
          <w:rFonts w:ascii="宋体" w:hAnsi="宋体"/>
          <w:vertAlign w:val="subscript"/>
        </w:rPr>
        <w:t>max</w:t>
      </w:r>
      <w:r w:rsidRPr="00DA3AD9">
        <w:rPr>
          <w:rFonts w:ascii="宋体" w:hAnsi="宋体" w:hint="eastAsia"/>
        </w:rPr>
        <w:t>－</w:t>
      </w:r>
      <w:r w:rsidRPr="00DA3AD9">
        <w:rPr>
          <w:rFonts w:ascii="宋体" w:hAnsi="宋体"/>
        </w:rPr>
        <w:t>P</w:t>
      </w:r>
      <w:r w:rsidRPr="00DA3AD9">
        <w:rPr>
          <w:rFonts w:ascii="宋体" w:hAnsi="宋体"/>
          <w:vertAlign w:val="subscript"/>
        </w:rPr>
        <w:t>n</w:t>
      </w:r>
      <w:r w:rsidRPr="00DA3AD9">
        <w:rPr>
          <w:rFonts w:ascii="宋体" w:hAnsi="宋体"/>
        </w:rPr>
        <w:t>*x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/2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= 33.71*1.78－18.94*1.78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/2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= 30.00 kN·m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考虑支座嵌固折减后的最大弯矩: 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M</w:t>
      </w:r>
      <w:r w:rsidRPr="00DA3AD9">
        <w:rPr>
          <w:rFonts w:ascii="宋体" w:hAnsi="宋体"/>
          <w:vertAlign w:val="subscript"/>
        </w:rPr>
        <w:t>max</w:t>
      </w:r>
      <w:r w:rsidRPr="00DA3AD9">
        <w:rPr>
          <w:rFonts w:ascii="宋体" w:hAnsi="宋体"/>
        </w:rPr>
        <w:t>' = α</w:t>
      </w:r>
      <w:r w:rsidRPr="00DA3AD9">
        <w:rPr>
          <w:rFonts w:ascii="宋体" w:hAnsi="宋体"/>
          <w:vertAlign w:val="subscript"/>
        </w:rPr>
        <w:t>1</w:t>
      </w:r>
      <w:r w:rsidRPr="00DA3AD9">
        <w:rPr>
          <w:rFonts w:ascii="宋体" w:hAnsi="宋体"/>
        </w:rPr>
        <w:t>*M</w:t>
      </w:r>
      <w:r w:rsidRPr="00DA3AD9">
        <w:rPr>
          <w:rFonts w:ascii="宋体" w:hAnsi="宋体"/>
          <w:vertAlign w:val="subscript"/>
        </w:rPr>
        <w:t>max</w:t>
      </w:r>
      <w:r w:rsidRPr="00DA3AD9">
        <w:rPr>
          <w:rFonts w:ascii="宋体" w:hAnsi="宋体"/>
        </w:rPr>
        <w:t xml:space="preserve"> = 0.80*30.00 = 24.00 kN·m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相对受压区高度：</w:t>
      </w:r>
      <w:r w:rsidRPr="00DA3AD9">
        <w:rPr>
          <w:rFonts w:ascii="宋体" w:hAnsi="宋体" w:hint="eastAsia"/>
        </w:rPr>
        <w:t>ζ</w:t>
      </w:r>
      <w:r w:rsidRPr="00DA3AD9">
        <w:rPr>
          <w:rFonts w:ascii="宋体" w:hAnsi="宋体"/>
        </w:rPr>
        <w:t xml:space="preserve">= 0.203701 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受拉钢筋面积:A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=ζα</w:t>
      </w:r>
      <w:r w:rsidRPr="00DA3AD9">
        <w:rPr>
          <w:rFonts w:ascii="宋体" w:hAnsi="宋体"/>
          <w:vertAlign w:val="subscript"/>
        </w:rPr>
        <w:t>1</w:t>
      </w:r>
      <w:r w:rsidRPr="00DA3AD9">
        <w:rPr>
          <w:rFonts w:ascii="宋体" w:hAnsi="宋体"/>
        </w:rPr>
        <w:t>f</w:t>
      </w:r>
      <w:r w:rsidRPr="00DA3AD9">
        <w:rPr>
          <w:rFonts w:ascii="宋体" w:hAnsi="宋体"/>
          <w:vertAlign w:val="subscript"/>
        </w:rPr>
        <w:t>c</w:t>
      </w:r>
      <w:r w:rsidRPr="00DA3AD9">
        <w:rPr>
          <w:rFonts w:ascii="宋体" w:hAnsi="宋体"/>
        </w:rPr>
        <w:t>bh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</w:rPr>
        <w:t>/f</w:t>
      </w:r>
      <w:r w:rsidRPr="00DA3AD9">
        <w:rPr>
          <w:rFonts w:ascii="宋体" w:hAnsi="宋体"/>
          <w:vertAlign w:val="subscript"/>
        </w:rPr>
        <w:t>y</w:t>
      </w:r>
      <w:r w:rsidRPr="00DA3AD9">
        <w:rPr>
          <w:rFonts w:ascii="宋体" w:hAnsi="宋体"/>
        </w:rPr>
        <w:t xml:space="preserve"> = 0.203701*1.00*11.90*1000.00*105.00/360.00=707.01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受拉钢筋最小配筋率:</w:t>
      </w:r>
      <w:r w:rsidRPr="00DA3AD9">
        <w:rPr>
          <w:rFonts w:ascii="宋体" w:hAnsi="宋体" w:hint="eastAsia"/>
        </w:rPr>
        <w:t>ρ</w:t>
      </w:r>
      <w:r w:rsidRPr="00DA3AD9">
        <w:rPr>
          <w:rFonts w:ascii="宋体" w:hAnsi="宋体"/>
          <w:vertAlign w:val="subscript"/>
        </w:rPr>
        <w:t>min</w:t>
      </w:r>
      <w:r w:rsidRPr="00DA3AD9">
        <w:rPr>
          <w:rFonts w:ascii="宋体" w:hAnsi="宋体"/>
        </w:rPr>
        <w:t>=max(0.0015, 45f</w:t>
      </w:r>
      <w:r w:rsidRPr="00DA3AD9">
        <w:rPr>
          <w:rFonts w:ascii="宋体" w:hAnsi="宋体"/>
          <w:vertAlign w:val="subscript"/>
        </w:rPr>
        <w:t>t</w:t>
      </w:r>
      <w:r w:rsidRPr="00DA3AD9">
        <w:rPr>
          <w:rFonts w:ascii="宋体" w:hAnsi="宋体"/>
        </w:rPr>
        <w:t>/f</w:t>
      </w:r>
      <w:r w:rsidRPr="00DA3AD9">
        <w:rPr>
          <w:rFonts w:ascii="宋体" w:hAnsi="宋体"/>
          <w:vertAlign w:val="subscript"/>
        </w:rPr>
        <w:t>y</w:t>
      </w:r>
      <w:r w:rsidRPr="00DA3AD9">
        <w:rPr>
          <w:rFonts w:ascii="宋体" w:hAnsi="宋体"/>
        </w:rPr>
        <w:t>)=max(0.0015, 0.45*1.27/360.00)=0.0016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=707.01&gt;0.159%*1000.00*130.00=206.38mm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, 受拉钢筋按照计算要求配筋 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=707.01mm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相对受压区高度：</w:t>
      </w:r>
      <w:r w:rsidRPr="00DA3AD9">
        <w:rPr>
          <w:rFonts w:ascii="宋体" w:hAnsi="宋体" w:hint="eastAsia"/>
        </w:rPr>
        <w:t>ζ</w:t>
      </w:r>
      <w:r w:rsidRPr="00DA3AD9">
        <w:rPr>
          <w:rFonts w:ascii="宋体" w:hAnsi="宋体"/>
        </w:rPr>
        <w:t xml:space="preserve">= 0.037286 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支座负筋面积:A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'=ζα</w:t>
      </w:r>
      <w:r w:rsidRPr="00DA3AD9">
        <w:rPr>
          <w:rFonts w:ascii="宋体" w:hAnsi="宋体"/>
          <w:vertAlign w:val="subscript"/>
        </w:rPr>
        <w:t>1</w:t>
      </w:r>
      <w:r w:rsidRPr="00DA3AD9">
        <w:rPr>
          <w:rFonts w:ascii="宋体" w:hAnsi="宋体"/>
        </w:rPr>
        <w:t>f</w:t>
      </w:r>
      <w:r w:rsidRPr="00DA3AD9">
        <w:rPr>
          <w:rFonts w:ascii="宋体" w:hAnsi="宋体"/>
          <w:vertAlign w:val="subscript"/>
        </w:rPr>
        <w:t>c</w:t>
      </w:r>
      <w:r w:rsidRPr="00DA3AD9">
        <w:rPr>
          <w:rFonts w:ascii="宋体" w:hAnsi="宋体"/>
        </w:rPr>
        <w:t>bh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</w:rPr>
        <w:t>/f</w:t>
      </w:r>
      <w:r w:rsidRPr="00DA3AD9">
        <w:rPr>
          <w:rFonts w:ascii="宋体" w:hAnsi="宋体"/>
          <w:vertAlign w:val="subscript"/>
        </w:rPr>
        <w:t>y</w:t>
      </w:r>
      <w:r w:rsidRPr="00DA3AD9">
        <w:rPr>
          <w:rFonts w:ascii="宋体" w:hAnsi="宋体"/>
        </w:rPr>
        <w:t xml:space="preserve"> = 0.037286*1.00*11.90*1000.00*105.00/360.00=129.41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支座负筋最小配筋率:</w:t>
      </w:r>
      <w:r w:rsidRPr="00DA3AD9">
        <w:rPr>
          <w:rFonts w:ascii="宋体" w:hAnsi="宋体" w:hint="eastAsia"/>
        </w:rPr>
        <w:t>ρ</w:t>
      </w:r>
      <w:r w:rsidRPr="00DA3AD9">
        <w:rPr>
          <w:rFonts w:ascii="宋体" w:hAnsi="宋体"/>
          <w:vertAlign w:val="subscript"/>
        </w:rPr>
        <w:t>min</w:t>
      </w:r>
      <w:r w:rsidRPr="00DA3AD9">
        <w:rPr>
          <w:rFonts w:ascii="宋体" w:hAnsi="宋体"/>
        </w:rPr>
        <w:t>=max(0.0015, 45f</w:t>
      </w:r>
      <w:r w:rsidRPr="00DA3AD9">
        <w:rPr>
          <w:rFonts w:ascii="宋体" w:hAnsi="宋体"/>
          <w:vertAlign w:val="subscript"/>
        </w:rPr>
        <w:t>t</w:t>
      </w:r>
      <w:r w:rsidRPr="00DA3AD9">
        <w:rPr>
          <w:rFonts w:ascii="宋体" w:hAnsi="宋体"/>
        </w:rPr>
        <w:t>/f</w:t>
      </w:r>
      <w:r w:rsidRPr="00DA3AD9">
        <w:rPr>
          <w:rFonts w:ascii="宋体" w:hAnsi="宋体"/>
          <w:vertAlign w:val="subscript"/>
        </w:rPr>
        <w:t>y</w:t>
      </w:r>
      <w:r w:rsidRPr="00DA3AD9">
        <w:rPr>
          <w:rFonts w:ascii="宋体" w:hAnsi="宋体"/>
        </w:rPr>
        <w:t>)=max(0.0015, 0.45*1.27/360.00)=0.0016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'=129.41&lt;0.159%*1000.00*130.00=206.38mm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, 支座负筋按照构造要求配筋 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'=206.38mm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根据《混凝土结构构造手册》第八章第二节，板式楼梯考虑支座的部分嵌固作用时，支座应配置承受负弯矩钢筋。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故通过计算确定支座负筋面积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支座负弯矩：M=(1-α</w:t>
      </w:r>
      <w:r w:rsidRPr="00DA3AD9">
        <w:rPr>
          <w:rFonts w:ascii="宋体" w:hAnsi="宋体"/>
          <w:vertAlign w:val="subscript"/>
        </w:rPr>
        <w:t>1</w:t>
      </w:r>
      <w:r w:rsidRPr="00DA3AD9">
        <w:rPr>
          <w:rFonts w:ascii="宋体" w:hAnsi="宋体"/>
        </w:rPr>
        <w:t>)*Mmax=(1-0.80)*24.0031=4.8006kN·m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支座负筋合力点边距：取a</w:t>
      </w:r>
      <w:r w:rsidRPr="00DA3AD9">
        <w:rPr>
          <w:rFonts w:ascii="宋体" w:hAnsi="宋体"/>
          <w:vertAlign w:val="subscript"/>
        </w:rPr>
        <w:t>'</w:t>
      </w:r>
      <w:r w:rsidRPr="00DA3AD9">
        <w:rPr>
          <w:rFonts w:ascii="宋体" w:hAnsi="宋体"/>
        </w:rPr>
        <w:t>s=as=25.00mm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lastRenderedPageBreak/>
        <w:tab/>
      </w:r>
      <w:r w:rsidRPr="00DA3AD9">
        <w:rPr>
          <w:rFonts w:ascii="宋体" w:hAnsi="宋体"/>
        </w:rPr>
        <w:tab/>
        <w:t>支座负筋(2、3号)计算面积：A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'=max(A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', 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/3)= 235.67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  <w:b/>
        </w:rPr>
      </w:pPr>
      <w:r w:rsidRPr="00DA3AD9">
        <w:rPr>
          <w:rFonts w:ascii="宋体" w:hAnsi="宋体" w:hint="eastAsia"/>
          <w:b/>
        </w:rPr>
        <w:t>五、计算结果：</w:t>
      </w:r>
      <w:r w:rsidRPr="00DA3AD9">
        <w:rPr>
          <w:rFonts w:ascii="宋体" w:hAnsi="宋体"/>
          <w:b/>
        </w:rPr>
        <w:t>(为每米宽板带的配筋)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1.1号钢筋计算结果(跨中)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计算面积A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 w:hint="eastAsia"/>
        </w:rPr>
        <w:t>：</w:t>
      </w:r>
      <w:r w:rsidRPr="00DA3AD9">
        <w:rPr>
          <w:rFonts w:ascii="宋体" w:hAnsi="宋体"/>
        </w:rPr>
        <w:t>707.01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采用方案：</w:t>
      </w:r>
      <w:r w:rsidRPr="00DA3AD9">
        <w:rPr>
          <w:rFonts w:ascii="宋体" w:hAnsi="宋体" w:hint="eastAsia"/>
        </w:rPr>
        <w:t></w:t>
      </w:r>
      <w:r w:rsidRPr="00DA3AD9">
        <w:rPr>
          <w:rFonts w:ascii="宋体" w:hAnsi="宋体"/>
        </w:rPr>
        <w:t>12@100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实配面积：1131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2.2号钢筋计算结果(支座)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计算面积A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'：235.67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采用方案：</w:t>
      </w:r>
      <w:r w:rsidRPr="00DA3AD9">
        <w:rPr>
          <w:rFonts w:ascii="宋体" w:hAnsi="宋体" w:hint="eastAsia"/>
        </w:rPr>
        <w:t></w:t>
      </w:r>
      <w:r w:rsidRPr="00DA3AD9">
        <w:rPr>
          <w:rFonts w:ascii="宋体" w:hAnsi="宋体"/>
        </w:rPr>
        <w:t>10@200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实配面积： 393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3.3号钢筋计算结果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采用方案：</w:t>
      </w:r>
      <w:r w:rsidRPr="00DA3AD9">
        <w:rPr>
          <w:rFonts w:ascii="宋体" w:hAnsi="宋体" w:hint="eastAsia"/>
        </w:rPr>
        <w:t></w:t>
      </w:r>
      <w:r w:rsidRPr="00DA3AD9">
        <w:rPr>
          <w:rFonts w:ascii="宋体" w:hAnsi="宋体"/>
        </w:rPr>
        <w:t>8@250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实配面积： 201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  <w:b/>
        </w:rPr>
      </w:pPr>
      <w:r w:rsidRPr="00DA3AD9">
        <w:rPr>
          <w:rFonts w:ascii="宋体" w:hAnsi="宋体" w:hint="eastAsia"/>
          <w:b/>
        </w:rPr>
        <w:t>六、跨中挠度计算</w:t>
      </w:r>
      <w:r w:rsidRPr="00DA3AD9">
        <w:rPr>
          <w:rFonts w:ascii="宋体" w:hAnsi="宋体"/>
          <w:b/>
        </w:rPr>
        <w:t xml:space="preserve">: 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Mq --------  按荷载效应的准永久组合计算的弯矩值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1.计算永久组合弯距值Mq: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Mq = α</w:t>
      </w:r>
      <w:r w:rsidRPr="00DA3AD9">
        <w:rPr>
          <w:rFonts w:ascii="宋体" w:hAnsi="宋体"/>
          <w:vertAlign w:val="subscript"/>
        </w:rPr>
        <w:t>3</w:t>
      </w:r>
      <w:r w:rsidRPr="00DA3AD9">
        <w:rPr>
          <w:rFonts w:ascii="宋体" w:hAnsi="宋体"/>
        </w:rPr>
        <w:t>*(M</w:t>
      </w:r>
      <w:r w:rsidRPr="00DA3AD9">
        <w:rPr>
          <w:rFonts w:ascii="宋体" w:hAnsi="宋体"/>
          <w:vertAlign w:val="subscript"/>
        </w:rPr>
        <w:t>gk</w:t>
      </w:r>
      <w:r w:rsidRPr="00DA3AD9">
        <w:rPr>
          <w:rFonts w:ascii="宋体" w:hAnsi="宋体"/>
        </w:rPr>
        <w:t>+M</w:t>
      </w:r>
      <w:r w:rsidRPr="00DA3AD9">
        <w:rPr>
          <w:rFonts w:ascii="宋体" w:hAnsi="宋体"/>
          <w:vertAlign w:val="subscript"/>
        </w:rPr>
        <w:t>qk</w:t>
      </w:r>
      <w:r w:rsidRPr="00DA3AD9">
        <w:rPr>
          <w:rFonts w:ascii="宋体" w:hAnsi="宋体"/>
        </w:rPr>
        <w:t>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α</w:t>
      </w:r>
      <w:r w:rsidRPr="00DA3AD9">
        <w:rPr>
          <w:rFonts w:ascii="宋体" w:hAnsi="宋体"/>
          <w:vertAlign w:val="subscript"/>
        </w:rPr>
        <w:t>3</w:t>
      </w:r>
      <w:r w:rsidRPr="00DA3AD9">
        <w:rPr>
          <w:rFonts w:ascii="宋体" w:hAnsi="宋体"/>
        </w:rPr>
        <w:t>*(q</w:t>
      </w:r>
      <w:r w:rsidRPr="00DA3AD9">
        <w:rPr>
          <w:rFonts w:ascii="宋体" w:hAnsi="宋体"/>
          <w:vertAlign w:val="subscript"/>
        </w:rPr>
        <w:t>gk</w:t>
      </w:r>
      <w:r w:rsidRPr="00DA3AD9">
        <w:rPr>
          <w:rFonts w:ascii="宋体" w:hAnsi="宋体"/>
        </w:rPr>
        <w:t xml:space="preserve"> + ψ</w:t>
      </w:r>
      <w:r w:rsidRPr="00DA3AD9">
        <w:rPr>
          <w:rFonts w:ascii="宋体" w:hAnsi="宋体"/>
          <w:vertAlign w:val="subscript"/>
        </w:rPr>
        <w:t>q</w:t>
      </w:r>
      <w:r w:rsidRPr="00DA3AD9">
        <w:rPr>
          <w:rFonts w:ascii="宋体" w:hAnsi="宋体"/>
        </w:rPr>
        <w:t>*q</w:t>
      </w:r>
      <w:r w:rsidRPr="00DA3AD9">
        <w:rPr>
          <w:rFonts w:ascii="宋体" w:hAnsi="宋体"/>
          <w:vertAlign w:val="subscript"/>
        </w:rPr>
        <w:t>qk</w:t>
      </w:r>
      <w:r w:rsidRPr="00DA3AD9">
        <w:rPr>
          <w:rFonts w:ascii="宋体" w:hAnsi="宋体"/>
        </w:rPr>
        <w:t>)*L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/8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0.80*(10.13 + 0.50*3.500)*3.56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/8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15.052 kN*m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2.计算受弯构件的短期刚度 B</w:t>
      </w:r>
      <w:r w:rsidRPr="00DA3AD9">
        <w:rPr>
          <w:rFonts w:ascii="宋体" w:hAnsi="宋体"/>
          <w:vertAlign w:val="subscript"/>
        </w:rPr>
        <w:t>sk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1) 计算按荷载荷载效应的两种组合作用下，构件纵向受拉钢筋应力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σ</w:t>
      </w:r>
      <w:r w:rsidRPr="00DA3AD9">
        <w:rPr>
          <w:rFonts w:ascii="宋体" w:hAnsi="宋体"/>
          <w:vertAlign w:val="subscript"/>
        </w:rPr>
        <w:t>sq</w:t>
      </w:r>
      <w:r w:rsidRPr="00DA3AD9">
        <w:rPr>
          <w:rFonts w:ascii="宋体" w:hAnsi="宋体"/>
        </w:rPr>
        <w:t xml:space="preserve"> = Mq/(0.87*h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</w:rPr>
        <w:t>*As)  混规(7.1.4-3)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  = 15.052*10</w:t>
      </w:r>
      <w:r w:rsidRPr="00DA3AD9">
        <w:rPr>
          <w:rFonts w:ascii="宋体" w:hAnsi="宋体"/>
          <w:vertAlign w:val="superscript"/>
        </w:rPr>
        <w:t>6</w:t>
      </w:r>
      <w:r w:rsidRPr="00DA3AD9">
        <w:rPr>
          <w:rFonts w:ascii="宋体" w:hAnsi="宋体"/>
        </w:rPr>
        <w:t>/(0.87*105*1131)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  = 145.689 N/mm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2) 计算按有效受拉混凝土截面面积计算的纵向受拉钢筋配筋率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矩形截面积: A</w:t>
      </w:r>
      <w:r w:rsidRPr="00DA3AD9">
        <w:rPr>
          <w:rFonts w:ascii="宋体" w:hAnsi="宋体"/>
          <w:vertAlign w:val="subscript"/>
        </w:rPr>
        <w:t>te</w:t>
      </w:r>
      <w:r w:rsidRPr="00DA3AD9">
        <w:rPr>
          <w:rFonts w:ascii="宋体" w:hAnsi="宋体"/>
        </w:rPr>
        <w:t xml:space="preserve"> = 0.5*b*h = 0.5*1000*130= 65000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ρ</w:t>
      </w:r>
      <w:r w:rsidRPr="00DA3AD9">
        <w:rPr>
          <w:rFonts w:ascii="宋体" w:hAnsi="宋体"/>
          <w:vertAlign w:val="subscript"/>
        </w:rPr>
        <w:t>te</w:t>
      </w:r>
      <w:r w:rsidRPr="00DA3AD9">
        <w:rPr>
          <w:rFonts w:ascii="宋体" w:hAnsi="宋体"/>
        </w:rPr>
        <w:t xml:space="preserve"> = As/A</w:t>
      </w:r>
      <w:r w:rsidRPr="00DA3AD9">
        <w:rPr>
          <w:rFonts w:ascii="宋体" w:hAnsi="宋体"/>
          <w:vertAlign w:val="subscript"/>
        </w:rPr>
        <w:t>te</w:t>
      </w:r>
      <w:r w:rsidRPr="00DA3AD9">
        <w:rPr>
          <w:rFonts w:ascii="宋体" w:hAnsi="宋体"/>
        </w:rPr>
        <w:t xml:space="preserve">   混规(7.1.2－5)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  = 1131/65000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  = 1.740%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3) 计算裂缝间纵向受拉钢筋应变不均匀系数ψ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ψq = 1.1-0.65*f</w:t>
      </w:r>
      <w:r w:rsidRPr="00DA3AD9">
        <w:rPr>
          <w:rFonts w:ascii="宋体" w:hAnsi="宋体"/>
          <w:vertAlign w:val="subscript"/>
        </w:rPr>
        <w:t>tk</w:t>
      </w:r>
      <w:r w:rsidRPr="00DA3AD9">
        <w:rPr>
          <w:rFonts w:ascii="宋体" w:hAnsi="宋体"/>
        </w:rPr>
        <w:t>/(ρ</w:t>
      </w:r>
      <w:r w:rsidRPr="00DA3AD9">
        <w:rPr>
          <w:rFonts w:ascii="宋体" w:hAnsi="宋体"/>
          <w:vertAlign w:val="subscript"/>
        </w:rPr>
        <w:t>te</w:t>
      </w:r>
      <w:r w:rsidRPr="00DA3AD9">
        <w:rPr>
          <w:rFonts w:ascii="宋体" w:hAnsi="宋体"/>
        </w:rPr>
        <w:t>*σ</w:t>
      </w:r>
      <w:r w:rsidRPr="00DA3AD9">
        <w:rPr>
          <w:rFonts w:ascii="宋体" w:hAnsi="宋体"/>
          <w:vertAlign w:val="subscript"/>
        </w:rPr>
        <w:t>sq</w:t>
      </w:r>
      <w:r w:rsidRPr="00DA3AD9">
        <w:rPr>
          <w:rFonts w:ascii="宋体" w:hAnsi="宋体"/>
        </w:rPr>
        <w:t>)    混规(7.1.2－2)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 = 1.1-0.65*1.78/(1.740%*145.689)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 = 0.644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4) 计算钢筋弹性模量与混凝土模量的比值 α</w:t>
      </w:r>
      <w:r w:rsidRPr="00DA3AD9">
        <w:rPr>
          <w:rFonts w:ascii="宋体" w:hAnsi="宋体"/>
          <w:vertAlign w:val="subscript"/>
        </w:rPr>
        <w:t>E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αE = E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/E</w:t>
      </w:r>
      <w:r w:rsidRPr="00DA3AD9">
        <w:rPr>
          <w:rFonts w:ascii="宋体" w:hAnsi="宋体"/>
          <w:vertAlign w:val="subscript"/>
        </w:rPr>
        <w:t>C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 = 2.00*10</w:t>
      </w:r>
      <w:r w:rsidRPr="00DA3AD9">
        <w:rPr>
          <w:rFonts w:ascii="宋体" w:hAnsi="宋体"/>
          <w:vertAlign w:val="superscript"/>
        </w:rPr>
        <w:t>5</w:t>
      </w:r>
      <w:r w:rsidRPr="00DA3AD9">
        <w:rPr>
          <w:rFonts w:ascii="宋体" w:hAnsi="宋体"/>
        </w:rPr>
        <w:t>/(2.80*10</w:t>
      </w:r>
      <w:r w:rsidRPr="00DA3AD9">
        <w:rPr>
          <w:rFonts w:ascii="宋体" w:hAnsi="宋体"/>
          <w:vertAlign w:val="superscript"/>
        </w:rPr>
        <w:t>4</w:t>
      </w:r>
      <w:r w:rsidRPr="00DA3AD9">
        <w:rPr>
          <w:rFonts w:ascii="宋体" w:hAnsi="宋体"/>
        </w:rPr>
        <w:t>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 = 7.143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5) 计算受压翼缘面积与腹板有效面积的比值 γ</w:t>
      </w:r>
      <w:r w:rsidRPr="00DA3AD9">
        <w:rPr>
          <w:rFonts w:ascii="宋体" w:hAnsi="宋体"/>
          <w:vertAlign w:val="subscript"/>
        </w:rPr>
        <w:t>f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矩形截面，γ</w:t>
      </w:r>
      <w:r w:rsidRPr="00DA3AD9">
        <w:rPr>
          <w:rFonts w:ascii="宋体" w:hAnsi="宋体"/>
          <w:vertAlign w:val="subscript"/>
        </w:rPr>
        <w:t>f</w:t>
      </w:r>
      <w:r w:rsidRPr="00DA3AD9">
        <w:rPr>
          <w:rFonts w:ascii="宋体" w:hAnsi="宋体"/>
        </w:rPr>
        <w:t xml:space="preserve"> = 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6) 计算纵向受拉钢筋配筋率ρ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ρ = As/(b*h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</w:rPr>
        <w:t>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= 1131/(1000*105)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= 1.077%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lastRenderedPageBreak/>
        <w:tab/>
      </w:r>
      <w:r w:rsidRPr="00DA3AD9">
        <w:rPr>
          <w:rFonts w:ascii="宋体" w:hAnsi="宋体"/>
        </w:rPr>
        <w:tab/>
        <w:t>7) 计算受弯构件的短期刚度 B</w:t>
      </w:r>
      <w:r w:rsidRPr="00DA3AD9">
        <w:rPr>
          <w:rFonts w:ascii="宋体" w:hAnsi="宋体"/>
          <w:vertAlign w:val="subscript"/>
        </w:rPr>
        <w:t>S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B</w:t>
      </w:r>
      <w:r w:rsidRPr="00DA3AD9">
        <w:rPr>
          <w:rFonts w:ascii="宋体" w:hAnsi="宋体"/>
          <w:vertAlign w:val="subscript"/>
        </w:rPr>
        <w:t>sq</w:t>
      </w:r>
      <w:r w:rsidRPr="00DA3AD9">
        <w:rPr>
          <w:rFonts w:ascii="宋体" w:hAnsi="宋体"/>
        </w:rPr>
        <w:t xml:space="preserve"> = E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*As*h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/[1.15*ψ</w:t>
      </w:r>
      <w:r w:rsidRPr="00DA3AD9">
        <w:rPr>
          <w:rFonts w:ascii="宋体" w:hAnsi="宋体"/>
          <w:vertAlign w:val="subscript"/>
        </w:rPr>
        <w:t>q</w:t>
      </w:r>
      <w:r w:rsidRPr="00DA3AD9">
        <w:rPr>
          <w:rFonts w:ascii="宋体" w:hAnsi="宋体"/>
        </w:rPr>
        <w:t>+0.2+6*αE*ρ/(1+ 3.5*γ</w:t>
      </w:r>
      <w:r w:rsidRPr="00DA3AD9">
        <w:rPr>
          <w:rFonts w:ascii="宋体" w:hAnsi="宋体"/>
          <w:vertAlign w:val="subscript"/>
        </w:rPr>
        <w:t>f</w:t>
      </w:r>
      <w:r w:rsidRPr="00DA3AD9">
        <w:rPr>
          <w:rFonts w:ascii="宋体" w:hAnsi="宋体"/>
        </w:rPr>
        <w:t>)]  混规(7.2.3-1)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= 2.00*10</w:t>
      </w:r>
      <w:r w:rsidRPr="00DA3AD9">
        <w:rPr>
          <w:rFonts w:ascii="宋体" w:hAnsi="宋体"/>
          <w:vertAlign w:val="superscript"/>
        </w:rPr>
        <w:t>5</w:t>
      </w:r>
      <w:r w:rsidRPr="00DA3AD9">
        <w:rPr>
          <w:rFonts w:ascii="宋体" w:hAnsi="宋体"/>
        </w:rPr>
        <w:t>*1131*105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/[1.15*0.644+0.2+6*7.143*1.077%/(1+3.5*0.0)]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= 17.791*10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 xml:space="preserve"> kN*m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3.计算受弯构件的长期刚度B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1) 确定考虑荷载长期效应组合对挠度影响增大影响系数θ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当ρ`=0时，θ=2.0   混规(7.2.5)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2) 计算受弯构件的长期刚度 B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Bq = B</w:t>
      </w:r>
      <w:r w:rsidRPr="00DA3AD9">
        <w:rPr>
          <w:rFonts w:ascii="宋体" w:hAnsi="宋体"/>
          <w:vertAlign w:val="subscript"/>
        </w:rPr>
        <w:t>sq</w:t>
      </w:r>
      <w:r w:rsidRPr="00DA3AD9">
        <w:rPr>
          <w:rFonts w:ascii="宋体" w:hAnsi="宋体"/>
        </w:rPr>
        <w:t>/θ   混规(7.2.2-2)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= 17.791/2.000*10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= 8.895*10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 xml:space="preserve"> kN*m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4.计算受弯构件挠度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f</w:t>
      </w:r>
      <w:r w:rsidRPr="00DA3AD9">
        <w:rPr>
          <w:rFonts w:ascii="宋体" w:hAnsi="宋体"/>
          <w:vertAlign w:val="subscript"/>
        </w:rPr>
        <w:t>maxk</w:t>
      </w:r>
      <w:r w:rsidRPr="00DA3AD9">
        <w:rPr>
          <w:rFonts w:ascii="宋体" w:hAnsi="宋体"/>
        </w:rPr>
        <w:t xml:space="preserve"> = 5*α</w:t>
      </w:r>
      <w:r w:rsidRPr="00DA3AD9">
        <w:rPr>
          <w:rFonts w:ascii="宋体" w:hAnsi="宋体"/>
          <w:vertAlign w:val="subscript"/>
        </w:rPr>
        <w:t>3</w:t>
      </w:r>
      <w:r w:rsidRPr="00DA3AD9">
        <w:rPr>
          <w:rFonts w:ascii="宋体" w:hAnsi="宋体"/>
        </w:rPr>
        <w:t>*β*(q</w:t>
      </w:r>
      <w:r w:rsidRPr="00DA3AD9">
        <w:rPr>
          <w:rFonts w:ascii="宋体" w:hAnsi="宋体"/>
          <w:vertAlign w:val="subscript"/>
        </w:rPr>
        <w:t>gk</w:t>
      </w:r>
      <w:r w:rsidRPr="00DA3AD9">
        <w:rPr>
          <w:rFonts w:ascii="宋体" w:hAnsi="宋体"/>
        </w:rPr>
        <w:t>+Ψ</w:t>
      </w:r>
      <w:r w:rsidRPr="00DA3AD9">
        <w:rPr>
          <w:rFonts w:ascii="宋体" w:hAnsi="宋体"/>
          <w:vertAlign w:val="subscript"/>
        </w:rPr>
        <w:t>q</w:t>
      </w:r>
      <w:r w:rsidRPr="00DA3AD9">
        <w:rPr>
          <w:rFonts w:ascii="宋体" w:hAnsi="宋体"/>
        </w:rPr>
        <w:t>*q</w:t>
      </w:r>
      <w:r w:rsidRPr="00DA3AD9">
        <w:rPr>
          <w:rFonts w:ascii="宋体" w:hAnsi="宋体"/>
          <w:vertAlign w:val="subscript"/>
        </w:rPr>
        <w:t>qk</w:t>
      </w:r>
      <w:r w:rsidRPr="00DA3AD9">
        <w:rPr>
          <w:rFonts w:ascii="宋体" w:hAnsi="宋体"/>
        </w:rPr>
        <w:t>)*L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  <w:vertAlign w:val="superscript"/>
        </w:rPr>
        <w:t>4</w:t>
      </w:r>
      <w:r w:rsidRPr="00DA3AD9">
        <w:rPr>
          <w:rFonts w:ascii="宋体" w:hAnsi="宋体"/>
        </w:rPr>
        <w:t>/(384*B)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5*0.80*0.60*(10.13+0.5*3.500)*3.56</w:t>
      </w:r>
      <w:r w:rsidRPr="00DA3AD9">
        <w:rPr>
          <w:rFonts w:ascii="宋体" w:hAnsi="宋体"/>
          <w:vertAlign w:val="superscript"/>
        </w:rPr>
        <w:t>4</w:t>
      </w:r>
      <w:r w:rsidRPr="00DA3AD9">
        <w:rPr>
          <w:rFonts w:ascii="宋体" w:hAnsi="宋体"/>
        </w:rPr>
        <w:t>/(384*8.895*10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13.403 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6.验算挠度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挠度限值f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</w:rPr>
        <w:t>=L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</w:rPr>
        <w:t>/200=3.56/200=17.800 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f</w:t>
      </w:r>
      <w:r w:rsidRPr="00DA3AD9">
        <w:rPr>
          <w:rFonts w:ascii="宋体" w:hAnsi="宋体"/>
          <w:vertAlign w:val="subscript"/>
        </w:rPr>
        <w:t>max</w:t>
      </w:r>
      <w:r w:rsidRPr="00DA3AD9">
        <w:rPr>
          <w:rFonts w:ascii="宋体" w:hAnsi="宋体"/>
        </w:rPr>
        <w:t>=13.403mm≤f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</w:rPr>
        <w:t>=17.800mm，满足规范要求!</w:t>
      </w:r>
    </w:p>
    <w:p w:rsidR="00DA3AD9" w:rsidRPr="00DA3AD9" w:rsidRDefault="00DA3AD9" w:rsidP="00DA3AD9">
      <w:pPr>
        <w:jc w:val="left"/>
        <w:rPr>
          <w:rFonts w:ascii="宋体" w:hAnsi="宋体"/>
          <w:b/>
        </w:rPr>
      </w:pPr>
      <w:r w:rsidRPr="00DA3AD9">
        <w:rPr>
          <w:rFonts w:ascii="宋体" w:hAnsi="宋体" w:hint="eastAsia"/>
          <w:b/>
        </w:rPr>
        <w:t>七、裂缝宽度验算</w:t>
      </w:r>
      <w:r w:rsidRPr="00DA3AD9">
        <w:rPr>
          <w:rFonts w:ascii="宋体" w:hAnsi="宋体"/>
          <w:b/>
        </w:rPr>
        <w:t xml:space="preserve">: 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1.计算准永久组合弯距值Mq: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Mq = α</w:t>
      </w:r>
      <w:r w:rsidRPr="00DA3AD9">
        <w:rPr>
          <w:rFonts w:ascii="宋体" w:hAnsi="宋体"/>
          <w:vertAlign w:val="subscript"/>
        </w:rPr>
        <w:t>2</w:t>
      </w:r>
      <w:r w:rsidRPr="00DA3AD9">
        <w:rPr>
          <w:rFonts w:ascii="宋体" w:hAnsi="宋体"/>
        </w:rPr>
        <w:t>*(M</w:t>
      </w:r>
      <w:r w:rsidRPr="00DA3AD9">
        <w:rPr>
          <w:rFonts w:ascii="宋体" w:hAnsi="宋体"/>
          <w:vertAlign w:val="subscript"/>
        </w:rPr>
        <w:t>gk</w:t>
      </w:r>
      <w:r w:rsidRPr="00DA3AD9">
        <w:rPr>
          <w:rFonts w:ascii="宋体" w:hAnsi="宋体"/>
        </w:rPr>
        <w:t>+ψM</w:t>
      </w:r>
      <w:r w:rsidRPr="00DA3AD9">
        <w:rPr>
          <w:rFonts w:ascii="宋体" w:hAnsi="宋体"/>
          <w:vertAlign w:val="subscript"/>
        </w:rPr>
        <w:t>qk</w:t>
      </w:r>
      <w:r w:rsidRPr="00DA3AD9">
        <w:rPr>
          <w:rFonts w:ascii="宋体" w:hAnsi="宋体"/>
        </w:rPr>
        <w:t>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α</w:t>
      </w:r>
      <w:r w:rsidRPr="00DA3AD9">
        <w:rPr>
          <w:rFonts w:ascii="宋体" w:hAnsi="宋体"/>
          <w:vertAlign w:val="subscript"/>
        </w:rPr>
        <w:t>2</w:t>
      </w:r>
      <w:r w:rsidRPr="00DA3AD9">
        <w:rPr>
          <w:rFonts w:ascii="宋体" w:hAnsi="宋体"/>
        </w:rPr>
        <w:t>*(q</w:t>
      </w:r>
      <w:r w:rsidRPr="00DA3AD9">
        <w:rPr>
          <w:rFonts w:ascii="宋体" w:hAnsi="宋体"/>
          <w:vertAlign w:val="subscript"/>
        </w:rPr>
        <w:t>gk</w:t>
      </w:r>
      <w:r w:rsidRPr="00DA3AD9">
        <w:rPr>
          <w:rFonts w:ascii="宋体" w:hAnsi="宋体"/>
        </w:rPr>
        <w:t xml:space="preserve"> + ψq</w:t>
      </w:r>
      <w:r w:rsidRPr="00DA3AD9">
        <w:rPr>
          <w:rFonts w:ascii="宋体" w:hAnsi="宋体"/>
          <w:vertAlign w:val="subscript"/>
        </w:rPr>
        <w:t>qk</w:t>
      </w:r>
      <w:r w:rsidRPr="00DA3AD9">
        <w:rPr>
          <w:rFonts w:ascii="宋体" w:hAnsi="宋体"/>
        </w:rPr>
        <w:t>)*L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/8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0.80*(10.13 + 0.50*3.500)*3.56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/8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15.052 kN*m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2.带肋钢筋,所以取值V</w:t>
      </w:r>
      <w:r w:rsidRPr="00DA3AD9">
        <w:rPr>
          <w:rFonts w:ascii="宋体" w:hAnsi="宋体"/>
          <w:vertAlign w:val="subscript"/>
        </w:rPr>
        <w:t>i</w:t>
      </w:r>
      <w:r w:rsidRPr="00DA3AD9">
        <w:rPr>
          <w:rFonts w:ascii="宋体" w:hAnsi="宋体"/>
        </w:rPr>
        <w:t>=1.0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3.C = 20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4.计算按荷载荷载效应的准永久组合作用下，构件纵向受拉钢筋应力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σ</w:t>
      </w:r>
      <w:r w:rsidRPr="00DA3AD9">
        <w:rPr>
          <w:rFonts w:ascii="宋体" w:hAnsi="宋体"/>
          <w:vertAlign w:val="subscript"/>
        </w:rPr>
        <w:t>sq</w:t>
      </w:r>
      <w:r w:rsidRPr="00DA3AD9">
        <w:rPr>
          <w:rFonts w:ascii="宋体" w:hAnsi="宋体"/>
        </w:rPr>
        <w:t xml:space="preserve"> = Mq/(0.87*h</w:t>
      </w:r>
      <w:r w:rsidRPr="00DA3AD9">
        <w:rPr>
          <w:rFonts w:ascii="宋体" w:hAnsi="宋体"/>
          <w:vertAlign w:val="subscript"/>
        </w:rPr>
        <w:t>0</w:t>
      </w:r>
      <w:r w:rsidRPr="00DA3AD9">
        <w:rPr>
          <w:rFonts w:ascii="宋体" w:hAnsi="宋体"/>
        </w:rPr>
        <w:t>*As)    混规(7.1.4－3)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= 15.052*10</w:t>
      </w:r>
      <w:r w:rsidRPr="00DA3AD9">
        <w:rPr>
          <w:rFonts w:ascii="宋体" w:hAnsi="宋体"/>
          <w:vertAlign w:val="superscript"/>
        </w:rPr>
        <w:t>6</w:t>
      </w:r>
      <w:r w:rsidRPr="00DA3AD9">
        <w:rPr>
          <w:rFonts w:ascii="宋体" w:hAnsi="宋体"/>
        </w:rPr>
        <w:t>/(0.87*105.00*1131)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= 145.689 N/mm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5.计算按有效受拉混凝土截面面积计算的纵向受拉钢筋配筋率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矩形截面积: A</w:t>
      </w:r>
      <w:r w:rsidRPr="00DA3AD9">
        <w:rPr>
          <w:rFonts w:ascii="宋体" w:hAnsi="宋体"/>
          <w:vertAlign w:val="subscript"/>
        </w:rPr>
        <w:t>te</w:t>
      </w:r>
      <w:r w:rsidRPr="00DA3AD9">
        <w:rPr>
          <w:rFonts w:ascii="宋体" w:hAnsi="宋体"/>
        </w:rPr>
        <w:t xml:space="preserve"> = 0.5*b*h = 0.5*1000*130= 65000 mm</w:t>
      </w:r>
      <w:r w:rsidRPr="00DA3AD9">
        <w:rPr>
          <w:rFonts w:ascii="宋体" w:hAnsi="宋体"/>
          <w:vertAlign w:val="superscript"/>
        </w:rPr>
        <w:t>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ρ</w:t>
      </w:r>
      <w:r w:rsidRPr="00DA3AD9">
        <w:rPr>
          <w:rFonts w:ascii="宋体" w:hAnsi="宋体"/>
          <w:vertAlign w:val="subscript"/>
        </w:rPr>
        <w:t>te</w:t>
      </w:r>
      <w:r w:rsidRPr="00DA3AD9">
        <w:rPr>
          <w:rFonts w:ascii="宋体" w:hAnsi="宋体"/>
        </w:rPr>
        <w:t xml:space="preserve"> = As/A</w:t>
      </w:r>
      <w:r w:rsidRPr="00DA3AD9">
        <w:rPr>
          <w:rFonts w:ascii="宋体" w:hAnsi="宋体"/>
          <w:vertAlign w:val="subscript"/>
        </w:rPr>
        <w:t>te</w:t>
      </w:r>
      <w:r w:rsidRPr="00DA3AD9">
        <w:rPr>
          <w:rFonts w:ascii="宋体" w:hAnsi="宋体"/>
        </w:rPr>
        <w:t xml:space="preserve">     混规(7.1.2－5)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= 1131/65000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= 1.740%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6.计算裂缝间纵向受拉钢筋应变不均匀系数ψ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ψ = 1.1-0.65*f</w:t>
      </w:r>
      <w:r w:rsidRPr="00DA3AD9">
        <w:rPr>
          <w:rFonts w:ascii="宋体" w:hAnsi="宋体"/>
          <w:vertAlign w:val="subscript"/>
        </w:rPr>
        <w:t>tk</w:t>
      </w:r>
      <w:r w:rsidRPr="00DA3AD9">
        <w:rPr>
          <w:rFonts w:ascii="宋体" w:hAnsi="宋体"/>
        </w:rPr>
        <w:t>/(ρ</w:t>
      </w:r>
      <w:r w:rsidRPr="00DA3AD9">
        <w:rPr>
          <w:rFonts w:ascii="宋体" w:hAnsi="宋体"/>
          <w:vertAlign w:val="subscript"/>
        </w:rPr>
        <w:t>te</w:t>
      </w:r>
      <w:r w:rsidRPr="00DA3AD9">
        <w:rPr>
          <w:rFonts w:ascii="宋体" w:hAnsi="宋体"/>
        </w:rPr>
        <w:t>*σ</w:t>
      </w:r>
      <w:r w:rsidRPr="00DA3AD9">
        <w:rPr>
          <w:rFonts w:ascii="宋体" w:hAnsi="宋体"/>
          <w:vertAlign w:val="subscript"/>
        </w:rPr>
        <w:t>sq</w:t>
      </w:r>
      <w:r w:rsidRPr="00DA3AD9">
        <w:rPr>
          <w:rFonts w:ascii="宋体" w:hAnsi="宋体"/>
        </w:rPr>
        <w:t>)      混规(7.1.2－2)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1.1-0.65*1.78/(1.740%*145.689)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= 0.644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7.计算单位面积钢筋根数n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n = 1000/s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= 1000/100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= 10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8.计算受拉区纵向钢筋的等效直径d</w:t>
      </w:r>
      <w:r w:rsidRPr="00DA3AD9">
        <w:rPr>
          <w:rFonts w:ascii="宋体" w:hAnsi="宋体"/>
          <w:vertAlign w:val="subscript"/>
        </w:rPr>
        <w:t>eq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lastRenderedPageBreak/>
        <w:tab/>
      </w:r>
      <w:r w:rsidRPr="00DA3AD9">
        <w:rPr>
          <w:rFonts w:ascii="宋体" w:hAnsi="宋体"/>
        </w:rPr>
        <w:tab/>
        <w:t>d</w:t>
      </w:r>
      <w:r w:rsidRPr="00DA3AD9">
        <w:rPr>
          <w:rFonts w:ascii="宋体" w:hAnsi="宋体"/>
          <w:vertAlign w:val="subscript"/>
        </w:rPr>
        <w:t>eq</w:t>
      </w:r>
      <w:r w:rsidRPr="00DA3AD9">
        <w:rPr>
          <w:rFonts w:ascii="宋体" w:hAnsi="宋体"/>
        </w:rPr>
        <w:t>= (∑n</w:t>
      </w:r>
      <w:r w:rsidRPr="00DA3AD9">
        <w:rPr>
          <w:rFonts w:ascii="宋体" w:hAnsi="宋体"/>
          <w:vertAlign w:val="subscript"/>
        </w:rPr>
        <w:t>i</w:t>
      </w:r>
      <w:r w:rsidRPr="00DA3AD9">
        <w:rPr>
          <w:rFonts w:ascii="宋体" w:hAnsi="宋体"/>
        </w:rPr>
        <w:t>*d</w:t>
      </w:r>
      <w:r w:rsidRPr="00DA3AD9">
        <w:rPr>
          <w:rFonts w:ascii="宋体" w:hAnsi="宋体"/>
          <w:vertAlign w:val="subscript"/>
        </w:rPr>
        <w:t>i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)/(∑n</w:t>
      </w:r>
      <w:r w:rsidRPr="00DA3AD9">
        <w:rPr>
          <w:rFonts w:ascii="宋体" w:hAnsi="宋体"/>
          <w:vertAlign w:val="subscript"/>
        </w:rPr>
        <w:t>i</w:t>
      </w:r>
      <w:r w:rsidRPr="00DA3AD9">
        <w:rPr>
          <w:rFonts w:ascii="宋体" w:hAnsi="宋体"/>
        </w:rPr>
        <w:t>*V</w:t>
      </w:r>
      <w:r w:rsidRPr="00DA3AD9">
        <w:rPr>
          <w:rFonts w:ascii="宋体" w:hAnsi="宋体"/>
          <w:vertAlign w:val="subscript"/>
        </w:rPr>
        <w:t>i</w:t>
      </w:r>
      <w:r w:rsidRPr="00DA3AD9">
        <w:rPr>
          <w:rFonts w:ascii="宋体" w:hAnsi="宋体"/>
        </w:rPr>
        <w:t>*d</w:t>
      </w:r>
      <w:r w:rsidRPr="00DA3AD9">
        <w:rPr>
          <w:rFonts w:ascii="宋体" w:hAnsi="宋体"/>
          <w:vertAlign w:val="subscript"/>
        </w:rPr>
        <w:t>i</w:t>
      </w:r>
      <w:r w:rsidRPr="00DA3AD9">
        <w:rPr>
          <w:rFonts w:ascii="宋体" w:hAnsi="宋体"/>
        </w:rPr>
        <w:t>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= 10*12</w:t>
      </w:r>
      <w:r w:rsidRPr="00DA3AD9">
        <w:rPr>
          <w:rFonts w:ascii="宋体" w:hAnsi="宋体"/>
          <w:vertAlign w:val="superscript"/>
        </w:rPr>
        <w:t>2</w:t>
      </w:r>
      <w:r w:rsidRPr="00DA3AD9">
        <w:rPr>
          <w:rFonts w:ascii="宋体" w:hAnsi="宋体"/>
        </w:rPr>
        <w:t>/(10*1.0*12)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= 12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  <w:t>9.计算最大裂缝宽度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>ω</w:t>
      </w:r>
      <w:r w:rsidRPr="00DA3AD9">
        <w:rPr>
          <w:rFonts w:ascii="宋体" w:hAnsi="宋体"/>
          <w:vertAlign w:val="subscript"/>
        </w:rPr>
        <w:t>max</w:t>
      </w:r>
      <w:r w:rsidRPr="00DA3AD9">
        <w:rPr>
          <w:rFonts w:ascii="宋体" w:hAnsi="宋体"/>
        </w:rPr>
        <w:t xml:space="preserve"> =α</w:t>
      </w:r>
      <w:r w:rsidRPr="00DA3AD9">
        <w:rPr>
          <w:rFonts w:ascii="宋体" w:hAnsi="宋体"/>
          <w:vertAlign w:val="subscript"/>
        </w:rPr>
        <w:t>cr</w:t>
      </w:r>
      <w:r w:rsidRPr="00DA3AD9">
        <w:rPr>
          <w:rFonts w:ascii="宋体" w:hAnsi="宋体"/>
        </w:rPr>
        <w:t>*ψ*σ</w:t>
      </w:r>
      <w:r w:rsidRPr="00DA3AD9">
        <w:rPr>
          <w:rFonts w:ascii="宋体" w:hAnsi="宋体"/>
          <w:vertAlign w:val="subscript"/>
        </w:rPr>
        <w:t>sq</w:t>
      </w:r>
      <w:r w:rsidRPr="00DA3AD9">
        <w:rPr>
          <w:rFonts w:ascii="宋体" w:hAnsi="宋体"/>
        </w:rPr>
        <w:t>/E</w:t>
      </w:r>
      <w:r w:rsidRPr="00DA3AD9">
        <w:rPr>
          <w:rFonts w:ascii="宋体" w:hAnsi="宋体"/>
          <w:vertAlign w:val="subscript"/>
        </w:rPr>
        <w:t>S</w:t>
      </w:r>
      <w:r w:rsidRPr="00DA3AD9">
        <w:rPr>
          <w:rFonts w:ascii="宋体" w:hAnsi="宋体"/>
        </w:rPr>
        <w:t>*(1.9*C+0.08*d</w:t>
      </w:r>
      <w:r w:rsidRPr="00DA3AD9">
        <w:rPr>
          <w:rFonts w:ascii="宋体" w:hAnsi="宋体"/>
          <w:vertAlign w:val="subscript"/>
        </w:rPr>
        <w:t>eq</w:t>
      </w:r>
      <w:r w:rsidRPr="00DA3AD9">
        <w:rPr>
          <w:rFonts w:ascii="宋体" w:hAnsi="宋体"/>
        </w:rPr>
        <w:t>/ρ</w:t>
      </w:r>
      <w:r w:rsidRPr="00DA3AD9">
        <w:rPr>
          <w:rFonts w:ascii="宋体" w:hAnsi="宋体"/>
          <w:vertAlign w:val="subscript"/>
        </w:rPr>
        <w:t>te</w:t>
      </w:r>
      <w:r w:rsidRPr="00DA3AD9">
        <w:rPr>
          <w:rFonts w:ascii="宋体" w:hAnsi="宋体"/>
        </w:rPr>
        <w:t>)   混规(7.1.2－1)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= 1.9*0.644*145.689/2.0*10</w:t>
      </w:r>
      <w:r w:rsidRPr="00DA3AD9">
        <w:rPr>
          <w:rFonts w:ascii="宋体" w:hAnsi="宋体"/>
          <w:vertAlign w:val="superscript"/>
        </w:rPr>
        <w:t>5</w:t>
      </w:r>
      <w:r w:rsidRPr="00DA3AD9">
        <w:rPr>
          <w:rFonts w:ascii="宋体" w:hAnsi="宋体"/>
        </w:rPr>
        <w:t>*(1.9*20+0.08*12/1.740%)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= 0.0830 mm</w:t>
      </w:r>
    </w:p>
    <w:p w:rsidR="00DA3AD9" w:rsidRPr="00DA3AD9" w:rsidRDefault="00DA3AD9" w:rsidP="00DA3AD9">
      <w:pPr>
        <w:jc w:val="left"/>
        <w:rPr>
          <w:rFonts w:ascii="宋体" w:hAnsi="宋体"/>
        </w:rPr>
      </w:pPr>
      <w:r w:rsidRPr="00DA3AD9">
        <w:rPr>
          <w:rFonts w:ascii="宋体" w:hAnsi="宋体"/>
        </w:rPr>
        <w:tab/>
      </w:r>
      <w:r w:rsidRPr="00DA3AD9">
        <w:rPr>
          <w:rFonts w:ascii="宋体" w:hAnsi="宋体"/>
        </w:rPr>
        <w:tab/>
        <w:t xml:space="preserve">     ≤ 0.30 mm,满足规范要求</w:t>
      </w:r>
    </w:p>
    <w:p w:rsidR="00DA3AD9" w:rsidRPr="00DA3AD9" w:rsidRDefault="00DA3AD9" w:rsidP="00DA3AD9">
      <w:pPr>
        <w:jc w:val="left"/>
        <w:rPr>
          <w:rFonts w:ascii="宋体" w:hAnsi="宋体" w:hint="eastAsia"/>
        </w:rPr>
      </w:pPr>
    </w:p>
    <w:sectPr w:rsidR="00DA3AD9" w:rsidRPr="00DA3AD9" w:rsidSect="00DD0C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7A9" w:rsidRDefault="000667A9">
      <w:r>
        <w:separator/>
      </w:r>
    </w:p>
  </w:endnote>
  <w:endnote w:type="continuationSeparator" w:id="0">
    <w:p w:rsidR="000667A9" w:rsidRDefault="0006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B72" w:rsidRDefault="00976B7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6B72" w:rsidRDefault="00976B7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B72" w:rsidRDefault="00976B72">
    <w:pPr>
      <w:pStyle w:val="a3"/>
      <w:ind w:right="360"/>
      <w:jc w:val="right"/>
      <w:rPr>
        <w:rFonts w:hint="eastAsia"/>
      </w:rPr>
    </w:pPr>
    <w:r>
      <w:rPr>
        <w:rFonts w:hint="eastAsia"/>
      </w:rPr>
      <w:t>第</w:t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 w:rsidR="00DA3AD9">
      <w:rPr>
        <w:rStyle w:val="a4"/>
        <w:noProof/>
      </w:rPr>
      <w:t>2</w:t>
    </w:r>
    <w:r>
      <w:rPr>
        <w:rStyle w:val="a4"/>
      </w:rPr>
      <w:fldChar w:fldCharType="end"/>
    </w:r>
    <w:r>
      <w:rPr>
        <w:rFonts w:hint="eastAsia"/>
      </w:rPr>
      <w:t>页，共</w:t>
    </w:r>
    <w:r>
      <w:rPr>
        <w:rStyle w:val="a4"/>
      </w:rPr>
      <w:fldChar w:fldCharType="begin"/>
    </w:r>
    <w:r>
      <w:rPr>
        <w:rStyle w:val="a4"/>
      </w:rPr>
      <w:instrText xml:space="preserve"> NUMPAGES </w:instrText>
    </w:r>
    <w:r>
      <w:rPr>
        <w:rStyle w:val="a4"/>
      </w:rPr>
      <w:fldChar w:fldCharType="separate"/>
    </w:r>
    <w:r w:rsidR="00DA3AD9">
      <w:rPr>
        <w:rStyle w:val="a4"/>
        <w:noProof/>
      </w:rPr>
      <w:t>5</w:t>
    </w:r>
    <w:r>
      <w:rPr>
        <w:rStyle w:val="a4"/>
      </w:rP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B72" w:rsidRDefault="00976B7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7A9" w:rsidRDefault="000667A9">
      <w:r>
        <w:separator/>
      </w:r>
    </w:p>
  </w:footnote>
  <w:footnote w:type="continuationSeparator" w:id="0">
    <w:p w:rsidR="000667A9" w:rsidRDefault="00066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B72" w:rsidRDefault="00976B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B72" w:rsidRDefault="00976B72">
    <w:pPr>
      <w:pStyle w:val="a5"/>
      <w:rPr>
        <w:rFonts w:hint="eastAsia"/>
      </w:rPr>
    </w:pPr>
    <w:r>
      <w:rPr>
        <w:rFonts w:hint="eastAsia"/>
      </w:rPr>
      <w:t>结构构件计算书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B72" w:rsidRDefault="00976B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zh-CN" w:vendorID="64" w:dllVersion="131077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AD9"/>
    <w:rsid w:val="000667A9"/>
    <w:rsid w:val="00976B72"/>
    <w:rsid w:val="00DA3AD9"/>
    <w:rsid w:val="00DD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9A1EEF-69B8-4084-879D-4FA49930C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szcad\tssd2020\Prg\tszTemplate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tszTemplate</Template>
  <TotalTime>1</TotalTime>
  <Pages>5</Pages>
  <Words>710</Words>
  <Characters>4048</Characters>
  <Application>Microsoft Office Word</Application>
  <DocSecurity>0</DocSecurity>
  <Lines>33</Lines>
  <Paragraphs>9</Paragraphs>
  <ScaleCrop>false</ScaleCrop>
  <Company>TSZ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</cp:revision>
  <cp:lastPrinted>1601-01-01T00:00:00Z</cp:lastPrinted>
  <dcterms:created xsi:type="dcterms:W3CDTF">2025-08-16T10:50:00Z</dcterms:created>
  <dcterms:modified xsi:type="dcterms:W3CDTF">2025-08-16T10:51:00Z</dcterms:modified>
</cp:coreProperties>
</file>