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0253" w14:textId="0A10FFCC" w:rsidR="003E1290" w:rsidRPr="00CF7AFD" w:rsidRDefault="003E1290">
      <w:pPr>
        <w:tabs>
          <w:tab w:val="left" w:pos="1710"/>
        </w:tabs>
        <w:rPr>
          <w:sz w:val="24"/>
        </w:rPr>
      </w:pPr>
      <w:bookmarkStart w:id="0" w:name="_Toc217446030"/>
      <w:bookmarkStart w:id="1" w:name="_Toc183682338"/>
    </w:p>
    <w:p w14:paraId="52F7CEAF" w14:textId="77777777" w:rsidR="003E1290" w:rsidRPr="00CF7AFD" w:rsidRDefault="003E1290">
      <w:pPr>
        <w:tabs>
          <w:tab w:val="left" w:pos="1710"/>
        </w:tabs>
      </w:pPr>
    </w:p>
    <w:p w14:paraId="508D889F" w14:textId="77777777" w:rsidR="003E1290" w:rsidRPr="00CF7AFD" w:rsidRDefault="003E1290">
      <w:pPr>
        <w:tabs>
          <w:tab w:val="left" w:pos="1710"/>
        </w:tabs>
      </w:pPr>
    </w:p>
    <w:p w14:paraId="59C0A9CC" w14:textId="77777777" w:rsidR="003E1290" w:rsidRPr="00CF7AFD" w:rsidRDefault="003E1290">
      <w:pPr>
        <w:tabs>
          <w:tab w:val="left" w:pos="1710"/>
        </w:tabs>
      </w:pPr>
    </w:p>
    <w:p w14:paraId="03088E18" w14:textId="77777777" w:rsidR="003E1290" w:rsidRPr="00CF7AFD" w:rsidRDefault="003E1290">
      <w:pPr>
        <w:tabs>
          <w:tab w:val="left" w:pos="1710"/>
        </w:tabs>
      </w:pPr>
    </w:p>
    <w:p w14:paraId="28724DCF" w14:textId="77777777" w:rsidR="003E1290" w:rsidRPr="00CF7AFD" w:rsidRDefault="003E1290">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CF7AFD" w:rsidRPr="00CF7AFD" w14:paraId="48A18DE7" w14:textId="77777777">
        <w:trPr>
          <w:trHeight w:val="909"/>
          <w:jc w:val="center"/>
        </w:trPr>
        <w:tc>
          <w:tcPr>
            <w:tcW w:w="7197" w:type="dxa"/>
            <w:gridSpan w:val="2"/>
            <w:tcBorders>
              <w:top w:val="nil"/>
              <w:left w:val="nil"/>
              <w:right w:val="nil"/>
            </w:tcBorders>
          </w:tcPr>
          <w:p w14:paraId="20170C30" w14:textId="77777777" w:rsidR="003E1290" w:rsidRPr="00CF7AFD" w:rsidRDefault="00BA6153">
            <w:pPr>
              <w:snapToGrid w:val="0"/>
              <w:spacing w:line="240" w:lineRule="atLeast"/>
              <w:jc w:val="center"/>
              <w:rPr>
                <w:b/>
                <w:sz w:val="60"/>
                <w:szCs w:val="60"/>
              </w:rPr>
            </w:pPr>
            <w:r w:rsidRPr="00CF7AFD">
              <w:rPr>
                <w:rFonts w:hint="eastAsia"/>
                <w:b/>
                <w:sz w:val="60"/>
                <w:szCs w:val="60"/>
              </w:rPr>
              <w:t xml:space="preserve"> </w:t>
            </w:r>
            <w:r w:rsidRPr="00CF7AFD">
              <w:rPr>
                <w:rFonts w:hint="eastAsia"/>
                <w:b/>
                <w:sz w:val="60"/>
                <w:szCs w:val="60"/>
              </w:rPr>
              <w:t>采购文件</w:t>
            </w:r>
          </w:p>
        </w:tc>
      </w:tr>
      <w:tr w:rsidR="00CF7AFD" w:rsidRPr="00CF7AFD" w14:paraId="6586C627" w14:textId="77777777">
        <w:trPr>
          <w:trHeight w:hRule="exact" w:val="851"/>
          <w:jc w:val="center"/>
        </w:trPr>
        <w:tc>
          <w:tcPr>
            <w:tcW w:w="1764" w:type="dxa"/>
            <w:vAlign w:val="center"/>
          </w:tcPr>
          <w:p w14:paraId="1C04BDEA" w14:textId="77777777" w:rsidR="007747A6" w:rsidRPr="00CF7AFD" w:rsidRDefault="007747A6" w:rsidP="007747A6">
            <w:pPr>
              <w:rPr>
                <w:b/>
                <w:sz w:val="32"/>
                <w:szCs w:val="32"/>
              </w:rPr>
            </w:pPr>
            <w:r w:rsidRPr="00CF7AFD">
              <w:rPr>
                <w:b/>
                <w:sz w:val="32"/>
                <w:szCs w:val="32"/>
              </w:rPr>
              <w:t>项目名称：</w:t>
            </w:r>
          </w:p>
        </w:tc>
        <w:tc>
          <w:tcPr>
            <w:tcW w:w="5433" w:type="dxa"/>
            <w:vAlign w:val="center"/>
          </w:tcPr>
          <w:p w14:paraId="5DE32A9D" w14:textId="75728795" w:rsidR="007747A6" w:rsidRPr="00CF7AFD" w:rsidRDefault="007747A6" w:rsidP="007747A6">
            <w:pPr>
              <w:rPr>
                <w:b/>
                <w:sz w:val="32"/>
                <w:szCs w:val="32"/>
              </w:rPr>
            </w:pPr>
            <w:r w:rsidRPr="00CF7AFD">
              <w:rPr>
                <w:rFonts w:hint="eastAsia"/>
                <w:b/>
                <w:sz w:val="32"/>
                <w:szCs w:val="32"/>
              </w:rPr>
              <w:t>2025</w:t>
            </w:r>
            <w:r w:rsidRPr="00CF7AFD">
              <w:rPr>
                <w:rFonts w:hint="eastAsia"/>
                <w:b/>
                <w:sz w:val="32"/>
                <w:szCs w:val="32"/>
              </w:rPr>
              <w:t>年品牌推广落地活动服务采购</w:t>
            </w:r>
          </w:p>
        </w:tc>
      </w:tr>
      <w:tr w:rsidR="00CF7AFD" w:rsidRPr="00CF7AFD" w14:paraId="331BABBF" w14:textId="77777777">
        <w:trPr>
          <w:trHeight w:hRule="exact" w:val="851"/>
          <w:jc w:val="center"/>
        </w:trPr>
        <w:tc>
          <w:tcPr>
            <w:tcW w:w="1764" w:type="dxa"/>
            <w:vAlign w:val="center"/>
          </w:tcPr>
          <w:p w14:paraId="25BD0D0F" w14:textId="77777777" w:rsidR="007747A6" w:rsidRPr="00CF7AFD" w:rsidRDefault="007747A6" w:rsidP="007747A6">
            <w:pPr>
              <w:rPr>
                <w:b/>
                <w:sz w:val="32"/>
                <w:szCs w:val="32"/>
              </w:rPr>
            </w:pPr>
            <w:r w:rsidRPr="00CF7AFD">
              <w:rPr>
                <w:b/>
                <w:sz w:val="32"/>
                <w:szCs w:val="32"/>
              </w:rPr>
              <w:t>项目编号：</w:t>
            </w:r>
          </w:p>
        </w:tc>
        <w:tc>
          <w:tcPr>
            <w:tcW w:w="5433" w:type="dxa"/>
            <w:vAlign w:val="center"/>
          </w:tcPr>
          <w:p w14:paraId="77AC5259" w14:textId="5D10EFF3" w:rsidR="007747A6" w:rsidRPr="00CF7AFD" w:rsidRDefault="005B1FA8" w:rsidP="007747A6">
            <w:pPr>
              <w:rPr>
                <w:b/>
                <w:sz w:val="32"/>
                <w:szCs w:val="32"/>
              </w:rPr>
            </w:pPr>
            <w:r w:rsidRPr="00CF7AFD">
              <w:rPr>
                <w:b/>
                <w:sz w:val="32"/>
                <w:szCs w:val="32"/>
              </w:rPr>
              <w:t xml:space="preserve"> GXZC2025-C3-002269-JDZB</w:t>
            </w:r>
          </w:p>
        </w:tc>
      </w:tr>
      <w:tr w:rsidR="00CF7AFD" w:rsidRPr="00CF7AFD" w14:paraId="12674CCF" w14:textId="77777777">
        <w:trPr>
          <w:trHeight w:hRule="exact" w:val="851"/>
          <w:jc w:val="center"/>
        </w:trPr>
        <w:tc>
          <w:tcPr>
            <w:tcW w:w="1764" w:type="dxa"/>
            <w:vAlign w:val="center"/>
          </w:tcPr>
          <w:p w14:paraId="4C02B198" w14:textId="77777777" w:rsidR="007747A6" w:rsidRPr="00CF7AFD" w:rsidRDefault="007747A6" w:rsidP="007747A6">
            <w:pPr>
              <w:rPr>
                <w:b/>
                <w:sz w:val="32"/>
                <w:szCs w:val="32"/>
              </w:rPr>
            </w:pPr>
            <w:r w:rsidRPr="00CF7AFD">
              <w:rPr>
                <w:b/>
                <w:sz w:val="32"/>
                <w:szCs w:val="32"/>
              </w:rPr>
              <w:t>联系电话：</w:t>
            </w:r>
          </w:p>
        </w:tc>
        <w:tc>
          <w:tcPr>
            <w:tcW w:w="5433" w:type="dxa"/>
            <w:vAlign w:val="center"/>
          </w:tcPr>
          <w:p w14:paraId="7316EC38" w14:textId="383AD1DB" w:rsidR="007747A6" w:rsidRPr="00CF7AFD" w:rsidRDefault="007747A6" w:rsidP="007747A6">
            <w:pPr>
              <w:rPr>
                <w:b/>
                <w:sz w:val="32"/>
                <w:szCs w:val="32"/>
              </w:rPr>
            </w:pPr>
            <w:r w:rsidRPr="00CF7AFD">
              <w:rPr>
                <w:b/>
                <w:sz w:val="32"/>
                <w:szCs w:val="32"/>
              </w:rPr>
              <w:t>0771-2808950</w:t>
            </w:r>
          </w:p>
        </w:tc>
      </w:tr>
      <w:tr w:rsidR="003E1290" w:rsidRPr="00CF7AFD" w14:paraId="3B86AF41" w14:textId="77777777">
        <w:trPr>
          <w:trHeight w:hRule="exact" w:val="851"/>
          <w:jc w:val="center"/>
        </w:trPr>
        <w:tc>
          <w:tcPr>
            <w:tcW w:w="1764" w:type="dxa"/>
            <w:vAlign w:val="center"/>
          </w:tcPr>
          <w:p w14:paraId="61A32B48" w14:textId="77777777" w:rsidR="003E1290" w:rsidRPr="00CF7AFD" w:rsidRDefault="00BA6153">
            <w:pPr>
              <w:rPr>
                <w:b/>
                <w:sz w:val="32"/>
                <w:szCs w:val="32"/>
              </w:rPr>
            </w:pPr>
            <w:r w:rsidRPr="00CF7AFD">
              <w:rPr>
                <w:rFonts w:hint="eastAsia"/>
                <w:b/>
                <w:sz w:val="32"/>
                <w:szCs w:val="32"/>
              </w:rPr>
              <w:t>采购方式：</w:t>
            </w:r>
          </w:p>
        </w:tc>
        <w:tc>
          <w:tcPr>
            <w:tcW w:w="5433" w:type="dxa"/>
            <w:vAlign w:val="center"/>
          </w:tcPr>
          <w:p w14:paraId="245BBAE9" w14:textId="77777777" w:rsidR="003E1290" w:rsidRPr="00CF7AFD" w:rsidRDefault="00BA6153">
            <w:pPr>
              <w:rPr>
                <w:b/>
                <w:sz w:val="32"/>
                <w:szCs w:val="32"/>
              </w:rPr>
            </w:pPr>
            <w:r w:rsidRPr="00CF7AFD">
              <w:rPr>
                <w:rFonts w:hint="eastAsia"/>
                <w:b/>
                <w:sz w:val="32"/>
                <w:szCs w:val="32"/>
              </w:rPr>
              <w:t>竞争性磋商</w:t>
            </w:r>
          </w:p>
        </w:tc>
      </w:tr>
    </w:tbl>
    <w:p w14:paraId="7D555355" w14:textId="77777777" w:rsidR="003E1290" w:rsidRPr="00CF7AFD" w:rsidRDefault="003E1290">
      <w:pPr>
        <w:tabs>
          <w:tab w:val="left" w:pos="1710"/>
        </w:tabs>
      </w:pPr>
    </w:p>
    <w:p w14:paraId="3E6B19FC" w14:textId="77777777" w:rsidR="003E1290" w:rsidRPr="00CF7AFD" w:rsidRDefault="003E1290"/>
    <w:p w14:paraId="4FAEDAC8" w14:textId="77777777" w:rsidR="003E1290" w:rsidRPr="00CF7AFD" w:rsidRDefault="003E1290"/>
    <w:p w14:paraId="07BDF0E7" w14:textId="77777777" w:rsidR="003E1290" w:rsidRPr="00CF7AFD" w:rsidRDefault="003E1290"/>
    <w:p w14:paraId="1058FB9D" w14:textId="77777777" w:rsidR="003E1290" w:rsidRPr="00CF7AFD" w:rsidRDefault="003E1290"/>
    <w:p w14:paraId="27AF00A1" w14:textId="77777777" w:rsidR="003E1290" w:rsidRPr="00CF7AFD" w:rsidRDefault="003E1290"/>
    <w:p w14:paraId="504CC4F1" w14:textId="77777777" w:rsidR="003E1290" w:rsidRPr="00CF7AFD" w:rsidRDefault="003E1290"/>
    <w:p w14:paraId="22B033DD" w14:textId="77777777" w:rsidR="003E1290" w:rsidRPr="00CF7AFD" w:rsidRDefault="003E1290"/>
    <w:p w14:paraId="564E11E1" w14:textId="77777777" w:rsidR="003E1290" w:rsidRPr="00CF7AFD" w:rsidRDefault="003E1290"/>
    <w:p w14:paraId="3AC7D40B" w14:textId="77777777" w:rsidR="003E1290" w:rsidRPr="00CF7AFD" w:rsidRDefault="003E1290"/>
    <w:p w14:paraId="5F5FEF00" w14:textId="77777777" w:rsidR="003E1290" w:rsidRPr="00CF7AFD" w:rsidRDefault="003E1290"/>
    <w:p w14:paraId="66B5FE37" w14:textId="77777777" w:rsidR="003E1290" w:rsidRPr="00CF7AFD" w:rsidRDefault="003E1290"/>
    <w:p w14:paraId="32C833C6" w14:textId="77777777" w:rsidR="003E1290" w:rsidRPr="00CF7AFD" w:rsidRDefault="003E1290"/>
    <w:p w14:paraId="62CDE003" w14:textId="77777777" w:rsidR="003E1290" w:rsidRPr="00CF7AFD" w:rsidRDefault="003E1290"/>
    <w:p w14:paraId="65AF281D" w14:textId="77777777" w:rsidR="003E1290" w:rsidRPr="00CF7AFD" w:rsidRDefault="003E1290"/>
    <w:tbl>
      <w:tblPr>
        <w:tblW w:w="0" w:type="auto"/>
        <w:jc w:val="center"/>
        <w:tblLayout w:type="fixed"/>
        <w:tblLook w:val="04A0" w:firstRow="1" w:lastRow="0" w:firstColumn="1" w:lastColumn="0" w:noHBand="0" w:noVBand="1"/>
      </w:tblPr>
      <w:tblGrid>
        <w:gridCol w:w="2707"/>
        <w:gridCol w:w="6"/>
        <w:gridCol w:w="5571"/>
      </w:tblGrid>
      <w:tr w:rsidR="00CF7AFD" w:rsidRPr="00CF7AFD" w14:paraId="761B6482" w14:textId="77777777">
        <w:trPr>
          <w:trHeight w:val="703"/>
          <w:jc w:val="center"/>
        </w:trPr>
        <w:tc>
          <w:tcPr>
            <w:tcW w:w="2707" w:type="dxa"/>
            <w:vAlign w:val="center"/>
          </w:tcPr>
          <w:p w14:paraId="58DAD7F3" w14:textId="77777777" w:rsidR="003E1290" w:rsidRPr="00CF7AFD" w:rsidRDefault="00BA6153">
            <w:pPr>
              <w:autoSpaceDE w:val="0"/>
              <w:autoSpaceDN w:val="0"/>
              <w:adjustRightInd w:val="0"/>
              <w:jc w:val="right"/>
              <w:rPr>
                <w:b/>
                <w:sz w:val="32"/>
                <w:szCs w:val="32"/>
              </w:rPr>
            </w:pPr>
            <w:r w:rsidRPr="00CF7AFD">
              <w:rPr>
                <w:b/>
                <w:sz w:val="32"/>
                <w:szCs w:val="32"/>
              </w:rPr>
              <w:t xml:space="preserve">  </w:t>
            </w:r>
            <w:r w:rsidRPr="00CF7AFD">
              <w:rPr>
                <w:b/>
                <w:sz w:val="32"/>
                <w:szCs w:val="32"/>
              </w:rPr>
              <w:t>采购人：</w:t>
            </w:r>
          </w:p>
        </w:tc>
        <w:tc>
          <w:tcPr>
            <w:tcW w:w="5577" w:type="dxa"/>
            <w:gridSpan w:val="2"/>
            <w:vAlign w:val="center"/>
          </w:tcPr>
          <w:p w14:paraId="53D5B09C" w14:textId="1A7D3053" w:rsidR="003E1290" w:rsidRPr="00CF7AFD" w:rsidRDefault="007747A6">
            <w:pPr>
              <w:autoSpaceDE w:val="0"/>
              <w:autoSpaceDN w:val="0"/>
              <w:adjustRightInd w:val="0"/>
              <w:jc w:val="left"/>
              <w:rPr>
                <w:b/>
                <w:sz w:val="32"/>
                <w:szCs w:val="32"/>
              </w:rPr>
            </w:pPr>
            <w:r w:rsidRPr="00CF7AFD">
              <w:rPr>
                <w:b/>
                <w:sz w:val="32"/>
                <w:szCs w:val="32"/>
              </w:rPr>
              <w:t>广西壮族自治区体育彩票管理中心</w:t>
            </w:r>
          </w:p>
        </w:tc>
      </w:tr>
      <w:tr w:rsidR="003E1290" w:rsidRPr="00CF7AFD" w14:paraId="2D4AEA42" w14:textId="77777777">
        <w:trPr>
          <w:trHeight w:val="703"/>
          <w:jc w:val="center"/>
        </w:trPr>
        <w:tc>
          <w:tcPr>
            <w:tcW w:w="2713" w:type="dxa"/>
            <w:gridSpan w:val="2"/>
          </w:tcPr>
          <w:p w14:paraId="0647E723" w14:textId="77777777" w:rsidR="003E1290" w:rsidRPr="00CF7AFD" w:rsidRDefault="00BA6153">
            <w:pPr>
              <w:autoSpaceDE w:val="0"/>
              <w:autoSpaceDN w:val="0"/>
              <w:adjustRightInd w:val="0"/>
              <w:jc w:val="right"/>
              <w:rPr>
                <w:b/>
                <w:sz w:val="32"/>
                <w:szCs w:val="32"/>
              </w:rPr>
            </w:pPr>
            <w:r w:rsidRPr="00CF7AFD">
              <w:rPr>
                <w:b/>
                <w:sz w:val="32"/>
                <w:szCs w:val="32"/>
              </w:rPr>
              <w:t>采购代理机构：</w:t>
            </w:r>
          </w:p>
        </w:tc>
        <w:tc>
          <w:tcPr>
            <w:tcW w:w="5571" w:type="dxa"/>
          </w:tcPr>
          <w:p w14:paraId="5C205B34" w14:textId="77777777" w:rsidR="003E1290" w:rsidRPr="00CF7AFD" w:rsidRDefault="00BA6153">
            <w:pPr>
              <w:autoSpaceDE w:val="0"/>
              <w:autoSpaceDN w:val="0"/>
              <w:adjustRightInd w:val="0"/>
              <w:rPr>
                <w:b/>
                <w:sz w:val="32"/>
                <w:szCs w:val="32"/>
                <w:u w:val="single"/>
              </w:rPr>
            </w:pPr>
            <w:r w:rsidRPr="00CF7AFD">
              <w:rPr>
                <w:b/>
                <w:sz w:val="32"/>
                <w:szCs w:val="32"/>
              </w:rPr>
              <w:t>广西机电设备招标有限公司</w:t>
            </w:r>
          </w:p>
        </w:tc>
      </w:tr>
    </w:tbl>
    <w:p w14:paraId="3C8F2CBA" w14:textId="77777777" w:rsidR="003E1290" w:rsidRPr="00CF7AFD" w:rsidRDefault="003E1290"/>
    <w:p w14:paraId="1BF76113" w14:textId="1BB83C2F" w:rsidR="003E1290" w:rsidRPr="00CF7AFD" w:rsidRDefault="00BA6153">
      <w:pPr>
        <w:ind w:firstLineChars="100" w:firstLine="321"/>
        <w:jc w:val="center"/>
        <w:rPr>
          <w:b/>
          <w:sz w:val="32"/>
          <w:szCs w:val="32"/>
        </w:rPr>
        <w:sectPr w:rsidR="003E1290" w:rsidRPr="00CF7AFD">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CF7AFD">
        <w:rPr>
          <w:b/>
          <w:sz w:val="32"/>
          <w:szCs w:val="32"/>
        </w:rPr>
        <w:t>202</w:t>
      </w:r>
      <w:r w:rsidR="007747A6" w:rsidRPr="00CF7AFD">
        <w:rPr>
          <w:b/>
          <w:sz w:val="32"/>
          <w:szCs w:val="32"/>
        </w:rPr>
        <w:t>5</w:t>
      </w:r>
      <w:r w:rsidRPr="00CF7AFD">
        <w:rPr>
          <w:b/>
          <w:sz w:val="32"/>
          <w:szCs w:val="32"/>
        </w:rPr>
        <w:t>年</w:t>
      </w:r>
      <w:r w:rsidR="003C33C8" w:rsidRPr="00CF7AFD">
        <w:rPr>
          <w:rFonts w:hint="eastAsia"/>
          <w:b/>
          <w:sz w:val="32"/>
          <w:szCs w:val="32"/>
        </w:rPr>
        <w:t>8</w:t>
      </w:r>
      <w:r w:rsidRPr="00CF7AFD">
        <w:rPr>
          <w:b/>
          <w:sz w:val="32"/>
          <w:szCs w:val="32"/>
        </w:rPr>
        <w:t>月</w:t>
      </w:r>
    </w:p>
    <w:p w14:paraId="1976DC1E" w14:textId="77777777" w:rsidR="003E1290" w:rsidRPr="00CF7AFD" w:rsidRDefault="003E1290">
      <w:pPr>
        <w:rPr>
          <w:sz w:val="32"/>
          <w:szCs w:val="32"/>
        </w:rPr>
      </w:pPr>
    </w:p>
    <w:p w14:paraId="3D2AB40E"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bookmarkStart w:id="2" w:name="_Toc17133"/>
      <w:bookmarkStart w:id="3" w:name="_Toc203754370"/>
      <w:r w:rsidRPr="00CF7AFD">
        <w:rPr>
          <w:rFonts w:ascii="Times New Roman" w:hAnsi="Times New Roman" w:cs="Times New Roman"/>
          <w:sz w:val="32"/>
          <w:szCs w:val="32"/>
        </w:rPr>
        <w:t>目</w:t>
      </w:r>
      <w:r w:rsidRPr="00CF7AFD">
        <w:rPr>
          <w:rFonts w:ascii="Times New Roman" w:hAnsi="Times New Roman" w:cs="Times New Roman"/>
          <w:sz w:val="32"/>
          <w:szCs w:val="32"/>
        </w:rPr>
        <w:t xml:space="preserve">    </w:t>
      </w:r>
      <w:r w:rsidRPr="00CF7AFD">
        <w:rPr>
          <w:rFonts w:ascii="Times New Roman" w:hAnsi="Times New Roman" w:cs="Times New Roman"/>
          <w:sz w:val="32"/>
          <w:szCs w:val="32"/>
        </w:rPr>
        <w:t>录</w:t>
      </w:r>
      <w:bookmarkEnd w:id="2"/>
      <w:bookmarkEnd w:id="3"/>
    </w:p>
    <w:p w14:paraId="02136E7C" w14:textId="78DC1A45" w:rsidR="00BA6153" w:rsidRPr="00CF7AFD" w:rsidRDefault="00BA6153">
      <w:pPr>
        <w:pStyle w:val="TOC1"/>
        <w:ind w:firstLine="241"/>
        <w:rPr>
          <w:rFonts w:asciiTheme="minorHAnsi" w:eastAsiaTheme="minorEastAsia" w:hAnsiTheme="minorHAnsi" w:cstheme="minorBidi"/>
          <w:b w:val="0"/>
          <w:bCs w:val="0"/>
          <w:caps w:val="0"/>
          <w:noProof/>
          <w:sz w:val="21"/>
          <w:szCs w:val="22"/>
        </w:rPr>
      </w:pPr>
      <w:r w:rsidRPr="00CF7AFD">
        <w:rPr>
          <w:rFonts w:ascii="Times New Roman" w:hAnsi="Times New Roman"/>
        </w:rPr>
        <w:fldChar w:fldCharType="begin"/>
      </w:r>
      <w:r w:rsidRPr="00CF7AFD">
        <w:rPr>
          <w:rStyle w:val="aff3"/>
          <w:rFonts w:ascii="Times New Roman" w:hAnsi="Times New Roman"/>
          <w:color w:val="auto"/>
        </w:rPr>
        <w:instrText xml:space="preserve"> TOC \o "1-1" \h \z \u </w:instrText>
      </w:r>
      <w:r w:rsidRPr="00CF7AFD">
        <w:rPr>
          <w:rFonts w:ascii="Times New Roman" w:hAnsi="Times New Roman"/>
        </w:rPr>
        <w:fldChar w:fldCharType="separate"/>
      </w:r>
    </w:p>
    <w:p w14:paraId="3E8229D8" w14:textId="3FEC44A0"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1" w:history="1">
        <w:r w:rsidR="00BA6153" w:rsidRPr="00CF7AFD">
          <w:rPr>
            <w:rStyle w:val="aff3"/>
            <w:rFonts w:ascii="Times New Roman" w:hAnsi="Times New Roman"/>
            <w:noProof/>
            <w:color w:val="auto"/>
          </w:rPr>
          <w:t>第一章</w:t>
        </w:r>
        <w:r w:rsidR="00BA6153" w:rsidRPr="00CF7AFD">
          <w:rPr>
            <w:rStyle w:val="aff3"/>
            <w:rFonts w:ascii="Times New Roman" w:hAnsi="Times New Roman"/>
            <w:noProof/>
            <w:color w:val="auto"/>
          </w:rPr>
          <w:t xml:space="preserve">  </w:t>
        </w:r>
        <w:r w:rsidR="00BA6153" w:rsidRPr="00CF7AFD">
          <w:rPr>
            <w:rStyle w:val="aff3"/>
            <w:rFonts w:ascii="Times New Roman" w:hAnsi="Times New Roman"/>
            <w:noProof/>
            <w:color w:val="auto"/>
          </w:rPr>
          <w:t>竞争性磋商公告</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_Toc203754371 \h </w:instrText>
        </w:r>
        <w:r w:rsidR="00BA6153" w:rsidRPr="00CF7AFD">
          <w:rPr>
            <w:noProof/>
            <w:webHidden/>
          </w:rPr>
        </w:r>
        <w:r w:rsidR="00BA6153" w:rsidRPr="00CF7AFD">
          <w:rPr>
            <w:noProof/>
            <w:webHidden/>
          </w:rPr>
          <w:fldChar w:fldCharType="separate"/>
        </w:r>
        <w:r w:rsidR="00C300EF" w:rsidRPr="00CF7AFD">
          <w:rPr>
            <w:noProof/>
            <w:webHidden/>
          </w:rPr>
          <w:t>1</w:t>
        </w:r>
        <w:r w:rsidR="00BA6153" w:rsidRPr="00CF7AFD">
          <w:rPr>
            <w:noProof/>
            <w:webHidden/>
          </w:rPr>
          <w:fldChar w:fldCharType="end"/>
        </w:r>
      </w:hyperlink>
    </w:p>
    <w:p w14:paraId="228C100D" w14:textId="231EA1C9"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2" w:history="1">
        <w:r w:rsidR="00BA6153" w:rsidRPr="00CF7AFD">
          <w:rPr>
            <w:rStyle w:val="aff3"/>
            <w:rFonts w:ascii="Times New Roman" w:hAnsi="Times New Roman"/>
            <w:noProof/>
            <w:color w:val="auto"/>
          </w:rPr>
          <w:t>第二章</w:t>
        </w:r>
        <w:r w:rsidR="00BA6153" w:rsidRPr="00CF7AFD">
          <w:rPr>
            <w:rStyle w:val="aff3"/>
            <w:rFonts w:ascii="Times New Roman" w:hAnsi="Times New Roman"/>
            <w:noProof/>
            <w:color w:val="auto"/>
          </w:rPr>
          <w:t xml:space="preserve">  </w:t>
        </w:r>
        <w:r w:rsidR="00BA6153" w:rsidRPr="00CF7AFD">
          <w:rPr>
            <w:rStyle w:val="aff3"/>
            <w:rFonts w:ascii="Times New Roman" w:hAnsi="Times New Roman"/>
            <w:noProof/>
            <w:color w:val="auto"/>
          </w:rPr>
          <w:t>采购需求</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_Toc203754372 \h </w:instrText>
        </w:r>
        <w:r w:rsidR="00BA6153" w:rsidRPr="00CF7AFD">
          <w:rPr>
            <w:noProof/>
            <w:webHidden/>
          </w:rPr>
        </w:r>
        <w:r w:rsidR="00BA6153" w:rsidRPr="00CF7AFD">
          <w:rPr>
            <w:noProof/>
            <w:webHidden/>
          </w:rPr>
          <w:fldChar w:fldCharType="separate"/>
        </w:r>
        <w:r w:rsidR="00C300EF" w:rsidRPr="00CF7AFD">
          <w:rPr>
            <w:noProof/>
            <w:webHidden/>
          </w:rPr>
          <w:t>4</w:t>
        </w:r>
        <w:r w:rsidR="00BA6153" w:rsidRPr="00CF7AFD">
          <w:rPr>
            <w:noProof/>
            <w:webHidden/>
          </w:rPr>
          <w:fldChar w:fldCharType="end"/>
        </w:r>
      </w:hyperlink>
    </w:p>
    <w:p w14:paraId="72507F43" w14:textId="11D3B265"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3" w:history="1">
        <w:r w:rsidR="00BA6153" w:rsidRPr="00CF7AFD">
          <w:rPr>
            <w:rStyle w:val="aff3"/>
            <w:rFonts w:ascii="Times New Roman" w:hAnsi="Times New Roman"/>
            <w:noProof/>
            <w:color w:val="auto"/>
          </w:rPr>
          <w:t>第三章</w:t>
        </w:r>
        <w:r w:rsidR="00BA6153" w:rsidRPr="00CF7AFD">
          <w:rPr>
            <w:rStyle w:val="aff3"/>
            <w:rFonts w:ascii="Times New Roman" w:hAnsi="Times New Roman"/>
            <w:noProof/>
            <w:color w:val="auto"/>
          </w:rPr>
          <w:t xml:space="preserve">  </w:t>
        </w:r>
        <w:r w:rsidR="00BA6153" w:rsidRPr="00CF7AFD">
          <w:rPr>
            <w:rStyle w:val="aff3"/>
            <w:rFonts w:ascii="Times New Roman" w:hAnsi="Times New Roman"/>
            <w:noProof/>
            <w:color w:val="auto"/>
          </w:rPr>
          <w:t>供应商须知</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_Toc203754373 \h </w:instrText>
        </w:r>
        <w:r w:rsidR="00BA6153" w:rsidRPr="00CF7AFD">
          <w:rPr>
            <w:noProof/>
            <w:webHidden/>
          </w:rPr>
        </w:r>
        <w:r w:rsidR="00BA6153" w:rsidRPr="00CF7AFD">
          <w:rPr>
            <w:noProof/>
            <w:webHidden/>
          </w:rPr>
          <w:fldChar w:fldCharType="separate"/>
        </w:r>
        <w:r w:rsidR="00C300EF" w:rsidRPr="00CF7AFD">
          <w:rPr>
            <w:noProof/>
            <w:webHidden/>
          </w:rPr>
          <w:t>12</w:t>
        </w:r>
        <w:r w:rsidR="00BA6153" w:rsidRPr="00CF7AFD">
          <w:rPr>
            <w:noProof/>
            <w:webHidden/>
          </w:rPr>
          <w:fldChar w:fldCharType="end"/>
        </w:r>
      </w:hyperlink>
    </w:p>
    <w:p w14:paraId="152F248E" w14:textId="26CCDF97"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4" w:history="1">
        <w:r w:rsidR="00BA6153" w:rsidRPr="00CF7AFD">
          <w:rPr>
            <w:rStyle w:val="aff3"/>
            <w:rFonts w:ascii="Times New Roman" w:hAnsi="Times New Roman"/>
            <w:noProof/>
            <w:color w:val="auto"/>
          </w:rPr>
          <w:t>第四章</w:t>
        </w:r>
        <w:r w:rsidR="00BA6153" w:rsidRPr="00CF7AFD">
          <w:rPr>
            <w:rStyle w:val="aff3"/>
            <w:rFonts w:ascii="Times New Roman" w:hAnsi="Times New Roman"/>
            <w:noProof/>
            <w:color w:val="auto"/>
          </w:rPr>
          <w:t xml:space="preserve">  </w:t>
        </w:r>
        <w:r w:rsidR="00BA6153" w:rsidRPr="00CF7AFD">
          <w:rPr>
            <w:rStyle w:val="aff3"/>
            <w:rFonts w:ascii="Times New Roman" w:hAnsi="Times New Roman"/>
            <w:noProof/>
            <w:color w:val="auto"/>
          </w:rPr>
          <w:t>评审方法及标准</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_Toc203754374 \h </w:instrText>
        </w:r>
        <w:r w:rsidR="00BA6153" w:rsidRPr="00CF7AFD">
          <w:rPr>
            <w:noProof/>
            <w:webHidden/>
          </w:rPr>
        </w:r>
        <w:r w:rsidR="00BA6153" w:rsidRPr="00CF7AFD">
          <w:rPr>
            <w:noProof/>
            <w:webHidden/>
          </w:rPr>
          <w:fldChar w:fldCharType="separate"/>
        </w:r>
        <w:r w:rsidR="00C300EF" w:rsidRPr="00CF7AFD">
          <w:rPr>
            <w:noProof/>
            <w:webHidden/>
          </w:rPr>
          <w:t>29</w:t>
        </w:r>
        <w:r w:rsidR="00BA6153" w:rsidRPr="00CF7AFD">
          <w:rPr>
            <w:noProof/>
            <w:webHidden/>
          </w:rPr>
          <w:fldChar w:fldCharType="end"/>
        </w:r>
      </w:hyperlink>
    </w:p>
    <w:p w14:paraId="4C9A0EC3" w14:textId="262AA279"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5" w:history="1">
        <w:r w:rsidR="00BA6153" w:rsidRPr="00CF7AFD">
          <w:rPr>
            <w:rStyle w:val="aff3"/>
            <w:rFonts w:ascii="Times New Roman" w:hAnsi="Times New Roman"/>
            <w:noProof/>
            <w:color w:val="auto"/>
          </w:rPr>
          <w:t>第五章</w:t>
        </w:r>
        <w:r w:rsidR="00BA6153" w:rsidRPr="00CF7AFD">
          <w:rPr>
            <w:rStyle w:val="aff3"/>
            <w:rFonts w:ascii="Times New Roman" w:hAnsi="Times New Roman"/>
            <w:noProof/>
            <w:color w:val="auto"/>
          </w:rPr>
          <w:t xml:space="preserve">  </w:t>
        </w:r>
        <w:r w:rsidR="00BA6153" w:rsidRPr="00CF7AFD">
          <w:rPr>
            <w:rStyle w:val="aff3"/>
            <w:rFonts w:ascii="Times New Roman" w:hAnsi="Times New Roman"/>
            <w:noProof/>
            <w:color w:val="auto"/>
          </w:rPr>
          <w:t>合同主要条款格式</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_Toc203754375 \h </w:instrText>
        </w:r>
        <w:r w:rsidR="00BA6153" w:rsidRPr="00CF7AFD">
          <w:rPr>
            <w:noProof/>
            <w:webHidden/>
          </w:rPr>
        </w:r>
        <w:r w:rsidR="00BA6153" w:rsidRPr="00CF7AFD">
          <w:rPr>
            <w:noProof/>
            <w:webHidden/>
          </w:rPr>
          <w:fldChar w:fldCharType="separate"/>
        </w:r>
        <w:r w:rsidR="00C300EF" w:rsidRPr="00CF7AFD">
          <w:rPr>
            <w:noProof/>
            <w:webHidden/>
          </w:rPr>
          <w:t>34</w:t>
        </w:r>
        <w:r w:rsidR="00BA6153" w:rsidRPr="00CF7AFD">
          <w:rPr>
            <w:noProof/>
            <w:webHidden/>
          </w:rPr>
          <w:fldChar w:fldCharType="end"/>
        </w:r>
      </w:hyperlink>
    </w:p>
    <w:p w14:paraId="4D352B00" w14:textId="7DB7F24D" w:rsidR="00BA6153" w:rsidRPr="00CF7AFD" w:rsidRDefault="00CF7AFD">
      <w:pPr>
        <w:pStyle w:val="TOC1"/>
        <w:ind w:firstLine="241"/>
        <w:rPr>
          <w:rFonts w:asciiTheme="minorHAnsi" w:eastAsiaTheme="minorEastAsia" w:hAnsiTheme="minorHAnsi" w:cstheme="minorBidi"/>
          <w:b w:val="0"/>
          <w:bCs w:val="0"/>
          <w:caps w:val="0"/>
          <w:noProof/>
          <w:sz w:val="21"/>
          <w:szCs w:val="22"/>
        </w:rPr>
      </w:pPr>
      <w:hyperlink w:anchor="_Toc203754376" w:history="1">
        <w:r w:rsidR="00BA6153" w:rsidRPr="00CF7AFD">
          <w:rPr>
            <w:rStyle w:val="aff3"/>
            <w:noProof/>
            <w:color w:val="auto"/>
          </w:rPr>
          <w:t>第六章  响应文件格式</w:t>
        </w:r>
        <w:r w:rsidR="00BA6153" w:rsidRPr="00CF7AFD">
          <w:rPr>
            <w:noProof/>
            <w:webHidden/>
          </w:rPr>
          <w:tab/>
        </w:r>
        <w:r w:rsidR="00BA6153" w:rsidRPr="00CF7AFD">
          <w:rPr>
            <w:noProof/>
            <w:webHidden/>
          </w:rPr>
          <w:fldChar w:fldCharType="begin"/>
        </w:r>
        <w:r w:rsidR="00BA6153" w:rsidRPr="00CF7AFD">
          <w:rPr>
            <w:noProof/>
            <w:webHidden/>
          </w:rPr>
          <w:instrText xml:space="preserve"> PAGEREF _Toc203754376 \h </w:instrText>
        </w:r>
        <w:r w:rsidR="00BA6153" w:rsidRPr="00CF7AFD">
          <w:rPr>
            <w:noProof/>
            <w:webHidden/>
          </w:rPr>
        </w:r>
        <w:r w:rsidR="00BA6153" w:rsidRPr="00CF7AFD">
          <w:rPr>
            <w:noProof/>
            <w:webHidden/>
          </w:rPr>
          <w:fldChar w:fldCharType="separate"/>
        </w:r>
        <w:r w:rsidR="00C300EF" w:rsidRPr="00CF7AFD">
          <w:rPr>
            <w:noProof/>
            <w:webHidden/>
          </w:rPr>
          <w:t>43</w:t>
        </w:r>
        <w:r w:rsidR="00BA6153" w:rsidRPr="00CF7AFD">
          <w:rPr>
            <w:noProof/>
            <w:webHidden/>
          </w:rPr>
          <w:fldChar w:fldCharType="end"/>
        </w:r>
      </w:hyperlink>
    </w:p>
    <w:p w14:paraId="748B0B64" w14:textId="0BBF88E1" w:rsidR="003E1290" w:rsidRPr="00CF7AFD" w:rsidRDefault="00BA6153">
      <w:pPr>
        <w:pStyle w:val="TOC1"/>
        <w:ind w:firstLine="241"/>
        <w:rPr>
          <w:rFonts w:ascii="Times New Roman" w:hAnsi="Times New Roman"/>
          <w:sz w:val="28"/>
          <w:szCs w:val="28"/>
        </w:rPr>
      </w:pPr>
      <w:r w:rsidRPr="00CF7AFD">
        <w:rPr>
          <w:rFonts w:ascii="Times New Roman" w:hAnsi="Times New Roman"/>
          <w:szCs w:val="28"/>
        </w:rPr>
        <w:fldChar w:fldCharType="end"/>
      </w:r>
    </w:p>
    <w:p w14:paraId="06C5D85D" w14:textId="77777777" w:rsidR="003E1290" w:rsidRPr="00CF7AFD" w:rsidRDefault="003E1290">
      <w:pPr>
        <w:spacing w:beforeLines="50" w:before="120" w:line="480" w:lineRule="exact"/>
        <w:rPr>
          <w:sz w:val="28"/>
          <w:szCs w:val="28"/>
        </w:rPr>
      </w:pPr>
    </w:p>
    <w:p w14:paraId="07613087" w14:textId="77777777" w:rsidR="003E1290" w:rsidRPr="00CF7AFD" w:rsidRDefault="003E1290">
      <w:pPr>
        <w:spacing w:beforeLines="50" w:before="120" w:line="480" w:lineRule="exact"/>
        <w:rPr>
          <w:sz w:val="30"/>
        </w:rPr>
        <w:sectPr w:rsidR="003E1290" w:rsidRPr="00CF7AFD">
          <w:headerReference w:type="first" r:id="rId11"/>
          <w:pgSz w:w="11906" w:h="16838"/>
          <w:pgMar w:top="1418" w:right="1418" w:bottom="1246" w:left="1418" w:header="851" w:footer="992" w:gutter="0"/>
          <w:pgNumType w:start="0"/>
          <w:cols w:space="720"/>
          <w:titlePg/>
          <w:docGrid w:linePitch="312"/>
        </w:sectPr>
      </w:pPr>
    </w:p>
    <w:p w14:paraId="70BF5AD6" w14:textId="77777777" w:rsidR="003E1290" w:rsidRPr="00CF7AFD" w:rsidRDefault="003E1290">
      <w:bookmarkStart w:id="4" w:name="_Toc254970489"/>
      <w:bookmarkStart w:id="5" w:name="_Toc254970630"/>
    </w:p>
    <w:p w14:paraId="383DF5FD"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bookmarkStart w:id="6" w:name="_Toc203754371"/>
      <w:r w:rsidRPr="00CF7AFD">
        <w:rPr>
          <w:rFonts w:ascii="Times New Roman" w:hAnsi="Times New Roman" w:cs="Times New Roman"/>
          <w:sz w:val="32"/>
          <w:szCs w:val="32"/>
        </w:rPr>
        <w:t>第一章</w:t>
      </w:r>
      <w:r w:rsidRPr="00CF7AFD">
        <w:rPr>
          <w:rFonts w:ascii="Times New Roman" w:hAnsi="Times New Roman" w:cs="Times New Roman"/>
          <w:sz w:val="32"/>
          <w:szCs w:val="32"/>
        </w:rPr>
        <w:t xml:space="preserve">  </w:t>
      </w:r>
      <w:bookmarkEnd w:id="4"/>
      <w:bookmarkEnd w:id="5"/>
      <w:r w:rsidRPr="00CF7AFD">
        <w:rPr>
          <w:rFonts w:ascii="Times New Roman" w:hAnsi="Times New Roman" w:cs="Times New Roman"/>
          <w:sz w:val="32"/>
          <w:szCs w:val="32"/>
        </w:rPr>
        <w:t>竞争性磋商公告</w:t>
      </w:r>
      <w:bookmarkEnd w:id="6"/>
    </w:p>
    <w:p w14:paraId="44C546F8" w14:textId="3411FA6D" w:rsidR="003E1290" w:rsidRPr="00CF7AFD" w:rsidRDefault="00BA6153">
      <w:pPr>
        <w:spacing w:line="400" w:lineRule="exact"/>
        <w:jc w:val="center"/>
        <w:rPr>
          <w:kern w:val="0"/>
          <w:sz w:val="24"/>
        </w:rPr>
      </w:pPr>
      <w:r w:rsidRPr="00CF7AFD">
        <w:rPr>
          <w:kern w:val="0"/>
          <w:sz w:val="24"/>
        </w:rPr>
        <w:t>广西机电设备招标有限公司关于</w:t>
      </w:r>
      <w:r w:rsidR="00CF6005" w:rsidRPr="00CF7AFD">
        <w:rPr>
          <w:rFonts w:hint="eastAsia"/>
          <w:kern w:val="0"/>
          <w:sz w:val="24"/>
        </w:rPr>
        <w:t>2025</w:t>
      </w:r>
      <w:r w:rsidR="00CF6005" w:rsidRPr="00CF7AFD">
        <w:rPr>
          <w:rFonts w:hint="eastAsia"/>
          <w:kern w:val="0"/>
          <w:sz w:val="24"/>
        </w:rPr>
        <w:t>年品牌推广落地活动服务采购</w:t>
      </w:r>
      <w:r w:rsidRPr="00CF7AFD">
        <w:rPr>
          <w:sz w:val="24"/>
        </w:rPr>
        <w:t>(</w:t>
      </w:r>
      <w:r w:rsidR="005B1FA8" w:rsidRPr="00CF7AFD">
        <w:rPr>
          <w:sz w:val="24"/>
        </w:rPr>
        <w:t xml:space="preserve"> GXZC2025-C3-002269-JDZB</w:t>
      </w:r>
      <w:r w:rsidRPr="00CF7AFD">
        <w:rPr>
          <w:sz w:val="24"/>
        </w:rPr>
        <w:t>)</w:t>
      </w:r>
      <w:r w:rsidRPr="00CF7AFD">
        <w:rPr>
          <w:kern w:val="0"/>
          <w:sz w:val="24"/>
        </w:rPr>
        <w:t>竞争性磋商公告</w:t>
      </w:r>
    </w:p>
    <w:p w14:paraId="20E8B52B" w14:textId="77777777" w:rsidR="003E1290" w:rsidRPr="00CF7AFD" w:rsidRDefault="003E1290">
      <w:pPr>
        <w:spacing w:line="312" w:lineRule="auto"/>
        <w:jc w:val="left"/>
        <w:rPr>
          <w:b/>
          <w:bCs/>
          <w:kern w:val="0"/>
          <w:sz w:val="22"/>
          <w:szCs w:val="22"/>
        </w:rPr>
      </w:pPr>
    </w:p>
    <w:p w14:paraId="70D69A45" w14:textId="00168839" w:rsidR="003E1290" w:rsidRPr="00CF7AFD" w:rsidRDefault="00BA6153">
      <w:pPr>
        <w:spacing w:line="312" w:lineRule="auto"/>
        <w:ind w:firstLineChars="200" w:firstLine="420"/>
        <w:jc w:val="left"/>
        <w:rPr>
          <w:b/>
          <w:bCs/>
          <w:kern w:val="0"/>
          <w:sz w:val="22"/>
          <w:szCs w:val="22"/>
        </w:rPr>
      </w:pPr>
      <w:bookmarkStart w:id="7" w:name="_Hlk132795121"/>
      <w:r w:rsidRPr="00CF7AFD">
        <w:rPr>
          <w:rFonts w:hint="eastAsia"/>
          <w:szCs w:val="21"/>
        </w:rPr>
        <w:t>项目概况：</w:t>
      </w:r>
      <w:r w:rsidR="00CF6005" w:rsidRPr="00CF7AFD">
        <w:rPr>
          <w:rFonts w:hint="eastAsia"/>
          <w:szCs w:val="21"/>
        </w:rPr>
        <w:t>2025</w:t>
      </w:r>
      <w:r w:rsidR="00CF6005" w:rsidRPr="00CF7AFD">
        <w:rPr>
          <w:rFonts w:hint="eastAsia"/>
          <w:szCs w:val="21"/>
        </w:rPr>
        <w:t>年品牌推广落地活动服务采购</w:t>
      </w:r>
      <w:r w:rsidRPr="00CF7AFD">
        <w:rPr>
          <w:rFonts w:hint="eastAsia"/>
          <w:szCs w:val="21"/>
        </w:rPr>
        <w:t>的潜在供应商应在广西政府采购云平台</w:t>
      </w:r>
      <w:r w:rsidRPr="00CF7AFD">
        <w:rPr>
          <w:rFonts w:hint="eastAsia"/>
          <w:szCs w:val="21"/>
        </w:rPr>
        <w:t xml:space="preserve"> </w:t>
      </w:r>
      <w:r w:rsidRPr="00CF7AFD">
        <w:rPr>
          <w:rFonts w:hint="eastAsia"/>
          <w:szCs w:val="21"/>
        </w:rPr>
        <w:t>（</w:t>
      </w:r>
      <w:r w:rsidRPr="00CF7AFD">
        <w:rPr>
          <w:rFonts w:hint="eastAsia"/>
          <w:szCs w:val="21"/>
        </w:rPr>
        <w:t>https://www.gcy.zfcg.gxzf.gov.cn/</w:t>
      </w:r>
      <w:r w:rsidRPr="00CF7AFD">
        <w:rPr>
          <w:rFonts w:hint="eastAsia"/>
          <w:szCs w:val="21"/>
        </w:rPr>
        <w:t>）获取采购文件，并于</w:t>
      </w:r>
      <w:r w:rsidR="00A51FA9" w:rsidRPr="00CF7AFD">
        <w:rPr>
          <w:szCs w:val="21"/>
        </w:rPr>
        <w:t>2025</w:t>
      </w:r>
      <w:r w:rsidRPr="00CF7AFD">
        <w:rPr>
          <w:rFonts w:hint="eastAsia"/>
          <w:szCs w:val="21"/>
        </w:rPr>
        <w:t>年</w:t>
      </w:r>
      <w:r w:rsidR="00A51FA9" w:rsidRPr="00CF7AFD">
        <w:rPr>
          <w:szCs w:val="21"/>
        </w:rPr>
        <w:t>8</w:t>
      </w:r>
      <w:r w:rsidRPr="00CF7AFD">
        <w:rPr>
          <w:rFonts w:hint="eastAsia"/>
          <w:szCs w:val="21"/>
        </w:rPr>
        <w:t>月</w:t>
      </w:r>
      <w:r w:rsidR="00A51FA9" w:rsidRPr="00CF7AFD">
        <w:rPr>
          <w:szCs w:val="21"/>
        </w:rPr>
        <w:t>18</w:t>
      </w:r>
      <w:r w:rsidRPr="00CF7AFD">
        <w:rPr>
          <w:rFonts w:hint="eastAsia"/>
          <w:szCs w:val="21"/>
        </w:rPr>
        <w:t>日</w:t>
      </w:r>
      <w:r w:rsidRPr="00CF7AFD">
        <w:rPr>
          <w:rFonts w:hint="eastAsia"/>
          <w:szCs w:val="21"/>
        </w:rPr>
        <w:t xml:space="preserve"> 09:30</w:t>
      </w:r>
      <w:r w:rsidRPr="00CF7AFD">
        <w:rPr>
          <w:rFonts w:hint="eastAsia"/>
          <w:szCs w:val="21"/>
        </w:rPr>
        <w:t>（北京时间）前提交响应文件。</w:t>
      </w:r>
      <w:bookmarkEnd w:id="7"/>
    </w:p>
    <w:p w14:paraId="7F3DF175"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一、项目基本情况</w:t>
      </w:r>
    </w:p>
    <w:p w14:paraId="0133D40C" w14:textId="6199F5F9" w:rsidR="003E1290" w:rsidRPr="00CF7AFD" w:rsidRDefault="00BA6153">
      <w:pPr>
        <w:spacing w:line="312" w:lineRule="auto"/>
        <w:ind w:firstLineChars="200" w:firstLine="420"/>
        <w:jc w:val="left"/>
        <w:rPr>
          <w:kern w:val="0"/>
          <w:szCs w:val="21"/>
        </w:rPr>
      </w:pPr>
      <w:r w:rsidRPr="00CF7AFD">
        <w:rPr>
          <w:kern w:val="0"/>
          <w:szCs w:val="21"/>
        </w:rPr>
        <w:t>项目编号：</w:t>
      </w:r>
      <w:r w:rsidR="005B1FA8" w:rsidRPr="00CF7AFD">
        <w:rPr>
          <w:kern w:val="0"/>
          <w:szCs w:val="21"/>
        </w:rPr>
        <w:t xml:space="preserve"> GXZC2025-C3-002269-JDZB</w:t>
      </w:r>
    </w:p>
    <w:p w14:paraId="27229BA9" w14:textId="44085B1F" w:rsidR="003E1290" w:rsidRPr="00CF7AFD" w:rsidRDefault="00BA6153">
      <w:pPr>
        <w:spacing w:line="312" w:lineRule="auto"/>
        <w:ind w:firstLineChars="200" w:firstLine="420"/>
        <w:jc w:val="left"/>
        <w:rPr>
          <w:kern w:val="0"/>
          <w:szCs w:val="21"/>
        </w:rPr>
      </w:pPr>
      <w:r w:rsidRPr="00CF7AFD">
        <w:rPr>
          <w:kern w:val="0"/>
          <w:szCs w:val="21"/>
        </w:rPr>
        <w:t>项目名称：</w:t>
      </w:r>
      <w:r w:rsidR="00CF6005" w:rsidRPr="00CF7AFD">
        <w:rPr>
          <w:rFonts w:hint="eastAsia"/>
          <w:kern w:val="0"/>
          <w:szCs w:val="21"/>
        </w:rPr>
        <w:t>2025</w:t>
      </w:r>
      <w:r w:rsidR="00CF6005" w:rsidRPr="00CF7AFD">
        <w:rPr>
          <w:rFonts w:hint="eastAsia"/>
          <w:kern w:val="0"/>
          <w:szCs w:val="21"/>
        </w:rPr>
        <w:t>年品牌推广落地活动服务采购</w:t>
      </w:r>
    </w:p>
    <w:p w14:paraId="153E34AA" w14:textId="69277F70" w:rsidR="003E1290" w:rsidRPr="00CF7AFD" w:rsidRDefault="00BA6153">
      <w:pPr>
        <w:spacing w:line="312" w:lineRule="auto"/>
        <w:ind w:firstLineChars="200" w:firstLine="420"/>
        <w:jc w:val="left"/>
        <w:rPr>
          <w:kern w:val="0"/>
          <w:szCs w:val="21"/>
        </w:rPr>
      </w:pPr>
      <w:r w:rsidRPr="00CF7AFD">
        <w:rPr>
          <w:rFonts w:hint="eastAsia"/>
          <w:kern w:val="0"/>
          <w:szCs w:val="21"/>
        </w:rPr>
        <w:t>采购方式：竞争性磋商</w:t>
      </w:r>
    </w:p>
    <w:p w14:paraId="0247019D" w14:textId="2781417F" w:rsidR="003E1290" w:rsidRPr="00CF7AFD" w:rsidRDefault="00BA6153">
      <w:pPr>
        <w:spacing w:line="312" w:lineRule="auto"/>
        <w:ind w:firstLineChars="200" w:firstLine="420"/>
        <w:jc w:val="left"/>
        <w:rPr>
          <w:kern w:val="0"/>
          <w:szCs w:val="21"/>
        </w:rPr>
      </w:pPr>
      <w:r w:rsidRPr="00CF7AFD">
        <w:rPr>
          <w:kern w:val="0"/>
          <w:szCs w:val="21"/>
        </w:rPr>
        <w:t>预算</w:t>
      </w:r>
      <w:r w:rsidRPr="00CF7AFD">
        <w:rPr>
          <w:rFonts w:hint="eastAsia"/>
          <w:kern w:val="0"/>
          <w:szCs w:val="21"/>
        </w:rPr>
        <w:t>总</w:t>
      </w:r>
      <w:r w:rsidRPr="00CF7AFD">
        <w:rPr>
          <w:kern w:val="0"/>
          <w:szCs w:val="21"/>
        </w:rPr>
        <w:t>金额</w:t>
      </w:r>
      <w:r w:rsidRPr="00CF7AFD">
        <w:rPr>
          <w:rFonts w:hint="eastAsia"/>
          <w:kern w:val="0"/>
          <w:szCs w:val="21"/>
        </w:rPr>
        <w:t>（元）</w:t>
      </w:r>
      <w:r w:rsidRPr="00CF7AFD">
        <w:rPr>
          <w:kern w:val="0"/>
          <w:szCs w:val="21"/>
        </w:rPr>
        <w:t>：</w:t>
      </w:r>
      <w:r w:rsidR="00CF6005" w:rsidRPr="00CF7AFD">
        <w:rPr>
          <w:kern w:val="0"/>
          <w:szCs w:val="21"/>
        </w:rPr>
        <w:t>2250600.00</w:t>
      </w:r>
    </w:p>
    <w:p w14:paraId="72C9DD56"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采购需求</w:t>
      </w:r>
      <w:r w:rsidRPr="00CF7AFD">
        <w:rPr>
          <w:kern w:val="0"/>
          <w:szCs w:val="21"/>
        </w:rPr>
        <w:t>：</w:t>
      </w:r>
      <w:bookmarkStart w:id="8" w:name="_Hlk77608065"/>
    </w:p>
    <w:p w14:paraId="7B886F40" w14:textId="0D468677" w:rsidR="003E1290" w:rsidRPr="00CF7AFD" w:rsidRDefault="00BA6153">
      <w:pPr>
        <w:spacing w:line="312" w:lineRule="auto"/>
        <w:ind w:firstLineChars="350" w:firstLine="735"/>
        <w:jc w:val="left"/>
        <w:rPr>
          <w:kern w:val="0"/>
          <w:szCs w:val="21"/>
        </w:rPr>
      </w:pPr>
      <w:r w:rsidRPr="00CF7AFD">
        <w:rPr>
          <w:rFonts w:hint="eastAsia"/>
          <w:kern w:val="0"/>
          <w:szCs w:val="21"/>
        </w:rPr>
        <w:t>标项名称：</w:t>
      </w:r>
      <w:r w:rsidR="00CF6005" w:rsidRPr="00CF7AFD">
        <w:rPr>
          <w:rFonts w:hint="eastAsia"/>
          <w:kern w:val="0"/>
          <w:szCs w:val="21"/>
        </w:rPr>
        <w:t>2025</w:t>
      </w:r>
      <w:r w:rsidR="00CF6005" w:rsidRPr="00CF7AFD">
        <w:rPr>
          <w:rFonts w:hint="eastAsia"/>
          <w:kern w:val="0"/>
          <w:szCs w:val="21"/>
        </w:rPr>
        <w:t>年品牌推广落地活动服务采购</w:t>
      </w:r>
    </w:p>
    <w:p w14:paraId="062827D3" w14:textId="501ADBA3" w:rsidR="003E1290" w:rsidRPr="00CF7AFD" w:rsidRDefault="00BA6153">
      <w:pPr>
        <w:spacing w:line="312" w:lineRule="auto"/>
        <w:ind w:firstLineChars="350" w:firstLine="735"/>
        <w:jc w:val="left"/>
        <w:rPr>
          <w:kern w:val="0"/>
          <w:szCs w:val="21"/>
        </w:rPr>
      </w:pPr>
      <w:r w:rsidRPr="00CF7AFD">
        <w:rPr>
          <w:rFonts w:hint="eastAsia"/>
          <w:kern w:val="0"/>
          <w:szCs w:val="21"/>
        </w:rPr>
        <w:t>数量：</w:t>
      </w:r>
      <w:r w:rsidR="00CF6005" w:rsidRPr="00CF7AFD">
        <w:rPr>
          <w:rFonts w:hint="eastAsia"/>
          <w:kern w:val="0"/>
          <w:szCs w:val="21"/>
        </w:rPr>
        <w:t>1</w:t>
      </w:r>
      <w:r w:rsidR="00CF6005" w:rsidRPr="00CF7AFD">
        <w:rPr>
          <w:rFonts w:hint="eastAsia"/>
          <w:kern w:val="0"/>
          <w:szCs w:val="21"/>
        </w:rPr>
        <w:t>项</w:t>
      </w:r>
    </w:p>
    <w:p w14:paraId="75812D0C" w14:textId="265D2A7A" w:rsidR="003E1290" w:rsidRPr="00CF7AFD" w:rsidRDefault="00BA6153">
      <w:pPr>
        <w:spacing w:line="312" w:lineRule="auto"/>
        <w:ind w:firstLineChars="350" w:firstLine="735"/>
        <w:jc w:val="left"/>
        <w:rPr>
          <w:kern w:val="0"/>
          <w:szCs w:val="21"/>
        </w:rPr>
      </w:pPr>
      <w:r w:rsidRPr="00CF7AFD">
        <w:rPr>
          <w:rFonts w:hint="eastAsia"/>
          <w:kern w:val="0"/>
          <w:szCs w:val="21"/>
        </w:rPr>
        <w:t>预算金额（元）：</w:t>
      </w:r>
      <w:r w:rsidR="00CF6005" w:rsidRPr="00CF7AFD">
        <w:rPr>
          <w:kern w:val="0"/>
          <w:szCs w:val="21"/>
        </w:rPr>
        <w:t>2250600.00</w:t>
      </w:r>
    </w:p>
    <w:p w14:paraId="22114294" w14:textId="629E4449" w:rsidR="003E1290" w:rsidRPr="00CF7AFD" w:rsidRDefault="00BA6153" w:rsidP="00CF6005">
      <w:pPr>
        <w:spacing w:line="312" w:lineRule="auto"/>
        <w:ind w:firstLineChars="350" w:firstLine="735"/>
        <w:jc w:val="left"/>
        <w:rPr>
          <w:kern w:val="0"/>
          <w:szCs w:val="21"/>
        </w:rPr>
      </w:pPr>
      <w:r w:rsidRPr="00CF7AFD">
        <w:rPr>
          <w:rFonts w:hint="eastAsia"/>
          <w:kern w:val="0"/>
          <w:szCs w:val="21"/>
        </w:rPr>
        <w:t>简要规格描述或项目基本概况介绍、用途：</w:t>
      </w:r>
      <w:r w:rsidR="00CF6005" w:rsidRPr="00CF7AFD">
        <w:rPr>
          <w:rFonts w:hint="eastAsia"/>
          <w:kern w:val="0"/>
          <w:sz w:val="24"/>
        </w:rPr>
        <w:t>2025</w:t>
      </w:r>
      <w:r w:rsidR="00CF6005" w:rsidRPr="00CF7AFD">
        <w:rPr>
          <w:rFonts w:hint="eastAsia"/>
          <w:kern w:val="0"/>
          <w:sz w:val="24"/>
        </w:rPr>
        <w:t>年品牌推广落地活动服务</w:t>
      </w:r>
      <w:r w:rsidR="00CF6005" w:rsidRPr="00CF7AFD">
        <w:rPr>
          <w:rFonts w:hint="eastAsia"/>
          <w:kern w:val="0"/>
          <w:sz w:val="24"/>
        </w:rPr>
        <w:t>1</w:t>
      </w:r>
      <w:r w:rsidR="00CF6005" w:rsidRPr="00CF7AFD">
        <w:rPr>
          <w:rFonts w:hint="eastAsia"/>
          <w:kern w:val="0"/>
          <w:sz w:val="24"/>
        </w:rPr>
        <w:t>项，详见磋商文件。</w:t>
      </w:r>
    </w:p>
    <w:p w14:paraId="7EC1CD78" w14:textId="00EF9608" w:rsidR="003E1290" w:rsidRPr="00CF7AFD" w:rsidRDefault="00BA6153">
      <w:pPr>
        <w:spacing w:line="312" w:lineRule="auto"/>
        <w:ind w:firstLineChars="350" w:firstLine="735"/>
        <w:jc w:val="left"/>
        <w:rPr>
          <w:kern w:val="0"/>
          <w:szCs w:val="21"/>
        </w:rPr>
      </w:pPr>
      <w:r w:rsidRPr="00CF7AFD">
        <w:rPr>
          <w:rFonts w:hint="eastAsia"/>
          <w:kern w:val="0"/>
          <w:szCs w:val="21"/>
        </w:rPr>
        <w:t>最高限价（如有）：</w:t>
      </w:r>
      <w:r w:rsidR="00CF6005" w:rsidRPr="00CF7AFD">
        <w:rPr>
          <w:kern w:val="0"/>
          <w:szCs w:val="21"/>
        </w:rPr>
        <w:t>2250600.00</w:t>
      </w:r>
    </w:p>
    <w:p w14:paraId="5B09BE59" w14:textId="1044FD62" w:rsidR="003E1290" w:rsidRPr="00CF7AFD" w:rsidRDefault="00BA6153">
      <w:pPr>
        <w:spacing w:line="312" w:lineRule="auto"/>
        <w:ind w:firstLineChars="350" w:firstLine="735"/>
        <w:jc w:val="left"/>
        <w:rPr>
          <w:kern w:val="0"/>
          <w:szCs w:val="21"/>
        </w:rPr>
      </w:pPr>
      <w:r w:rsidRPr="00CF7AFD">
        <w:rPr>
          <w:rFonts w:hint="eastAsia"/>
          <w:kern w:val="0"/>
          <w:szCs w:val="21"/>
        </w:rPr>
        <w:t>合同履约期限：</w:t>
      </w:r>
      <w:r w:rsidR="00CF6005" w:rsidRPr="00CF7AFD">
        <w:rPr>
          <w:rFonts w:hint="eastAsia"/>
          <w:kern w:val="0"/>
          <w:szCs w:val="21"/>
        </w:rPr>
        <w:t>自合同签订之日起</w:t>
      </w:r>
      <w:r w:rsidR="00CF6005" w:rsidRPr="00CF7AFD">
        <w:rPr>
          <w:rFonts w:hint="eastAsia"/>
          <w:kern w:val="0"/>
          <w:szCs w:val="21"/>
        </w:rPr>
        <w:t>1</w:t>
      </w:r>
      <w:r w:rsidR="00CF6005" w:rsidRPr="00CF7AFD">
        <w:rPr>
          <w:rFonts w:hint="eastAsia"/>
          <w:kern w:val="0"/>
          <w:szCs w:val="21"/>
        </w:rPr>
        <w:t>年内根据采购人明确的时间开展活动。</w:t>
      </w:r>
    </w:p>
    <w:p w14:paraId="32A61B10" w14:textId="001EB7AA" w:rsidR="003E1290" w:rsidRPr="00CF7AFD" w:rsidRDefault="00BA6153">
      <w:pPr>
        <w:spacing w:line="312" w:lineRule="auto"/>
        <w:ind w:firstLineChars="350" w:firstLine="735"/>
        <w:jc w:val="left"/>
        <w:rPr>
          <w:kern w:val="0"/>
          <w:szCs w:val="21"/>
        </w:rPr>
      </w:pPr>
      <w:r w:rsidRPr="00CF7AFD">
        <w:rPr>
          <w:kern w:val="0"/>
          <w:szCs w:val="21"/>
        </w:rPr>
        <w:t>本项目</w:t>
      </w:r>
      <w:r w:rsidRPr="00CF7AFD">
        <w:rPr>
          <w:rFonts w:hint="eastAsia"/>
          <w:kern w:val="0"/>
          <w:szCs w:val="21"/>
        </w:rPr>
        <w:t>（</w:t>
      </w:r>
      <w:r w:rsidRPr="00CF7AFD">
        <w:rPr>
          <w:rFonts w:hint="eastAsia"/>
          <w:szCs w:val="21"/>
        </w:rPr>
        <w:t>否</w:t>
      </w:r>
      <w:r w:rsidRPr="00CF7AFD">
        <w:rPr>
          <w:rFonts w:hint="eastAsia"/>
          <w:kern w:val="0"/>
          <w:szCs w:val="21"/>
        </w:rPr>
        <w:t>）接受</w:t>
      </w:r>
      <w:r w:rsidRPr="00CF7AFD">
        <w:rPr>
          <w:kern w:val="0"/>
          <w:szCs w:val="21"/>
        </w:rPr>
        <w:t>联合体。</w:t>
      </w:r>
    </w:p>
    <w:p w14:paraId="19E08BAF" w14:textId="77777777" w:rsidR="003E1290" w:rsidRPr="00CF7AFD" w:rsidRDefault="00BA6153">
      <w:pPr>
        <w:spacing w:line="312" w:lineRule="auto"/>
        <w:ind w:firstLineChars="350" w:firstLine="735"/>
        <w:jc w:val="left"/>
        <w:rPr>
          <w:kern w:val="0"/>
          <w:szCs w:val="21"/>
        </w:rPr>
      </w:pPr>
      <w:r w:rsidRPr="00CF7AFD">
        <w:rPr>
          <w:rFonts w:hint="eastAsia"/>
          <w:kern w:val="0"/>
          <w:szCs w:val="21"/>
        </w:rPr>
        <w:t>备注：</w:t>
      </w:r>
    </w:p>
    <w:bookmarkEnd w:id="8"/>
    <w:p w14:paraId="3A103FC6"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二、申请人的资格要求</w:t>
      </w:r>
    </w:p>
    <w:p w14:paraId="74680863" w14:textId="77777777" w:rsidR="003E1290" w:rsidRPr="00CF7AFD" w:rsidRDefault="00BA6153">
      <w:pPr>
        <w:spacing w:line="312" w:lineRule="auto"/>
        <w:ind w:firstLineChars="200" w:firstLine="420"/>
        <w:jc w:val="left"/>
        <w:rPr>
          <w:szCs w:val="21"/>
        </w:rPr>
      </w:pPr>
      <w:r w:rsidRPr="00CF7AFD">
        <w:rPr>
          <w:kern w:val="0"/>
          <w:szCs w:val="21"/>
        </w:rPr>
        <w:t>1</w:t>
      </w:r>
      <w:r w:rsidRPr="00CF7AFD">
        <w:rPr>
          <w:rFonts w:hint="eastAsia"/>
          <w:kern w:val="0"/>
          <w:szCs w:val="21"/>
        </w:rPr>
        <w:t>.</w:t>
      </w:r>
      <w:r w:rsidRPr="00CF7AFD">
        <w:rPr>
          <w:rFonts w:hint="eastAsia"/>
          <w:kern w:val="0"/>
          <w:szCs w:val="21"/>
        </w:rPr>
        <w:t>满足</w:t>
      </w:r>
      <w:r w:rsidRPr="00CF7AFD">
        <w:rPr>
          <w:kern w:val="0"/>
          <w:szCs w:val="21"/>
        </w:rPr>
        <w:t>《中华人民共和国政府采购法》第二十二条规定；</w:t>
      </w:r>
      <w:r w:rsidRPr="00CF7AFD">
        <w:rPr>
          <w:szCs w:val="21"/>
        </w:rPr>
        <w:t xml:space="preserve"> </w:t>
      </w:r>
    </w:p>
    <w:p w14:paraId="43D5186F" w14:textId="52CCEBB7" w:rsidR="003E1290" w:rsidRPr="00CF7AFD" w:rsidRDefault="00BA6153" w:rsidP="00310642">
      <w:pPr>
        <w:spacing w:line="312" w:lineRule="auto"/>
        <w:ind w:firstLineChars="200" w:firstLine="420"/>
        <w:jc w:val="left"/>
        <w:rPr>
          <w:szCs w:val="21"/>
        </w:rPr>
      </w:pPr>
      <w:r w:rsidRPr="00CF7AFD">
        <w:rPr>
          <w:rFonts w:hint="eastAsia"/>
          <w:szCs w:val="21"/>
        </w:rPr>
        <w:t>2.</w:t>
      </w:r>
      <w:r w:rsidRPr="00CF7AFD">
        <w:rPr>
          <w:rFonts w:hint="eastAsia"/>
          <w:szCs w:val="21"/>
        </w:rPr>
        <w:t>落实政府采购政策需满足的资格要求：</w:t>
      </w:r>
      <w:r w:rsidR="00310642" w:rsidRPr="00CF7AFD">
        <w:rPr>
          <w:rFonts w:hint="eastAsia"/>
          <w:kern w:val="0"/>
          <w:szCs w:val="21"/>
        </w:rPr>
        <w:t>本项目供应商须为中小微企业或残疾人福利企业或监狱企业。</w:t>
      </w:r>
    </w:p>
    <w:p w14:paraId="3F4830AB" w14:textId="77777777" w:rsidR="003E1290" w:rsidRPr="00CF7AFD" w:rsidRDefault="00BA6153">
      <w:pPr>
        <w:spacing w:line="312" w:lineRule="auto"/>
        <w:ind w:firstLineChars="200" w:firstLine="420"/>
        <w:jc w:val="left"/>
        <w:rPr>
          <w:kern w:val="0"/>
          <w:szCs w:val="21"/>
        </w:rPr>
      </w:pPr>
      <w:r w:rsidRPr="00CF7AFD">
        <w:rPr>
          <w:kern w:val="0"/>
          <w:szCs w:val="21"/>
        </w:rPr>
        <w:t>3</w:t>
      </w:r>
      <w:r w:rsidRPr="00CF7AFD">
        <w:rPr>
          <w:rFonts w:hint="eastAsia"/>
          <w:kern w:val="0"/>
          <w:szCs w:val="21"/>
        </w:rPr>
        <w:t>.</w:t>
      </w:r>
      <w:r w:rsidRPr="00CF7AFD">
        <w:rPr>
          <w:rFonts w:hint="eastAsia"/>
          <w:kern w:val="0"/>
          <w:szCs w:val="21"/>
        </w:rPr>
        <w:t>本项目的</w:t>
      </w:r>
      <w:r w:rsidRPr="00CF7AFD">
        <w:rPr>
          <w:kern w:val="0"/>
          <w:szCs w:val="21"/>
        </w:rPr>
        <w:t>特定资格</w:t>
      </w:r>
      <w:r w:rsidRPr="00CF7AFD">
        <w:rPr>
          <w:rFonts w:hint="eastAsia"/>
          <w:kern w:val="0"/>
          <w:szCs w:val="21"/>
        </w:rPr>
        <w:t>要求</w:t>
      </w:r>
      <w:r w:rsidRPr="00CF7AFD">
        <w:rPr>
          <w:kern w:val="0"/>
          <w:szCs w:val="21"/>
        </w:rPr>
        <w:t>：</w:t>
      </w:r>
    </w:p>
    <w:p w14:paraId="411858E9" w14:textId="77777777" w:rsidR="003E1290" w:rsidRPr="00CF7AFD" w:rsidRDefault="00BA6153">
      <w:pPr>
        <w:spacing w:line="312" w:lineRule="auto"/>
        <w:ind w:firstLineChars="200" w:firstLine="420"/>
        <w:jc w:val="left"/>
        <w:rPr>
          <w:kern w:val="0"/>
          <w:szCs w:val="21"/>
        </w:rPr>
      </w:pPr>
      <w:r w:rsidRPr="00CF7AFD">
        <w:rPr>
          <w:kern w:val="0"/>
          <w:szCs w:val="21"/>
        </w:rPr>
        <w:t>（</w:t>
      </w:r>
      <w:r w:rsidRPr="00CF7AFD">
        <w:rPr>
          <w:kern w:val="0"/>
          <w:szCs w:val="21"/>
        </w:rPr>
        <w:t>1</w:t>
      </w:r>
      <w:r w:rsidRPr="00CF7AFD">
        <w:rPr>
          <w:kern w:val="0"/>
          <w:szCs w:val="21"/>
        </w:rPr>
        <w:t>）资质要求：无。</w:t>
      </w:r>
    </w:p>
    <w:p w14:paraId="35ED10A9" w14:textId="1A7BA88B" w:rsidR="003E1290" w:rsidRPr="00CF7AFD" w:rsidRDefault="00BA6153">
      <w:pPr>
        <w:spacing w:line="312" w:lineRule="auto"/>
        <w:ind w:firstLineChars="200" w:firstLine="420"/>
        <w:jc w:val="left"/>
        <w:rPr>
          <w:kern w:val="0"/>
          <w:szCs w:val="21"/>
        </w:rPr>
      </w:pPr>
      <w:r w:rsidRPr="00CF7AFD">
        <w:rPr>
          <w:kern w:val="0"/>
          <w:szCs w:val="21"/>
        </w:rPr>
        <w:t>（</w:t>
      </w:r>
      <w:r w:rsidRPr="00CF7AFD">
        <w:rPr>
          <w:kern w:val="0"/>
          <w:szCs w:val="21"/>
        </w:rPr>
        <w:t>2</w:t>
      </w:r>
      <w:r w:rsidRPr="00CF7AFD">
        <w:rPr>
          <w:kern w:val="0"/>
          <w:szCs w:val="21"/>
        </w:rPr>
        <w:t>）业绩要求：无。</w:t>
      </w:r>
    </w:p>
    <w:p w14:paraId="41CA9CF5"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w:t>
      </w:r>
      <w:r w:rsidRPr="00CF7AFD">
        <w:rPr>
          <w:kern w:val="0"/>
          <w:szCs w:val="21"/>
        </w:rPr>
        <w:t>3</w:t>
      </w:r>
      <w:r w:rsidRPr="00CF7AFD">
        <w:rPr>
          <w:rFonts w:hint="eastAsia"/>
          <w:kern w:val="0"/>
          <w:szCs w:val="21"/>
        </w:rPr>
        <w:t>）</w:t>
      </w:r>
      <w:r w:rsidRPr="00CF7AFD">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F7AFD">
        <w:rPr>
          <w:rFonts w:hint="eastAsia"/>
          <w:kern w:val="0"/>
          <w:szCs w:val="21"/>
        </w:rPr>
        <w:t>本</w:t>
      </w:r>
      <w:r w:rsidRPr="00CF7AFD">
        <w:rPr>
          <w:kern w:val="0"/>
          <w:szCs w:val="21"/>
        </w:rPr>
        <w:t>项目的采购活动</w:t>
      </w:r>
      <w:r w:rsidRPr="00CF7AFD">
        <w:rPr>
          <w:rFonts w:hint="eastAsia"/>
          <w:kern w:val="0"/>
          <w:szCs w:val="21"/>
        </w:rPr>
        <w:t>。</w:t>
      </w:r>
    </w:p>
    <w:p w14:paraId="2E82D1D4" w14:textId="082576E6" w:rsidR="003E1290" w:rsidRPr="00CF7AFD" w:rsidRDefault="00BA6153">
      <w:pPr>
        <w:spacing w:line="312" w:lineRule="auto"/>
        <w:ind w:firstLineChars="200" w:firstLine="420"/>
        <w:jc w:val="left"/>
        <w:rPr>
          <w:kern w:val="0"/>
          <w:szCs w:val="21"/>
        </w:rPr>
      </w:pPr>
      <w:r w:rsidRPr="00CF7AFD">
        <w:rPr>
          <w:rFonts w:hint="eastAsia"/>
          <w:kern w:val="0"/>
          <w:szCs w:val="21"/>
        </w:rPr>
        <w:t>（</w:t>
      </w:r>
      <w:r w:rsidRPr="00CF7AFD">
        <w:rPr>
          <w:kern w:val="0"/>
          <w:szCs w:val="21"/>
        </w:rPr>
        <w:t>4</w:t>
      </w:r>
      <w:r w:rsidRPr="00CF7AFD">
        <w:rPr>
          <w:rFonts w:hint="eastAsia"/>
          <w:kern w:val="0"/>
          <w:szCs w:val="21"/>
        </w:rPr>
        <w:t>）</w:t>
      </w:r>
      <w:r w:rsidRPr="00CF7AFD">
        <w:rPr>
          <w:kern w:val="0"/>
          <w:szCs w:val="21"/>
        </w:rPr>
        <w:t>未被列入失信被执行人、重大税收违法失信主体、政府采购严重违法失信行为记录名单。</w:t>
      </w:r>
    </w:p>
    <w:p w14:paraId="16B21E13" w14:textId="7E8516D7" w:rsidR="003E1290" w:rsidRPr="00CF7AFD" w:rsidRDefault="00BA6153">
      <w:pPr>
        <w:spacing w:line="312" w:lineRule="auto"/>
        <w:ind w:firstLineChars="200" w:firstLine="420"/>
        <w:jc w:val="left"/>
        <w:rPr>
          <w:kern w:val="0"/>
          <w:szCs w:val="21"/>
        </w:rPr>
      </w:pPr>
      <w:r w:rsidRPr="00CF7AFD">
        <w:rPr>
          <w:rFonts w:hint="eastAsia"/>
          <w:kern w:val="0"/>
          <w:szCs w:val="21"/>
        </w:rPr>
        <w:t>（</w:t>
      </w:r>
      <w:r w:rsidR="00310642" w:rsidRPr="00CF7AFD">
        <w:rPr>
          <w:kern w:val="0"/>
          <w:szCs w:val="21"/>
        </w:rPr>
        <w:t>5</w:t>
      </w:r>
      <w:r w:rsidRPr="00CF7AFD">
        <w:rPr>
          <w:rFonts w:hint="eastAsia"/>
          <w:kern w:val="0"/>
          <w:szCs w:val="21"/>
        </w:rPr>
        <w:t>）本项目不允许分公司参与响应。</w:t>
      </w:r>
    </w:p>
    <w:p w14:paraId="0C90BBBC" w14:textId="341934DC" w:rsidR="003E1290" w:rsidRPr="00CF7AFD" w:rsidRDefault="00BA6153">
      <w:pPr>
        <w:spacing w:line="312" w:lineRule="auto"/>
        <w:ind w:firstLineChars="200" w:firstLine="420"/>
        <w:jc w:val="left"/>
        <w:rPr>
          <w:kern w:val="0"/>
          <w:szCs w:val="21"/>
        </w:rPr>
      </w:pPr>
      <w:r w:rsidRPr="00CF7AFD">
        <w:rPr>
          <w:rFonts w:hint="eastAsia"/>
          <w:szCs w:val="21"/>
        </w:rPr>
        <w:t>（</w:t>
      </w:r>
      <w:r w:rsidR="00310642" w:rsidRPr="00CF7AFD">
        <w:rPr>
          <w:szCs w:val="21"/>
        </w:rPr>
        <w:t>6</w:t>
      </w:r>
      <w:r w:rsidRPr="00CF7AFD">
        <w:rPr>
          <w:rFonts w:hint="eastAsia"/>
          <w:szCs w:val="21"/>
        </w:rPr>
        <w:t>）</w:t>
      </w:r>
      <w:r w:rsidRPr="00CF7AFD">
        <w:rPr>
          <w:rFonts w:hint="eastAsia"/>
          <w:kern w:val="0"/>
          <w:szCs w:val="21"/>
        </w:rPr>
        <w:t>本项目不允许分包。</w:t>
      </w:r>
    </w:p>
    <w:p w14:paraId="35B083F1" w14:textId="147C089D" w:rsidR="003E1290" w:rsidRPr="00CF7AFD" w:rsidRDefault="00BA6153">
      <w:pPr>
        <w:spacing w:line="312" w:lineRule="auto"/>
        <w:ind w:firstLineChars="200" w:firstLine="420"/>
        <w:jc w:val="left"/>
        <w:rPr>
          <w:kern w:val="0"/>
          <w:szCs w:val="21"/>
        </w:rPr>
      </w:pPr>
      <w:r w:rsidRPr="00CF7AFD">
        <w:rPr>
          <w:rFonts w:hint="eastAsia"/>
          <w:kern w:val="0"/>
          <w:szCs w:val="21"/>
        </w:rPr>
        <w:t>（</w:t>
      </w:r>
      <w:r w:rsidR="00310642" w:rsidRPr="00CF7AFD">
        <w:rPr>
          <w:kern w:val="0"/>
          <w:szCs w:val="21"/>
        </w:rPr>
        <w:t>7</w:t>
      </w:r>
      <w:r w:rsidRPr="00CF7AFD">
        <w:rPr>
          <w:rFonts w:hint="eastAsia"/>
          <w:kern w:val="0"/>
          <w:szCs w:val="21"/>
        </w:rPr>
        <w:t>）</w:t>
      </w:r>
      <w:r w:rsidRPr="00CF7AFD">
        <w:rPr>
          <w:kern w:val="0"/>
          <w:szCs w:val="21"/>
        </w:rPr>
        <w:t>按照</w:t>
      </w:r>
      <w:r w:rsidRPr="00CF7AFD">
        <w:rPr>
          <w:rFonts w:hint="eastAsia"/>
        </w:rPr>
        <w:t>磋商</w:t>
      </w:r>
      <w:r w:rsidRPr="00CF7AFD">
        <w:rPr>
          <w:kern w:val="0"/>
          <w:szCs w:val="21"/>
        </w:rPr>
        <w:t>公告的规定获得</w:t>
      </w:r>
      <w:r w:rsidRPr="00CF7AFD">
        <w:rPr>
          <w:rFonts w:hint="eastAsia"/>
        </w:rPr>
        <w:t>采购文件</w:t>
      </w:r>
      <w:r w:rsidRPr="00CF7AFD">
        <w:rPr>
          <w:kern w:val="0"/>
          <w:szCs w:val="21"/>
        </w:rPr>
        <w:t>。</w:t>
      </w:r>
      <w:r w:rsidRPr="00CF7AFD">
        <w:rPr>
          <w:rFonts w:hint="eastAsia"/>
          <w:kern w:val="0"/>
          <w:szCs w:val="21"/>
        </w:rPr>
        <w:t>采购文件有规定时按要求提交磋商保证金。</w:t>
      </w:r>
    </w:p>
    <w:p w14:paraId="4C592B7A"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三、获取采购文件</w:t>
      </w:r>
    </w:p>
    <w:p w14:paraId="0406DC79" w14:textId="0F7AA904" w:rsidR="003E1290" w:rsidRPr="00CF7AFD" w:rsidRDefault="00BA6153">
      <w:pPr>
        <w:spacing w:line="312" w:lineRule="auto"/>
        <w:ind w:firstLineChars="200" w:firstLine="420"/>
        <w:jc w:val="left"/>
      </w:pPr>
      <w:r w:rsidRPr="00CF7AFD">
        <w:rPr>
          <w:rFonts w:hint="eastAsia"/>
        </w:rPr>
        <w:t>时间：</w:t>
      </w:r>
      <w:r w:rsidRPr="00CF7AFD">
        <w:rPr>
          <w:rFonts w:hint="eastAsia"/>
          <w:u w:val="single"/>
        </w:rPr>
        <w:t>20</w:t>
      </w:r>
      <w:r w:rsidR="003778E7" w:rsidRPr="00CF7AFD">
        <w:rPr>
          <w:u w:val="single"/>
        </w:rPr>
        <w:t>25</w:t>
      </w:r>
      <w:r w:rsidRPr="00CF7AFD">
        <w:rPr>
          <w:rFonts w:hint="eastAsia"/>
          <w:u w:val="single"/>
        </w:rPr>
        <w:t>年</w:t>
      </w:r>
      <w:r w:rsidR="003778E7" w:rsidRPr="00CF7AFD">
        <w:rPr>
          <w:u w:val="single"/>
        </w:rPr>
        <w:t>8</w:t>
      </w:r>
      <w:r w:rsidRPr="00CF7AFD">
        <w:rPr>
          <w:rFonts w:hint="eastAsia"/>
          <w:u w:val="single"/>
        </w:rPr>
        <w:t>月</w:t>
      </w:r>
      <w:r w:rsidR="003778E7" w:rsidRPr="00CF7AFD">
        <w:rPr>
          <w:u w:val="single"/>
        </w:rPr>
        <w:t>5</w:t>
      </w:r>
      <w:r w:rsidRPr="00CF7AFD">
        <w:rPr>
          <w:rFonts w:hint="eastAsia"/>
          <w:u w:val="single"/>
        </w:rPr>
        <w:t>日起至</w:t>
      </w:r>
      <w:r w:rsidRPr="00CF7AFD">
        <w:rPr>
          <w:rFonts w:hint="eastAsia"/>
          <w:u w:val="single"/>
        </w:rPr>
        <w:t>20</w:t>
      </w:r>
      <w:r w:rsidR="003778E7" w:rsidRPr="00CF7AFD">
        <w:rPr>
          <w:u w:val="single"/>
        </w:rPr>
        <w:t>25</w:t>
      </w:r>
      <w:r w:rsidRPr="00CF7AFD">
        <w:rPr>
          <w:rFonts w:hint="eastAsia"/>
          <w:u w:val="single"/>
        </w:rPr>
        <w:t>年</w:t>
      </w:r>
      <w:r w:rsidR="003778E7" w:rsidRPr="00CF7AFD">
        <w:rPr>
          <w:u w:val="single"/>
        </w:rPr>
        <w:t>8</w:t>
      </w:r>
      <w:r w:rsidRPr="00CF7AFD">
        <w:rPr>
          <w:rFonts w:hint="eastAsia"/>
          <w:u w:val="single"/>
        </w:rPr>
        <w:t>月</w:t>
      </w:r>
      <w:r w:rsidR="003778E7" w:rsidRPr="00CF7AFD">
        <w:rPr>
          <w:u w:val="single"/>
        </w:rPr>
        <w:t>12</w:t>
      </w:r>
      <w:r w:rsidRPr="00CF7AFD">
        <w:rPr>
          <w:rFonts w:hint="eastAsia"/>
          <w:u w:val="single"/>
        </w:rPr>
        <w:t>日</w:t>
      </w:r>
      <w:r w:rsidRPr="00CF7AFD">
        <w:rPr>
          <w:rFonts w:hint="eastAsia"/>
        </w:rPr>
        <w:t>，每天上午</w:t>
      </w:r>
      <w:r w:rsidR="003778E7" w:rsidRPr="00CF7AFD">
        <w:rPr>
          <w:u w:val="single"/>
        </w:rPr>
        <w:t>00</w:t>
      </w:r>
      <w:r w:rsidR="003778E7" w:rsidRPr="00CF7AFD">
        <w:rPr>
          <w:rFonts w:hint="eastAsia"/>
          <w:u w:val="single"/>
        </w:rPr>
        <w:t>:</w:t>
      </w:r>
      <w:r w:rsidR="003778E7" w:rsidRPr="00CF7AFD">
        <w:rPr>
          <w:u w:val="single"/>
        </w:rPr>
        <w:t>00</w:t>
      </w:r>
      <w:r w:rsidRPr="00CF7AFD">
        <w:rPr>
          <w:rFonts w:hint="eastAsia"/>
          <w:u w:val="single"/>
        </w:rPr>
        <w:t>至</w:t>
      </w:r>
      <w:r w:rsidR="003778E7" w:rsidRPr="00CF7AFD">
        <w:rPr>
          <w:u w:val="single"/>
        </w:rPr>
        <w:t>11</w:t>
      </w:r>
      <w:r w:rsidR="003778E7" w:rsidRPr="00CF7AFD">
        <w:rPr>
          <w:rFonts w:hint="eastAsia"/>
          <w:u w:val="single"/>
        </w:rPr>
        <w:t>:</w:t>
      </w:r>
      <w:r w:rsidR="003778E7" w:rsidRPr="00CF7AFD">
        <w:rPr>
          <w:u w:val="single"/>
        </w:rPr>
        <w:t>59</w:t>
      </w:r>
      <w:r w:rsidRPr="00CF7AFD">
        <w:rPr>
          <w:rFonts w:hint="eastAsia"/>
          <w:u w:val="single"/>
        </w:rPr>
        <w:t>，下午</w:t>
      </w:r>
      <w:r w:rsidR="003778E7" w:rsidRPr="00CF7AFD">
        <w:rPr>
          <w:u w:val="single"/>
        </w:rPr>
        <w:t>12</w:t>
      </w:r>
      <w:r w:rsidR="003778E7" w:rsidRPr="00CF7AFD">
        <w:rPr>
          <w:rFonts w:hint="eastAsia"/>
          <w:u w:val="single"/>
        </w:rPr>
        <w:t>:</w:t>
      </w:r>
      <w:r w:rsidR="003778E7" w:rsidRPr="00CF7AFD">
        <w:rPr>
          <w:u w:val="single"/>
        </w:rPr>
        <w:t>00</w:t>
      </w:r>
      <w:r w:rsidRPr="00CF7AFD">
        <w:rPr>
          <w:rFonts w:hint="eastAsia"/>
          <w:u w:val="single"/>
        </w:rPr>
        <w:t>至</w:t>
      </w:r>
      <w:r w:rsidR="003778E7" w:rsidRPr="00CF7AFD">
        <w:rPr>
          <w:u w:val="single"/>
        </w:rPr>
        <w:t>23</w:t>
      </w:r>
      <w:r w:rsidR="003778E7" w:rsidRPr="00CF7AFD">
        <w:rPr>
          <w:rFonts w:hint="eastAsia"/>
          <w:u w:val="single"/>
        </w:rPr>
        <w:t>:</w:t>
      </w:r>
      <w:r w:rsidR="003778E7" w:rsidRPr="00CF7AFD">
        <w:rPr>
          <w:u w:val="single"/>
        </w:rPr>
        <w:t>59</w:t>
      </w:r>
      <w:r w:rsidRPr="00CF7AFD">
        <w:rPr>
          <w:rFonts w:hint="eastAsia"/>
        </w:rPr>
        <w:t>（北京时间，法定节假日除外）。</w:t>
      </w:r>
    </w:p>
    <w:p w14:paraId="469760AB" w14:textId="77777777" w:rsidR="003E1290" w:rsidRPr="00CF7AFD" w:rsidRDefault="00BA6153">
      <w:pPr>
        <w:spacing w:line="312" w:lineRule="auto"/>
        <w:ind w:firstLineChars="200" w:firstLine="420"/>
        <w:jc w:val="left"/>
        <w:rPr>
          <w:rFonts w:ascii="Arial" w:hAnsi="Arial" w:cs="Arial"/>
          <w:kern w:val="0"/>
          <w:szCs w:val="21"/>
        </w:rPr>
      </w:pPr>
      <w:bookmarkStart w:id="9" w:name="_Hlk46137393"/>
      <w:r w:rsidRPr="00CF7AFD">
        <w:rPr>
          <w:rFonts w:hint="eastAsia"/>
        </w:rPr>
        <w:lastRenderedPageBreak/>
        <w:t>地点（网址）：</w:t>
      </w:r>
      <w:bookmarkEnd w:id="9"/>
      <w:r w:rsidRPr="00CF7AFD">
        <w:rPr>
          <w:rFonts w:ascii="Arial" w:hAnsi="Arial" w:cs="Arial"/>
          <w:kern w:val="0"/>
          <w:szCs w:val="21"/>
        </w:rPr>
        <w:t>广西政府采购云平台</w:t>
      </w:r>
      <w:r w:rsidRPr="00CF7AFD">
        <w:rPr>
          <w:rFonts w:ascii="Arial" w:hAnsi="Arial" w:cs="Arial" w:hint="eastAsia"/>
          <w:kern w:val="0"/>
          <w:szCs w:val="21"/>
        </w:rPr>
        <w:t>（</w:t>
      </w:r>
      <w:r w:rsidRPr="00CF7AFD">
        <w:rPr>
          <w:rFonts w:ascii="Arial" w:hAnsi="Arial" w:cs="Arial" w:hint="eastAsia"/>
          <w:kern w:val="0"/>
          <w:szCs w:val="21"/>
        </w:rPr>
        <w:t>https://www.gcy.zfcg.gxzf.gov.cn/</w:t>
      </w:r>
      <w:r w:rsidRPr="00CF7AFD">
        <w:rPr>
          <w:rFonts w:ascii="Arial" w:hAnsi="Arial" w:cs="Arial" w:hint="eastAsia"/>
          <w:kern w:val="0"/>
          <w:szCs w:val="21"/>
        </w:rPr>
        <w:t>）</w:t>
      </w:r>
    </w:p>
    <w:p w14:paraId="4844CA09" w14:textId="77777777" w:rsidR="003E1290" w:rsidRPr="00CF7AFD" w:rsidRDefault="00BA6153">
      <w:pPr>
        <w:spacing w:line="312" w:lineRule="auto"/>
        <w:ind w:firstLineChars="200" w:firstLine="420"/>
        <w:jc w:val="left"/>
        <w:rPr>
          <w:szCs w:val="21"/>
        </w:rPr>
      </w:pPr>
      <w:r w:rsidRPr="00CF7AFD">
        <w:rPr>
          <w:rFonts w:hint="eastAsia"/>
          <w:szCs w:val="21"/>
        </w:rPr>
        <w:t>方式：供应商登录广西政府采购云平台在线申请获取采购文件（进入“项目采购”应用，在获取采购文件菜单中选择项目，申请获取采购文件）</w:t>
      </w:r>
    </w:p>
    <w:p w14:paraId="520A8F3D" w14:textId="77777777" w:rsidR="003E1290" w:rsidRPr="00CF7AFD" w:rsidRDefault="00BA6153">
      <w:pPr>
        <w:spacing w:line="312" w:lineRule="auto"/>
        <w:ind w:firstLineChars="200" w:firstLine="420"/>
        <w:jc w:val="left"/>
      </w:pPr>
      <w:r w:rsidRPr="00CF7AFD">
        <w:rPr>
          <w:rFonts w:hint="eastAsia"/>
        </w:rPr>
        <w:t>售价（元）：</w:t>
      </w:r>
      <w:r w:rsidRPr="00CF7AFD">
        <w:t>0</w:t>
      </w:r>
    </w:p>
    <w:p w14:paraId="3FCC361E"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四、响应文件提交</w:t>
      </w:r>
    </w:p>
    <w:p w14:paraId="4C2411CA" w14:textId="4285927B" w:rsidR="003E1290" w:rsidRPr="00CF7AFD" w:rsidRDefault="00BA6153">
      <w:pPr>
        <w:spacing w:line="312" w:lineRule="auto"/>
        <w:ind w:firstLineChars="200" w:firstLine="420"/>
        <w:jc w:val="left"/>
        <w:rPr>
          <w:kern w:val="0"/>
          <w:szCs w:val="21"/>
        </w:rPr>
      </w:pPr>
      <w:r w:rsidRPr="00CF7AFD">
        <w:rPr>
          <w:rFonts w:hint="eastAsia"/>
          <w:kern w:val="0"/>
          <w:szCs w:val="21"/>
        </w:rPr>
        <w:t>截止时间：</w:t>
      </w:r>
      <w:r w:rsidRPr="00CF7AFD">
        <w:rPr>
          <w:kern w:val="0"/>
          <w:szCs w:val="21"/>
          <w:u w:val="single"/>
        </w:rPr>
        <w:t>20</w:t>
      </w:r>
      <w:r w:rsidR="003778E7" w:rsidRPr="00CF7AFD">
        <w:rPr>
          <w:kern w:val="0"/>
          <w:szCs w:val="21"/>
          <w:u w:val="single"/>
        </w:rPr>
        <w:t>25</w:t>
      </w:r>
      <w:r w:rsidRPr="00CF7AFD">
        <w:rPr>
          <w:kern w:val="0"/>
          <w:szCs w:val="21"/>
          <w:u w:val="single"/>
        </w:rPr>
        <w:t>年</w:t>
      </w:r>
      <w:r w:rsidR="003778E7" w:rsidRPr="00CF7AFD">
        <w:rPr>
          <w:kern w:val="0"/>
          <w:szCs w:val="21"/>
          <w:u w:val="single"/>
        </w:rPr>
        <w:t>8</w:t>
      </w:r>
      <w:r w:rsidRPr="00CF7AFD">
        <w:rPr>
          <w:kern w:val="0"/>
          <w:szCs w:val="21"/>
          <w:u w:val="single"/>
        </w:rPr>
        <w:t>月</w:t>
      </w:r>
      <w:r w:rsidR="003778E7" w:rsidRPr="00CF7AFD">
        <w:rPr>
          <w:kern w:val="0"/>
          <w:szCs w:val="21"/>
          <w:u w:val="single"/>
        </w:rPr>
        <w:t>18</w:t>
      </w:r>
      <w:r w:rsidRPr="00CF7AFD">
        <w:rPr>
          <w:kern w:val="0"/>
          <w:szCs w:val="21"/>
          <w:u w:val="single"/>
        </w:rPr>
        <w:t>日</w:t>
      </w:r>
      <w:r w:rsidR="003778E7" w:rsidRPr="00CF7AFD">
        <w:rPr>
          <w:kern w:val="0"/>
          <w:szCs w:val="21"/>
          <w:u w:val="single"/>
        </w:rPr>
        <w:t>9</w:t>
      </w:r>
      <w:r w:rsidR="003778E7" w:rsidRPr="00CF7AFD">
        <w:rPr>
          <w:rFonts w:hint="eastAsia"/>
          <w:kern w:val="0"/>
          <w:szCs w:val="21"/>
          <w:u w:val="single"/>
        </w:rPr>
        <w:t>:</w:t>
      </w:r>
      <w:r w:rsidR="003778E7" w:rsidRPr="00CF7AFD">
        <w:rPr>
          <w:kern w:val="0"/>
          <w:szCs w:val="21"/>
          <w:u w:val="single"/>
        </w:rPr>
        <w:t>30</w:t>
      </w:r>
      <w:r w:rsidRPr="00CF7AFD">
        <w:rPr>
          <w:rFonts w:hint="eastAsia"/>
          <w:kern w:val="0"/>
          <w:szCs w:val="21"/>
        </w:rPr>
        <w:t>（北京时间）</w:t>
      </w:r>
    </w:p>
    <w:p w14:paraId="23638925" w14:textId="77777777" w:rsidR="003E1290" w:rsidRPr="00CF7AFD" w:rsidRDefault="00BA6153">
      <w:pPr>
        <w:spacing w:line="300" w:lineRule="exact"/>
        <w:ind w:firstLineChars="200" w:firstLine="420"/>
        <w:jc w:val="left"/>
        <w:rPr>
          <w:szCs w:val="21"/>
        </w:rPr>
      </w:pPr>
      <w:r w:rsidRPr="00CF7AFD">
        <w:rPr>
          <w:rFonts w:hint="eastAsia"/>
          <w:kern w:val="0"/>
          <w:szCs w:val="21"/>
        </w:rPr>
        <w:t>地点（网址）：</w:t>
      </w:r>
      <w:r w:rsidRPr="00CF7AFD">
        <w:rPr>
          <w:rFonts w:hint="eastAsia"/>
          <w:szCs w:val="21"/>
        </w:rPr>
        <w:t>本项目为全流程电子化项目，没有现场递交响应文件及现场截标环节，通过广西政府采购云平台（</w:t>
      </w:r>
      <w:r w:rsidRPr="00CF7AFD">
        <w:rPr>
          <w:rFonts w:hint="eastAsia"/>
          <w:szCs w:val="21"/>
        </w:rPr>
        <w:t>https://www.gcy.zfcg.gxzf.gov.cn/</w:t>
      </w:r>
      <w:r w:rsidRPr="00CF7AFD">
        <w:rPr>
          <w:rFonts w:hint="eastAsia"/>
          <w:szCs w:val="21"/>
        </w:rPr>
        <w:t>）实行在线电子响应，供应商应先安装广西政府采购云平台新版客户端（请自行前往广西政府采购网</w:t>
      </w:r>
      <w:r w:rsidRPr="00CF7AFD">
        <w:rPr>
          <w:rFonts w:hint="eastAsia"/>
          <w:szCs w:val="21"/>
        </w:rPr>
        <w:t>-</w:t>
      </w:r>
      <w:r w:rsidRPr="00CF7AFD">
        <w:rPr>
          <w:rFonts w:hint="eastAsia"/>
          <w:szCs w:val="21"/>
        </w:rPr>
        <w:t>办事服务</w:t>
      </w:r>
      <w:r w:rsidRPr="00CF7AFD">
        <w:rPr>
          <w:rFonts w:hint="eastAsia"/>
          <w:szCs w:val="21"/>
        </w:rPr>
        <w:t>-</w:t>
      </w:r>
      <w:r w:rsidRPr="00CF7AFD">
        <w:rPr>
          <w:rFonts w:hint="eastAsia"/>
          <w:szCs w:val="21"/>
        </w:rPr>
        <w:t>下载专区进行下载），并按照本项目采购文件和广西政府采购云平台的要求使用</w:t>
      </w:r>
      <w:r w:rsidRPr="00CF7AFD">
        <w:rPr>
          <w:rFonts w:hint="eastAsia"/>
          <w:szCs w:val="21"/>
        </w:rPr>
        <w:t>C</w:t>
      </w:r>
      <w:r w:rsidRPr="00CF7AFD">
        <w:rPr>
          <w:szCs w:val="21"/>
        </w:rPr>
        <w:t>A</w:t>
      </w:r>
      <w:r w:rsidRPr="00CF7AFD">
        <w:rPr>
          <w:rFonts w:hint="eastAsia"/>
          <w:szCs w:val="21"/>
        </w:rPr>
        <w:t>认证编制、加密响应文件后在响应截止时间前上传至广西政府采购云平台，供应商在广西政府采购云平台提交电子版响应文件时，请填写参加远程截标活动经办人联系方式。</w:t>
      </w:r>
    </w:p>
    <w:p w14:paraId="4C9ED6CB" w14:textId="77777777" w:rsidR="003E1290" w:rsidRPr="00CF7AFD" w:rsidRDefault="00BA6153">
      <w:pPr>
        <w:spacing w:line="300" w:lineRule="exact"/>
        <w:ind w:firstLineChars="200" w:firstLine="442"/>
        <w:jc w:val="left"/>
        <w:rPr>
          <w:b/>
          <w:bCs/>
          <w:kern w:val="0"/>
          <w:sz w:val="22"/>
          <w:szCs w:val="22"/>
        </w:rPr>
      </w:pPr>
      <w:r w:rsidRPr="00CF7AFD">
        <w:rPr>
          <w:rFonts w:hint="eastAsia"/>
          <w:b/>
          <w:bCs/>
          <w:kern w:val="0"/>
          <w:sz w:val="22"/>
          <w:szCs w:val="22"/>
        </w:rPr>
        <w:t>五、开启</w:t>
      </w:r>
    </w:p>
    <w:p w14:paraId="5658442D" w14:textId="64ADABA2" w:rsidR="003E1290" w:rsidRPr="00CF7AFD" w:rsidRDefault="00BA6153">
      <w:pPr>
        <w:spacing w:line="312" w:lineRule="auto"/>
        <w:ind w:firstLineChars="200" w:firstLine="442"/>
        <w:jc w:val="left"/>
        <w:rPr>
          <w:kern w:val="0"/>
          <w:szCs w:val="21"/>
        </w:rPr>
      </w:pPr>
      <w:r w:rsidRPr="00CF7AFD">
        <w:rPr>
          <w:rFonts w:hint="eastAsia"/>
          <w:b/>
          <w:bCs/>
          <w:kern w:val="0"/>
          <w:sz w:val="22"/>
          <w:szCs w:val="22"/>
        </w:rPr>
        <w:t>开启时间：</w:t>
      </w:r>
      <w:r w:rsidR="003778E7" w:rsidRPr="00CF7AFD">
        <w:rPr>
          <w:kern w:val="0"/>
          <w:szCs w:val="21"/>
          <w:u w:val="single"/>
        </w:rPr>
        <w:t>2025</w:t>
      </w:r>
      <w:r w:rsidR="003778E7" w:rsidRPr="00CF7AFD">
        <w:rPr>
          <w:kern w:val="0"/>
          <w:szCs w:val="21"/>
          <w:u w:val="single"/>
        </w:rPr>
        <w:t>年</w:t>
      </w:r>
      <w:r w:rsidR="003778E7" w:rsidRPr="00CF7AFD">
        <w:rPr>
          <w:kern w:val="0"/>
          <w:szCs w:val="21"/>
          <w:u w:val="single"/>
        </w:rPr>
        <w:t>8</w:t>
      </w:r>
      <w:r w:rsidR="003778E7" w:rsidRPr="00CF7AFD">
        <w:rPr>
          <w:kern w:val="0"/>
          <w:szCs w:val="21"/>
          <w:u w:val="single"/>
        </w:rPr>
        <w:t>月</w:t>
      </w:r>
      <w:r w:rsidR="003778E7" w:rsidRPr="00CF7AFD">
        <w:rPr>
          <w:kern w:val="0"/>
          <w:szCs w:val="21"/>
          <w:u w:val="single"/>
        </w:rPr>
        <w:t>18</w:t>
      </w:r>
      <w:r w:rsidR="003778E7" w:rsidRPr="00CF7AFD">
        <w:rPr>
          <w:kern w:val="0"/>
          <w:szCs w:val="21"/>
          <w:u w:val="single"/>
        </w:rPr>
        <w:t>日</w:t>
      </w:r>
      <w:r w:rsidR="003778E7" w:rsidRPr="00CF7AFD">
        <w:rPr>
          <w:kern w:val="0"/>
          <w:szCs w:val="21"/>
          <w:u w:val="single"/>
        </w:rPr>
        <w:t>9</w:t>
      </w:r>
      <w:r w:rsidR="003778E7" w:rsidRPr="00CF7AFD">
        <w:rPr>
          <w:rFonts w:hint="eastAsia"/>
          <w:kern w:val="0"/>
          <w:szCs w:val="21"/>
          <w:u w:val="single"/>
        </w:rPr>
        <w:t>:</w:t>
      </w:r>
      <w:r w:rsidR="003778E7" w:rsidRPr="00CF7AFD">
        <w:rPr>
          <w:kern w:val="0"/>
          <w:szCs w:val="21"/>
          <w:u w:val="single"/>
        </w:rPr>
        <w:t>30</w:t>
      </w:r>
      <w:r w:rsidRPr="00CF7AFD">
        <w:rPr>
          <w:rFonts w:hint="eastAsia"/>
          <w:kern w:val="0"/>
          <w:szCs w:val="21"/>
        </w:rPr>
        <w:t>（北京时间）</w:t>
      </w:r>
    </w:p>
    <w:p w14:paraId="3E2F529D"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地点：</w:t>
      </w:r>
      <w:r w:rsidRPr="00CF7AFD">
        <w:rPr>
          <w:rFonts w:hint="eastAsia"/>
          <w:szCs w:val="21"/>
        </w:rPr>
        <w:t>供应商登录广西政府采购云平台电子开标大厅截标。</w:t>
      </w:r>
    </w:p>
    <w:p w14:paraId="2CC6E204"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六、公告期限</w:t>
      </w:r>
    </w:p>
    <w:p w14:paraId="5B343CE9"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自本公告发布之日起</w:t>
      </w:r>
      <w:r w:rsidRPr="00CF7AFD">
        <w:rPr>
          <w:rFonts w:hint="eastAsia"/>
          <w:kern w:val="0"/>
          <w:szCs w:val="21"/>
        </w:rPr>
        <w:t>5</w:t>
      </w:r>
      <w:r w:rsidRPr="00CF7AFD">
        <w:rPr>
          <w:rFonts w:hint="eastAsia"/>
          <w:kern w:val="0"/>
          <w:szCs w:val="21"/>
        </w:rPr>
        <w:t>个工作日。</w:t>
      </w:r>
    </w:p>
    <w:p w14:paraId="5F7E7FE2" w14:textId="77777777" w:rsidR="003E1290" w:rsidRPr="00CF7AFD" w:rsidRDefault="00BA6153">
      <w:pPr>
        <w:spacing w:line="312" w:lineRule="auto"/>
        <w:ind w:firstLineChars="200" w:firstLine="442"/>
        <w:jc w:val="left"/>
        <w:rPr>
          <w:b/>
          <w:bCs/>
          <w:kern w:val="0"/>
          <w:sz w:val="22"/>
          <w:szCs w:val="22"/>
        </w:rPr>
      </w:pPr>
      <w:r w:rsidRPr="00CF7AFD">
        <w:rPr>
          <w:rFonts w:hint="eastAsia"/>
          <w:b/>
          <w:bCs/>
          <w:kern w:val="0"/>
          <w:sz w:val="22"/>
          <w:szCs w:val="22"/>
        </w:rPr>
        <w:t>七、其他补充事宜</w:t>
      </w:r>
    </w:p>
    <w:p w14:paraId="5F2946D7"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1</w:t>
      </w:r>
      <w:r w:rsidRPr="00CF7AFD">
        <w:rPr>
          <w:kern w:val="0"/>
          <w:szCs w:val="21"/>
        </w:rPr>
        <w:t>.</w:t>
      </w:r>
      <w:r w:rsidRPr="00CF7AFD">
        <w:rPr>
          <w:rFonts w:hint="eastAsia"/>
          <w:kern w:val="0"/>
          <w:szCs w:val="21"/>
        </w:rPr>
        <w:t>公告发布媒体：广西壮族自治区政府采购网、中国政府采购网</w:t>
      </w:r>
    </w:p>
    <w:p w14:paraId="2012A5FB"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2.</w:t>
      </w:r>
      <w:r w:rsidRPr="00CF7AFD">
        <w:rPr>
          <w:rFonts w:hint="eastAsia"/>
          <w:kern w:val="0"/>
          <w:szCs w:val="21"/>
        </w:rPr>
        <w:t>需落实的政府采购政策：本项目适用政府采购促进中小企业、监狱企业发展、促进残疾人就业、节能环保等有关政策，具体详见采购文件。</w:t>
      </w:r>
    </w:p>
    <w:p w14:paraId="0861662E" w14:textId="65717346" w:rsidR="003E1290" w:rsidRPr="00CF7AFD" w:rsidRDefault="00BA6153">
      <w:pPr>
        <w:spacing w:line="312" w:lineRule="auto"/>
        <w:ind w:firstLineChars="200" w:firstLine="420"/>
        <w:jc w:val="left"/>
        <w:rPr>
          <w:kern w:val="0"/>
          <w:szCs w:val="21"/>
        </w:rPr>
      </w:pPr>
      <w:r w:rsidRPr="00CF7AFD">
        <w:rPr>
          <w:kern w:val="0"/>
          <w:szCs w:val="21"/>
        </w:rPr>
        <w:t>3</w:t>
      </w:r>
      <w:r w:rsidRPr="00CF7AFD">
        <w:rPr>
          <w:rFonts w:hint="eastAsia"/>
          <w:kern w:val="0"/>
          <w:szCs w:val="21"/>
        </w:rPr>
        <w:t>.</w:t>
      </w:r>
      <w:r w:rsidRPr="00CF7AFD">
        <w:rPr>
          <w:rFonts w:hint="eastAsia"/>
          <w:kern w:val="0"/>
          <w:szCs w:val="21"/>
        </w:rPr>
        <w:t>本项目供应商的产生方式：</w:t>
      </w:r>
      <w:r w:rsidRPr="00CF7AFD">
        <w:t>发布</w:t>
      </w:r>
      <w:r w:rsidRPr="00CF7AFD">
        <w:rPr>
          <w:rFonts w:hint="eastAsia"/>
        </w:rPr>
        <w:t>公告征集</w:t>
      </w:r>
      <w:r w:rsidR="00463A78" w:rsidRPr="00CF7AFD">
        <w:rPr>
          <w:rFonts w:hint="eastAsia"/>
        </w:rPr>
        <w:t>。</w:t>
      </w:r>
    </w:p>
    <w:p w14:paraId="375998AE" w14:textId="77777777" w:rsidR="003E1290" w:rsidRPr="00CF7AFD" w:rsidRDefault="00BA6153">
      <w:pPr>
        <w:spacing w:line="312" w:lineRule="auto"/>
        <w:ind w:firstLineChars="200" w:firstLine="420"/>
        <w:jc w:val="left"/>
        <w:rPr>
          <w:kern w:val="0"/>
          <w:szCs w:val="21"/>
        </w:rPr>
      </w:pPr>
      <w:r w:rsidRPr="00CF7AFD">
        <w:rPr>
          <w:kern w:val="0"/>
          <w:szCs w:val="21"/>
        </w:rPr>
        <w:t>4</w:t>
      </w:r>
      <w:r w:rsidRPr="00CF7AFD">
        <w:rPr>
          <w:rFonts w:hint="eastAsia"/>
          <w:kern w:val="0"/>
          <w:szCs w:val="21"/>
        </w:rPr>
        <w:t>.</w:t>
      </w:r>
      <w:r w:rsidRPr="00CF7AFD">
        <w:rPr>
          <w:rFonts w:hint="eastAsia"/>
          <w:kern w:val="0"/>
          <w:szCs w:val="21"/>
        </w:rPr>
        <w:t>注意事项：</w:t>
      </w:r>
    </w:p>
    <w:p w14:paraId="73EA00A1" w14:textId="77777777" w:rsidR="003E1290" w:rsidRPr="00CF7AFD" w:rsidRDefault="00BA6153">
      <w:pPr>
        <w:spacing w:line="276" w:lineRule="auto"/>
        <w:ind w:firstLineChars="200" w:firstLine="420"/>
        <w:rPr>
          <w:szCs w:val="21"/>
        </w:rPr>
      </w:pPr>
      <w:r w:rsidRPr="00CF7AFD">
        <w:rPr>
          <w:rFonts w:hint="eastAsia"/>
          <w:kern w:val="0"/>
          <w:szCs w:val="21"/>
        </w:rPr>
        <w:t>（</w:t>
      </w:r>
      <w:r w:rsidRPr="00CF7AFD">
        <w:rPr>
          <w:rFonts w:hint="eastAsia"/>
          <w:kern w:val="0"/>
          <w:szCs w:val="21"/>
        </w:rPr>
        <w:t>1</w:t>
      </w:r>
      <w:r w:rsidRPr="00CF7AFD">
        <w:rPr>
          <w:rFonts w:hint="eastAsia"/>
          <w:kern w:val="0"/>
          <w:szCs w:val="21"/>
        </w:rPr>
        <w:t>）</w:t>
      </w:r>
      <w:r w:rsidRPr="00CF7AFD">
        <w:rPr>
          <w:rFonts w:hint="eastAsia"/>
          <w:szCs w:val="21"/>
        </w:rPr>
        <w:t>未进行网上注册并办理数字证书（</w:t>
      </w:r>
      <w:r w:rsidRPr="00CF7AFD">
        <w:rPr>
          <w:rFonts w:hint="eastAsia"/>
          <w:szCs w:val="21"/>
        </w:rPr>
        <w:t>CA</w:t>
      </w:r>
      <w:r w:rsidRPr="00CF7AFD">
        <w:rPr>
          <w:rFonts w:hint="eastAsia"/>
          <w:szCs w:val="21"/>
        </w:rPr>
        <w:t>认证）的供应商将无法参与本项目政府采购活动，潜在供应商应当在响应截止时间前，完成广西政府采购云平台上的</w:t>
      </w:r>
      <w:r w:rsidRPr="00CF7AFD">
        <w:rPr>
          <w:rFonts w:hint="eastAsia"/>
          <w:szCs w:val="21"/>
        </w:rPr>
        <w:t>CA</w:t>
      </w:r>
      <w:r w:rsidRPr="00CF7AFD">
        <w:rPr>
          <w:rFonts w:hint="eastAsia"/>
          <w:szCs w:val="21"/>
        </w:rPr>
        <w:t>数字证书办理及响应文件的提交。完成</w:t>
      </w:r>
      <w:r w:rsidRPr="00CF7AFD">
        <w:rPr>
          <w:rFonts w:hint="eastAsia"/>
          <w:szCs w:val="21"/>
        </w:rPr>
        <w:t>CA</w:t>
      </w:r>
      <w:r w:rsidRPr="00CF7AFD">
        <w:rPr>
          <w:rFonts w:hint="eastAsia"/>
          <w:szCs w:val="21"/>
        </w:rPr>
        <w:t>数字证书办理预计</w:t>
      </w:r>
      <w:r w:rsidRPr="00CF7AFD">
        <w:rPr>
          <w:rFonts w:hint="eastAsia"/>
          <w:szCs w:val="21"/>
        </w:rPr>
        <w:t>7</w:t>
      </w:r>
      <w:r w:rsidRPr="00CF7AFD">
        <w:rPr>
          <w:rFonts w:hint="eastAsia"/>
          <w:szCs w:val="21"/>
        </w:rPr>
        <w:t>日左右，建议各供应商抓紧时间办理。</w:t>
      </w:r>
    </w:p>
    <w:p w14:paraId="4065349E" w14:textId="77777777" w:rsidR="003E1290" w:rsidRPr="00CF7AFD" w:rsidRDefault="00BA6153">
      <w:pPr>
        <w:spacing w:line="276" w:lineRule="auto"/>
        <w:ind w:firstLineChars="200" w:firstLine="420"/>
        <w:rPr>
          <w:kern w:val="0"/>
          <w:szCs w:val="21"/>
        </w:rPr>
      </w:pPr>
      <w:r w:rsidRPr="00CF7AFD">
        <w:rPr>
          <w:rFonts w:hint="eastAsia"/>
          <w:szCs w:val="21"/>
        </w:rPr>
        <w:t>（</w:t>
      </w:r>
      <w:r w:rsidRPr="00CF7AFD">
        <w:rPr>
          <w:rFonts w:hint="eastAsia"/>
          <w:szCs w:val="21"/>
        </w:rPr>
        <w:t>2</w:t>
      </w:r>
      <w:r w:rsidRPr="00CF7AFD">
        <w:rPr>
          <w:rFonts w:hint="eastAsia"/>
          <w:szCs w:val="21"/>
        </w:rPr>
        <w:t>）为确保网上操作合法、有效和安全，请供应商确保在电子投标过程中能够对相关数据电文进行加密和使用电子签章，妥善保管</w:t>
      </w:r>
      <w:r w:rsidRPr="00CF7AFD">
        <w:rPr>
          <w:rFonts w:hint="eastAsia"/>
          <w:szCs w:val="21"/>
        </w:rPr>
        <w:t>CA</w:t>
      </w:r>
      <w:r w:rsidRPr="00CF7AFD">
        <w:rPr>
          <w:rFonts w:hint="eastAsia"/>
          <w:szCs w:val="21"/>
        </w:rPr>
        <w:t>数字证书并使用有效的</w:t>
      </w:r>
      <w:r w:rsidRPr="00CF7AFD">
        <w:rPr>
          <w:rFonts w:hint="eastAsia"/>
          <w:szCs w:val="21"/>
        </w:rPr>
        <w:t>CA</w:t>
      </w:r>
      <w:r w:rsidRPr="00CF7AFD">
        <w:rPr>
          <w:rFonts w:hint="eastAsia"/>
          <w:szCs w:val="21"/>
        </w:rPr>
        <w:t>数字证书参与整个招标活动。</w:t>
      </w:r>
    </w:p>
    <w:p w14:paraId="6A1EC110" w14:textId="77777777" w:rsidR="003E1290" w:rsidRPr="00CF7AFD" w:rsidRDefault="00BA6153">
      <w:pPr>
        <w:spacing w:line="276" w:lineRule="auto"/>
        <w:ind w:firstLineChars="200" w:firstLine="420"/>
        <w:rPr>
          <w:b/>
          <w:bCs/>
          <w:kern w:val="0"/>
          <w:sz w:val="22"/>
          <w:szCs w:val="22"/>
        </w:rPr>
      </w:pPr>
      <w:r w:rsidRPr="00CF7AFD">
        <w:rPr>
          <w:rFonts w:ascii="宋体" w:hAnsi="宋体" w:cs="宋体" w:hint="eastAsia"/>
          <w:kern w:val="0"/>
          <w:szCs w:val="21"/>
        </w:rPr>
        <w:t>（</w:t>
      </w:r>
      <w:r w:rsidRPr="00CF7AFD">
        <w:rPr>
          <w:rFonts w:ascii="宋体" w:hAnsi="宋体" w:cs="宋体"/>
          <w:kern w:val="0"/>
          <w:szCs w:val="21"/>
        </w:rPr>
        <w:t>3</w:t>
      </w:r>
      <w:r w:rsidRPr="00CF7AFD">
        <w:rPr>
          <w:rFonts w:ascii="宋体" w:hAnsi="宋体" w:cs="宋体" w:hint="eastAsia"/>
          <w:kern w:val="0"/>
          <w:szCs w:val="21"/>
        </w:rPr>
        <w:t>）若对项目采购电子交易系统操作有疑问，可登录广西政府采购云平台（https://www.gcy.zfcg.gxzf.gov.cn/），点击右侧咨询小采或帮助文档或拨打客服热线95763</w:t>
      </w:r>
    </w:p>
    <w:p w14:paraId="052ED601" w14:textId="77777777" w:rsidR="003E1290" w:rsidRPr="00CF7AFD" w:rsidRDefault="00BA6153">
      <w:pPr>
        <w:spacing w:line="276" w:lineRule="auto"/>
        <w:ind w:firstLineChars="200" w:firstLine="442"/>
        <w:rPr>
          <w:b/>
          <w:bCs/>
          <w:kern w:val="0"/>
          <w:sz w:val="22"/>
          <w:szCs w:val="22"/>
        </w:rPr>
      </w:pPr>
      <w:r w:rsidRPr="00CF7AFD">
        <w:rPr>
          <w:rFonts w:hint="eastAsia"/>
          <w:b/>
          <w:bCs/>
          <w:kern w:val="0"/>
          <w:sz w:val="22"/>
          <w:szCs w:val="22"/>
        </w:rPr>
        <w:t>八、对本次采购提出询问，请按以下方式联系</w:t>
      </w:r>
    </w:p>
    <w:p w14:paraId="2DF87D83"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1.</w:t>
      </w:r>
      <w:r w:rsidRPr="00CF7AFD">
        <w:rPr>
          <w:rFonts w:hint="eastAsia"/>
          <w:kern w:val="0"/>
          <w:szCs w:val="21"/>
        </w:rPr>
        <w:t>采购人信息</w:t>
      </w:r>
    </w:p>
    <w:p w14:paraId="53E37687" w14:textId="77777777" w:rsidR="00463A78" w:rsidRPr="00CF7AFD" w:rsidRDefault="00463A78" w:rsidP="00463A78">
      <w:pPr>
        <w:spacing w:line="312" w:lineRule="auto"/>
        <w:ind w:firstLineChars="200" w:firstLine="420"/>
        <w:jc w:val="left"/>
        <w:rPr>
          <w:kern w:val="0"/>
          <w:szCs w:val="21"/>
          <w:u w:val="single"/>
        </w:rPr>
      </w:pPr>
      <w:bookmarkStart w:id="10" w:name="_Hlk19048373"/>
      <w:r w:rsidRPr="00CF7AFD">
        <w:rPr>
          <w:rFonts w:hint="eastAsia"/>
          <w:kern w:val="0"/>
          <w:szCs w:val="21"/>
        </w:rPr>
        <w:t>名称</w:t>
      </w:r>
      <w:r w:rsidRPr="00CF7AFD">
        <w:rPr>
          <w:kern w:val="0"/>
          <w:szCs w:val="21"/>
        </w:rPr>
        <w:t>：</w:t>
      </w:r>
      <w:r w:rsidRPr="00CF7AFD">
        <w:rPr>
          <w:kern w:val="0"/>
          <w:szCs w:val="21"/>
          <w:u w:val="single"/>
        </w:rPr>
        <w:t>广西壮族自治区体育彩票管理中心</w:t>
      </w:r>
    </w:p>
    <w:p w14:paraId="5846F9C6" w14:textId="77777777" w:rsidR="00463A78" w:rsidRPr="00CF7AFD" w:rsidRDefault="00463A78" w:rsidP="00463A78">
      <w:pPr>
        <w:spacing w:line="312" w:lineRule="auto"/>
        <w:ind w:firstLineChars="200" w:firstLine="420"/>
        <w:jc w:val="left"/>
        <w:rPr>
          <w:kern w:val="0"/>
          <w:szCs w:val="21"/>
          <w:u w:val="single"/>
        </w:rPr>
      </w:pPr>
      <w:r w:rsidRPr="00CF7AFD">
        <w:rPr>
          <w:kern w:val="0"/>
          <w:szCs w:val="21"/>
        </w:rPr>
        <w:t>地址：</w:t>
      </w:r>
      <w:r w:rsidRPr="00CF7AFD">
        <w:rPr>
          <w:rFonts w:hint="eastAsia"/>
          <w:kern w:val="0"/>
          <w:szCs w:val="21"/>
          <w:u w:val="single"/>
        </w:rPr>
        <w:t>广西壮族自治区南宁市良庆区五象大道</w:t>
      </w:r>
      <w:r w:rsidRPr="00CF7AFD">
        <w:rPr>
          <w:rFonts w:hint="eastAsia"/>
          <w:kern w:val="0"/>
          <w:szCs w:val="21"/>
          <w:u w:val="single"/>
        </w:rPr>
        <w:t>673</w:t>
      </w:r>
      <w:r w:rsidRPr="00CF7AFD">
        <w:rPr>
          <w:rFonts w:hint="eastAsia"/>
          <w:kern w:val="0"/>
          <w:szCs w:val="21"/>
          <w:u w:val="single"/>
        </w:rPr>
        <w:t>号</w:t>
      </w:r>
    </w:p>
    <w:p w14:paraId="35E90DE0" w14:textId="77777777" w:rsidR="00463A78" w:rsidRPr="00CF7AFD" w:rsidRDefault="00463A78" w:rsidP="00463A78">
      <w:pPr>
        <w:spacing w:line="312" w:lineRule="auto"/>
        <w:ind w:firstLineChars="200" w:firstLine="420"/>
        <w:jc w:val="left"/>
        <w:rPr>
          <w:kern w:val="0"/>
          <w:szCs w:val="21"/>
          <w:u w:val="single"/>
        </w:rPr>
      </w:pPr>
      <w:r w:rsidRPr="00CF7AFD">
        <w:rPr>
          <w:rFonts w:hint="eastAsia"/>
          <w:kern w:val="0"/>
          <w:szCs w:val="21"/>
        </w:rPr>
        <w:t>项目联系人：</w:t>
      </w:r>
      <w:r w:rsidRPr="00CF7AFD">
        <w:rPr>
          <w:rFonts w:hint="eastAsia"/>
          <w:kern w:val="0"/>
          <w:szCs w:val="21"/>
          <w:u w:val="single"/>
        </w:rPr>
        <w:t>钟老师</w:t>
      </w:r>
    </w:p>
    <w:p w14:paraId="48C62843" w14:textId="694D936B" w:rsidR="00463A78" w:rsidRPr="00CF7AFD" w:rsidRDefault="00463A78" w:rsidP="00463A78">
      <w:pPr>
        <w:spacing w:line="312" w:lineRule="auto"/>
        <w:ind w:firstLineChars="200" w:firstLine="420"/>
        <w:jc w:val="left"/>
        <w:rPr>
          <w:kern w:val="0"/>
          <w:szCs w:val="21"/>
          <w:u w:val="single"/>
        </w:rPr>
      </w:pPr>
      <w:r w:rsidRPr="00CF7AFD">
        <w:rPr>
          <w:rFonts w:hint="eastAsia"/>
          <w:kern w:val="0"/>
          <w:szCs w:val="21"/>
        </w:rPr>
        <w:t>项目</w:t>
      </w:r>
      <w:r w:rsidRPr="00CF7AFD">
        <w:rPr>
          <w:kern w:val="0"/>
          <w:szCs w:val="21"/>
        </w:rPr>
        <w:t>联系</w:t>
      </w:r>
      <w:r w:rsidRPr="00CF7AFD">
        <w:rPr>
          <w:rFonts w:hint="eastAsia"/>
          <w:kern w:val="0"/>
          <w:szCs w:val="21"/>
        </w:rPr>
        <w:t>方式</w:t>
      </w:r>
      <w:r w:rsidRPr="00CF7AFD">
        <w:rPr>
          <w:kern w:val="0"/>
          <w:szCs w:val="21"/>
        </w:rPr>
        <w:t>：</w:t>
      </w:r>
      <w:r w:rsidR="0032402C" w:rsidRPr="00CF7AFD">
        <w:rPr>
          <w:kern w:val="0"/>
          <w:szCs w:val="21"/>
          <w:u w:val="single"/>
        </w:rPr>
        <w:t>0771-5689192</w:t>
      </w:r>
    </w:p>
    <w:p w14:paraId="322BEEEC" w14:textId="77777777" w:rsidR="003E1290" w:rsidRPr="00CF7AFD" w:rsidRDefault="00BA6153">
      <w:pPr>
        <w:spacing w:line="312" w:lineRule="auto"/>
        <w:ind w:firstLineChars="200" w:firstLine="420"/>
        <w:jc w:val="left"/>
        <w:rPr>
          <w:kern w:val="0"/>
          <w:szCs w:val="21"/>
        </w:rPr>
      </w:pPr>
      <w:r w:rsidRPr="00CF7AFD">
        <w:rPr>
          <w:rFonts w:hint="eastAsia"/>
          <w:kern w:val="0"/>
          <w:szCs w:val="21"/>
        </w:rPr>
        <w:t>2.</w:t>
      </w:r>
      <w:r w:rsidRPr="00CF7AFD">
        <w:rPr>
          <w:rFonts w:hint="eastAsia"/>
          <w:kern w:val="0"/>
          <w:szCs w:val="21"/>
        </w:rPr>
        <w:t>采购代理机构信息</w:t>
      </w:r>
    </w:p>
    <w:p w14:paraId="507F7469" w14:textId="77777777" w:rsidR="003E1290" w:rsidRPr="00CF7AFD" w:rsidRDefault="00BA6153">
      <w:pPr>
        <w:spacing w:line="312" w:lineRule="auto"/>
        <w:ind w:firstLineChars="200" w:firstLine="420"/>
        <w:jc w:val="left"/>
        <w:rPr>
          <w:kern w:val="0"/>
          <w:szCs w:val="21"/>
          <w:u w:val="single"/>
        </w:rPr>
      </w:pPr>
      <w:r w:rsidRPr="00CF7AFD">
        <w:rPr>
          <w:rFonts w:hint="eastAsia"/>
          <w:kern w:val="0"/>
          <w:szCs w:val="21"/>
        </w:rPr>
        <w:t>名称</w:t>
      </w:r>
      <w:r w:rsidRPr="00CF7AFD">
        <w:rPr>
          <w:kern w:val="0"/>
          <w:szCs w:val="21"/>
        </w:rPr>
        <w:t>：</w:t>
      </w:r>
      <w:r w:rsidRPr="00CF7AFD">
        <w:rPr>
          <w:kern w:val="0"/>
          <w:szCs w:val="21"/>
          <w:u w:val="single"/>
        </w:rPr>
        <w:t>广西机电设备招标有限公司</w:t>
      </w:r>
    </w:p>
    <w:p w14:paraId="6A765F0A" w14:textId="77777777" w:rsidR="003E1290" w:rsidRPr="00CF7AFD" w:rsidRDefault="00BA6153">
      <w:pPr>
        <w:spacing w:line="312" w:lineRule="auto"/>
        <w:ind w:firstLineChars="200" w:firstLine="420"/>
        <w:jc w:val="left"/>
        <w:rPr>
          <w:kern w:val="0"/>
          <w:szCs w:val="21"/>
          <w:u w:val="single"/>
        </w:rPr>
      </w:pPr>
      <w:r w:rsidRPr="00CF7AFD">
        <w:rPr>
          <w:kern w:val="0"/>
          <w:szCs w:val="21"/>
        </w:rPr>
        <w:t>地址：</w:t>
      </w:r>
      <w:bookmarkStart w:id="11" w:name="_Hlk43198245"/>
      <w:r w:rsidRPr="00CF7AFD">
        <w:rPr>
          <w:u w:val="single"/>
        </w:rPr>
        <w:t>广西南宁市金湖路</w:t>
      </w:r>
      <w:r w:rsidRPr="00CF7AFD">
        <w:rPr>
          <w:u w:val="single"/>
        </w:rPr>
        <w:t>63</w:t>
      </w:r>
      <w:r w:rsidRPr="00CF7AFD">
        <w:rPr>
          <w:u w:val="single"/>
        </w:rPr>
        <w:t>号金源</w:t>
      </w:r>
      <w:r w:rsidRPr="00CF7AFD">
        <w:rPr>
          <w:u w:val="single"/>
        </w:rPr>
        <w:t>CBD</w:t>
      </w:r>
      <w:r w:rsidRPr="00CF7AFD">
        <w:rPr>
          <w:u w:val="single"/>
        </w:rPr>
        <w:t>现代城</w:t>
      </w:r>
      <w:r w:rsidRPr="00CF7AFD">
        <w:rPr>
          <w:u w:val="single"/>
        </w:rPr>
        <w:t>B</w:t>
      </w:r>
      <w:r w:rsidRPr="00CF7AFD">
        <w:rPr>
          <w:u w:val="single"/>
        </w:rPr>
        <w:t>座</w:t>
      </w:r>
      <w:r w:rsidRPr="00CF7AFD">
        <w:rPr>
          <w:u w:val="single"/>
        </w:rPr>
        <w:t>7</w:t>
      </w:r>
      <w:r w:rsidRPr="00CF7AFD">
        <w:rPr>
          <w:u w:val="single"/>
        </w:rPr>
        <w:t>层</w:t>
      </w:r>
      <w:r w:rsidRPr="00CF7AFD">
        <w:rPr>
          <w:u w:val="single"/>
        </w:rPr>
        <w:t>701</w:t>
      </w:r>
      <w:bookmarkEnd w:id="11"/>
    </w:p>
    <w:bookmarkEnd w:id="10"/>
    <w:p w14:paraId="7B9A18E4" w14:textId="77777777" w:rsidR="00463A78" w:rsidRPr="00CF7AFD" w:rsidRDefault="00463A78" w:rsidP="00463A78">
      <w:pPr>
        <w:spacing w:line="312" w:lineRule="auto"/>
        <w:ind w:firstLineChars="200" w:firstLine="420"/>
        <w:jc w:val="left"/>
        <w:rPr>
          <w:kern w:val="0"/>
          <w:szCs w:val="21"/>
          <w:u w:val="single"/>
        </w:rPr>
      </w:pPr>
      <w:r w:rsidRPr="00CF7AFD">
        <w:rPr>
          <w:kern w:val="0"/>
          <w:szCs w:val="21"/>
        </w:rPr>
        <w:t>项目联系人：</w:t>
      </w:r>
      <w:r w:rsidRPr="00CF7AFD">
        <w:rPr>
          <w:rFonts w:hint="eastAsia"/>
          <w:kern w:val="0"/>
          <w:szCs w:val="21"/>
          <w:u w:val="single"/>
        </w:rPr>
        <w:t>银海妮、江庭姣、陆贞馀、梁泰毓</w:t>
      </w:r>
    </w:p>
    <w:p w14:paraId="5DB81E1D" w14:textId="61B9DD8F" w:rsidR="003E1290" w:rsidRPr="00CF7AFD" w:rsidRDefault="00463A78" w:rsidP="00463A78">
      <w:pPr>
        <w:spacing w:line="312" w:lineRule="auto"/>
        <w:ind w:right="420" w:firstLineChars="200" w:firstLine="420"/>
        <w:rPr>
          <w:kern w:val="0"/>
          <w:szCs w:val="21"/>
        </w:rPr>
      </w:pPr>
      <w:r w:rsidRPr="00CF7AFD">
        <w:rPr>
          <w:rFonts w:hint="eastAsia"/>
          <w:kern w:val="0"/>
          <w:szCs w:val="21"/>
        </w:rPr>
        <w:t>项目联系方式</w:t>
      </w:r>
      <w:r w:rsidRPr="00CF7AFD">
        <w:rPr>
          <w:kern w:val="0"/>
          <w:szCs w:val="21"/>
          <w:u w:val="single"/>
        </w:rPr>
        <w:t>：</w:t>
      </w:r>
      <w:r w:rsidRPr="00CF7AFD">
        <w:rPr>
          <w:kern w:val="0"/>
          <w:szCs w:val="21"/>
          <w:u w:val="single"/>
        </w:rPr>
        <w:t>0771-2808950</w:t>
      </w:r>
    </w:p>
    <w:p w14:paraId="039B42D1" w14:textId="77777777" w:rsidR="003E1290" w:rsidRPr="00CF7AFD" w:rsidRDefault="003E1290">
      <w:pPr>
        <w:spacing w:line="312" w:lineRule="auto"/>
        <w:ind w:firstLineChars="200" w:firstLine="420"/>
        <w:jc w:val="right"/>
        <w:rPr>
          <w:kern w:val="0"/>
          <w:szCs w:val="21"/>
        </w:rPr>
      </w:pPr>
    </w:p>
    <w:p w14:paraId="2C3FD5AB" w14:textId="77777777" w:rsidR="003E1290" w:rsidRPr="00CF7AFD" w:rsidRDefault="003E1290">
      <w:pPr>
        <w:spacing w:line="312" w:lineRule="auto"/>
        <w:ind w:firstLineChars="200" w:firstLine="420"/>
        <w:jc w:val="right"/>
        <w:rPr>
          <w:kern w:val="0"/>
          <w:szCs w:val="21"/>
        </w:rPr>
      </w:pPr>
    </w:p>
    <w:p w14:paraId="65273AD7" w14:textId="77777777" w:rsidR="003E1290" w:rsidRPr="00CF7AFD" w:rsidRDefault="003E1290">
      <w:pPr>
        <w:spacing w:line="312" w:lineRule="auto"/>
        <w:ind w:firstLineChars="200" w:firstLine="420"/>
        <w:jc w:val="right"/>
        <w:rPr>
          <w:kern w:val="0"/>
          <w:szCs w:val="21"/>
        </w:rPr>
      </w:pPr>
    </w:p>
    <w:p w14:paraId="28665140" w14:textId="77777777" w:rsidR="003E1290" w:rsidRPr="00CF7AFD" w:rsidRDefault="00BA6153">
      <w:pPr>
        <w:spacing w:line="312" w:lineRule="auto"/>
        <w:ind w:firstLineChars="200" w:firstLine="420"/>
        <w:jc w:val="right"/>
        <w:rPr>
          <w:kern w:val="0"/>
          <w:szCs w:val="21"/>
        </w:rPr>
      </w:pPr>
      <w:r w:rsidRPr="00CF7AFD">
        <w:rPr>
          <w:kern w:val="0"/>
          <w:szCs w:val="21"/>
        </w:rPr>
        <w:t>广西机电设备招标有限公司</w:t>
      </w:r>
    </w:p>
    <w:p w14:paraId="0D05088B" w14:textId="35E51AFD" w:rsidR="003E1290" w:rsidRPr="00CF7AFD" w:rsidRDefault="00BA6153">
      <w:pPr>
        <w:spacing w:line="312" w:lineRule="auto"/>
        <w:ind w:firstLineChars="200" w:firstLine="420"/>
        <w:jc w:val="right"/>
        <w:rPr>
          <w:kern w:val="0"/>
          <w:sz w:val="18"/>
          <w:szCs w:val="18"/>
        </w:rPr>
      </w:pPr>
      <w:r w:rsidRPr="00CF7AFD">
        <w:rPr>
          <w:kern w:val="0"/>
          <w:szCs w:val="21"/>
        </w:rPr>
        <w:t>20</w:t>
      </w:r>
      <w:r w:rsidR="003778E7" w:rsidRPr="00CF7AFD">
        <w:rPr>
          <w:kern w:val="0"/>
          <w:szCs w:val="21"/>
        </w:rPr>
        <w:t>25</w:t>
      </w:r>
      <w:r w:rsidRPr="00CF7AFD">
        <w:rPr>
          <w:kern w:val="0"/>
          <w:szCs w:val="21"/>
        </w:rPr>
        <w:t>年</w:t>
      </w:r>
      <w:r w:rsidR="003778E7" w:rsidRPr="00CF7AFD">
        <w:rPr>
          <w:kern w:val="0"/>
          <w:szCs w:val="21"/>
        </w:rPr>
        <w:t>8</w:t>
      </w:r>
      <w:r w:rsidRPr="00CF7AFD">
        <w:rPr>
          <w:kern w:val="0"/>
          <w:szCs w:val="21"/>
        </w:rPr>
        <w:t>月</w:t>
      </w:r>
      <w:r w:rsidR="003778E7" w:rsidRPr="00CF7AFD">
        <w:rPr>
          <w:kern w:val="0"/>
          <w:szCs w:val="21"/>
        </w:rPr>
        <w:t>5</w:t>
      </w:r>
      <w:r w:rsidRPr="00CF7AFD">
        <w:rPr>
          <w:kern w:val="0"/>
          <w:szCs w:val="21"/>
        </w:rPr>
        <w:t>日</w:t>
      </w:r>
    </w:p>
    <w:p w14:paraId="65A46627" w14:textId="77777777" w:rsidR="003E1290" w:rsidRPr="00CF7AFD" w:rsidRDefault="003E1290">
      <w:pPr>
        <w:ind w:firstLineChars="195" w:firstLine="409"/>
        <w:jc w:val="left"/>
        <w:rPr>
          <w:kern w:val="0"/>
          <w:szCs w:val="21"/>
        </w:rPr>
      </w:pPr>
    </w:p>
    <w:p w14:paraId="35452B8C" w14:textId="77777777" w:rsidR="003E1290" w:rsidRPr="00CF7AFD" w:rsidRDefault="003E1290">
      <w:pPr>
        <w:spacing w:line="312" w:lineRule="auto"/>
        <w:ind w:right="105" w:firstLineChars="200" w:firstLine="360"/>
        <w:jc w:val="right"/>
        <w:rPr>
          <w:kern w:val="0"/>
          <w:sz w:val="18"/>
          <w:szCs w:val="18"/>
        </w:rPr>
      </w:pPr>
    </w:p>
    <w:p w14:paraId="11ED4F67" w14:textId="77777777" w:rsidR="003E1290" w:rsidRPr="00CF7AFD" w:rsidRDefault="003E1290">
      <w:pPr>
        <w:pStyle w:val="ae"/>
        <w:snapToGrid w:val="0"/>
        <w:spacing w:before="120" w:after="120" w:line="320" w:lineRule="exact"/>
        <w:jc w:val="center"/>
        <w:outlineLvl w:val="0"/>
        <w:rPr>
          <w:rFonts w:ascii="Times New Roman" w:hAnsi="Times New Roman" w:cs="Times New Roman"/>
        </w:rPr>
        <w:sectPr w:rsidR="003E1290" w:rsidRPr="00CF7AFD">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31FB1889" w14:textId="77777777" w:rsidR="003E1290" w:rsidRPr="00CF7AFD" w:rsidRDefault="003E1290"/>
    <w:p w14:paraId="1DD2D873"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bookmarkStart w:id="12" w:name="_Toc203754372"/>
      <w:r w:rsidRPr="00CF7AFD">
        <w:rPr>
          <w:rFonts w:ascii="Times New Roman" w:hAnsi="Times New Roman" w:cs="Times New Roman"/>
          <w:sz w:val="32"/>
          <w:szCs w:val="32"/>
        </w:rPr>
        <w:t>第二章</w:t>
      </w:r>
      <w:r w:rsidRPr="00CF7AFD">
        <w:rPr>
          <w:rFonts w:ascii="Times New Roman" w:hAnsi="Times New Roman" w:cs="Times New Roman"/>
          <w:sz w:val="32"/>
          <w:szCs w:val="32"/>
        </w:rPr>
        <w:t xml:space="preserve">  </w:t>
      </w:r>
      <w:r w:rsidRPr="00CF7AFD">
        <w:rPr>
          <w:rFonts w:ascii="Times New Roman" w:hAnsi="Times New Roman" w:cs="Times New Roman"/>
          <w:sz w:val="32"/>
          <w:szCs w:val="32"/>
        </w:rPr>
        <w:t>采购需求</w:t>
      </w:r>
      <w:bookmarkEnd w:id="12"/>
    </w:p>
    <w:p w14:paraId="5A7B4B69" w14:textId="77777777" w:rsidR="003E1290" w:rsidRPr="00CF7AFD" w:rsidRDefault="00BA6153">
      <w:pPr>
        <w:spacing w:line="360" w:lineRule="auto"/>
        <w:rPr>
          <w:rFonts w:ascii="黑体" w:eastAsia="黑体" w:hAnsi="黑体" w:cs="Arial"/>
          <w:b/>
          <w:kern w:val="0"/>
          <w:sz w:val="28"/>
          <w:szCs w:val="28"/>
        </w:rPr>
      </w:pPr>
      <w:bookmarkStart w:id="13" w:name="_Toc254970490"/>
      <w:bookmarkStart w:id="14" w:name="_Toc254970631"/>
      <w:r w:rsidRPr="00CF7AFD">
        <w:rPr>
          <w:rFonts w:ascii="黑体" w:eastAsia="黑体" w:hAnsi="黑体" w:cs="Arial"/>
          <w:b/>
          <w:kern w:val="0"/>
          <w:sz w:val="28"/>
          <w:szCs w:val="28"/>
        </w:rPr>
        <w:t>一、</w:t>
      </w:r>
      <w:r w:rsidRPr="00CF7AFD">
        <w:rPr>
          <w:rFonts w:ascii="黑体" w:eastAsia="黑体" w:hAnsi="黑体" w:cs="Arial" w:hint="eastAsia"/>
          <w:b/>
          <w:kern w:val="0"/>
          <w:sz w:val="28"/>
          <w:szCs w:val="28"/>
        </w:rPr>
        <w:t>总体</w:t>
      </w:r>
      <w:r w:rsidRPr="00CF7AFD">
        <w:rPr>
          <w:rFonts w:ascii="黑体" w:eastAsia="黑体" w:hAnsi="黑体" w:cs="Arial"/>
          <w:b/>
          <w:kern w:val="0"/>
          <w:sz w:val="28"/>
          <w:szCs w:val="28"/>
        </w:rPr>
        <w:t>要求</w:t>
      </w:r>
    </w:p>
    <w:p w14:paraId="255EB67C" w14:textId="77777777" w:rsidR="003E1290" w:rsidRPr="00CF7AFD" w:rsidRDefault="00BA6153">
      <w:pPr>
        <w:spacing w:line="360" w:lineRule="auto"/>
        <w:rPr>
          <w:szCs w:val="21"/>
        </w:rPr>
      </w:pPr>
      <w:r w:rsidRPr="00CF7AFD">
        <w:rPr>
          <w:szCs w:val="21"/>
        </w:rPr>
        <w:t>1</w:t>
      </w:r>
      <w:r w:rsidRPr="00CF7AFD">
        <w:rPr>
          <w:rFonts w:hint="eastAsia"/>
          <w:szCs w:val="21"/>
        </w:rPr>
        <w:t>.</w:t>
      </w:r>
      <w:r w:rsidRPr="00CF7AFD">
        <w:rPr>
          <w:rFonts w:hint="eastAsia"/>
          <w:szCs w:val="21"/>
        </w:rPr>
        <w:t>政府采购政策的应用</w:t>
      </w:r>
    </w:p>
    <w:p w14:paraId="67AB628B" w14:textId="77777777" w:rsidR="003E1290" w:rsidRPr="00CF7AFD" w:rsidRDefault="00BA6153">
      <w:pPr>
        <w:spacing w:line="360" w:lineRule="auto"/>
        <w:rPr>
          <w:szCs w:val="21"/>
        </w:rPr>
      </w:pPr>
      <w:r w:rsidRPr="00CF7AFD">
        <w:rPr>
          <w:rFonts w:hint="eastAsia"/>
          <w:szCs w:val="21"/>
        </w:rPr>
        <w:t>详见采购文件“评审方法及标准</w:t>
      </w:r>
      <w:r w:rsidRPr="00CF7AFD">
        <w:rPr>
          <w:szCs w:val="21"/>
        </w:rPr>
        <w:t>/</w:t>
      </w:r>
      <w:r w:rsidRPr="00CF7AFD">
        <w:rPr>
          <w:szCs w:val="21"/>
        </w:rPr>
        <w:t>政府采购政策应用说明</w:t>
      </w:r>
      <w:r w:rsidRPr="00CF7AFD">
        <w:rPr>
          <w:szCs w:val="21"/>
        </w:rPr>
        <w:t>”</w:t>
      </w:r>
      <w:r w:rsidRPr="00CF7AFD">
        <w:rPr>
          <w:szCs w:val="21"/>
        </w:rPr>
        <w:t>。</w:t>
      </w:r>
    </w:p>
    <w:p w14:paraId="017B6F3F" w14:textId="77777777" w:rsidR="003E1290" w:rsidRPr="00CF7AFD" w:rsidRDefault="00BA6153">
      <w:pPr>
        <w:spacing w:line="360" w:lineRule="auto"/>
        <w:rPr>
          <w:szCs w:val="21"/>
        </w:rPr>
      </w:pPr>
      <w:r w:rsidRPr="00CF7AFD">
        <w:rPr>
          <w:szCs w:val="21"/>
        </w:rPr>
        <w:t>2</w:t>
      </w:r>
      <w:r w:rsidRPr="00CF7AFD">
        <w:rPr>
          <w:rFonts w:hint="eastAsia"/>
          <w:szCs w:val="21"/>
        </w:rPr>
        <w:t>.</w:t>
      </w:r>
      <w:r w:rsidRPr="00CF7AFD">
        <w:rPr>
          <w:rFonts w:hint="eastAsia"/>
          <w:szCs w:val="21"/>
        </w:rPr>
        <w:t>采购需求要求未尽事宜</w:t>
      </w:r>
      <w:r w:rsidRPr="00CF7AFD">
        <w:rPr>
          <w:szCs w:val="21"/>
        </w:rPr>
        <w:t>由</w:t>
      </w:r>
      <w:r w:rsidRPr="00CF7AFD">
        <w:rPr>
          <w:rFonts w:hint="eastAsia"/>
          <w:szCs w:val="21"/>
        </w:rPr>
        <w:t>采购人与成交供应商</w:t>
      </w:r>
      <w:r w:rsidRPr="00CF7AFD">
        <w:rPr>
          <w:szCs w:val="21"/>
        </w:rPr>
        <w:t>在采购合同中约定。</w:t>
      </w:r>
    </w:p>
    <w:p w14:paraId="66E9BA1B" w14:textId="77777777" w:rsidR="003E1290" w:rsidRPr="00CF7AFD" w:rsidRDefault="00BA6153">
      <w:pPr>
        <w:spacing w:line="360" w:lineRule="auto"/>
        <w:rPr>
          <w:szCs w:val="21"/>
        </w:rPr>
      </w:pPr>
      <w:r w:rsidRPr="00CF7AFD">
        <w:rPr>
          <w:szCs w:val="21"/>
        </w:rPr>
        <w:t>3</w:t>
      </w:r>
      <w:r w:rsidRPr="00CF7AFD">
        <w:rPr>
          <w:rFonts w:hint="eastAsia"/>
          <w:szCs w:val="21"/>
        </w:rPr>
        <w:t>.</w:t>
      </w:r>
      <w:r w:rsidRPr="00CF7AFD">
        <w:rPr>
          <w:szCs w:val="21"/>
        </w:rPr>
        <w:t>标注</w:t>
      </w:r>
      <w:r w:rsidRPr="00CF7AFD">
        <w:rPr>
          <w:szCs w:val="21"/>
        </w:rPr>
        <w:t>“▲”</w:t>
      </w:r>
      <w:r w:rsidRPr="00CF7AFD">
        <w:rPr>
          <w:szCs w:val="21"/>
        </w:rPr>
        <w:t>的条款或要求系指实质性条款或实质性要求，必须满足，如存在负偏离将导致响应被否决。</w:t>
      </w:r>
    </w:p>
    <w:p w14:paraId="74216FF2" w14:textId="77777777" w:rsidR="003E1290" w:rsidRPr="00CF7AFD" w:rsidRDefault="00BA6153">
      <w:pPr>
        <w:spacing w:line="360" w:lineRule="auto"/>
        <w:rPr>
          <w:rFonts w:ascii="黑体" w:eastAsia="黑体" w:hAnsi="黑体" w:cs="Arial"/>
          <w:b/>
          <w:kern w:val="0"/>
          <w:sz w:val="28"/>
          <w:szCs w:val="28"/>
        </w:rPr>
      </w:pPr>
      <w:r w:rsidRPr="00CF7AFD">
        <w:rPr>
          <w:rFonts w:ascii="黑体" w:eastAsia="黑体" w:hAnsi="黑体" w:cs="Arial" w:hint="eastAsia"/>
          <w:b/>
          <w:kern w:val="0"/>
          <w:sz w:val="28"/>
          <w:szCs w:val="28"/>
        </w:rPr>
        <w:t>二、技术要求</w:t>
      </w:r>
    </w:p>
    <w:p w14:paraId="53DC9D9B" w14:textId="77777777" w:rsidR="003E1290" w:rsidRPr="00CF7AFD" w:rsidRDefault="00BA6153">
      <w:pPr>
        <w:spacing w:line="360" w:lineRule="auto"/>
        <w:rPr>
          <w:szCs w:val="21"/>
        </w:rPr>
      </w:pPr>
      <w:r w:rsidRPr="00CF7AFD">
        <w:rPr>
          <w:rFonts w:hint="eastAsia"/>
          <w:szCs w:val="21"/>
        </w:rPr>
        <w:t>1.</w:t>
      </w:r>
      <w:r w:rsidRPr="00CF7AFD">
        <w:rPr>
          <w:rFonts w:hint="eastAsia"/>
          <w:szCs w:val="21"/>
        </w:rPr>
        <w:t>需实现的功能、目标及应用场景</w:t>
      </w:r>
    </w:p>
    <w:p w14:paraId="737525F3" w14:textId="77777777" w:rsidR="003E1290" w:rsidRPr="00CF7AFD" w:rsidRDefault="00BA6153">
      <w:pPr>
        <w:spacing w:line="360" w:lineRule="auto"/>
        <w:rPr>
          <w:szCs w:val="21"/>
        </w:rPr>
      </w:pPr>
      <w:r w:rsidRPr="00CF7AFD">
        <w:rPr>
          <w:rFonts w:hint="eastAsia"/>
          <w:szCs w:val="21"/>
        </w:rPr>
        <w:t>满足采购文件要求，验收达到合格标准。</w:t>
      </w:r>
    </w:p>
    <w:p w14:paraId="2156AFE8" w14:textId="77777777" w:rsidR="003E1290" w:rsidRPr="00CF7AFD" w:rsidRDefault="00BA6153">
      <w:pPr>
        <w:spacing w:line="360" w:lineRule="auto"/>
        <w:rPr>
          <w:szCs w:val="21"/>
        </w:rPr>
      </w:pPr>
      <w:bookmarkStart w:id="15" w:name="_Hlk89170486"/>
      <w:r w:rsidRPr="00CF7AFD">
        <w:rPr>
          <w:szCs w:val="21"/>
        </w:rPr>
        <w:t>2</w:t>
      </w:r>
      <w:r w:rsidRPr="00CF7AFD">
        <w:rPr>
          <w:rFonts w:hint="eastAsia"/>
          <w:szCs w:val="21"/>
        </w:rPr>
        <w:t>.</w:t>
      </w:r>
      <w:r w:rsidRPr="00CF7AFD">
        <w:rPr>
          <w:szCs w:val="21"/>
        </w:rPr>
        <w:t>需执行的国家相关标准、行业标准、地方标准或者其他标准、规范</w:t>
      </w:r>
    </w:p>
    <w:p w14:paraId="1FC797D7" w14:textId="77777777" w:rsidR="003E1290" w:rsidRPr="00CF7AFD" w:rsidRDefault="00BA6153">
      <w:pPr>
        <w:spacing w:line="360" w:lineRule="auto"/>
        <w:rPr>
          <w:i/>
          <w:szCs w:val="21"/>
          <w:u w:val="single"/>
        </w:rPr>
      </w:pPr>
      <w:r w:rsidRPr="00CF7AFD">
        <w:rPr>
          <w:rFonts w:hint="eastAsia"/>
          <w:szCs w:val="21"/>
        </w:rPr>
        <w:t>本项目应执行的国家相关标准、行业标准、地方标准或者其他标准、规范为：</w:t>
      </w:r>
      <w:r w:rsidRPr="00CF7AFD">
        <w:rPr>
          <w:rFonts w:hint="eastAsia"/>
          <w:iCs/>
          <w:szCs w:val="21"/>
          <w:u w:val="single"/>
        </w:rPr>
        <w:t>详见技术指标要求</w:t>
      </w:r>
    </w:p>
    <w:bookmarkEnd w:id="15"/>
    <w:p w14:paraId="4B0CD051" w14:textId="15F355DC" w:rsidR="003E1290" w:rsidRPr="00CF7AFD" w:rsidRDefault="00BA6153">
      <w:pPr>
        <w:spacing w:line="360" w:lineRule="auto"/>
        <w:rPr>
          <w:szCs w:val="21"/>
        </w:rPr>
      </w:pPr>
      <w:r w:rsidRPr="00CF7AFD">
        <w:rPr>
          <w:szCs w:val="21"/>
        </w:rPr>
        <w:t>3</w:t>
      </w:r>
      <w:r w:rsidRPr="00CF7AFD">
        <w:rPr>
          <w:rFonts w:hint="eastAsia"/>
          <w:szCs w:val="21"/>
        </w:rPr>
        <w:t>.</w:t>
      </w:r>
      <w:r w:rsidRPr="00CF7AFD">
        <w:rPr>
          <w:rFonts w:hint="eastAsia"/>
          <w:szCs w:val="21"/>
        </w:rPr>
        <w:t>标的所属行业：</w:t>
      </w:r>
      <w:r w:rsidR="00463A78" w:rsidRPr="00CF7AFD">
        <w:rPr>
          <w:rFonts w:hint="eastAsia"/>
          <w:szCs w:val="21"/>
        </w:rPr>
        <w:t>租赁和商务服务业</w:t>
      </w:r>
    </w:p>
    <w:p w14:paraId="3762EF00" w14:textId="74304043" w:rsidR="003E1290" w:rsidRPr="00CF7AFD" w:rsidRDefault="00BA6153">
      <w:pPr>
        <w:spacing w:line="360" w:lineRule="auto"/>
        <w:rPr>
          <w:szCs w:val="21"/>
        </w:rPr>
      </w:pPr>
      <w:r w:rsidRPr="00CF7AFD">
        <w:rPr>
          <w:szCs w:val="21"/>
        </w:rPr>
        <w:t>4</w:t>
      </w:r>
      <w:r w:rsidRPr="00CF7AFD">
        <w:rPr>
          <w:rFonts w:hint="eastAsia"/>
          <w:szCs w:val="21"/>
        </w:rPr>
        <w:t>.</w:t>
      </w:r>
      <w:r w:rsidRPr="00CF7AFD">
        <w:rPr>
          <w:rFonts w:hint="eastAsia"/>
          <w:szCs w:val="21"/>
        </w:rPr>
        <w:t>核心产品</w:t>
      </w:r>
      <w:r w:rsidR="00463A78" w:rsidRPr="00CF7AFD">
        <w:rPr>
          <w:rFonts w:hint="eastAsia"/>
          <w:szCs w:val="21"/>
        </w:rPr>
        <w:t>：</w:t>
      </w:r>
      <w:r w:rsidRPr="00CF7AFD">
        <w:rPr>
          <w:rFonts w:hint="eastAsia"/>
          <w:szCs w:val="21"/>
        </w:rPr>
        <w:t>本项目为服务项目，不适用核心产品规定。</w:t>
      </w:r>
    </w:p>
    <w:p w14:paraId="62B48B18" w14:textId="51CC6325" w:rsidR="003E1290" w:rsidRPr="00CF7AFD" w:rsidRDefault="00BA6153" w:rsidP="00463A78">
      <w:pPr>
        <w:spacing w:line="360" w:lineRule="auto"/>
        <w:rPr>
          <w:szCs w:val="21"/>
        </w:rPr>
      </w:pPr>
      <w:r w:rsidRPr="00CF7AFD">
        <w:rPr>
          <w:szCs w:val="21"/>
        </w:rPr>
        <w:t>5</w:t>
      </w:r>
      <w:r w:rsidRPr="00CF7AFD">
        <w:rPr>
          <w:rFonts w:hint="eastAsia"/>
          <w:szCs w:val="21"/>
        </w:rPr>
        <w:t>.</w:t>
      </w:r>
      <w:r w:rsidRPr="00CF7AFD">
        <w:rPr>
          <w:rFonts w:hint="eastAsia"/>
          <w:szCs w:val="21"/>
        </w:rPr>
        <w:t>服务内容和标准</w:t>
      </w:r>
    </w:p>
    <w:p w14:paraId="04F8D470" w14:textId="77777777" w:rsidR="00463A78" w:rsidRPr="00CF7AFD" w:rsidRDefault="00463A78" w:rsidP="00463A78">
      <w:pPr>
        <w:spacing w:line="360" w:lineRule="auto"/>
        <w:rPr>
          <w:szCs w:val="21"/>
        </w:rPr>
      </w:pPr>
      <w:bookmarkStart w:id="16" w:name="_Hlk132788047"/>
    </w:p>
    <w:tbl>
      <w:tblPr>
        <w:tblW w:w="50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486"/>
        <w:gridCol w:w="745"/>
        <w:gridCol w:w="6637"/>
      </w:tblGrid>
      <w:tr w:rsidR="00CF7AFD" w:rsidRPr="00CF7AFD" w14:paraId="06648979" w14:textId="77777777" w:rsidTr="00DD4868">
        <w:trPr>
          <w:trHeight w:val="824"/>
          <w:jc w:val="center"/>
        </w:trPr>
        <w:tc>
          <w:tcPr>
            <w:tcW w:w="381" w:type="pct"/>
            <w:vAlign w:val="center"/>
          </w:tcPr>
          <w:p w14:paraId="58FA7A2B" w14:textId="77777777" w:rsidR="00463A78" w:rsidRPr="00CF7AFD" w:rsidRDefault="00463A78" w:rsidP="00DD4868">
            <w:pPr>
              <w:tabs>
                <w:tab w:val="left" w:pos="180"/>
                <w:tab w:val="left" w:pos="1620"/>
              </w:tabs>
              <w:spacing w:after="160" w:line="360" w:lineRule="exact"/>
              <w:jc w:val="center"/>
              <w:rPr>
                <w:rFonts w:ascii="宋体" w:hAnsi="宋体" w:cs="宋体"/>
                <w:szCs w:val="21"/>
              </w:rPr>
            </w:pPr>
            <w:r w:rsidRPr="00CF7AFD">
              <w:rPr>
                <w:rFonts w:ascii="宋体" w:hAnsi="宋体" w:cs="宋体" w:hint="eastAsia"/>
                <w:szCs w:val="21"/>
              </w:rPr>
              <w:t>序号</w:t>
            </w:r>
          </w:p>
        </w:tc>
        <w:tc>
          <w:tcPr>
            <w:tcW w:w="774" w:type="pct"/>
            <w:vAlign w:val="center"/>
          </w:tcPr>
          <w:p w14:paraId="1C2DA747" w14:textId="77777777" w:rsidR="00463A78" w:rsidRPr="00CF7AFD" w:rsidRDefault="00463A78" w:rsidP="00DD4868">
            <w:pPr>
              <w:tabs>
                <w:tab w:val="left" w:pos="180"/>
                <w:tab w:val="left" w:pos="1620"/>
              </w:tabs>
              <w:spacing w:after="160" w:line="360" w:lineRule="exact"/>
              <w:jc w:val="center"/>
              <w:rPr>
                <w:rFonts w:ascii="宋体" w:hAnsi="宋体" w:cs="宋体"/>
                <w:szCs w:val="21"/>
              </w:rPr>
            </w:pPr>
            <w:r w:rsidRPr="00CF7AFD">
              <w:rPr>
                <w:rFonts w:ascii="宋体" w:hAnsi="宋体" w:cs="宋体" w:hint="eastAsia"/>
                <w:szCs w:val="21"/>
              </w:rPr>
              <w:t>标的名称</w:t>
            </w:r>
          </w:p>
        </w:tc>
        <w:tc>
          <w:tcPr>
            <w:tcW w:w="388" w:type="pct"/>
            <w:vAlign w:val="center"/>
          </w:tcPr>
          <w:p w14:paraId="1E77189A" w14:textId="77777777" w:rsidR="00463A78" w:rsidRPr="00CF7AFD" w:rsidRDefault="00463A78" w:rsidP="00DD4868">
            <w:pPr>
              <w:tabs>
                <w:tab w:val="left" w:pos="180"/>
                <w:tab w:val="left" w:pos="1620"/>
              </w:tabs>
              <w:spacing w:after="160" w:line="360" w:lineRule="exact"/>
              <w:jc w:val="center"/>
              <w:rPr>
                <w:rFonts w:ascii="宋体" w:hAnsi="宋体" w:cs="宋体"/>
                <w:szCs w:val="21"/>
              </w:rPr>
            </w:pPr>
            <w:r w:rsidRPr="00CF7AFD">
              <w:rPr>
                <w:rFonts w:ascii="宋体" w:hAnsi="宋体" w:cs="宋体" w:hint="eastAsia"/>
                <w:szCs w:val="21"/>
              </w:rPr>
              <w:t>数量</w:t>
            </w:r>
          </w:p>
        </w:tc>
        <w:tc>
          <w:tcPr>
            <w:tcW w:w="3457" w:type="pct"/>
            <w:vAlign w:val="center"/>
          </w:tcPr>
          <w:p w14:paraId="59F77C33" w14:textId="77777777" w:rsidR="00463A78" w:rsidRPr="00CF7AFD" w:rsidRDefault="00463A78" w:rsidP="00DD4868">
            <w:pPr>
              <w:tabs>
                <w:tab w:val="left" w:pos="180"/>
                <w:tab w:val="left" w:pos="1620"/>
              </w:tabs>
              <w:spacing w:after="160" w:line="360" w:lineRule="exact"/>
              <w:jc w:val="center"/>
              <w:rPr>
                <w:rFonts w:ascii="宋体" w:hAnsi="宋体" w:cs="宋体"/>
                <w:szCs w:val="21"/>
              </w:rPr>
            </w:pPr>
            <w:r w:rsidRPr="00CF7AFD">
              <w:rPr>
                <w:rFonts w:ascii="宋体" w:hAnsi="宋体" w:cs="宋体" w:hint="eastAsia"/>
                <w:szCs w:val="21"/>
              </w:rPr>
              <w:t>技术需求</w:t>
            </w:r>
          </w:p>
        </w:tc>
      </w:tr>
      <w:tr w:rsidR="00463A78" w:rsidRPr="00CF7AFD" w14:paraId="5B93F8C6" w14:textId="77777777" w:rsidTr="00DD4868">
        <w:trPr>
          <w:trHeight w:val="431"/>
          <w:jc w:val="center"/>
        </w:trPr>
        <w:tc>
          <w:tcPr>
            <w:tcW w:w="381" w:type="pct"/>
            <w:vAlign w:val="center"/>
          </w:tcPr>
          <w:p w14:paraId="59FA8B5F" w14:textId="77777777" w:rsidR="00463A78" w:rsidRPr="00CF7AFD" w:rsidRDefault="00463A78" w:rsidP="00DD4868">
            <w:pPr>
              <w:spacing w:after="160" w:line="360" w:lineRule="exact"/>
              <w:jc w:val="center"/>
              <w:rPr>
                <w:rFonts w:ascii="宋体" w:hAnsi="宋体"/>
                <w:szCs w:val="21"/>
              </w:rPr>
            </w:pPr>
            <w:r w:rsidRPr="00CF7AFD">
              <w:rPr>
                <w:rFonts w:ascii="宋体" w:hAnsi="宋体" w:hint="eastAsia"/>
                <w:szCs w:val="21"/>
              </w:rPr>
              <w:t>1</w:t>
            </w:r>
          </w:p>
        </w:tc>
        <w:tc>
          <w:tcPr>
            <w:tcW w:w="774" w:type="pct"/>
            <w:vAlign w:val="center"/>
          </w:tcPr>
          <w:p w14:paraId="7BC19FFD" w14:textId="77777777" w:rsidR="00463A78" w:rsidRPr="00CF7AFD" w:rsidRDefault="00463A78" w:rsidP="00DD4868">
            <w:pPr>
              <w:spacing w:after="160" w:line="360" w:lineRule="exact"/>
              <w:jc w:val="center"/>
              <w:rPr>
                <w:rFonts w:ascii="宋体" w:hAnsi="宋体"/>
                <w:szCs w:val="21"/>
              </w:rPr>
            </w:pPr>
            <w:r w:rsidRPr="00CF7AFD">
              <w:rPr>
                <w:rFonts w:ascii="宋体" w:hAnsi="宋体" w:hint="eastAsia"/>
                <w:szCs w:val="21"/>
              </w:rPr>
              <w:t>2025年品牌推广落地活动服务</w:t>
            </w:r>
          </w:p>
        </w:tc>
        <w:tc>
          <w:tcPr>
            <w:tcW w:w="388" w:type="pct"/>
            <w:vAlign w:val="center"/>
          </w:tcPr>
          <w:p w14:paraId="4E239D01" w14:textId="77777777" w:rsidR="00463A78" w:rsidRPr="00CF7AFD" w:rsidRDefault="00463A78" w:rsidP="00DD4868">
            <w:pPr>
              <w:spacing w:after="160" w:line="360" w:lineRule="exact"/>
              <w:jc w:val="center"/>
              <w:rPr>
                <w:rFonts w:ascii="宋体" w:hAnsi="宋体"/>
                <w:szCs w:val="21"/>
              </w:rPr>
            </w:pPr>
            <w:r w:rsidRPr="00CF7AFD">
              <w:rPr>
                <w:rFonts w:ascii="宋体" w:hAnsi="宋体" w:hint="eastAsia"/>
                <w:szCs w:val="21"/>
              </w:rPr>
              <w:t>1项</w:t>
            </w:r>
          </w:p>
        </w:tc>
        <w:tc>
          <w:tcPr>
            <w:tcW w:w="3457" w:type="pct"/>
            <w:vAlign w:val="center"/>
          </w:tcPr>
          <w:p w14:paraId="474AFF03"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cs="宋体" w:hint="eastAsia"/>
                <w:szCs w:val="21"/>
              </w:rPr>
              <w:t>▲</w:t>
            </w:r>
            <w:r w:rsidRPr="00CF7AFD">
              <w:rPr>
                <w:rFonts w:ascii="宋体" w:hAnsi="宋体" w:hint="eastAsia"/>
                <w:szCs w:val="21"/>
              </w:rPr>
              <w:t>（一）服务内容</w:t>
            </w:r>
          </w:p>
          <w:p w14:paraId="2325F327"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根据采购人指定的活动主题和活动区域，负责品牌地推与公益活动的策划及具体实施。</w:t>
            </w:r>
          </w:p>
          <w:p w14:paraId="01EDE993"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cs="宋体" w:hint="eastAsia"/>
                <w:szCs w:val="21"/>
              </w:rPr>
              <w:t>▲</w:t>
            </w:r>
            <w:r w:rsidRPr="00CF7AFD">
              <w:rPr>
                <w:rFonts w:ascii="宋体" w:hAnsi="宋体" w:hint="eastAsia"/>
                <w:szCs w:val="21"/>
              </w:rPr>
              <w:t>（二）项目时间</w:t>
            </w:r>
          </w:p>
          <w:p w14:paraId="1F266E0B"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自合同签订之日起1年内根据采购人明确的时间开展活动。</w:t>
            </w:r>
          </w:p>
          <w:p w14:paraId="205853F9"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cs="宋体" w:hint="eastAsia"/>
                <w:szCs w:val="21"/>
              </w:rPr>
              <w:t>▲</w:t>
            </w:r>
            <w:r w:rsidRPr="00CF7AFD">
              <w:rPr>
                <w:rFonts w:ascii="宋体" w:hAnsi="宋体" w:hint="eastAsia"/>
                <w:szCs w:val="21"/>
              </w:rPr>
              <w:t>（三）地点及数量：</w:t>
            </w:r>
          </w:p>
          <w:p w14:paraId="779A35DF"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服务期内须完成7场大型地推活动，20场中型地推活动：</w:t>
            </w:r>
          </w:p>
          <w:p w14:paraId="7211919D"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1.本次活动要求在广西全区执行，原则上活动场所设在活动所在城市的核心商圈、中心广场、商业综合体等，或根据活动主题而设置的特色场所。</w:t>
            </w:r>
          </w:p>
          <w:p w14:paraId="270C1991"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2.大型地推活动布置区域不少于100</w:t>
            </w:r>
            <w:r w:rsidRPr="00CF7AFD">
              <w:rPr>
                <w:rFonts w:ascii="宋体" w:hAnsi="宋体" w:cs="宋体" w:hint="eastAsia"/>
                <w:szCs w:val="21"/>
              </w:rPr>
              <w:t>㎡</w:t>
            </w:r>
            <w:r w:rsidRPr="00CF7AFD">
              <w:rPr>
                <w:rFonts w:ascii="宋体" w:hAnsi="宋体" w:cs="微软雅黑" w:hint="eastAsia"/>
                <w:szCs w:val="21"/>
              </w:rPr>
              <w:t>，活动区域须包括特装门头、公益品牌展示区、产品体验区、舞台展演区、游戏互动区、打卡区域等。</w:t>
            </w:r>
          </w:p>
          <w:p w14:paraId="163D87F3"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3.中型地推活动场地布置区域面积不少于60</w:t>
            </w:r>
            <w:r w:rsidRPr="00CF7AFD">
              <w:rPr>
                <w:rFonts w:ascii="宋体" w:hAnsi="宋体" w:cs="宋体" w:hint="eastAsia"/>
                <w:szCs w:val="21"/>
              </w:rPr>
              <w:t>㎡</w:t>
            </w:r>
            <w:r w:rsidRPr="00CF7AFD">
              <w:rPr>
                <w:rFonts w:ascii="宋体" w:hAnsi="宋体" w:cs="微软雅黑" w:hint="eastAsia"/>
                <w:szCs w:val="21"/>
              </w:rPr>
              <w:t>，活动区域须包括公益品牌展示区、舞台展演区、游戏互动区、产品体验区。</w:t>
            </w:r>
          </w:p>
          <w:p w14:paraId="51953890"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lastRenderedPageBreak/>
              <w:t>4.活动开展时间优选周末及节假日。其中，大型活动每场不少于2天，每天开展活动不少于7小时；中型地推活动每场不少于1天，每场时间不少于7个小时。</w:t>
            </w:r>
          </w:p>
          <w:p w14:paraId="64A7CA7F"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cs="宋体" w:hint="eastAsia"/>
                <w:szCs w:val="21"/>
              </w:rPr>
              <w:t>▲</w:t>
            </w:r>
            <w:r w:rsidRPr="00CF7AFD">
              <w:rPr>
                <w:rFonts w:ascii="宋体" w:hAnsi="宋体" w:hint="eastAsia"/>
                <w:szCs w:val="21"/>
              </w:rPr>
              <w:t>（四）服务要求</w:t>
            </w:r>
          </w:p>
          <w:p w14:paraId="14105058"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1、根据采购人的服务需求，供应商须提供策划开展公益品牌地推活动的方案策划、搭建布置及执行服务。每场活动执行前，成交供应商应根据活动时间、活动主题、活动规模需求制定详细的策划执行方案，包括活动具体流程、活动策划、文案撰写、内容输出、设计服务（美陈、物料）、场地租赁、搭建制作(符合相关消防安全等要求的搭建制作)、媒体整合传播、摄影摄像、现场效果图设计、媒体宣传方案、应急预案等内容，方案通过采购人确认后方可执行。</w:t>
            </w:r>
          </w:p>
          <w:p w14:paraId="50E6EA27"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2、大型地推活动配备不少于8人的活动执行团队；中型地推活动配备不少于5人的活动执行团队。</w:t>
            </w:r>
          </w:p>
          <w:p w14:paraId="45B1BE1F"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3、根据采购人品牌调性，负责活动相关设计制作，包括但不限于画面制作、海报设计、H5、长图、视频等内容策划与制作，并均须体现体彩相关元素。</w:t>
            </w:r>
          </w:p>
          <w:p w14:paraId="4ED790F0"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4、负责品牌活动执行，包括但不限于组织协调、活动场地安排及布置、活动节目策划创编、活动线上线下互动、活动效果呈现、后勤保障等；</w:t>
            </w:r>
          </w:p>
          <w:p w14:paraId="3EE033AF"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5、结合体彩品牌特性活动设置小游戏、公益知识问答等打卡参与环节，设计网红打卡、网红场景，以丰富多彩的娱乐模式完成线下营销内容。</w:t>
            </w:r>
          </w:p>
          <w:p w14:paraId="3A2B9B03"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6</w:t>
            </w:r>
            <w:r w:rsidRPr="00CF7AFD">
              <w:rPr>
                <w:rFonts w:ascii="宋体" w:hAnsi="宋体" w:hint="eastAsia"/>
                <w:szCs w:val="21"/>
              </w:rPr>
              <w:t>、根据采购人需求，成交供应商提供活动现场组织服务。包括人员、场地、礼品（体育彩票、小礼品等）、交通、食宿、宣传物料（包括不限于海报、横幅、DM 单、展架、地贴等）等相关事项的组织与安排。</w:t>
            </w:r>
          </w:p>
          <w:p w14:paraId="35E6A525"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7</w:t>
            </w:r>
            <w:r w:rsidRPr="00CF7AFD">
              <w:rPr>
                <w:rFonts w:ascii="宋体" w:hAnsi="宋体" w:hint="eastAsia"/>
                <w:szCs w:val="21"/>
              </w:rPr>
              <w:t>、策划相关演艺表演，活动现场设置新颖有趣的游戏互动、打卡赢取礼品的环节。互动游戏设置不少2个，大型活动每场奖品不少于400份，中型活动奖品每场不少于200份。</w:t>
            </w:r>
          </w:p>
          <w:p w14:paraId="6C5A5B39"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8</w:t>
            </w:r>
            <w:r w:rsidRPr="00CF7AFD">
              <w:rPr>
                <w:rFonts w:ascii="宋体" w:hAnsi="宋体" w:hint="eastAsia"/>
                <w:szCs w:val="21"/>
              </w:rPr>
              <w:t>、需协助做好活动现场稿件撰写（包括但不限于主持词、嘉宾致辞、访谈稿、邀请函、新闻通稿、新媒体文稿等）、照片拍摄（专业摄影摄像，每场活动拍摄不少于60张高清素材照片）、视频拍摄（每次活动短视频成片不少于1 支，每支不少于 30 秒）等宣传工作、主流媒体报道。</w:t>
            </w:r>
          </w:p>
          <w:p w14:paraId="616A914A"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9</w:t>
            </w:r>
            <w:r w:rsidRPr="00CF7AFD">
              <w:rPr>
                <w:rFonts w:ascii="宋体" w:hAnsi="宋体" w:hint="eastAsia"/>
                <w:szCs w:val="21"/>
              </w:rPr>
              <w:t>、大型活动每场邀请不少于5名抖音KOL（粉丝数不低于10万）、3名小红书KOL（粉丝数均不低于1万）打卡，大型活动单场场活动宣传曝光不低于10万人次；中型地推中每次邀请3名抖音KOL、2名小红书KOL（粉丝数均不低于1万）打卡。</w:t>
            </w:r>
          </w:p>
          <w:p w14:paraId="5054C030"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lastRenderedPageBreak/>
              <w:t>10</w:t>
            </w:r>
            <w:r w:rsidRPr="00CF7AFD">
              <w:rPr>
                <w:rFonts w:ascii="宋体" w:hAnsi="宋体" w:hint="eastAsia"/>
                <w:szCs w:val="21"/>
              </w:rPr>
              <w:t>、完成采购人下达的其他任务，包括医疗急求、奖品、物资、宣传物料、劳务报酬、媒体费用、活动资料收集、总结文案等。</w:t>
            </w:r>
          </w:p>
          <w:p w14:paraId="5E5DD863"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11</w:t>
            </w:r>
            <w:r w:rsidRPr="00CF7AFD">
              <w:rPr>
                <w:rFonts w:ascii="宋体" w:hAnsi="宋体" w:hint="eastAsia"/>
                <w:szCs w:val="21"/>
              </w:rPr>
              <w:t>、成交供应商应在每场活动结束后一周内提供活动总结，需对整体活动实施情况及传播效果进行整体总结，总结内容包括但不限于优秀拉新活动案例分享、客户画像、客户留存转化率、下阶段工作开展计划等。</w:t>
            </w:r>
          </w:p>
          <w:p w14:paraId="51433DD5"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12</w:t>
            </w:r>
            <w:r w:rsidRPr="00CF7AFD">
              <w:rPr>
                <w:rFonts w:ascii="宋体" w:hAnsi="宋体" w:hint="eastAsia"/>
                <w:szCs w:val="21"/>
              </w:rPr>
              <w:t>、成交供应商按照采购人要求，定制2套体彩吉祥物乐小星玩偶服用于活动现场互动。</w:t>
            </w:r>
          </w:p>
          <w:p w14:paraId="1BA7F57D"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13</w:t>
            </w:r>
            <w:r w:rsidRPr="00CF7AFD">
              <w:rPr>
                <w:rFonts w:ascii="宋体" w:hAnsi="宋体" w:hint="eastAsia"/>
                <w:szCs w:val="21"/>
              </w:rPr>
              <w:t>、服务期间，需按采购人要求配备1名工作人员至广西体彩中心进行驻点工作对接，直至服务期限结束。</w:t>
            </w:r>
          </w:p>
          <w:p w14:paraId="15817F79"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szCs w:val="21"/>
              </w:rPr>
              <w:t>14</w:t>
            </w:r>
            <w:r w:rsidRPr="00CF7AFD">
              <w:rPr>
                <w:rFonts w:ascii="宋体" w:hAnsi="宋体" w:hint="eastAsia"/>
                <w:szCs w:val="21"/>
              </w:rPr>
              <w:t>、其它：</w:t>
            </w:r>
          </w:p>
          <w:p w14:paraId="24040E3D" w14:textId="3F770ABE"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（1）本项目涉及的人员、广告、物料等资源等其它投入要求见</w:t>
            </w:r>
            <w:r w:rsidR="000A158C" w:rsidRPr="00CF7AFD">
              <w:rPr>
                <w:rFonts w:ascii="宋体" w:hAnsi="宋体" w:hint="eastAsia"/>
                <w:szCs w:val="21"/>
              </w:rPr>
              <w:t>第六章  响应文件格式</w:t>
            </w:r>
            <w:r w:rsidRPr="00CF7AFD">
              <w:rPr>
                <w:rFonts w:ascii="宋体" w:hAnsi="宋体" w:hint="eastAsia"/>
                <w:szCs w:val="21"/>
              </w:rPr>
              <w:t>《</w:t>
            </w:r>
            <w:r w:rsidR="000A158C" w:rsidRPr="00CF7AFD">
              <w:rPr>
                <w:rFonts w:ascii="宋体" w:hAnsi="宋体" w:hint="eastAsia"/>
                <w:szCs w:val="21"/>
              </w:rPr>
              <w:t>响应报价明细表</w:t>
            </w:r>
            <w:r w:rsidRPr="00CF7AFD">
              <w:rPr>
                <w:rFonts w:ascii="宋体" w:hAnsi="宋体" w:hint="eastAsia"/>
                <w:szCs w:val="21"/>
              </w:rPr>
              <w:t>》，项目执行时以经采购人确认的成交供应商编制的实际执行计划为准。</w:t>
            </w:r>
          </w:p>
          <w:p w14:paraId="4AA3065D"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2）成交供应商在合同签订后编制项目整体活动策划方案（含各宣传品的设计、各项活动的具体投入等），并经采购人确认。所有项目整体活动策划方案需经采购人确认后方可开展，否则造成的后果，成交供应商自行负责。</w:t>
            </w:r>
          </w:p>
          <w:p w14:paraId="6B37ED35" w14:textId="77777777" w:rsidR="00463A78" w:rsidRPr="00CF7AFD" w:rsidRDefault="00463A78" w:rsidP="00DD4868">
            <w:pPr>
              <w:tabs>
                <w:tab w:val="left" w:pos="34"/>
              </w:tabs>
              <w:snapToGrid w:val="0"/>
              <w:spacing w:after="160" w:line="360" w:lineRule="exact"/>
              <w:rPr>
                <w:rFonts w:ascii="宋体" w:hAnsi="宋体"/>
                <w:szCs w:val="21"/>
              </w:rPr>
            </w:pPr>
            <w:r w:rsidRPr="00CF7AFD">
              <w:rPr>
                <w:rFonts w:ascii="宋体" w:hAnsi="宋体" w:hint="eastAsia"/>
                <w:szCs w:val="21"/>
              </w:rPr>
              <w:t>（3）在成交后至活动正式启动前，如采购人要求对方案进行修改或调整，成交供应商必须积极配合执行。</w:t>
            </w:r>
          </w:p>
        </w:tc>
      </w:tr>
    </w:tbl>
    <w:p w14:paraId="56BB9AC5" w14:textId="77777777" w:rsidR="00463A78" w:rsidRPr="00CF7AFD" w:rsidRDefault="00463A78" w:rsidP="00463A78">
      <w:pPr>
        <w:spacing w:line="360" w:lineRule="auto"/>
        <w:rPr>
          <w:szCs w:val="21"/>
        </w:rPr>
      </w:pPr>
    </w:p>
    <w:bookmarkEnd w:id="16"/>
    <w:p w14:paraId="762D6569" w14:textId="77777777" w:rsidR="00463A78" w:rsidRPr="00CF7AFD" w:rsidRDefault="00463A78" w:rsidP="00463A78">
      <w:pPr>
        <w:spacing w:line="360" w:lineRule="auto"/>
        <w:rPr>
          <w:rFonts w:ascii="黑体" w:eastAsia="黑体" w:hAnsi="黑体" w:cs="Arial"/>
          <w:b/>
          <w:kern w:val="0"/>
          <w:sz w:val="28"/>
          <w:szCs w:val="28"/>
        </w:rPr>
        <w:sectPr w:rsidR="00463A78" w:rsidRPr="00CF7AFD">
          <w:headerReference w:type="default" r:id="rId16"/>
          <w:headerReference w:type="first" r:id="rId17"/>
          <w:pgSz w:w="11906" w:h="16838"/>
          <w:pgMar w:top="993" w:right="1133" w:bottom="1246" w:left="1418" w:header="851" w:footer="992" w:gutter="0"/>
          <w:cols w:space="720"/>
          <w:titlePg/>
          <w:docGrid w:linePitch="312"/>
        </w:sectPr>
      </w:pPr>
    </w:p>
    <w:p w14:paraId="469851EC" w14:textId="77777777" w:rsidR="00463A78" w:rsidRPr="00CF7AFD" w:rsidRDefault="00463A78" w:rsidP="00463A78">
      <w:pPr>
        <w:spacing w:line="360" w:lineRule="auto"/>
        <w:rPr>
          <w:rFonts w:ascii="黑体" w:eastAsia="黑体" w:hAnsi="黑体" w:cs="Arial"/>
          <w:b/>
          <w:kern w:val="0"/>
          <w:sz w:val="28"/>
          <w:szCs w:val="28"/>
        </w:rPr>
      </w:pPr>
      <w:r w:rsidRPr="00CF7AFD">
        <w:rPr>
          <w:rFonts w:ascii="黑体" w:eastAsia="黑体" w:hAnsi="黑体" w:cs="Arial" w:hint="eastAsia"/>
          <w:b/>
          <w:kern w:val="0"/>
          <w:sz w:val="28"/>
          <w:szCs w:val="28"/>
        </w:rPr>
        <w:lastRenderedPageBreak/>
        <w:t>三、商务要求</w:t>
      </w:r>
    </w:p>
    <w:tbl>
      <w:tblPr>
        <w:tblW w:w="501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18"/>
        <w:gridCol w:w="7382"/>
      </w:tblGrid>
      <w:tr w:rsidR="00CF7AFD" w:rsidRPr="00CF7AFD" w14:paraId="4FBCCA95"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5C8BB069" w14:textId="77777777" w:rsidR="00463A78" w:rsidRPr="00CF7AFD" w:rsidRDefault="00463A78" w:rsidP="00DD4868">
            <w:pPr>
              <w:spacing w:after="160" w:line="360" w:lineRule="exact"/>
              <w:jc w:val="center"/>
              <w:rPr>
                <w:rFonts w:asciiTheme="minorEastAsia" w:eastAsiaTheme="minorEastAsia" w:hAnsiTheme="minorEastAsia"/>
                <w:szCs w:val="21"/>
              </w:rPr>
            </w:pPr>
            <w:r w:rsidRPr="00CF7AFD">
              <w:rPr>
                <w:rFonts w:asciiTheme="minorEastAsia" w:eastAsiaTheme="minorEastAsia" w:hAnsiTheme="minorEastAsia" w:cs="宋体" w:hint="eastAsia"/>
                <w:szCs w:val="21"/>
              </w:rPr>
              <w:t>▲</w:t>
            </w:r>
            <w:r w:rsidRPr="00CF7AFD">
              <w:rPr>
                <w:rFonts w:asciiTheme="minorEastAsia" w:eastAsiaTheme="minorEastAsia" w:hAnsiTheme="minorEastAsia" w:hint="eastAsia"/>
                <w:szCs w:val="21"/>
              </w:rPr>
              <w:t>服务期限、活动地点</w:t>
            </w:r>
          </w:p>
        </w:tc>
        <w:tc>
          <w:tcPr>
            <w:tcW w:w="3845" w:type="pct"/>
            <w:tcBorders>
              <w:top w:val="single" w:sz="4" w:space="0" w:color="auto"/>
              <w:left w:val="single" w:sz="4" w:space="0" w:color="auto"/>
              <w:bottom w:val="single" w:sz="4" w:space="0" w:color="auto"/>
              <w:right w:val="single" w:sz="4" w:space="0" w:color="auto"/>
            </w:tcBorders>
            <w:vAlign w:val="center"/>
          </w:tcPr>
          <w:p w14:paraId="75FB98A3"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1、服务期限：自合同签订之日起1年内按采购人要求的具体活动时间完成。</w:t>
            </w:r>
          </w:p>
          <w:p w14:paraId="501BA604" w14:textId="77777777" w:rsidR="00463A78" w:rsidRPr="00CF7AFD" w:rsidRDefault="00463A78" w:rsidP="00DD4868">
            <w:pPr>
              <w:tabs>
                <w:tab w:val="left" w:pos="175"/>
              </w:tabs>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2、活动地点：广西区内广西壮族自治区体育彩票管理中心指定地点。</w:t>
            </w:r>
          </w:p>
        </w:tc>
      </w:tr>
      <w:tr w:rsidR="00CF7AFD" w:rsidRPr="00CF7AFD" w14:paraId="7F84C745"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18B49BE2" w14:textId="77777777" w:rsidR="00463A78" w:rsidRPr="00CF7AFD" w:rsidRDefault="00463A78" w:rsidP="00DD4868">
            <w:pPr>
              <w:spacing w:after="160" w:line="360" w:lineRule="exact"/>
              <w:jc w:val="center"/>
              <w:rPr>
                <w:rFonts w:asciiTheme="minorEastAsia" w:eastAsiaTheme="minorEastAsia" w:hAnsiTheme="minorEastAsia"/>
                <w:szCs w:val="21"/>
              </w:rPr>
            </w:pPr>
            <w:r w:rsidRPr="00CF7AFD">
              <w:rPr>
                <w:rFonts w:asciiTheme="minorEastAsia" w:eastAsiaTheme="minorEastAsia" w:hAnsiTheme="minorEastAsia" w:cs="宋体" w:hint="eastAsia"/>
                <w:szCs w:val="21"/>
              </w:rPr>
              <w:t>▲</w:t>
            </w:r>
            <w:r w:rsidRPr="00CF7AFD">
              <w:rPr>
                <w:rFonts w:asciiTheme="minorEastAsia" w:eastAsiaTheme="minorEastAsia" w:hAnsiTheme="minorEastAsia" w:hint="eastAsia"/>
                <w:szCs w:val="21"/>
              </w:rPr>
              <w:t>服务标准、服务效率、售后服务要求</w:t>
            </w:r>
          </w:p>
        </w:tc>
        <w:tc>
          <w:tcPr>
            <w:tcW w:w="3845" w:type="pct"/>
            <w:tcBorders>
              <w:top w:val="single" w:sz="4" w:space="0" w:color="auto"/>
              <w:left w:val="single" w:sz="4" w:space="0" w:color="auto"/>
              <w:bottom w:val="single" w:sz="4" w:space="0" w:color="auto"/>
              <w:right w:val="single" w:sz="4" w:space="0" w:color="auto"/>
            </w:tcBorders>
            <w:vAlign w:val="center"/>
          </w:tcPr>
          <w:p w14:paraId="63CCFA33"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1）成交供应商在执行合同时建立专门的活动组织机构，在完成合同约定的服务任务后方可解散。组织机构应严格按照合同履行服务责任。活动组织机构应根据活动的具体情况，按合同约定，配备满足服务工作需要的人员、设备和工具。成交供应商应遵守相应的工作制度，包括会议制度、文件制度、记录制度、工作报告制度等，保证服务工作协调有序的进行。</w:t>
            </w:r>
          </w:p>
          <w:p w14:paraId="49A77335"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（2）服务工作质量要求</w:t>
            </w:r>
          </w:p>
          <w:p w14:paraId="37FB9BAF"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①成交供应商应该在活动策划筹备、组织实施、活动开展、信息反馈等方面采取必要和完善的管理、监督措施，保证活动能够按时、按质、按量完成。</w:t>
            </w:r>
          </w:p>
          <w:p w14:paraId="4A9063D6"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②成交供应商必须定时（每周）向采购单位通报活动进展情况及实施过程中所遇到的问题。</w:t>
            </w:r>
          </w:p>
          <w:p w14:paraId="2052EBBA"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（3）成交供应商的责任</w:t>
            </w:r>
          </w:p>
          <w:p w14:paraId="2829F006"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①成交供应商有责任为采购单位提供项目顾问咨询意见，有义务帮助采购单位实现合同所规定的目标，公正维护各方的合法权益。</w:t>
            </w:r>
          </w:p>
          <w:p w14:paraId="6BE9EB85"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②在本合同期内及合同终止后，未征得采购单位同意，不得泄露与本项目有关的资料。</w:t>
            </w:r>
          </w:p>
          <w:p w14:paraId="07FD4940"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③由于成交供应商在活动实施中不符合采购单位质量要求或未能按时完工，成交供应商应立即整改或返工，采购单位有权追究服务单位责任，由此带来的一切损失均由成交供应商承担。</w:t>
            </w:r>
          </w:p>
          <w:p w14:paraId="1AEFE083"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hint="eastAsia"/>
                <w:szCs w:val="21"/>
              </w:rPr>
              <w:t>（4）处理问题响应时间：接到采购人处理问题通知后2小时内到达采购人指定现场。</w:t>
            </w:r>
          </w:p>
        </w:tc>
      </w:tr>
      <w:tr w:rsidR="00CF7AFD" w:rsidRPr="00CF7AFD" w14:paraId="2BB00E14"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23DD9F6C" w14:textId="77777777" w:rsidR="00463A78" w:rsidRPr="00CF7AFD" w:rsidRDefault="00463A78" w:rsidP="00DD4868">
            <w:pPr>
              <w:spacing w:after="160" w:line="360" w:lineRule="exact"/>
              <w:jc w:val="center"/>
              <w:rPr>
                <w:rFonts w:asciiTheme="minorEastAsia" w:eastAsiaTheme="minorEastAsia" w:hAnsiTheme="minorEastAsia" w:cs="微软雅黑"/>
                <w:szCs w:val="21"/>
              </w:rPr>
            </w:pPr>
            <w:r w:rsidRPr="00CF7AFD">
              <w:rPr>
                <w:rFonts w:asciiTheme="minorEastAsia" w:eastAsiaTheme="minorEastAsia" w:hAnsiTheme="minorEastAsia" w:cs="宋体" w:hint="eastAsia"/>
                <w:szCs w:val="21"/>
              </w:rPr>
              <w:t>▲</w:t>
            </w:r>
            <w:r w:rsidRPr="00CF7AFD">
              <w:rPr>
                <w:rFonts w:asciiTheme="minorEastAsia" w:eastAsiaTheme="minorEastAsia" w:hAnsiTheme="minorEastAsia" w:cs="微软雅黑" w:hint="eastAsia"/>
                <w:szCs w:val="21"/>
              </w:rPr>
              <w:t>付款条件</w:t>
            </w:r>
          </w:p>
        </w:tc>
        <w:tc>
          <w:tcPr>
            <w:tcW w:w="3845" w:type="pct"/>
            <w:tcBorders>
              <w:top w:val="single" w:sz="4" w:space="0" w:color="auto"/>
              <w:left w:val="single" w:sz="4" w:space="0" w:color="auto"/>
              <w:bottom w:val="single" w:sz="4" w:space="0" w:color="auto"/>
              <w:right w:val="single" w:sz="4" w:space="0" w:color="auto"/>
            </w:tcBorders>
            <w:vAlign w:val="center"/>
          </w:tcPr>
          <w:p w14:paraId="0839C7BB" w14:textId="6DFC5C91" w:rsidR="00463A78" w:rsidRPr="00CF7AFD" w:rsidRDefault="00463A78" w:rsidP="00DD4868">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服务费分两期支付完成。合同生效后，30天内支付第一期服务费为合同金额的30%，合同执行进度超过</w:t>
            </w:r>
            <w:r w:rsidR="003B7DD3" w:rsidRPr="00CF7AFD">
              <w:rPr>
                <w:rFonts w:asciiTheme="minorEastAsia" w:eastAsiaTheme="minorEastAsia" w:hAnsiTheme="minorEastAsia" w:cs="微软雅黑" w:hint="eastAsia"/>
                <w:szCs w:val="21"/>
              </w:rPr>
              <w:t>7</w:t>
            </w:r>
            <w:r w:rsidRPr="00CF7AFD">
              <w:rPr>
                <w:rFonts w:asciiTheme="minorEastAsia" w:eastAsiaTheme="minorEastAsia" w:hAnsiTheme="minorEastAsia" w:cs="微软雅黑" w:hint="eastAsia"/>
                <w:szCs w:val="21"/>
              </w:rPr>
              <w:t>0%时并经验收合格后，支付第二期服务费为合同金额的</w:t>
            </w:r>
            <w:r w:rsidR="003B7DD3" w:rsidRPr="00CF7AFD">
              <w:rPr>
                <w:rFonts w:asciiTheme="minorEastAsia" w:eastAsiaTheme="minorEastAsia" w:hAnsiTheme="minorEastAsia" w:cs="微软雅黑" w:hint="eastAsia"/>
                <w:szCs w:val="21"/>
              </w:rPr>
              <w:t>4</w:t>
            </w:r>
            <w:r w:rsidRPr="00CF7AFD">
              <w:rPr>
                <w:rFonts w:asciiTheme="minorEastAsia" w:eastAsiaTheme="minorEastAsia" w:hAnsiTheme="minorEastAsia" w:cs="微软雅黑" w:hint="eastAsia"/>
                <w:szCs w:val="21"/>
              </w:rPr>
              <w:t>0%。服务完成并经验收合格后支付项目尾款，以上付款前需供应商开具发票。</w:t>
            </w:r>
          </w:p>
        </w:tc>
      </w:tr>
      <w:tr w:rsidR="00CF7AFD" w:rsidRPr="00CF7AFD" w14:paraId="5DE3E42F"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1C18D123" w14:textId="77777777" w:rsidR="00463A78" w:rsidRPr="00CF7AFD" w:rsidRDefault="00463A78" w:rsidP="00DD4868">
            <w:pPr>
              <w:spacing w:after="160" w:line="360" w:lineRule="exact"/>
              <w:jc w:val="center"/>
              <w:rPr>
                <w:rFonts w:asciiTheme="minorEastAsia" w:eastAsiaTheme="minorEastAsia" w:hAnsiTheme="minorEastAsia" w:cs="微软雅黑"/>
                <w:szCs w:val="21"/>
              </w:rPr>
            </w:pPr>
            <w:r w:rsidRPr="00CF7AFD">
              <w:rPr>
                <w:rFonts w:asciiTheme="minorEastAsia" w:eastAsiaTheme="minorEastAsia" w:hAnsiTheme="minorEastAsia" w:cs="宋体" w:hint="eastAsia"/>
                <w:szCs w:val="21"/>
              </w:rPr>
              <w:t>▲</w:t>
            </w:r>
            <w:r w:rsidRPr="00CF7AFD">
              <w:rPr>
                <w:rFonts w:asciiTheme="minorEastAsia" w:eastAsiaTheme="minorEastAsia" w:hAnsiTheme="minorEastAsia" w:cs="微软雅黑" w:hint="eastAsia"/>
                <w:szCs w:val="21"/>
              </w:rPr>
              <w:t>报价及其他</w:t>
            </w:r>
          </w:p>
        </w:tc>
        <w:tc>
          <w:tcPr>
            <w:tcW w:w="3845" w:type="pct"/>
            <w:tcBorders>
              <w:top w:val="single" w:sz="4" w:space="0" w:color="auto"/>
              <w:left w:val="single" w:sz="4" w:space="0" w:color="auto"/>
              <w:bottom w:val="single" w:sz="4" w:space="0" w:color="auto"/>
              <w:right w:val="single" w:sz="4" w:space="0" w:color="auto"/>
            </w:tcBorders>
            <w:vAlign w:val="center"/>
          </w:tcPr>
          <w:p w14:paraId="7F1BE435" w14:textId="77777777" w:rsidR="00463A78" w:rsidRPr="00CF7AFD" w:rsidRDefault="00463A78" w:rsidP="00DD4868">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1、报价必须含以下部分，包括：</w:t>
            </w:r>
          </w:p>
          <w:p w14:paraId="6C0EC3CE" w14:textId="77777777" w:rsidR="00463A78" w:rsidRPr="00CF7AFD" w:rsidRDefault="00463A78" w:rsidP="00DD4868">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1）服务的价格：包含该项目产生的一切费用，包括但不限于策划费、设计费（版权费等）、制作费（打样费等）、演出费、主持费、游戏奖品、材料费、协助执行费、场地费、现场呈现费（场景搭建和现场设备设施费用等）、有关的宣传物料采购费、成交供应商人员差旅费（包括采购人、成交供应商工作人员的交通费、食宿费等）、媒体费用、医疗急求、活动信息资料收集费、包装费、运</w:t>
            </w:r>
            <w:r w:rsidRPr="00CF7AFD">
              <w:rPr>
                <w:rFonts w:asciiTheme="minorEastAsia" w:eastAsiaTheme="minorEastAsia" w:hAnsiTheme="minorEastAsia" w:cs="微软雅黑" w:hint="eastAsia"/>
                <w:szCs w:val="21"/>
              </w:rPr>
              <w:lastRenderedPageBreak/>
              <w:t>杂费、装卸费、撤场费、人工费、执行费、服务费、维护费、管理费等成交供应商完成本合同义务所需的一切费用，采购人无须再向成交供应商支付其它任何费用，成交供应商为全面完整地履行本合同之约定所花费的其他款项全部由成交供应商承担；</w:t>
            </w:r>
          </w:p>
          <w:p w14:paraId="0D7AAE19" w14:textId="77777777" w:rsidR="00463A78" w:rsidRPr="00CF7AFD" w:rsidRDefault="00463A78" w:rsidP="00DD4868">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（2）必要的保险费用和各项税金。</w:t>
            </w:r>
          </w:p>
          <w:p w14:paraId="3675BD17" w14:textId="77777777" w:rsidR="00463A78" w:rsidRPr="00CF7AFD" w:rsidRDefault="00463A78" w:rsidP="00DD4868">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2、</w:t>
            </w:r>
            <w:r w:rsidRPr="00CF7AFD">
              <w:rPr>
                <w:rFonts w:asciiTheme="minorEastAsia" w:eastAsiaTheme="minorEastAsia" w:hAnsiTheme="minorEastAsia" w:hint="eastAsia"/>
                <w:szCs w:val="21"/>
              </w:rPr>
              <w:t>本项目涉及的人员、广告、物料等资源等其它投入要求详见采购需求</w:t>
            </w:r>
            <w:r w:rsidRPr="00CF7AFD">
              <w:rPr>
                <w:rFonts w:asciiTheme="minorEastAsia" w:eastAsiaTheme="minorEastAsia" w:hAnsiTheme="minorEastAsia" w:cs="微软雅黑" w:hint="eastAsia"/>
                <w:szCs w:val="21"/>
              </w:rPr>
              <w:t>中所列内容，项目执行时以经采购人确认的成交供应商编制的执行计划为准，实行总价包干，成交供应商应自行考虑报价的风险。</w:t>
            </w:r>
          </w:p>
        </w:tc>
      </w:tr>
      <w:tr w:rsidR="00CF7AFD" w:rsidRPr="00CF7AFD" w14:paraId="75B3B32A"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0AB5CE32" w14:textId="77777777" w:rsidR="00463A78" w:rsidRPr="00CF7AFD" w:rsidRDefault="00463A78" w:rsidP="00DD4868">
            <w:pPr>
              <w:spacing w:after="160" w:line="360" w:lineRule="exact"/>
              <w:jc w:val="center"/>
              <w:rPr>
                <w:rFonts w:asciiTheme="minorEastAsia" w:eastAsiaTheme="minorEastAsia" w:hAnsiTheme="minorEastAsia"/>
                <w:szCs w:val="21"/>
              </w:rPr>
            </w:pPr>
            <w:r w:rsidRPr="00CF7AFD">
              <w:rPr>
                <w:rFonts w:asciiTheme="minorEastAsia" w:eastAsiaTheme="minorEastAsia" w:hAnsiTheme="minorEastAsia" w:cs="宋体" w:hint="eastAsia"/>
                <w:szCs w:val="21"/>
              </w:rPr>
              <w:lastRenderedPageBreak/>
              <w:t>▲</w:t>
            </w:r>
            <w:r w:rsidRPr="00CF7AFD">
              <w:rPr>
                <w:rFonts w:asciiTheme="minorEastAsia" w:eastAsiaTheme="minorEastAsia" w:hAnsiTheme="minorEastAsia" w:hint="eastAsia"/>
                <w:szCs w:val="21"/>
              </w:rPr>
              <w:t>项目验收标准及要求</w:t>
            </w:r>
          </w:p>
        </w:tc>
        <w:tc>
          <w:tcPr>
            <w:tcW w:w="3845" w:type="pct"/>
            <w:tcBorders>
              <w:top w:val="single" w:sz="4" w:space="0" w:color="auto"/>
              <w:left w:val="single" w:sz="4" w:space="0" w:color="auto"/>
              <w:bottom w:val="single" w:sz="4" w:space="0" w:color="auto"/>
              <w:right w:val="single" w:sz="4" w:space="0" w:color="auto"/>
            </w:tcBorders>
            <w:vAlign w:val="center"/>
          </w:tcPr>
          <w:p w14:paraId="7BB415F3" w14:textId="77777777" w:rsidR="00463A78" w:rsidRPr="00CF7AFD" w:rsidRDefault="00463A78" w:rsidP="00DD4868">
            <w:pPr>
              <w:widowControl/>
              <w:spacing w:after="160" w:line="360" w:lineRule="exact"/>
              <w:jc w:val="left"/>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1.验收过程中所产生的一切费用均由成交供应商承担。报价时应考虑相关费用。</w:t>
            </w:r>
          </w:p>
          <w:p w14:paraId="46BAF78C" w14:textId="77777777" w:rsidR="00463A78" w:rsidRPr="00CF7AFD" w:rsidRDefault="00463A78" w:rsidP="00DD4868">
            <w:pPr>
              <w:widowControl/>
              <w:spacing w:after="160" w:line="360" w:lineRule="exact"/>
              <w:jc w:val="left"/>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2.成交供应商提供不符合采购文件和本合同规定的货物或服务，采购人有权拒绝接受。</w:t>
            </w:r>
          </w:p>
          <w:p w14:paraId="0DB7A1D6" w14:textId="77777777" w:rsidR="00463A78" w:rsidRPr="00CF7AFD" w:rsidRDefault="00463A78" w:rsidP="00DD4868">
            <w:pPr>
              <w:widowControl/>
              <w:spacing w:after="160" w:line="360" w:lineRule="exact"/>
              <w:jc w:val="left"/>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3.采购人应当在产品或服务成果提交并安装、测试、检验完后七个工作日内进行验收，逾期不验收的，成交供应商可视同验收合格。验收合格后由双方签署验收单并加盖采购单位公章，双方各执一份。</w:t>
            </w:r>
          </w:p>
          <w:p w14:paraId="58C83867" w14:textId="77777777" w:rsidR="00463A78" w:rsidRPr="00CF7AFD" w:rsidRDefault="00463A78" w:rsidP="00DD4868">
            <w:pPr>
              <w:widowControl/>
              <w:spacing w:after="160" w:line="360" w:lineRule="exact"/>
              <w:jc w:val="left"/>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4.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w:t>
            </w:r>
          </w:p>
          <w:p w14:paraId="1428A0F6" w14:textId="77777777" w:rsidR="00463A78" w:rsidRPr="00CF7AFD" w:rsidRDefault="00463A78" w:rsidP="00DD4868">
            <w:pPr>
              <w:spacing w:after="160" w:line="360" w:lineRule="exact"/>
              <w:rPr>
                <w:rFonts w:asciiTheme="minorEastAsia" w:eastAsiaTheme="minorEastAsia" w:hAnsiTheme="minorEastAsia"/>
                <w:szCs w:val="21"/>
              </w:rPr>
            </w:pPr>
            <w:r w:rsidRPr="00CF7AFD">
              <w:rPr>
                <w:rFonts w:asciiTheme="minorEastAsia" w:eastAsiaTheme="minorEastAsia" w:hAnsiTheme="minorEastAsia" w:cs="宋体" w:hint="eastAsia"/>
                <w:kern w:val="0"/>
                <w:szCs w:val="21"/>
              </w:rPr>
              <w:t>5.采购人对验收有异议的，在验收后五个工作日内以书面形式向成交供应商提出，成交供应商应自收到甲方书面异议后 7日内及时予以解决。</w:t>
            </w:r>
          </w:p>
        </w:tc>
      </w:tr>
      <w:tr w:rsidR="00CF7AFD" w:rsidRPr="00CF7AFD" w14:paraId="4D2105FA"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09ED3C23" w14:textId="77777777" w:rsidR="00463A78" w:rsidRPr="00CF7AFD" w:rsidRDefault="00463A78" w:rsidP="00DD4868">
            <w:pPr>
              <w:spacing w:after="160" w:line="360" w:lineRule="exact"/>
              <w:jc w:val="center"/>
              <w:rPr>
                <w:rFonts w:asciiTheme="minorEastAsia" w:eastAsiaTheme="minorEastAsia" w:hAnsiTheme="minorEastAsia" w:cs="微软雅黑"/>
                <w:szCs w:val="21"/>
              </w:rPr>
            </w:pPr>
            <w:r w:rsidRPr="00CF7AFD">
              <w:rPr>
                <w:rFonts w:asciiTheme="minorEastAsia" w:eastAsiaTheme="minorEastAsia" w:hAnsiTheme="minorEastAsia" w:cs="宋体" w:hint="eastAsia"/>
                <w:szCs w:val="21"/>
              </w:rPr>
              <w:t>▲</w:t>
            </w:r>
            <w:r w:rsidRPr="00CF7AFD">
              <w:rPr>
                <w:rFonts w:asciiTheme="minorEastAsia" w:eastAsiaTheme="minorEastAsia" w:hAnsiTheme="minorEastAsia" w:cs="微软雅黑" w:hint="eastAsia"/>
                <w:szCs w:val="21"/>
              </w:rPr>
              <w:t>知识产权</w:t>
            </w:r>
          </w:p>
        </w:tc>
        <w:tc>
          <w:tcPr>
            <w:tcW w:w="3845" w:type="pct"/>
            <w:tcBorders>
              <w:top w:val="single" w:sz="4" w:space="0" w:color="auto"/>
              <w:left w:val="single" w:sz="4" w:space="0" w:color="auto"/>
              <w:bottom w:val="single" w:sz="4" w:space="0" w:color="auto"/>
              <w:right w:val="single" w:sz="4" w:space="0" w:color="auto"/>
            </w:tcBorders>
            <w:vAlign w:val="center"/>
          </w:tcPr>
          <w:p w14:paraId="6D28B127" w14:textId="77777777" w:rsidR="00463A78" w:rsidRPr="00CF7AFD" w:rsidRDefault="00463A78" w:rsidP="00DD4868">
            <w:pPr>
              <w:spacing w:after="160" w:line="360" w:lineRule="exact"/>
              <w:ind w:rightChars="-27" w:right="-57"/>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rsidR="00CF7AFD" w:rsidRPr="00CF7AFD" w14:paraId="1E1350DE" w14:textId="77777777" w:rsidTr="00DD4868">
        <w:trPr>
          <w:jc w:val="center"/>
        </w:trPr>
        <w:tc>
          <w:tcPr>
            <w:tcW w:w="1155" w:type="pct"/>
            <w:tcBorders>
              <w:top w:val="single" w:sz="4" w:space="0" w:color="auto"/>
              <w:left w:val="single" w:sz="4" w:space="0" w:color="auto"/>
              <w:bottom w:val="single" w:sz="4" w:space="0" w:color="auto"/>
              <w:right w:val="single" w:sz="4" w:space="0" w:color="auto"/>
            </w:tcBorders>
            <w:vAlign w:val="center"/>
          </w:tcPr>
          <w:p w14:paraId="06EF1560" w14:textId="77777777" w:rsidR="00463A78" w:rsidRPr="00CF7AFD" w:rsidRDefault="00463A78" w:rsidP="00DD4868">
            <w:pPr>
              <w:spacing w:after="160" w:line="360" w:lineRule="exact"/>
              <w:jc w:val="center"/>
              <w:rPr>
                <w:rFonts w:asciiTheme="minorEastAsia" w:eastAsiaTheme="minorEastAsia" w:hAnsiTheme="minorEastAsia" w:cs="Calibri"/>
                <w:szCs w:val="21"/>
              </w:rPr>
            </w:pPr>
            <w:r w:rsidRPr="00CF7AFD">
              <w:rPr>
                <w:rFonts w:asciiTheme="minorEastAsia" w:eastAsiaTheme="minorEastAsia" w:hAnsiTheme="minorEastAsia" w:cs="Calibri" w:hint="eastAsia"/>
                <w:szCs w:val="21"/>
              </w:rPr>
              <w:t>供应商提供项目实施方案的要求</w:t>
            </w:r>
          </w:p>
        </w:tc>
        <w:tc>
          <w:tcPr>
            <w:tcW w:w="3845" w:type="pct"/>
            <w:tcBorders>
              <w:top w:val="single" w:sz="4" w:space="0" w:color="auto"/>
              <w:left w:val="single" w:sz="4" w:space="0" w:color="auto"/>
              <w:bottom w:val="single" w:sz="4" w:space="0" w:color="auto"/>
              <w:right w:val="single" w:sz="4" w:space="0" w:color="auto"/>
            </w:tcBorders>
            <w:vAlign w:val="center"/>
          </w:tcPr>
          <w:p w14:paraId="1D13B747" w14:textId="77777777" w:rsidR="00463A78" w:rsidRPr="00CF7AFD" w:rsidRDefault="00463A78" w:rsidP="00DD4868">
            <w:pPr>
              <w:spacing w:after="160" w:line="360" w:lineRule="exact"/>
              <w:rPr>
                <w:rFonts w:asciiTheme="minorEastAsia" w:eastAsiaTheme="minorEastAsia" w:hAnsiTheme="minorEastAsia" w:cs="Calibri"/>
                <w:szCs w:val="21"/>
              </w:rPr>
            </w:pPr>
            <w:r w:rsidRPr="00CF7AFD">
              <w:rPr>
                <w:rFonts w:asciiTheme="minorEastAsia" w:eastAsiaTheme="minorEastAsia" w:hAnsiTheme="minorEastAsia" w:cs="Calibri" w:hint="eastAsia"/>
                <w:szCs w:val="21"/>
              </w:rPr>
              <w:t>供应商结合自身情况提供项目实施方案，包括但不限于：</w:t>
            </w:r>
          </w:p>
          <w:p w14:paraId="186AE980" w14:textId="77777777" w:rsidR="00463A78" w:rsidRPr="00CF7AFD" w:rsidRDefault="00463A78" w:rsidP="00DD4868">
            <w:pPr>
              <w:spacing w:after="160" w:line="360" w:lineRule="exact"/>
              <w:rPr>
                <w:rFonts w:asciiTheme="minorEastAsia" w:eastAsiaTheme="minorEastAsia" w:hAnsiTheme="minorEastAsia"/>
                <w:bCs/>
                <w:szCs w:val="21"/>
              </w:rPr>
            </w:pPr>
            <w:r w:rsidRPr="00CF7AFD">
              <w:rPr>
                <w:rFonts w:asciiTheme="minorEastAsia" w:eastAsiaTheme="minorEastAsia" w:hAnsiTheme="minorEastAsia" w:cs="Calibri" w:hint="eastAsia"/>
                <w:szCs w:val="21"/>
              </w:rPr>
              <w:t>1）</w:t>
            </w:r>
            <w:r w:rsidRPr="00CF7AFD">
              <w:rPr>
                <w:rFonts w:asciiTheme="minorEastAsia" w:eastAsiaTheme="minorEastAsia" w:hAnsiTheme="minorEastAsia" w:hint="eastAsia"/>
                <w:bCs/>
                <w:szCs w:val="21"/>
              </w:rPr>
              <w:t>项目背景的理解阐述（项目的背景、特性、相关政策）；</w:t>
            </w:r>
          </w:p>
          <w:p w14:paraId="588C8AA5" w14:textId="77777777" w:rsidR="00463A78" w:rsidRPr="00CF7AFD" w:rsidRDefault="00463A78" w:rsidP="00DD4868">
            <w:pPr>
              <w:spacing w:after="160" w:line="360" w:lineRule="exact"/>
              <w:rPr>
                <w:rFonts w:asciiTheme="minorEastAsia" w:eastAsiaTheme="minorEastAsia" w:hAnsiTheme="minorEastAsia" w:cs="宋体"/>
                <w:bCs/>
                <w:kern w:val="0"/>
                <w:szCs w:val="21"/>
              </w:rPr>
            </w:pPr>
            <w:r w:rsidRPr="00CF7AFD">
              <w:rPr>
                <w:rFonts w:asciiTheme="minorEastAsia" w:eastAsiaTheme="minorEastAsia" w:hAnsiTheme="minorEastAsia" w:hint="eastAsia"/>
                <w:bCs/>
                <w:szCs w:val="21"/>
              </w:rPr>
              <w:t>2）</w:t>
            </w:r>
            <w:r w:rsidRPr="00CF7AFD">
              <w:rPr>
                <w:rFonts w:asciiTheme="minorEastAsia" w:eastAsiaTheme="minorEastAsia" w:hAnsiTheme="minorEastAsia" w:cs="Courier New" w:hint="eastAsia"/>
                <w:bCs/>
                <w:kern w:val="0"/>
                <w:szCs w:val="21"/>
              </w:rPr>
              <w:t>项目执行的重点难点分析</w:t>
            </w:r>
            <w:r w:rsidRPr="00CF7AFD">
              <w:rPr>
                <w:rFonts w:asciiTheme="minorEastAsia" w:eastAsiaTheme="minorEastAsia" w:hAnsiTheme="minorEastAsia" w:hint="eastAsia"/>
                <w:szCs w:val="21"/>
              </w:rPr>
              <w:t>及相应的解决方案和措施</w:t>
            </w:r>
            <w:r w:rsidRPr="00CF7AFD">
              <w:rPr>
                <w:rFonts w:asciiTheme="minorEastAsia" w:eastAsiaTheme="minorEastAsia" w:hAnsiTheme="minorEastAsia" w:cs="宋体" w:hint="eastAsia"/>
                <w:bCs/>
                <w:kern w:val="0"/>
                <w:szCs w:val="21"/>
              </w:rPr>
              <w:t>；</w:t>
            </w:r>
          </w:p>
          <w:p w14:paraId="22AFD028" w14:textId="77777777" w:rsidR="00463A78" w:rsidRPr="00CF7AFD" w:rsidRDefault="00463A78" w:rsidP="00DD4868">
            <w:pPr>
              <w:spacing w:after="160" w:line="360" w:lineRule="exact"/>
              <w:rPr>
                <w:rFonts w:asciiTheme="minorEastAsia" w:eastAsiaTheme="minorEastAsia" w:hAnsiTheme="minorEastAsia" w:cs="宋体"/>
                <w:bCs/>
                <w:kern w:val="0"/>
                <w:szCs w:val="21"/>
              </w:rPr>
            </w:pPr>
            <w:r w:rsidRPr="00CF7AFD">
              <w:rPr>
                <w:rFonts w:asciiTheme="minorEastAsia" w:eastAsiaTheme="minorEastAsia" w:hAnsiTheme="minorEastAsia" w:cs="宋体" w:hint="eastAsia"/>
                <w:bCs/>
                <w:kern w:val="0"/>
                <w:szCs w:val="21"/>
              </w:rPr>
              <w:t>3）</w:t>
            </w:r>
            <w:r w:rsidRPr="00CF7AFD">
              <w:rPr>
                <w:rFonts w:asciiTheme="minorEastAsia" w:eastAsiaTheme="minorEastAsia" w:hAnsiTheme="minorEastAsia" w:cs="Courier New" w:hint="eastAsia"/>
                <w:bCs/>
                <w:kern w:val="0"/>
                <w:szCs w:val="21"/>
              </w:rPr>
              <w:t>活动执行初步设想方案</w:t>
            </w:r>
            <w:r w:rsidRPr="00CF7AFD">
              <w:rPr>
                <w:rFonts w:asciiTheme="minorEastAsia" w:eastAsiaTheme="minorEastAsia" w:hAnsiTheme="minorEastAsia" w:cs="仿宋" w:hint="eastAsia"/>
                <w:kern w:val="0"/>
                <w:szCs w:val="21"/>
              </w:rPr>
              <w:t>,服务项目的内容以及实现方式、项目人员配备、项目设计进度、流程设计、相关资源安排、时间安排、管理措施、项目实施保障措施等</w:t>
            </w:r>
            <w:r w:rsidRPr="00CF7AFD">
              <w:rPr>
                <w:rFonts w:asciiTheme="minorEastAsia" w:eastAsiaTheme="minorEastAsia" w:hAnsiTheme="minorEastAsia" w:cs="宋体" w:hint="eastAsia"/>
                <w:bCs/>
                <w:kern w:val="0"/>
                <w:szCs w:val="21"/>
              </w:rPr>
              <w:t>。</w:t>
            </w:r>
          </w:p>
          <w:p w14:paraId="4DD15DCE" w14:textId="77777777" w:rsidR="00463A78" w:rsidRPr="00CF7AFD" w:rsidRDefault="00463A78" w:rsidP="00DD4868">
            <w:pPr>
              <w:spacing w:after="160" w:line="360" w:lineRule="exact"/>
              <w:rPr>
                <w:rFonts w:asciiTheme="minorEastAsia" w:eastAsiaTheme="minorEastAsia" w:hAnsiTheme="minorEastAsia" w:cs="Courier New"/>
                <w:bCs/>
                <w:kern w:val="0"/>
                <w:szCs w:val="21"/>
              </w:rPr>
            </w:pPr>
            <w:r w:rsidRPr="00CF7AFD">
              <w:rPr>
                <w:rFonts w:asciiTheme="minorEastAsia" w:eastAsiaTheme="minorEastAsia" w:hAnsiTheme="minorEastAsia" w:cs="宋体" w:hint="eastAsia"/>
                <w:bCs/>
                <w:kern w:val="0"/>
                <w:szCs w:val="21"/>
              </w:rPr>
              <w:t>4）</w:t>
            </w:r>
            <w:r w:rsidRPr="00CF7AFD">
              <w:rPr>
                <w:rFonts w:asciiTheme="minorEastAsia" w:eastAsiaTheme="minorEastAsia" w:hAnsiTheme="minorEastAsia" w:cs="宋体" w:hint="eastAsia"/>
                <w:kern w:val="0"/>
                <w:szCs w:val="21"/>
              </w:rPr>
              <w:t>活动现场布置</w:t>
            </w:r>
            <w:r w:rsidRPr="00CF7AFD">
              <w:rPr>
                <w:rFonts w:asciiTheme="minorEastAsia" w:eastAsiaTheme="minorEastAsia" w:hAnsiTheme="minorEastAsia" w:cs="Courier New" w:hint="eastAsia"/>
                <w:bCs/>
                <w:kern w:val="0"/>
                <w:szCs w:val="21"/>
              </w:rPr>
              <w:t>初步设想方案（活动选址建议方案、场地布置、相关宣传物料的设计样版等）；</w:t>
            </w:r>
          </w:p>
          <w:p w14:paraId="7408886A" w14:textId="77777777" w:rsidR="00463A78" w:rsidRPr="00CF7AFD" w:rsidRDefault="00463A78" w:rsidP="00DD4868">
            <w:pPr>
              <w:spacing w:after="160" w:line="360" w:lineRule="exact"/>
              <w:rPr>
                <w:rFonts w:asciiTheme="minorEastAsia" w:eastAsiaTheme="minorEastAsia" w:hAnsiTheme="minorEastAsia" w:cs="Courier New"/>
                <w:bCs/>
                <w:kern w:val="0"/>
                <w:szCs w:val="21"/>
              </w:rPr>
            </w:pPr>
            <w:r w:rsidRPr="00CF7AFD">
              <w:rPr>
                <w:rFonts w:asciiTheme="minorEastAsia" w:eastAsiaTheme="minorEastAsia" w:hAnsiTheme="minorEastAsia" w:cs="Courier New" w:hint="eastAsia"/>
                <w:bCs/>
                <w:kern w:val="0"/>
                <w:szCs w:val="21"/>
              </w:rPr>
              <w:t>5）人员投入方案（与采购人的总联系人安排和经验介绍；活动执行的人员安排和经验介绍；其他演职人员、摄像人员等专业人员的配备计划等）；</w:t>
            </w:r>
          </w:p>
          <w:p w14:paraId="06664FE2" w14:textId="77777777" w:rsidR="00463A78" w:rsidRPr="00CF7AFD" w:rsidRDefault="00463A78" w:rsidP="00DD4868">
            <w:pPr>
              <w:spacing w:after="160" w:line="360" w:lineRule="exact"/>
              <w:rPr>
                <w:rFonts w:asciiTheme="minorEastAsia" w:eastAsiaTheme="minorEastAsia" w:hAnsiTheme="minorEastAsia" w:cs="Calibri"/>
                <w:szCs w:val="21"/>
              </w:rPr>
            </w:pPr>
            <w:r w:rsidRPr="00CF7AFD">
              <w:rPr>
                <w:rFonts w:asciiTheme="minorEastAsia" w:eastAsiaTheme="minorEastAsia" w:hAnsiTheme="minorEastAsia" w:cs="Courier New" w:hint="eastAsia"/>
                <w:bCs/>
                <w:kern w:val="0"/>
                <w:szCs w:val="21"/>
              </w:rPr>
              <w:lastRenderedPageBreak/>
              <w:t>6）其它服务承诺（供应商接采购人活动通知后的响应机制和流程、响应的时效；沟通协调机制；应急方案；如发生违约，供应商承担违约责任的相关承诺）及</w:t>
            </w:r>
            <w:r w:rsidRPr="00CF7AFD">
              <w:rPr>
                <w:rFonts w:asciiTheme="minorEastAsia" w:eastAsiaTheme="minorEastAsia" w:hAnsiTheme="minorEastAsia" w:hint="eastAsia"/>
                <w:szCs w:val="21"/>
              </w:rPr>
              <w:t>其它对采购人有利的承诺。</w:t>
            </w:r>
          </w:p>
        </w:tc>
      </w:tr>
    </w:tbl>
    <w:p w14:paraId="1D81A9BD" w14:textId="2653BB98" w:rsidR="003E1290" w:rsidRPr="00CF7AFD" w:rsidRDefault="00463A78" w:rsidP="00463A78">
      <w:pPr>
        <w:spacing w:line="360" w:lineRule="auto"/>
        <w:rPr>
          <w:sz w:val="28"/>
          <w:szCs w:val="28"/>
        </w:rPr>
      </w:pPr>
      <w:r w:rsidRPr="00CF7AFD">
        <w:rPr>
          <w:szCs w:val="21"/>
        </w:rPr>
        <w:lastRenderedPageBreak/>
        <w:br w:type="page"/>
      </w:r>
      <w:r w:rsidR="00BA6153" w:rsidRPr="00CF7AFD">
        <w:rPr>
          <w:rFonts w:hint="eastAsia"/>
          <w:sz w:val="28"/>
          <w:szCs w:val="28"/>
        </w:rPr>
        <w:lastRenderedPageBreak/>
        <w:t>附件</w:t>
      </w:r>
      <w:r w:rsidR="00BA6153" w:rsidRPr="00CF7AFD">
        <w:rPr>
          <w:rFonts w:hint="eastAsia"/>
          <w:sz w:val="28"/>
          <w:szCs w:val="28"/>
        </w:rPr>
        <w:t>1</w:t>
      </w:r>
      <w:r w:rsidR="00BA6153" w:rsidRPr="00CF7AFD">
        <w:rPr>
          <w:rFonts w:hint="eastAsia"/>
          <w:sz w:val="28"/>
          <w:szCs w:val="28"/>
        </w:rPr>
        <w:t>：</w:t>
      </w:r>
      <w:r w:rsidR="00BA6153" w:rsidRPr="00CF7AFD">
        <w:rPr>
          <w:rFonts w:hint="eastAsia"/>
          <w:sz w:val="28"/>
          <w:szCs w:val="28"/>
        </w:rPr>
        <w:t xml:space="preserve"> </w:t>
      </w:r>
      <w:r w:rsidR="00BA6153" w:rsidRPr="00CF7AFD">
        <w:rPr>
          <w:sz w:val="28"/>
          <w:szCs w:val="28"/>
        </w:rPr>
        <w:t xml:space="preserve">               </w:t>
      </w:r>
    </w:p>
    <w:p w14:paraId="026DCAFA" w14:textId="77777777" w:rsidR="003E1290" w:rsidRPr="00CF7AFD" w:rsidRDefault="00BA6153">
      <w:pPr>
        <w:spacing w:line="528" w:lineRule="exact"/>
        <w:ind w:firstLineChars="100" w:firstLine="280"/>
        <w:jc w:val="center"/>
        <w:rPr>
          <w:sz w:val="28"/>
          <w:szCs w:val="28"/>
        </w:rPr>
      </w:pPr>
      <w:r w:rsidRPr="00CF7AFD">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CF7AFD" w:rsidRPr="00CF7AFD" w14:paraId="35E0A09D"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B241B13" w14:textId="77777777" w:rsidR="003E1290" w:rsidRPr="00CF7AFD" w:rsidRDefault="00BA6153">
            <w:pPr>
              <w:widowControl/>
              <w:jc w:val="left"/>
              <w:rPr>
                <w:szCs w:val="21"/>
              </w:rPr>
            </w:pPr>
            <w:r w:rsidRPr="00CF7AFD">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59F91968" w14:textId="77777777" w:rsidR="003E1290" w:rsidRPr="00CF7AFD" w:rsidRDefault="00BA6153">
            <w:pPr>
              <w:widowControl/>
              <w:jc w:val="left"/>
              <w:rPr>
                <w:szCs w:val="21"/>
              </w:rPr>
            </w:pPr>
            <w:r w:rsidRPr="00CF7AFD">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5363BA8B" w14:textId="77777777" w:rsidR="003E1290" w:rsidRPr="00CF7AFD" w:rsidRDefault="00BA6153">
            <w:pPr>
              <w:widowControl/>
              <w:jc w:val="left"/>
              <w:rPr>
                <w:szCs w:val="21"/>
              </w:rPr>
            </w:pPr>
            <w:r w:rsidRPr="00CF7AFD">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57B4F03E" w14:textId="77777777" w:rsidR="003E1290" w:rsidRPr="00CF7AFD" w:rsidRDefault="00BA6153">
            <w:pPr>
              <w:widowControl/>
              <w:jc w:val="left"/>
              <w:rPr>
                <w:szCs w:val="21"/>
              </w:rPr>
            </w:pPr>
            <w:r w:rsidRPr="00CF7AFD">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1C8CCDA8" w14:textId="77777777" w:rsidR="003E1290" w:rsidRPr="00CF7AFD" w:rsidRDefault="00BA6153">
            <w:pPr>
              <w:widowControl/>
              <w:jc w:val="left"/>
              <w:rPr>
                <w:szCs w:val="21"/>
              </w:rPr>
            </w:pPr>
            <w:r w:rsidRPr="00CF7AFD">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483CFD8E" w14:textId="77777777" w:rsidR="003E1290" w:rsidRPr="00CF7AFD" w:rsidRDefault="00BA6153">
            <w:pPr>
              <w:widowControl/>
              <w:jc w:val="left"/>
              <w:rPr>
                <w:szCs w:val="21"/>
              </w:rPr>
            </w:pPr>
            <w:r w:rsidRPr="00CF7AFD">
              <w:rPr>
                <w:rFonts w:hint="eastAsia"/>
                <w:szCs w:val="21"/>
              </w:rPr>
              <w:t>微型</w:t>
            </w:r>
          </w:p>
        </w:tc>
      </w:tr>
      <w:tr w:rsidR="00CF7AFD" w:rsidRPr="00CF7AFD" w14:paraId="28A336DD" w14:textId="77777777">
        <w:trPr>
          <w:trHeight w:val="220"/>
        </w:trPr>
        <w:tc>
          <w:tcPr>
            <w:tcW w:w="1446" w:type="dxa"/>
            <w:tcBorders>
              <w:top w:val="nil"/>
              <w:left w:val="single" w:sz="4" w:space="0" w:color="auto"/>
              <w:bottom w:val="single" w:sz="4" w:space="0" w:color="auto"/>
              <w:right w:val="single" w:sz="4" w:space="0" w:color="auto"/>
            </w:tcBorders>
            <w:vAlign w:val="bottom"/>
          </w:tcPr>
          <w:p w14:paraId="448FA47A" w14:textId="77777777" w:rsidR="003E1290" w:rsidRPr="00CF7AFD" w:rsidRDefault="00BA6153">
            <w:pPr>
              <w:widowControl/>
              <w:jc w:val="center"/>
              <w:rPr>
                <w:szCs w:val="21"/>
              </w:rPr>
            </w:pPr>
            <w:r w:rsidRPr="00CF7AFD">
              <w:rPr>
                <w:rFonts w:hint="eastAsia"/>
                <w:szCs w:val="21"/>
              </w:rPr>
              <w:t>农、林、牧、渔</w:t>
            </w:r>
          </w:p>
        </w:tc>
        <w:tc>
          <w:tcPr>
            <w:tcW w:w="1701" w:type="dxa"/>
            <w:tcBorders>
              <w:top w:val="nil"/>
              <w:left w:val="nil"/>
              <w:bottom w:val="single" w:sz="4" w:space="0" w:color="auto"/>
              <w:right w:val="single" w:sz="4" w:space="0" w:color="auto"/>
            </w:tcBorders>
            <w:vAlign w:val="center"/>
          </w:tcPr>
          <w:p w14:paraId="3A3647D0"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0EFAB8E6"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6F9F7342" w14:textId="77777777" w:rsidR="003E1290" w:rsidRPr="00CF7AFD" w:rsidRDefault="00BA6153">
            <w:pPr>
              <w:widowControl/>
              <w:jc w:val="left"/>
              <w:rPr>
                <w:szCs w:val="21"/>
              </w:rPr>
            </w:pPr>
            <w:r w:rsidRPr="00CF7AFD">
              <w:rPr>
                <w:rFonts w:hint="eastAsia"/>
                <w:szCs w:val="21"/>
              </w:rPr>
              <w:t>500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20000</w:t>
            </w:r>
          </w:p>
        </w:tc>
        <w:tc>
          <w:tcPr>
            <w:tcW w:w="1570" w:type="dxa"/>
            <w:tcBorders>
              <w:top w:val="nil"/>
              <w:left w:val="nil"/>
              <w:bottom w:val="single" w:sz="4" w:space="0" w:color="auto"/>
              <w:right w:val="single" w:sz="4" w:space="0" w:color="auto"/>
            </w:tcBorders>
            <w:vAlign w:val="center"/>
          </w:tcPr>
          <w:p w14:paraId="6B093210" w14:textId="77777777" w:rsidR="003E1290" w:rsidRPr="00CF7AFD" w:rsidRDefault="00BA6153">
            <w:pPr>
              <w:widowControl/>
              <w:jc w:val="left"/>
              <w:rPr>
                <w:szCs w:val="21"/>
              </w:rPr>
            </w:pPr>
            <w:r w:rsidRPr="00CF7AFD">
              <w:rPr>
                <w:rFonts w:hint="eastAsia"/>
                <w:szCs w:val="21"/>
              </w:rPr>
              <w:t>50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500</w:t>
            </w:r>
          </w:p>
        </w:tc>
        <w:tc>
          <w:tcPr>
            <w:tcW w:w="1009" w:type="dxa"/>
            <w:tcBorders>
              <w:top w:val="nil"/>
              <w:left w:val="nil"/>
              <w:bottom w:val="single" w:sz="4" w:space="0" w:color="auto"/>
              <w:right w:val="single" w:sz="4" w:space="0" w:color="auto"/>
            </w:tcBorders>
            <w:vAlign w:val="center"/>
          </w:tcPr>
          <w:p w14:paraId="6352007A"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50</w:t>
            </w:r>
          </w:p>
        </w:tc>
      </w:tr>
      <w:tr w:rsidR="00CF7AFD" w:rsidRPr="00CF7AFD" w14:paraId="5690BA9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605A500" w14:textId="77777777" w:rsidR="003E1290" w:rsidRPr="00CF7AFD" w:rsidRDefault="00BA6153">
            <w:pPr>
              <w:widowControl/>
              <w:jc w:val="center"/>
              <w:rPr>
                <w:szCs w:val="21"/>
              </w:rPr>
            </w:pPr>
            <w:r w:rsidRPr="00CF7AFD">
              <w:rPr>
                <w:rFonts w:hint="eastAsia"/>
                <w:szCs w:val="21"/>
              </w:rPr>
              <w:t>工业</w:t>
            </w:r>
          </w:p>
        </w:tc>
        <w:tc>
          <w:tcPr>
            <w:tcW w:w="1701" w:type="dxa"/>
            <w:tcBorders>
              <w:top w:val="nil"/>
              <w:left w:val="nil"/>
              <w:bottom w:val="single" w:sz="4" w:space="0" w:color="auto"/>
              <w:right w:val="single" w:sz="4" w:space="0" w:color="auto"/>
            </w:tcBorders>
            <w:vAlign w:val="center"/>
          </w:tcPr>
          <w:p w14:paraId="79E91884"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53B4F56E"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05459BF1"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1000</w:t>
            </w:r>
          </w:p>
        </w:tc>
        <w:tc>
          <w:tcPr>
            <w:tcW w:w="1570" w:type="dxa"/>
            <w:tcBorders>
              <w:top w:val="nil"/>
              <w:left w:val="nil"/>
              <w:bottom w:val="single" w:sz="4" w:space="0" w:color="auto"/>
              <w:right w:val="single" w:sz="4" w:space="0" w:color="auto"/>
            </w:tcBorders>
            <w:vAlign w:val="center"/>
          </w:tcPr>
          <w:p w14:paraId="285A19E0" w14:textId="77777777" w:rsidR="003E1290" w:rsidRPr="00CF7AFD" w:rsidRDefault="00BA6153">
            <w:pPr>
              <w:widowControl/>
              <w:jc w:val="left"/>
              <w:rPr>
                <w:szCs w:val="21"/>
              </w:rPr>
            </w:pPr>
            <w:r w:rsidRPr="00CF7AFD">
              <w:rPr>
                <w:rFonts w:hint="eastAsia"/>
                <w:szCs w:val="21"/>
              </w:rPr>
              <w:t>20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009" w:type="dxa"/>
            <w:tcBorders>
              <w:top w:val="nil"/>
              <w:left w:val="nil"/>
              <w:bottom w:val="single" w:sz="4" w:space="0" w:color="auto"/>
              <w:right w:val="single" w:sz="4" w:space="0" w:color="auto"/>
            </w:tcBorders>
            <w:vAlign w:val="center"/>
          </w:tcPr>
          <w:p w14:paraId="669AED57"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20</w:t>
            </w:r>
          </w:p>
        </w:tc>
      </w:tr>
      <w:tr w:rsidR="00CF7AFD" w:rsidRPr="00CF7AFD" w14:paraId="28B695A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82C2B52"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79188398"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4ED9D990"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07ED812B" w14:textId="77777777" w:rsidR="003E1290" w:rsidRPr="00CF7AFD" w:rsidRDefault="00BA6153">
            <w:pPr>
              <w:widowControl/>
              <w:jc w:val="left"/>
              <w:rPr>
                <w:szCs w:val="21"/>
              </w:rPr>
            </w:pPr>
            <w:r w:rsidRPr="00CF7AFD">
              <w:rPr>
                <w:rFonts w:hint="eastAsia"/>
                <w:szCs w:val="21"/>
              </w:rPr>
              <w:t>2000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40000</w:t>
            </w:r>
          </w:p>
        </w:tc>
        <w:tc>
          <w:tcPr>
            <w:tcW w:w="1570" w:type="dxa"/>
            <w:tcBorders>
              <w:top w:val="nil"/>
              <w:left w:val="nil"/>
              <w:bottom w:val="single" w:sz="4" w:space="0" w:color="auto"/>
              <w:right w:val="single" w:sz="4" w:space="0" w:color="auto"/>
            </w:tcBorders>
            <w:vAlign w:val="center"/>
          </w:tcPr>
          <w:p w14:paraId="206F3F92"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w:t>
            </w:r>
          </w:p>
        </w:tc>
        <w:tc>
          <w:tcPr>
            <w:tcW w:w="1009" w:type="dxa"/>
            <w:tcBorders>
              <w:top w:val="nil"/>
              <w:left w:val="nil"/>
              <w:bottom w:val="single" w:sz="4" w:space="0" w:color="auto"/>
              <w:right w:val="single" w:sz="4" w:space="0" w:color="auto"/>
            </w:tcBorders>
            <w:vAlign w:val="center"/>
          </w:tcPr>
          <w:p w14:paraId="198CB5DC"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300</w:t>
            </w:r>
          </w:p>
        </w:tc>
      </w:tr>
      <w:tr w:rsidR="00CF7AFD" w:rsidRPr="00CF7AFD" w14:paraId="3AA062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ADACBCC" w14:textId="77777777" w:rsidR="003E1290" w:rsidRPr="00CF7AFD" w:rsidRDefault="00BA6153">
            <w:pPr>
              <w:widowControl/>
              <w:jc w:val="center"/>
              <w:rPr>
                <w:szCs w:val="21"/>
              </w:rPr>
            </w:pPr>
            <w:r w:rsidRPr="00CF7AFD">
              <w:rPr>
                <w:rFonts w:hint="eastAsia"/>
                <w:szCs w:val="21"/>
              </w:rPr>
              <w:t>建筑业</w:t>
            </w:r>
          </w:p>
        </w:tc>
        <w:tc>
          <w:tcPr>
            <w:tcW w:w="1701" w:type="dxa"/>
            <w:tcBorders>
              <w:top w:val="nil"/>
              <w:left w:val="nil"/>
              <w:bottom w:val="single" w:sz="4" w:space="0" w:color="auto"/>
              <w:right w:val="single" w:sz="4" w:space="0" w:color="auto"/>
            </w:tcBorders>
            <w:vAlign w:val="center"/>
          </w:tcPr>
          <w:p w14:paraId="19990E1D"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467A7279"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3C2CDE42" w14:textId="77777777" w:rsidR="003E1290" w:rsidRPr="00CF7AFD" w:rsidRDefault="00BA6153">
            <w:pPr>
              <w:widowControl/>
              <w:jc w:val="left"/>
              <w:rPr>
                <w:szCs w:val="21"/>
              </w:rPr>
            </w:pPr>
            <w:r w:rsidRPr="00CF7AFD">
              <w:rPr>
                <w:rFonts w:hint="eastAsia"/>
                <w:szCs w:val="21"/>
              </w:rPr>
              <w:t>6000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80000</w:t>
            </w:r>
          </w:p>
        </w:tc>
        <w:tc>
          <w:tcPr>
            <w:tcW w:w="1570" w:type="dxa"/>
            <w:tcBorders>
              <w:top w:val="nil"/>
              <w:left w:val="nil"/>
              <w:bottom w:val="single" w:sz="4" w:space="0" w:color="auto"/>
              <w:right w:val="single" w:sz="4" w:space="0" w:color="auto"/>
            </w:tcBorders>
            <w:vAlign w:val="center"/>
          </w:tcPr>
          <w:p w14:paraId="340C693C"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6000</w:t>
            </w:r>
          </w:p>
        </w:tc>
        <w:tc>
          <w:tcPr>
            <w:tcW w:w="1009" w:type="dxa"/>
            <w:tcBorders>
              <w:top w:val="nil"/>
              <w:left w:val="nil"/>
              <w:bottom w:val="single" w:sz="4" w:space="0" w:color="auto"/>
              <w:right w:val="single" w:sz="4" w:space="0" w:color="auto"/>
            </w:tcBorders>
            <w:vAlign w:val="center"/>
          </w:tcPr>
          <w:p w14:paraId="4408A3E0"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300</w:t>
            </w:r>
          </w:p>
        </w:tc>
      </w:tr>
      <w:tr w:rsidR="00CF7AFD" w:rsidRPr="00CF7AFD" w14:paraId="3DDB54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D4EB277"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7EA23E33" w14:textId="77777777" w:rsidR="003E1290" w:rsidRPr="00CF7AFD" w:rsidRDefault="00BA6153">
            <w:pPr>
              <w:widowControl/>
              <w:jc w:val="left"/>
              <w:rPr>
                <w:szCs w:val="21"/>
              </w:rPr>
            </w:pPr>
            <w:r w:rsidRPr="00CF7AFD">
              <w:rPr>
                <w:rFonts w:hint="eastAsia"/>
                <w:szCs w:val="21"/>
              </w:rPr>
              <w:t>资产总额（</w:t>
            </w:r>
            <w:r w:rsidRPr="00CF7AFD">
              <w:rPr>
                <w:rFonts w:hint="eastAsia"/>
                <w:szCs w:val="21"/>
              </w:rPr>
              <w:t>Z</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54D6306D"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72517EF9" w14:textId="77777777" w:rsidR="003E1290" w:rsidRPr="00CF7AFD" w:rsidRDefault="00BA6153">
            <w:pPr>
              <w:widowControl/>
              <w:jc w:val="left"/>
              <w:rPr>
                <w:szCs w:val="21"/>
              </w:rPr>
            </w:pPr>
            <w:r w:rsidRPr="00CF7AFD">
              <w:rPr>
                <w:rFonts w:hint="eastAsia"/>
                <w:szCs w:val="21"/>
              </w:rPr>
              <w:t>5000</w:t>
            </w:r>
            <w:r w:rsidRPr="00CF7AFD">
              <w:rPr>
                <w:rFonts w:hint="eastAsia"/>
                <w:szCs w:val="21"/>
              </w:rPr>
              <w:t>≤</w:t>
            </w:r>
            <w:r w:rsidRPr="00CF7AFD">
              <w:rPr>
                <w:rFonts w:hint="eastAsia"/>
                <w:szCs w:val="21"/>
              </w:rPr>
              <w:t>Z</w:t>
            </w:r>
            <w:r w:rsidRPr="00CF7AFD">
              <w:rPr>
                <w:rFonts w:hint="eastAsia"/>
                <w:szCs w:val="21"/>
              </w:rPr>
              <w:t>＜</w:t>
            </w:r>
            <w:r w:rsidRPr="00CF7AFD">
              <w:rPr>
                <w:rFonts w:hint="eastAsia"/>
                <w:szCs w:val="21"/>
              </w:rPr>
              <w:t>80000</w:t>
            </w:r>
          </w:p>
        </w:tc>
        <w:tc>
          <w:tcPr>
            <w:tcW w:w="1570" w:type="dxa"/>
            <w:tcBorders>
              <w:top w:val="nil"/>
              <w:left w:val="nil"/>
              <w:bottom w:val="single" w:sz="4" w:space="0" w:color="auto"/>
              <w:right w:val="single" w:sz="4" w:space="0" w:color="auto"/>
            </w:tcBorders>
            <w:vAlign w:val="center"/>
          </w:tcPr>
          <w:p w14:paraId="63CE8617"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Z</w:t>
            </w:r>
            <w:r w:rsidRPr="00CF7AFD">
              <w:rPr>
                <w:rFonts w:hint="eastAsia"/>
                <w:szCs w:val="21"/>
              </w:rPr>
              <w:t>＜</w:t>
            </w:r>
            <w:r w:rsidRPr="00CF7AFD">
              <w:rPr>
                <w:rFonts w:hint="eastAsia"/>
                <w:szCs w:val="21"/>
              </w:rPr>
              <w:t>5000</w:t>
            </w:r>
          </w:p>
        </w:tc>
        <w:tc>
          <w:tcPr>
            <w:tcW w:w="1009" w:type="dxa"/>
            <w:tcBorders>
              <w:top w:val="nil"/>
              <w:left w:val="nil"/>
              <w:bottom w:val="single" w:sz="4" w:space="0" w:color="auto"/>
              <w:right w:val="single" w:sz="4" w:space="0" w:color="auto"/>
            </w:tcBorders>
            <w:vAlign w:val="center"/>
          </w:tcPr>
          <w:p w14:paraId="5508A4D8" w14:textId="77777777" w:rsidR="003E1290" w:rsidRPr="00CF7AFD" w:rsidRDefault="00BA6153">
            <w:pPr>
              <w:widowControl/>
              <w:jc w:val="left"/>
              <w:rPr>
                <w:szCs w:val="21"/>
              </w:rPr>
            </w:pPr>
            <w:r w:rsidRPr="00CF7AFD">
              <w:rPr>
                <w:rFonts w:hint="eastAsia"/>
                <w:szCs w:val="21"/>
              </w:rPr>
              <w:t>Z</w:t>
            </w:r>
            <w:r w:rsidRPr="00CF7AFD">
              <w:rPr>
                <w:rFonts w:hint="eastAsia"/>
                <w:szCs w:val="21"/>
              </w:rPr>
              <w:t>＜</w:t>
            </w:r>
            <w:r w:rsidRPr="00CF7AFD">
              <w:rPr>
                <w:rFonts w:hint="eastAsia"/>
                <w:szCs w:val="21"/>
              </w:rPr>
              <w:t>300</w:t>
            </w:r>
          </w:p>
        </w:tc>
      </w:tr>
      <w:tr w:rsidR="00CF7AFD" w:rsidRPr="00CF7AFD" w14:paraId="5D45957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F7A698A" w14:textId="77777777" w:rsidR="003E1290" w:rsidRPr="00CF7AFD" w:rsidRDefault="00BA6153">
            <w:pPr>
              <w:widowControl/>
              <w:ind w:firstLineChars="150" w:firstLine="315"/>
              <w:rPr>
                <w:szCs w:val="21"/>
              </w:rPr>
            </w:pPr>
            <w:r w:rsidRPr="00CF7AFD">
              <w:rPr>
                <w:rFonts w:hint="eastAsia"/>
                <w:szCs w:val="21"/>
              </w:rPr>
              <w:t>批发业</w:t>
            </w:r>
          </w:p>
        </w:tc>
        <w:tc>
          <w:tcPr>
            <w:tcW w:w="1701" w:type="dxa"/>
            <w:tcBorders>
              <w:top w:val="nil"/>
              <w:left w:val="nil"/>
              <w:bottom w:val="single" w:sz="4" w:space="0" w:color="auto"/>
              <w:right w:val="single" w:sz="4" w:space="0" w:color="auto"/>
            </w:tcBorders>
            <w:vAlign w:val="center"/>
          </w:tcPr>
          <w:p w14:paraId="5E9B7A41"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32608966"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511776CD" w14:textId="77777777" w:rsidR="003E1290" w:rsidRPr="00CF7AFD" w:rsidRDefault="00BA6153">
            <w:pPr>
              <w:widowControl/>
              <w:jc w:val="left"/>
              <w:rPr>
                <w:szCs w:val="21"/>
              </w:rPr>
            </w:pPr>
            <w:r w:rsidRPr="00CF7AFD">
              <w:rPr>
                <w:rFonts w:hint="eastAsia"/>
                <w:szCs w:val="21"/>
              </w:rPr>
              <w:t>20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200</w:t>
            </w:r>
          </w:p>
        </w:tc>
        <w:tc>
          <w:tcPr>
            <w:tcW w:w="1570" w:type="dxa"/>
            <w:tcBorders>
              <w:top w:val="nil"/>
              <w:left w:val="nil"/>
              <w:bottom w:val="single" w:sz="4" w:space="0" w:color="auto"/>
              <w:right w:val="single" w:sz="4" w:space="0" w:color="auto"/>
            </w:tcBorders>
            <w:vAlign w:val="center"/>
          </w:tcPr>
          <w:p w14:paraId="5C9704F9" w14:textId="77777777" w:rsidR="003E1290" w:rsidRPr="00CF7AFD" w:rsidRDefault="00BA6153">
            <w:pPr>
              <w:widowControl/>
              <w:jc w:val="left"/>
              <w:rPr>
                <w:szCs w:val="21"/>
              </w:rPr>
            </w:pPr>
            <w:r w:rsidRPr="00CF7AFD">
              <w:rPr>
                <w:rFonts w:hint="eastAsia"/>
                <w:szCs w:val="21"/>
              </w:rPr>
              <w:t>5</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20</w:t>
            </w:r>
          </w:p>
        </w:tc>
        <w:tc>
          <w:tcPr>
            <w:tcW w:w="1009" w:type="dxa"/>
            <w:tcBorders>
              <w:top w:val="nil"/>
              <w:left w:val="nil"/>
              <w:bottom w:val="single" w:sz="4" w:space="0" w:color="auto"/>
              <w:right w:val="single" w:sz="4" w:space="0" w:color="auto"/>
            </w:tcBorders>
            <w:vAlign w:val="center"/>
          </w:tcPr>
          <w:p w14:paraId="29E3EF3E"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5</w:t>
            </w:r>
          </w:p>
        </w:tc>
      </w:tr>
      <w:tr w:rsidR="00CF7AFD" w:rsidRPr="00CF7AFD" w14:paraId="2E28D5E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2A04FBB"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4B6C92A7"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7AE5F098"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15B58E9F" w14:textId="77777777" w:rsidR="003E1290" w:rsidRPr="00CF7AFD" w:rsidRDefault="00BA6153">
            <w:pPr>
              <w:widowControl/>
              <w:jc w:val="left"/>
              <w:rPr>
                <w:szCs w:val="21"/>
              </w:rPr>
            </w:pPr>
            <w:r w:rsidRPr="00CF7AFD">
              <w:rPr>
                <w:rFonts w:hint="eastAsia"/>
                <w:szCs w:val="21"/>
              </w:rPr>
              <w:t>5000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40000</w:t>
            </w:r>
          </w:p>
        </w:tc>
        <w:tc>
          <w:tcPr>
            <w:tcW w:w="1570" w:type="dxa"/>
            <w:tcBorders>
              <w:top w:val="nil"/>
              <w:left w:val="nil"/>
              <w:bottom w:val="single" w:sz="4" w:space="0" w:color="auto"/>
              <w:right w:val="single" w:sz="4" w:space="0" w:color="auto"/>
            </w:tcBorders>
            <w:vAlign w:val="center"/>
          </w:tcPr>
          <w:p w14:paraId="27F3FD73"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5000</w:t>
            </w:r>
          </w:p>
        </w:tc>
        <w:tc>
          <w:tcPr>
            <w:tcW w:w="1009" w:type="dxa"/>
            <w:tcBorders>
              <w:top w:val="nil"/>
              <w:left w:val="nil"/>
              <w:bottom w:val="single" w:sz="4" w:space="0" w:color="auto"/>
              <w:right w:val="single" w:sz="4" w:space="0" w:color="auto"/>
            </w:tcBorders>
            <w:vAlign w:val="center"/>
          </w:tcPr>
          <w:p w14:paraId="02E87EDF"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1000</w:t>
            </w:r>
          </w:p>
        </w:tc>
      </w:tr>
      <w:tr w:rsidR="00CF7AFD" w:rsidRPr="00CF7AFD" w14:paraId="2D44801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7F0AB5" w14:textId="77777777" w:rsidR="003E1290" w:rsidRPr="00CF7AFD" w:rsidRDefault="00BA6153">
            <w:pPr>
              <w:widowControl/>
              <w:jc w:val="center"/>
              <w:rPr>
                <w:szCs w:val="21"/>
              </w:rPr>
            </w:pPr>
            <w:r w:rsidRPr="00CF7AFD">
              <w:rPr>
                <w:rFonts w:hint="eastAsia"/>
                <w:szCs w:val="21"/>
              </w:rPr>
              <w:t>零售业</w:t>
            </w:r>
          </w:p>
        </w:tc>
        <w:tc>
          <w:tcPr>
            <w:tcW w:w="1701" w:type="dxa"/>
            <w:tcBorders>
              <w:top w:val="nil"/>
              <w:left w:val="nil"/>
              <w:bottom w:val="single" w:sz="4" w:space="0" w:color="auto"/>
              <w:right w:val="single" w:sz="4" w:space="0" w:color="auto"/>
            </w:tcBorders>
            <w:vAlign w:val="center"/>
          </w:tcPr>
          <w:p w14:paraId="5AC13174"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678B558C"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51930F06" w14:textId="77777777" w:rsidR="003E1290" w:rsidRPr="00CF7AFD" w:rsidRDefault="00BA6153">
            <w:pPr>
              <w:widowControl/>
              <w:jc w:val="left"/>
              <w:rPr>
                <w:szCs w:val="21"/>
              </w:rPr>
            </w:pPr>
            <w:r w:rsidRPr="00CF7AFD">
              <w:rPr>
                <w:rFonts w:hint="eastAsia"/>
                <w:szCs w:val="21"/>
              </w:rPr>
              <w:t>50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0A14A0A8"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50</w:t>
            </w:r>
          </w:p>
        </w:tc>
        <w:tc>
          <w:tcPr>
            <w:tcW w:w="1009" w:type="dxa"/>
            <w:tcBorders>
              <w:top w:val="nil"/>
              <w:left w:val="nil"/>
              <w:bottom w:val="single" w:sz="4" w:space="0" w:color="auto"/>
              <w:right w:val="single" w:sz="4" w:space="0" w:color="auto"/>
            </w:tcBorders>
            <w:vAlign w:val="center"/>
          </w:tcPr>
          <w:p w14:paraId="553E2DB6"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77C25FA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27F4CC7"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3FFE013D"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4E5CCB18"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3A412845" w14:textId="77777777" w:rsidR="003E1290" w:rsidRPr="00CF7AFD" w:rsidRDefault="00BA6153">
            <w:pPr>
              <w:widowControl/>
              <w:jc w:val="left"/>
              <w:rPr>
                <w:szCs w:val="21"/>
              </w:rPr>
            </w:pPr>
            <w:r w:rsidRPr="00CF7AFD">
              <w:rPr>
                <w:rFonts w:hint="eastAsia"/>
                <w:szCs w:val="21"/>
              </w:rPr>
              <w:t>500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20000</w:t>
            </w:r>
          </w:p>
        </w:tc>
        <w:tc>
          <w:tcPr>
            <w:tcW w:w="1570" w:type="dxa"/>
            <w:tcBorders>
              <w:top w:val="nil"/>
              <w:left w:val="nil"/>
              <w:bottom w:val="single" w:sz="4" w:space="0" w:color="auto"/>
              <w:right w:val="single" w:sz="4" w:space="0" w:color="auto"/>
            </w:tcBorders>
            <w:vAlign w:val="center"/>
          </w:tcPr>
          <w:p w14:paraId="1C0AB311"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500</w:t>
            </w:r>
          </w:p>
        </w:tc>
        <w:tc>
          <w:tcPr>
            <w:tcW w:w="1009" w:type="dxa"/>
            <w:tcBorders>
              <w:top w:val="nil"/>
              <w:left w:val="nil"/>
              <w:bottom w:val="single" w:sz="4" w:space="0" w:color="auto"/>
              <w:right w:val="single" w:sz="4" w:space="0" w:color="auto"/>
            </w:tcBorders>
            <w:vAlign w:val="center"/>
          </w:tcPr>
          <w:p w14:paraId="61026C4F"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25BB574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B63107" w14:textId="77777777" w:rsidR="003E1290" w:rsidRPr="00CF7AFD" w:rsidRDefault="00BA6153">
            <w:pPr>
              <w:widowControl/>
              <w:jc w:val="center"/>
              <w:rPr>
                <w:szCs w:val="21"/>
              </w:rPr>
            </w:pPr>
            <w:r w:rsidRPr="00CF7AFD">
              <w:rPr>
                <w:rFonts w:hint="eastAsia"/>
                <w:szCs w:val="21"/>
              </w:rPr>
              <w:t>交通运输业</w:t>
            </w:r>
          </w:p>
        </w:tc>
        <w:tc>
          <w:tcPr>
            <w:tcW w:w="1701" w:type="dxa"/>
            <w:tcBorders>
              <w:top w:val="nil"/>
              <w:left w:val="nil"/>
              <w:bottom w:val="single" w:sz="4" w:space="0" w:color="auto"/>
              <w:right w:val="single" w:sz="4" w:space="0" w:color="auto"/>
            </w:tcBorders>
            <w:vAlign w:val="center"/>
          </w:tcPr>
          <w:p w14:paraId="5248566B"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0C2F4B8C"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4ED297D9"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1000</w:t>
            </w:r>
          </w:p>
        </w:tc>
        <w:tc>
          <w:tcPr>
            <w:tcW w:w="1570" w:type="dxa"/>
            <w:tcBorders>
              <w:top w:val="nil"/>
              <w:left w:val="nil"/>
              <w:bottom w:val="single" w:sz="4" w:space="0" w:color="auto"/>
              <w:right w:val="single" w:sz="4" w:space="0" w:color="auto"/>
            </w:tcBorders>
            <w:vAlign w:val="center"/>
          </w:tcPr>
          <w:p w14:paraId="5DD12ACC" w14:textId="77777777" w:rsidR="003E1290" w:rsidRPr="00CF7AFD" w:rsidRDefault="00BA6153">
            <w:pPr>
              <w:widowControl/>
              <w:jc w:val="left"/>
              <w:rPr>
                <w:szCs w:val="21"/>
              </w:rPr>
            </w:pPr>
            <w:r w:rsidRPr="00CF7AFD">
              <w:rPr>
                <w:rFonts w:hint="eastAsia"/>
                <w:szCs w:val="21"/>
              </w:rPr>
              <w:t>20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009" w:type="dxa"/>
            <w:tcBorders>
              <w:top w:val="nil"/>
              <w:left w:val="nil"/>
              <w:bottom w:val="single" w:sz="4" w:space="0" w:color="auto"/>
              <w:right w:val="single" w:sz="4" w:space="0" w:color="auto"/>
            </w:tcBorders>
            <w:vAlign w:val="center"/>
          </w:tcPr>
          <w:p w14:paraId="70D0D3CA"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20</w:t>
            </w:r>
          </w:p>
        </w:tc>
      </w:tr>
      <w:tr w:rsidR="00CF7AFD" w:rsidRPr="00CF7AFD" w14:paraId="550DDED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5A6F8D"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7A0F5527"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58957702"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03DEB87D" w14:textId="77777777" w:rsidR="003E1290" w:rsidRPr="00CF7AFD" w:rsidRDefault="00BA6153">
            <w:pPr>
              <w:widowControl/>
              <w:jc w:val="left"/>
              <w:rPr>
                <w:szCs w:val="21"/>
              </w:rPr>
            </w:pPr>
            <w:r w:rsidRPr="00CF7AFD">
              <w:rPr>
                <w:rFonts w:hint="eastAsia"/>
                <w:szCs w:val="21"/>
              </w:rPr>
              <w:t>3000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30000</w:t>
            </w:r>
          </w:p>
        </w:tc>
        <w:tc>
          <w:tcPr>
            <w:tcW w:w="1570" w:type="dxa"/>
            <w:tcBorders>
              <w:top w:val="nil"/>
              <w:left w:val="nil"/>
              <w:bottom w:val="single" w:sz="4" w:space="0" w:color="auto"/>
              <w:right w:val="single" w:sz="4" w:space="0" w:color="auto"/>
            </w:tcBorders>
            <w:vAlign w:val="center"/>
          </w:tcPr>
          <w:p w14:paraId="7BA8A2ED" w14:textId="77777777" w:rsidR="003E1290" w:rsidRPr="00CF7AFD" w:rsidRDefault="00BA6153">
            <w:pPr>
              <w:widowControl/>
              <w:jc w:val="left"/>
              <w:rPr>
                <w:szCs w:val="21"/>
              </w:rPr>
            </w:pPr>
            <w:r w:rsidRPr="00CF7AFD">
              <w:rPr>
                <w:rFonts w:hint="eastAsia"/>
                <w:szCs w:val="21"/>
              </w:rPr>
              <w:t>200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3000</w:t>
            </w:r>
          </w:p>
        </w:tc>
        <w:tc>
          <w:tcPr>
            <w:tcW w:w="1009" w:type="dxa"/>
            <w:tcBorders>
              <w:top w:val="nil"/>
              <w:left w:val="nil"/>
              <w:bottom w:val="single" w:sz="4" w:space="0" w:color="auto"/>
              <w:right w:val="single" w:sz="4" w:space="0" w:color="auto"/>
            </w:tcBorders>
            <w:vAlign w:val="center"/>
          </w:tcPr>
          <w:p w14:paraId="65A7425F"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200</w:t>
            </w:r>
          </w:p>
        </w:tc>
      </w:tr>
      <w:tr w:rsidR="00CF7AFD" w:rsidRPr="00CF7AFD" w14:paraId="1B9DA07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3DF131" w14:textId="77777777" w:rsidR="003E1290" w:rsidRPr="00CF7AFD" w:rsidRDefault="00BA6153">
            <w:pPr>
              <w:widowControl/>
              <w:jc w:val="center"/>
              <w:rPr>
                <w:szCs w:val="21"/>
              </w:rPr>
            </w:pPr>
            <w:r w:rsidRPr="00CF7AFD">
              <w:rPr>
                <w:rFonts w:hint="eastAsia"/>
                <w:szCs w:val="21"/>
              </w:rPr>
              <w:t>仓储业</w:t>
            </w:r>
          </w:p>
        </w:tc>
        <w:tc>
          <w:tcPr>
            <w:tcW w:w="1701" w:type="dxa"/>
            <w:tcBorders>
              <w:top w:val="nil"/>
              <w:left w:val="nil"/>
              <w:bottom w:val="single" w:sz="4" w:space="0" w:color="auto"/>
              <w:right w:val="single" w:sz="4" w:space="0" w:color="auto"/>
            </w:tcBorders>
            <w:vAlign w:val="center"/>
          </w:tcPr>
          <w:p w14:paraId="572110E2"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923302E"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4836E79F"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200</w:t>
            </w:r>
          </w:p>
        </w:tc>
        <w:tc>
          <w:tcPr>
            <w:tcW w:w="1570" w:type="dxa"/>
            <w:tcBorders>
              <w:top w:val="nil"/>
              <w:left w:val="nil"/>
              <w:bottom w:val="single" w:sz="4" w:space="0" w:color="auto"/>
              <w:right w:val="single" w:sz="4" w:space="0" w:color="auto"/>
            </w:tcBorders>
            <w:vAlign w:val="center"/>
          </w:tcPr>
          <w:p w14:paraId="6AC87004" w14:textId="77777777" w:rsidR="003E1290" w:rsidRPr="00CF7AFD" w:rsidRDefault="00BA6153">
            <w:pPr>
              <w:widowControl/>
              <w:jc w:val="left"/>
              <w:rPr>
                <w:szCs w:val="21"/>
              </w:rPr>
            </w:pPr>
            <w:r w:rsidRPr="00CF7AFD">
              <w:rPr>
                <w:rFonts w:hint="eastAsia"/>
                <w:szCs w:val="21"/>
              </w:rPr>
              <w:t>20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7C32CD36"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20</w:t>
            </w:r>
          </w:p>
        </w:tc>
      </w:tr>
      <w:tr w:rsidR="00CF7AFD" w:rsidRPr="00CF7AFD" w14:paraId="5C20ABC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F24FF63"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7BE669BD"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F55A0E9"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7B4F6681"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30000</w:t>
            </w:r>
          </w:p>
        </w:tc>
        <w:tc>
          <w:tcPr>
            <w:tcW w:w="1570" w:type="dxa"/>
            <w:tcBorders>
              <w:top w:val="nil"/>
              <w:left w:val="nil"/>
              <w:bottom w:val="single" w:sz="4" w:space="0" w:color="auto"/>
              <w:right w:val="single" w:sz="4" w:space="0" w:color="auto"/>
            </w:tcBorders>
            <w:vAlign w:val="center"/>
          </w:tcPr>
          <w:p w14:paraId="460E3E5C"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w:t>
            </w:r>
          </w:p>
        </w:tc>
        <w:tc>
          <w:tcPr>
            <w:tcW w:w="1009" w:type="dxa"/>
            <w:tcBorders>
              <w:top w:val="nil"/>
              <w:left w:val="nil"/>
              <w:bottom w:val="single" w:sz="4" w:space="0" w:color="auto"/>
              <w:right w:val="single" w:sz="4" w:space="0" w:color="auto"/>
            </w:tcBorders>
            <w:vAlign w:val="center"/>
          </w:tcPr>
          <w:p w14:paraId="69AC3D40"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25C6AFC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E125F6" w14:textId="77777777" w:rsidR="003E1290" w:rsidRPr="00CF7AFD" w:rsidRDefault="00BA6153">
            <w:pPr>
              <w:widowControl/>
              <w:jc w:val="center"/>
              <w:rPr>
                <w:szCs w:val="21"/>
              </w:rPr>
            </w:pPr>
            <w:r w:rsidRPr="00CF7AFD">
              <w:rPr>
                <w:rFonts w:hint="eastAsia"/>
                <w:szCs w:val="21"/>
              </w:rPr>
              <w:t>邮政业</w:t>
            </w:r>
          </w:p>
        </w:tc>
        <w:tc>
          <w:tcPr>
            <w:tcW w:w="1701" w:type="dxa"/>
            <w:tcBorders>
              <w:top w:val="nil"/>
              <w:left w:val="nil"/>
              <w:bottom w:val="single" w:sz="4" w:space="0" w:color="auto"/>
              <w:right w:val="single" w:sz="4" w:space="0" w:color="auto"/>
            </w:tcBorders>
            <w:vAlign w:val="center"/>
          </w:tcPr>
          <w:p w14:paraId="446B6429"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63966447"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6E2842E1"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1000</w:t>
            </w:r>
          </w:p>
        </w:tc>
        <w:tc>
          <w:tcPr>
            <w:tcW w:w="1570" w:type="dxa"/>
            <w:tcBorders>
              <w:top w:val="nil"/>
              <w:left w:val="nil"/>
              <w:bottom w:val="single" w:sz="4" w:space="0" w:color="auto"/>
              <w:right w:val="single" w:sz="4" w:space="0" w:color="auto"/>
            </w:tcBorders>
            <w:vAlign w:val="center"/>
          </w:tcPr>
          <w:p w14:paraId="0D03314B" w14:textId="77777777" w:rsidR="003E1290" w:rsidRPr="00CF7AFD" w:rsidRDefault="00BA6153">
            <w:pPr>
              <w:widowControl/>
              <w:jc w:val="left"/>
              <w:rPr>
                <w:szCs w:val="21"/>
              </w:rPr>
            </w:pPr>
            <w:r w:rsidRPr="00CF7AFD">
              <w:rPr>
                <w:rFonts w:hint="eastAsia"/>
                <w:szCs w:val="21"/>
              </w:rPr>
              <w:t>20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009" w:type="dxa"/>
            <w:tcBorders>
              <w:top w:val="nil"/>
              <w:left w:val="nil"/>
              <w:bottom w:val="single" w:sz="4" w:space="0" w:color="auto"/>
              <w:right w:val="single" w:sz="4" w:space="0" w:color="auto"/>
            </w:tcBorders>
            <w:vAlign w:val="center"/>
          </w:tcPr>
          <w:p w14:paraId="4E18E032"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20</w:t>
            </w:r>
          </w:p>
        </w:tc>
      </w:tr>
      <w:tr w:rsidR="00CF7AFD" w:rsidRPr="00CF7AFD" w14:paraId="7BB8559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87C7A8"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3DCEBB33"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62685C1"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6E8DAD1E" w14:textId="77777777" w:rsidR="003E1290" w:rsidRPr="00CF7AFD" w:rsidRDefault="00BA6153">
            <w:pPr>
              <w:widowControl/>
              <w:jc w:val="left"/>
              <w:rPr>
                <w:szCs w:val="21"/>
              </w:rPr>
            </w:pPr>
            <w:r w:rsidRPr="00CF7AFD">
              <w:rPr>
                <w:rFonts w:hint="eastAsia"/>
                <w:szCs w:val="21"/>
              </w:rPr>
              <w:t>2000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30000</w:t>
            </w:r>
          </w:p>
        </w:tc>
        <w:tc>
          <w:tcPr>
            <w:tcW w:w="1570" w:type="dxa"/>
            <w:tcBorders>
              <w:top w:val="nil"/>
              <w:left w:val="nil"/>
              <w:bottom w:val="single" w:sz="4" w:space="0" w:color="auto"/>
              <w:right w:val="single" w:sz="4" w:space="0" w:color="auto"/>
            </w:tcBorders>
            <w:vAlign w:val="center"/>
          </w:tcPr>
          <w:p w14:paraId="0908F265"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w:t>
            </w:r>
          </w:p>
        </w:tc>
        <w:tc>
          <w:tcPr>
            <w:tcW w:w="1009" w:type="dxa"/>
            <w:tcBorders>
              <w:top w:val="nil"/>
              <w:left w:val="nil"/>
              <w:bottom w:val="single" w:sz="4" w:space="0" w:color="auto"/>
              <w:right w:val="single" w:sz="4" w:space="0" w:color="auto"/>
            </w:tcBorders>
            <w:vAlign w:val="center"/>
          </w:tcPr>
          <w:p w14:paraId="546FE4A4"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06E27AD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0A7AB8" w14:textId="77777777" w:rsidR="003E1290" w:rsidRPr="00CF7AFD" w:rsidRDefault="00BA6153">
            <w:pPr>
              <w:widowControl/>
              <w:jc w:val="center"/>
              <w:rPr>
                <w:szCs w:val="21"/>
              </w:rPr>
            </w:pPr>
            <w:r w:rsidRPr="00CF7AFD">
              <w:rPr>
                <w:rFonts w:hint="eastAsia"/>
                <w:szCs w:val="21"/>
              </w:rPr>
              <w:t>住宿业</w:t>
            </w:r>
          </w:p>
        </w:tc>
        <w:tc>
          <w:tcPr>
            <w:tcW w:w="1701" w:type="dxa"/>
            <w:tcBorders>
              <w:top w:val="nil"/>
              <w:left w:val="nil"/>
              <w:bottom w:val="single" w:sz="4" w:space="0" w:color="auto"/>
              <w:right w:val="single" w:sz="4" w:space="0" w:color="auto"/>
            </w:tcBorders>
            <w:vAlign w:val="center"/>
          </w:tcPr>
          <w:p w14:paraId="3E6E3942"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3F624019"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6BCD763F"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6C0A187C"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2F50FB6C"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6DBAAD0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A18CFBB"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0878A9F9"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7A14AD0F"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4EED92B6" w14:textId="77777777" w:rsidR="003E1290" w:rsidRPr="00CF7AFD" w:rsidRDefault="00BA6153">
            <w:pPr>
              <w:widowControl/>
              <w:jc w:val="left"/>
              <w:rPr>
                <w:szCs w:val="21"/>
              </w:rPr>
            </w:pPr>
            <w:r w:rsidRPr="00CF7AFD">
              <w:rPr>
                <w:rFonts w:hint="eastAsia"/>
                <w:szCs w:val="21"/>
              </w:rPr>
              <w:t>2000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10000</w:t>
            </w:r>
          </w:p>
        </w:tc>
        <w:tc>
          <w:tcPr>
            <w:tcW w:w="1570" w:type="dxa"/>
            <w:tcBorders>
              <w:top w:val="nil"/>
              <w:left w:val="nil"/>
              <w:bottom w:val="single" w:sz="4" w:space="0" w:color="auto"/>
              <w:right w:val="single" w:sz="4" w:space="0" w:color="auto"/>
            </w:tcBorders>
            <w:vAlign w:val="center"/>
          </w:tcPr>
          <w:p w14:paraId="1969A5EB"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w:t>
            </w:r>
          </w:p>
        </w:tc>
        <w:tc>
          <w:tcPr>
            <w:tcW w:w="1009" w:type="dxa"/>
            <w:tcBorders>
              <w:top w:val="nil"/>
              <w:left w:val="nil"/>
              <w:bottom w:val="single" w:sz="4" w:space="0" w:color="auto"/>
              <w:right w:val="single" w:sz="4" w:space="0" w:color="auto"/>
            </w:tcBorders>
            <w:vAlign w:val="center"/>
          </w:tcPr>
          <w:p w14:paraId="2DDE7DBE"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5E7C70E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0F93A3" w14:textId="77777777" w:rsidR="003E1290" w:rsidRPr="00CF7AFD" w:rsidRDefault="00BA6153">
            <w:pPr>
              <w:widowControl/>
              <w:jc w:val="center"/>
              <w:rPr>
                <w:szCs w:val="21"/>
              </w:rPr>
            </w:pPr>
            <w:r w:rsidRPr="00CF7AFD">
              <w:rPr>
                <w:rFonts w:hint="eastAsia"/>
                <w:szCs w:val="21"/>
              </w:rPr>
              <w:t>餐饮业</w:t>
            </w:r>
          </w:p>
        </w:tc>
        <w:tc>
          <w:tcPr>
            <w:tcW w:w="1701" w:type="dxa"/>
            <w:tcBorders>
              <w:top w:val="nil"/>
              <w:left w:val="nil"/>
              <w:bottom w:val="single" w:sz="4" w:space="0" w:color="auto"/>
              <w:right w:val="single" w:sz="4" w:space="0" w:color="auto"/>
            </w:tcBorders>
            <w:vAlign w:val="center"/>
          </w:tcPr>
          <w:p w14:paraId="6D3F97BA"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55F8814A"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44852859"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0B2A1D6B"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29B2179D"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3BEFFEA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8967AD8"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43038F87"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445BD580"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708822F0" w14:textId="77777777" w:rsidR="003E1290" w:rsidRPr="00CF7AFD" w:rsidRDefault="00BA6153">
            <w:pPr>
              <w:widowControl/>
              <w:jc w:val="left"/>
              <w:rPr>
                <w:szCs w:val="21"/>
              </w:rPr>
            </w:pPr>
            <w:r w:rsidRPr="00CF7AFD">
              <w:rPr>
                <w:rFonts w:hint="eastAsia"/>
                <w:szCs w:val="21"/>
              </w:rPr>
              <w:t>2000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10000</w:t>
            </w:r>
          </w:p>
        </w:tc>
        <w:tc>
          <w:tcPr>
            <w:tcW w:w="1570" w:type="dxa"/>
            <w:tcBorders>
              <w:top w:val="nil"/>
              <w:left w:val="nil"/>
              <w:bottom w:val="single" w:sz="4" w:space="0" w:color="auto"/>
              <w:right w:val="single" w:sz="4" w:space="0" w:color="auto"/>
            </w:tcBorders>
            <w:vAlign w:val="center"/>
          </w:tcPr>
          <w:p w14:paraId="253ACA9C"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w:t>
            </w:r>
          </w:p>
        </w:tc>
        <w:tc>
          <w:tcPr>
            <w:tcW w:w="1009" w:type="dxa"/>
            <w:tcBorders>
              <w:top w:val="nil"/>
              <w:left w:val="nil"/>
              <w:bottom w:val="single" w:sz="4" w:space="0" w:color="auto"/>
              <w:right w:val="single" w:sz="4" w:space="0" w:color="auto"/>
            </w:tcBorders>
            <w:vAlign w:val="center"/>
          </w:tcPr>
          <w:p w14:paraId="08B0803F"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7910633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E4E4E9" w14:textId="77777777" w:rsidR="003E1290" w:rsidRPr="00CF7AFD" w:rsidRDefault="00BA6153">
            <w:pPr>
              <w:widowControl/>
              <w:jc w:val="center"/>
              <w:rPr>
                <w:szCs w:val="21"/>
              </w:rPr>
            </w:pPr>
            <w:r w:rsidRPr="00CF7AFD">
              <w:rPr>
                <w:rFonts w:hint="eastAsia"/>
                <w:szCs w:val="21"/>
              </w:rPr>
              <w:t>信息传输业</w:t>
            </w:r>
          </w:p>
        </w:tc>
        <w:tc>
          <w:tcPr>
            <w:tcW w:w="1701" w:type="dxa"/>
            <w:tcBorders>
              <w:top w:val="nil"/>
              <w:left w:val="nil"/>
              <w:bottom w:val="single" w:sz="4" w:space="0" w:color="auto"/>
              <w:right w:val="single" w:sz="4" w:space="0" w:color="auto"/>
            </w:tcBorders>
            <w:vAlign w:val="center"/>
          </w:tcPr>
          <w:p w14:paraId="475EC249"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61DAEB49"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73B3797A"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2000</w:t>
            </w:r>
          </w:p>
        </w:tc>
        <w:tc>
          <w:tcPr>
            <w:tcW w:w="1570" w:type="dxa"/>
            <w:tcBorders>
              <w:top w:val="nil"/>
              <w:left w:val="nil"/>
              <w:bottom w:val="single" w:sz="4" w:space="0" w:color="auto"/>
              <w:right w:val="single" w:sz="4" w:space="0" w:color="auto"/>
            </w:tcBorders>
            <w:vAlign w:val="center"/>
          </w:tcPr>
          <w:p w14:paraId="47EAED48"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7A56955B"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5D528CE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D87AEC9"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4B8A51E9"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FDFD1C0"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4FD57BA3"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100000</w:t>
            </w:r>
          </w:p>
        </w:tc>
        <w:tc>
          <w:tcPr>
            <w:tcW w:w="1570" w:type="dxa"/>
            <w:tcBorders>
              <w:top w:val="nil"/>
              <w:left w:val="nil"/>
              <w:bottom w:val="single" w:sz="4" w:space="0" w:color="auto"/>
              <w:right w:val="single" w:sz="4" w:space="0" w:color="auto"/>
            </w:tcBorders>
            <w:vAlign w:val="center"/>
          </w:tcPr>
          <w:p w14:paraId="34FBEB0A"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w:t>
            </w:r>
          </w:p>
        </w:tc>
        <w:tc>
          <w:tcPr>
            <w:tcW w:w="1009" w:type="dxa"/>
            <w:tcBorders>
              <w:top w:val="nil"/>
              <w:left w:val="nil"/>
              <w:bottom w:val="single" w:sz="4" w:space="0" w:color="auto"/>
              <w:right w:val="single" w:sz="4" w:space="0" w:color="auto"/>
            </w:tcBorders>
            <w:vAlign w:val="center"/>
          </w:tcPr>
          <w:p w14:paraId="2E153A04"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5975CE4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36849B1" w14:textId="77777777" w:rsidR="003E1290" w:rsidRPr="00CF7AFD" w:rsidRDefault="00BA6153">
            <w:pPr>
              <w:widowControl/>
              <w:jc w:val="center"/>
              <w:rPr>
                <w:szCs w:val="21"/>
              </w:rPr>
            </w:pPr>
            <w:r w:rsidRPr="00CF7AFD">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2EE26B97"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78731785"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07CA94C6"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6B7544A8"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3EF6FB5B"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24B91D8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425B39"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0E8EFEA0"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3F30AE5A"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6E0C3D58"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10000</w:t>
            </w:r>
          </w:p>
        </w:tc>
        <w:tc>
          <w:tcPr>
            <w:tcW w:w="1570" w:type="dxa"/>
            <w:tcBorders>
              <w:top w:val="nil"/>
              <w:left w:val="nil"/>
              <w:bottom w:val="single" w:sz="4" w:space="0" w:color="auto"/>
              <w:right w:val="single" w:sz="4" w:space="0" w:color="auto"/>
            </w:tcBorders>
            <w:vAlign w:val="center"/>
          </w:tcPr>
          <w:p w14:paraId="4CCF7757" w14:textId="77777777" w:rsidR="003E1290" w:rsidRPr="00CF7AFD" w:rsidRDefault="00BA6153">
            <w:pPr>
              <w:widowControl/>
              <w:jc w:val="left"/>
              <w:rPr>
                <w:szCs w:val="21"/>
              </w:rPr>
            </w:pPr>
            <w:r w:rsidRPr="00CF7AFD">
              <w:rPr>
                <w:rFonts w:hint="eastAsia"/>
                <w:szCs w:val="21"/>
              </w:rPr>
              <w:t>50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w:t>
            </w:r>
          </w:p>
        </w:tc>
        <w:tc>
          <w:tcPr>
            <w:tcW w:w="1009" w:type="dxa"/>
            <w:tcBorders>
              <w:top w:val="nil"/>
              <w:left w:val="nil"/>
              <w:bottom w:val="single" w:sz="4" w:space="0" w:color="auto"/>
              <w:right w:val="single" w:sz="4" w:space="0" w:color="auto"/>
            </w:tcBorders>
            <w:vAlign w:val="center"/>
          </w:tcPr>
          <w:p w14:paraId="693F08B9"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50</w:t>
            </w:r>
          </w:p>
        </w:tc>
      </w:tr>
      <w:tr w:rsidR="00CF7AFD" w:rsidRPr="00CF7AFD" w14:paraId="11C6BA4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6761522" w14:textId="77777777" w:rsidR="003E1290" w:rsidRPr="00CF7AFD" w:rsidRDefault="00BA6153">
            <w:pPr>
              <w:widowControl/>
              <w:jc w:val="center"/>
              <w:rPr>
                <w:szCs w:val="21"/>
              </w:rPr>
            </w:pPr>
            <w:r w:rsidRPr="00CF7AFD">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5965BB92"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C5F3573"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1AA44D30"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200000</w:t>
            </w:r>
          </w:p>
        </w:tc>
        <w:tc>
          <w:tcPr>
            <w:tcW w:w="1570" w:type="dxa"/>
            <w:tcBorders>
              <w:top w:val="nil"/>
              <w:left w:val="nil"/>
              <w:bottom w:val="single" w:sz="4" w:space="0" w:color="auto"/>
              <w:right w:val="single" w:sz="4" w:space="0" w:color="auto"/>
            </w:tcBorders>
            <w:vAlign w:val="center"/>
          </w:tcPr>
          <w:p w14:paraId="3B2BBAF6"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1000</w:t>
            </w:r>
          </w:p>
        </w:tc>
        <w:tc>
          <w:tcPr>
            <w:tcW w:w="1009" w:type="dxa"/>
            <w:tcBorders>
              <w:top w:val="nil"/>
              <w:left w:val="nil"/>
              <w:bottom w:val="single" w:sz="4" w:space="0" w:color="auto"/>
              <w:right w:val="single" w:sz="4" w:space="0" w:color="auto"/>
            </w:tcBorders>
            <w:vAlign w:val="center"/>
          </w:tcPr>
          <w:p w14:paraId="769D8BFF"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100</w:t>
            </w:r>
          </w:p>
        </w:tc>
      </w:tr>
      <w:tr w:rsidR="00CF7AFD" w:rsidRPr="00CF7AFD" w14:paraId="35100EB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E063930"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07EA1020" w14:textId="77777777" w:rsidR="003E1290" w:rsidRPr="00CF7AFD" w:rsidRDefault="00BA6153">
            <w:pPr>
              <w:widowControl/>
              <w:jc w:val="left"/>
              <w:rPr>
                <w:szCs w:val="21"/>
              </w:rPr>
            </w:pPr>
            <w:r w:rsidRPr="00CF7AFD">
              <w:rPr>
                <w:rFonts w:hint="eastAsia"/>
                <w:szCs w:val="21"/>
              </w:rPr>
              <w:t>资产总额（</w:t>
            </w:r>
            <w:r w:rsidRPr="00CF7AFD">
              <w:rPr>
                <w:rFonts w:hint="eastAsia"/>
                <w:szCs w:val="21"/>
              </w:rPr>
              <w:t>Z</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53E23C8F"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482FC8C5" w14:textId="77777777" w:rsidR="003E1290" w:rsidRPr="00CF7AFD" w:rsidRDefault="00BA6153">
            <w:pPr>
              <w:widowControl/>
              <w:jc w:val="left"/>
              <w:rPr>
                <w:szCs w:val="21"/>
              </w:rPr>
            </w:pPr>
            <w:r w:rsidRPr="00CF7AFD">
              <w:rPr>
                <w:rFonts w:hint="eastAsia"/>
                <w:szCs w:val="21"/>
              </w:rPr>
              <w:t>5000</w:t>
            </w:r>
            <w:r w:rsidRPr="00CF7AFD">
              <w:rPr>
                <w:rFonts w:hint="eastAsia"/>
                <w:szCs w:val="21"/>
              </w:rPr>
              <w:t>≤</w:t>
            </w:r>
            <w:r w:rsidRPr="00CF7AFD">
              <w:rPr>
                <w:rFonts w:hint="eastAsia"/>
                <w:szCs w:val="21"/>
              </w:rPr>
              <w:t>Z</w:t>
            </w:r>
            <w:r w:rsidRPr="00CF7AFD">
              <w:rPr>
                <w:rFonts w:hint="eastAsia"/>
                <w:szCs w:val="21"/>
              </w:rPr>
              <w:t>＜</w:t>
            </w:r>
            <w:r w:rsidRPr="00CF7AFD">
              <w:rPr>
                <w:rFonts w:hint="eastAsia"/>
                <w:szCs w:val="21"/>
              </w:rPr>
              <w:t>10000</w:t>
            </w:r>
          </w:p>
        </w:tc>
        <w:tc>
          <w:tcPr>
            <w:tcW w:w="1570" w:type="dxa"/>
            <w:tcBorders>
              <w:top w:val="nil"/>
              <w:left w:val="nil"/>
              <w:bottom w:val="single" w:sz="4" w:space="0" w:color="auto"/>
              <w:right w:val="single" w:sz="4" w:space="0" w:color="auto"/>
            </w:tcBorders>
            <w:vAlign w:val="center"/>
          </w:tcPr>
          <w:p w14:paraId="3303699A" w14:textId="77777777" w:rsidR="003E1290" w:rsidRPr="00CF7AFD" w:rsidRDefault="00BA6153">
            <w:pPr>
              <w:widowControl/>
              <w:jc w:val="left"/>
              <w:rPr>
                <w:szCs w:val="21"/>
              </w:rPr>
            </w:pPr>
            <w:r w:rsidRPr="00CF7AFD">
              <w:rPr>
                <w:rFonts w:hint="eastAsia"/>
                <w:szCs w:val="21"/>
              </w:rPr>
              <w:t>2000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5000</w:t>
            </w:r>
          </w:p>
        </w:tc>
        <w:tc>
          <w:tcPr>
            <w:tcW w:w="1009" w:type="dxa"/>
            <w:tcBorders>
              <w:top w:val="nil"/>
              <w:left w:val="nil"/>
              <w:bottom w:val="single" w:sz="4" w:space="0" w:color="auto"/>
              <w:right w:val="single" w:sz="4" w:space="0" w:color="auto"/>
            </w:tcBorders>
            <w:vAlign w:val="center"/>
          </w:tcPr>
          <w:p w14:paraId="30641DC6"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2000</w:t>
            </w:r>
          </w:p>
        </w:tc>
      </w:tr>
      <w:tr w:rsidR="00CF7AFD" w:rsidRPr="00CF7AFD" w14:paraId="6D7C4C2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C49CE4A" w14:textId="77777777" w:rsidR="003E1290" w:rsidRPr="00CF7AFD" w:rsidRDefault="00BA6153">
            <w:pPr>
              <w:widowControl/>
              <w:jc w:val="center"/>
              <w:rPr>
                <w:szCs w:val="21"/>
              </w:rPr>
            </w:pPr>
            <w:r w:rsidRPr="00CF7AFD">
              <w:rPr>
                <w:rFonts w:hint="eastAsia"/>
                <w:szCs w:val="21"/>
              </w:rPr>
              <w:t>物业管理</w:t>
            </w:r>
          </w:p>
        </w:tc>
        <w:tc>
          <w:tcPr>
            <w:tcW w:w="1701" w:type="dxa"/>
            <w:tcBorders>
              <w:top w:val="nil"/>
              <w:left w:val="nil"/>
              <w:bottom w:val="single" w:sz="4" w:space="0" w:color="auto"/>
              <w:right w:val="single" w:sz="4" w:space="0" w:color="auto"/>
            </w:tcBorders>
            <w:vAlign w:val="center"/>
          </w:tcPr>
          <w:p w14:paraId="2F2F3915"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435042EE"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3DD5FAA2" w14:textId="77777777" w:rsidR="003E1290" w:rsidRPr="00CF7AFD" w:rsidRDefault="00BA6153">
            <w:pPr>
              <w:widowControl/>
              <w:jc w:val="left"/>
              <w:rPr>
                <w:szCs w:val="21"/>
              </w:rPr>
            </w:pPr>
            <w:r w:rsidRPr="00CF7AFD">
              <w:rPr>
                <w:rFonts w:hint="eastAsia"/>
                <w:szCs w:val="21"/>
              </w:rPr>
              <w:t>300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1000</w:t>
            </w:r>
          </w:p>
        </w:tc>
        <w:tc>
          <w:tcPr>
            <w:tcW w:w="1570" w:type="dxa"/>
            <w:tcBorders>
              <w:top w:val="nil"/>
              <w:left w:val="nil"/>
              <w:bottom w:val="single" w:sz="4" w:space="0" w:color="auto"/>
              <w:right w:val="single" w:sz="4" w:space="0" w:color="auto"/>
            </w:tcBorders>
            <w:vAlign w:val="center"/>
          </w:tcPr>
          <w:p w14:paraId="20CF5567"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009" w:type="dxa"/>
            <w:tcBorders>
              <w:top w:val="nil"/>
              <w:left w:val="nil"/>
              <w:bottom w:val="single" w:sz="4" w:space="0" w:color="auto"/>
              <w:right w:val="single" w:sz="4" w:space="0" w:color="auto"/>
            </w:tcBorders>
            <w:vAlign w:val="center"/>
          </w:tcPr>
          <w:p w14:paraId="13BDA207"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100</w:t>
            </w:r>
          </w:p>
        </w:tc>
      </w:tr>
      <w:tr w:rsidR="00CF7AFD" w:rsidRPr="00CF7AFD" w14:paraId="557EB07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64063E0"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338403EE" w14:textId="77777777" w:rsidR="003E1290" w:rsidRPr="00CF7AFD" w:rsidRDefault="00BA6153">
            <w:pPr>
              <w:widowControl/>
              <w:jc w:val="left"/>
              <w:rPr>
                <w:szCs w:val="21"/>
              </w:rPr>
            </w:pPr>
            <w:r w:rsidRPr="00CF7AFD">
              <w:rPr>
                <w:rFonts w:hint="eastAsia"/>
                <w:szCs w:val="21"/>
              </w:rPr>
              <w:t>营业收入（</w:t>
            </w:r>
            <w:r w:rsidRPr="00CF7AFD">
              <w:rPr>
                <w:rFonts w:hint="eastAsia"/>
                <w:szCs w:val="21"/>
              </w:rPr>
              <w:t>Y</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15C8F24F"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0910F95E" w14:textId="77777777" w:rsidR="003E1290" w:rsidRPr="00CF7AFD" w:rsidRDefault="00BA6153">
            <w:pPr>
              <w:widowControl/>
              <w:jc w:val="left"/>
              <w:rPr>
                <w:szCs w:val="21"/>
              </w:rPr>
            </w:pPr>
            <w:r w:rsidRPr="00CF7AFD">
              <w:rPr>
                <w:rFonts w:hint="eastAsia"/>
                <w:szCs w:val="21"/>
              </w:rPr>
              <w:t>1000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5000</w:t>
            </w:r>
          </w:p>
        </w:tc>
        <w:tc>
          <w:tcPr>
            <w:tcW w:w="1570" w:type="dxa"/>
            <w:tcBorders>
              <w:top w:val="nil"/>
              <w:left w:val="nil"/>
              <w:bottom w:val="single" w:sz="4" w:space="0" w:color="auto"/>
              <w:right w:val="single" w:sz="4" w:space="0" w:color="auto"/>
            </w:tcBorders>
            <w:vAlign w:val="center"/>
          </w:tcPr>
          <w:p w14:paraId="7E6A6B1F" w14:textId="77777777" w:rsidR="003E1290" w:rsidRPr="00CF7AFD" w:rsidRDefault="00BA6153">
            <w:pPr>
              <w:widowControl/>
              <w:jc w:val="left"/>
              <w:rPr>
                <w:szCs w:val="21"/>
              </w:rPr>
            </w:pPr>
            <w:r w:rsidRPr="00CF7AFD">
              <w:rPr>
                <w:rFonts w:hint="eastAsia"/>
                <w:szCs w:val="21"/>
              </w:rPr>
              <w:t>500</w:t>
            </w:r>
            <w:r w:rsidRPr="00CF7AFD">
              <w:rPr>
                <w:rFonts w:hint="eastAsia"/>
                <w:szCs w:val="21"/>
              </w:rPr>
              <w:t>≤</w:t>
            </w:r>
            <w:r w:rsidRPr="00CF7AFD">
              <w:rPr>
                <w:rFonts w:hint="eastAsia"/>
                <w:szCs w:val="21"/>
              </w:rPr>
              <w:t>Y</w:t>
            </w:r>
            <w:r w:rsidRPr="00CF7AFD">
              <w:rPr>
                <w:rFonts w:hint="eastAsia"/>
                <w:szCs w:val="21"/>
              </w:rPr>
              <w:t>＜</w:t>
            </w:r>
            <w:r w:rsidRPr="00CF7AFD">
              <w:rPr>
                <w:rFonts w:hint="eastAsia"/>
                <w:szCs w:val="21"/>
              </w:rPr>
              <w:t>1000</w:t>
            </w:r>
          </w:p>
        </w:tc>
        <w:tc>
          <w:tcPr>
            <w:tcW w:w="1009" w:type="dxa"/>
            <w:tcBorders>
              <w:top w:val="nil"/>
              <w:left w:val="nil"/>
              <w:bottom w:val="single" w:sz="4" w:space="0" w:color="auto"/>
              <w:right w:val="single" w:sz="4" w:space="0" w:color="auto"/>
            </w:tcBorders>
            <w:vAlign w:val="center"/>
          </w:tcPr>
          <w:p w14:paraId="5D415564"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500</w:t>
            </w:r>
          </w:p>
        </w:tc>
      </w:tr>
      <w:tr w:rsidR="00CF7AFD" w:rsidRPr="00CF7AFD" w14:paraId="3054E8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C14EE63" w14:textId="77777777" w:rsidR="003E1290" w:rsidRPr="00CF7AFD" w:rsidRDefault="00BA6153">
            <w:pPr>
              <w:widowControl/>
              <w:jc w:val="center"/>
              <w:rPr>
                <w:szCs w:val="21"/>
              </w:rPr>
            </w:pPr>
            <w:r w:rsidRPr="00CF7AFD">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ED85CA0"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37A6A6CE"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53E1218D"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605F5E55"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7588F440"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r w:rsidR="00CF7AFD" w:rsidRPr="00CF7AFD" w14:paraId="12A936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760692" w14:textId="77777777" w:rsidR="003E1290" w:rsidRPr="00CF7AFD" w:rsidRDefault="003E1290">
            <w:pPr>
              <w:widowControl/>
              <w:jc w:val="left"/>
              <w:rPr>
                <w:szCs w:val="21"/>
              </w:rPr>
            </w:pPr>
          </w:p>
        </w:tc>
        <w:tc>
          <w:tcPr>
            <w:tcW w:w="1701" w:type="dxa"/>
            <w:tcBorders>
              <w:top w:val="nil"/>
              <w:left w:val="nil"/>
              <w:bottom w:val="single" w:sz="4" w:space="0" w:color="auto"/>
              <w:right w:val="single" w:sz="4" w:space="0" w:color="auto"/>
            </w:tcBorders>
            <w:vAlign w:val="center"/>
          </w:tcPr>
          <w:p w14:paraId="38766182" w14:textId="77777777" w:rsidR="003E1290" w:rsidRPr="00CF7AFD" w:rsidRDefault="00BA6153">
            <w:pPr>
              <w:widowControl/>
              <w:jc w:val="left"/>
              <w:rPr>
                <w:szCs w:val="21"/>
              </w:rPr>
            </w:pPr>
            <w:r w:rsidRPr="00CF7AFD">
              <w:rPr>
                <w:rFonts w:hint="eastAsia"/>
                <w:szCs w:val="21"/>
              </w:rPr>
              <w:t>资产总额（</w:t>
            </w:r>
            <w:r w:rsidRPr="00CF7AFD">
              <w:rPr>
                <w:rFonts w:hint="eastAsia"/>
                <w:szCs w:val="21"/>
              </w:rPr>
              <w:t>Z</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66BFE6E6" w14:textId="77777777" w:rsidR="003E1290" w:rsidRPr="00CF7AFD" w:rsidRDefault="00BA6153">
            <w:pPr>
              <w:widowControl/>
              <w:jc w:val="left"/>
              <w:rPr>
                <w:szCs w:val="21"/>
              </w:rPr>
            </w:pPr>
            <w:r w:rsidRPr="00CF7AFD">
              <w:rPr>
                <w:rFonts w:hint="eastAsia"/>
                <w:szCs w:val="21"/>
              </w:rPr>
              <w:t>万元</w:t>
            </w:r>
          </w:p>
        </w:tc>
        <w:tc>
          <w:tcPr>
            <w:tcW w:w="1846" w:type="dxa"/>
            <w:tcBorders>
              <w:top w:val="nil"/>
              <w:left w:val="nil"/>
              <w:bottom w:val="single" w:sz="4" w:space="0" w:color="auto"/>
              <w:right w:val="single" w:sz="4" w:space="0" w:color="auto"/>
            </w:tcBorders>
            <w:vAlign w:val="center"/>
          </w:tcPr>
          <w:p w14:paraId="59B13C25" w14:textId="77777777" w:rsidR="003E1290" w:rsidRPr="00CF7AFD" w:rsidRDefault="00BA6153">
            <w:pPr>
              <w:widowControl/>
              <w:jc w:val="left"/>
              <w:rPr>
                <w:szCs w:val="21"/>
              </w:rPr>
            </w:pPr>
            <w:r w:rsidRPr="00CF7AFD">
              <w:rPr>
                <w:rFonts w:hint="eastAsia"/>
                <w:szCs w:val="21"/>
              </w:rPr>
              <w:t>8000</w:t>
            </w:r>
            <w:r w:rsidRPr="00CF7AFD">
              <w:rPr>
                <w:rFonts w:hint="eastAsia"/>
                <w:szCs w:val="21"/>
              </w:rPr>
              <w:t>≤</w:t>
            </w:r>
            <w:r w:rsidRPr="00CF7AFD">
              <w:rPr>
                <w:rFonts w:hint="eastAsia"/>
                <w:szCs w:val="21"/>
              </w:rPr>
              <w:t>Z</w:t>
            </w:r>
            <w:r w:rsidRPr="00CF7AFD">
              <w:rPr>
                <w:rFonts w:hint="eastAsia"/>
                <w:szCs w:val="21"/>
              </w:rPr>
              <w:t>＜</w:t>
            </w:r>
            <w:r w:rsidRPr="00CF7AFD">
              <w:rPr>
                <w:rFonts w:hint="eastAsia"/>
                <w:szCs w:val="21"/>
              </w:rPr>
              <w:t>120000</w:t>
            </w:r>
          </w:p>
        </w:tc>
        <w:tc>
          <w:tcPr>
            <w:tcW w:w="1570" w:type="dxa"/>
            <w:tcBorders>
              <w:top w:val="nil"/>
              <w:left w:val="nil"/>
              <w:bottom w:val="single" w:sz="4" w:space="0" w:color="auto"/>
              <w:right w:val="single" w:sz="4" w:space="0" w:color="auto"/>
            </w:tcBorders>
            <w:vAlign w:val="center"/>
          </w:tcPr>
          <w:p w14:paraId="4F14EFAF"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Z</w:t>
            </w:r>
            <w:r w:rsidRPr="00CF7AFD">
              <w:rPr>
                <w:rFonts w:hint="eastAsia"/>
                <w:szCs w:val="21"/>
              </w:rPr>
              <w:t>＜</w:t>
            </w:r>
            <w:r w:rsidRPr="00CF7AFD">
              <w:rPr>
                <w:rFonts w:hint="eastAsia"/>
                <w:szCs w:val="21"/>
              </w:rPr>
              <w:t>8000</w:t>
            </w:r>
          </w:p>
        </w:tc>
        <w:tc>
          <w:tcPr>
            <w:tcW w:w="1009" w:type="dxa"/>
            <w:tcBorders>
              <w:top w:val="nil"/>
              <w:left w:val="nil"/>
              <w:bottom w:val="single" w:sz="4" w:space="0" w:color="auto"/>
              <w:right w:val="single" w:sz="4" w:space="0" w:color="auto"/>
            </w:tcBorders>
            <w:vAlign w:val="center"/>
          </w:tcPr>
          <w:p w14:paraId="06119ACB" w14:textId="77777777" w:rsidR="003E1290" w:rsidRPr="00CF7AFD" w:rsidRDefault="00BA6153">
            <w:pPr>
              <w:widowControl/>
              <w:jc w:val="left"/>
              <w:rPr>
                <w:szCs w:val="21"/>
              </w:rPr>
            </w:pPr>
            <w:r w:rsidRPr="00CF7AFD">
              <w:rPr>
                <w:rFonts w:hint="eastAsia"/>
                <w:szCs w:val="21"/>
              </w:rPr>
              <w:t>Y</w:t>
            </w:r>
            <w:r w:rsidRPr="00CF7AFD">
              <w:rPr>
                <w:rFonts w:hint="eastAsia"/>
                <w:szCs w:val="21"/>
              </w:rPr>
              <w:t>＜</w:t>
            </w:r>
            <w:r w:rsidRPr="00CF7AFD">
              <w:rPr>
                <w:rFonts w:hint="eastAsia"/>
                <w:szCs w:val="21"/>
              </w:rPr>
              <w:t>100</w:t>
            </w:r>
          </w:p>
        </w:tc>
      </w:tr>
      <w:tr w:rsidR="00CF7AFD" w:rsidRPr="00CF7AFD" w14:paraId="6A46E7C8" w14:textId="77777777">
        <w:trPr>
          <w:trHeight w:val="220"/>
        </w:trPr>
        <w:tc>
          <w:tcPr>
            <w:tcW w:w="1446" w:type="dxa"/>
            <w:tcBorders>
              <w:top w:val="nil"/>
              <w:left w:val="single" w:sz="4" w:space="0" w:color="auto"/>
              <w:bottom w:val="single" w:sz="4" w:space="0" w:color="auto"/>
              <w:right w:val="single" w:sz="4" w:space="0" w:color="auto"/>
            </w:tcBorders>
            <w:vAlign w:val="bottom"/>
          </w:tcPr>
          <w:p w14:paraId="4A0CF6B6" w14:textId="77777777" w:rsidR="003E1290" w:rsidRPr="00CF7AFD" w:rsidRDefault="00BA6153">
            <w:pPr>
              <w:widowControl/>
              <w:jc w:val="center"/>
              <w:rPr>
                <w:szCs w:val="21"/>
              </w:rPr>
            </w:pPr>
            <w:r w:rsidRPr="00CF7AFD">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75D71C34" w14:textId="77777777" w:rsidR="003E1290" w:rsidRPr="00CF7AFD" w:rsidRDefault="00BA6153">
            <w:pPr>
              <w:widowControl/>
              <w:jc w:val="left"/>
              <w:rPr>
                <w:szCs w:val="21"/>
              </w:rPr>
            </w:pPr>
            <w:r w:rsidRPr="00CF7AFD">
              <w:rPr>
                <w:rFonts w:hint="eastAsia"/>
                <w:szCs w:val="21"/>
              </w:rPr>
              <w:t>从业人员（</w:t>
            </w:r>
            <w:r w:rsidRPr="00CF7AFD">
              <w:rPr>
                <w:rFonts w:hint="eastAsia"/>
                <w:szCs w:val="21"/>
              </w:rPr>
              <w:t>X</w:t>
            </w:r>
            <w:r w:rsidRPr="00CF7AFD">
              <w:rPr>
                <w:rFonts w:hint="eastAsia"/>
                <w:szCs w:val="21"/>
              </w:rPr>
              <w:t>）</w:t>
            </w:r>
          </w:p>
        </w:tc>
        <w:tc>
          <w:tcPr>
            <w:tcW w:w="1134" w:type="dxa"/>
            <w:tcBorders>
              <w:top w:val="nil"/>
              <w:left w:val="nil"/>
              <w:bottom w:val="single" w:sz="4" w:space="0" w:color="auto"/>
              <w:right w:val="single" w:sz="4" w:space="0" w:color="auto"/>
            </w:tcBorders>
            <w:vAlign w:val="center"/>
          </w:tcPr>
          <w:p w14:paraId="6C9B5935" w14:textId="77777777" w:rsidR="003E1290" w:rsidRPr="00CF7AFD" w:rsidRDefault="00BA6153">
            <w:pPr>
              <w:widowControl/>
              <w:jc w:val="left"/>
              <w:rPr>
                <w:szCs w:val="21"/>
              </w:rPr>
            </w:pPr>
            <w:r w:rsidRPr="00CF7AFD">
              <w:rPr>
                <w:rFonts w:hint="eastAsia"/>
                <w:szCs w:val="21"/>
              </w:rPr>
              <w:t>人</w:t>
            </w:r>
          </w:p>
        </w:tc>
        <w:tc>
          <w:tcPr>
            <w:tcW w:w="1846" w:type="dxa"/>
            <w:tcBorders>
              <w:top w:val="nil"/>
              <w:left w:val="nil"/>
              <w:bottom w:val="single" w:sz="4" w:space="0" w:color="auto"/>
              <w:right w:val="single" w:sz="4" w:space="0" w:color="auto"/>
            </w:tcBorders>
            <w:vAlign w:val="center"/>
          </w:tcPr>
          <w:p w14:paraId="08AEE572" w14:textId="77777777" w:rsidR="003E1290" w:rsidRPr="00CF7AFD" w:rsidRDefault="00BA6153">
            <w:pPr>
              <w:widowControl/>
              <w:jc w:val="left"/>
              <w:rPr>
                <w:szCs w:val="21"/>
              </w:rPr>
            </w:pPr>
            <w:r w:rsidRPr="00CF7AFD">
              <w:rPr>
                <w:rFonts w:hint="eastAsia"/>
                <w:szCs w:val="21"/>
              </w:rPr>
              <w:t>100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300</w:t>
            </w:r>
          </w:p>
        </w:tc>
        <w:tc>
          <w:tcPr>
            <w:tcW w:w="1570" w:type="dxa"/>
            <w:tcBorders>
              <w:top w:val="nil"/>
              <w:left w:val="nil"/>
              <w:bottom w:val="single" w:sz="4" w:space="0" w:color="auto"/>
              <w:right w:val="single" w:sz="4" w:space="0" w:color="auto"/>
            </w:tcBorders>
            <w:vAlign w:val="center"/>
          </w:tcPr>
          <w:p w14:paraId="684E1A98" w14:textId="77777777" w:rsidR="003E1290" w:rsidRPr="00CF7AFD" w:rsidRDefault="00BA6153">
            <w:pPr>
              <w:widowControl/>
              <w:jc w:val="left"/>
              <w:rPr>
                <w:szCs w:val="21"/>
              </w:rPr>
            </w:pPr>
            <w:r w:rsidRPr="00CF7AFD">
              <w:rPr>
                <w:rFonts w:hint="eastAsia"/>
                <w:szCs w:val="21"/>
              </w:rPr>
              <w:t>10</w:t>
            </w:r>
            <w:r w:rsidRPr="00CF7AFD">
              <w:rPr>
                <w:rFonts w:hint="eastAsia"/>
                <w:szCs w:val="21"/>
              </w:rPr>
              <w:t>≤</w:t>
            </w:r>
            <w:r w:rsidRPr="00CF7AFD">
              <w:rPr>
                <w:rFonts w:hint="eastAsia"/>
                <w:szCs w:val="21"/>
              </w:rPr>
              <w:t>X</w:t>
            </w:r>
            <w:r w:rsidRPr="00CF7AFD">
              <w:rPr>
                <w:rFonts w:hint="eastAsia"/>
                <w:szCs w:val="21"/>
              </w:rPr>
              <w:t>＜</w:t>
            </w:r>
            <w:r w:rsidRPr="00CF7AFD">
              <w:rPr>
                <w:rFonts w:hint="eastAsia"/>
                <w:szCs w:val="21"/>
              </w:rPr>
              <w:t>100</w:t>
            </w:r>
          </w:p>
        </w:tc>
        <w:tc>
          <w:tcPr>
            <w:tcW w:w="1009" w:type="dxa"/>
            <w:tcBorders>
              <w:top w:val="nil"/>
              <w:left w:val="nil"/>
              <w:bottom w:val="single" w:sz="4" w:space="0" w:color="auto"/>
              <w:right w:val="single" w:sz="4" w:space="0" w:color="auto"/>
            </w:tcBorders>
            <w:vAlign w:val="center"/>
          </w:tcPr>
          <w:p w14:paraId="39CFB2BC" w14:textId="77777777" w:rsidR="003E1290" w:rsidRPr="00CF7AFD" w:rsidRDefault="00BA6153">
            <w:pPr>
              <w:widowControl/>
              <w:jc w:val="left"/>
              <w:rPr>
                <w:szCs w:val="21"/>
              </w:rPr>
            </w:pPr>
            <w:r w:rsidRPr="00CF7AFD">
              <w:rPr>
                <w:rFonts w:hint="eastAsia"/>
                <w:szCs w:val="21"/>
              </w:rPr>
              <w:t>X</w:t>
            </w:r>
            <w:r w:rsidRPr="00CF7AFD">
              <w:rPr>
                <w:rFonts w:hint="eastAsia"/>
                <w:szCs w:val="21"/>
              </w:rPr>
              <w:t>＜</w:t>
            </w:r>
            <w:r w:rsidRPr="00CF7AFD">
              <w:rPr>
                <w:rFonts w:hint="eastAsia"/>
                <w:szCs w:val="21"/>
              </w:rPr>
              <w:t>10</w:t>
            </w:r>
          </w:p>
        </w:tc>
      </w:tr>
    </w:tbl>
    <w:p w14:paraId="3C0158BD" w14:textId="77777777" w:rsidR="003E1290" w:rsidRPr="00CF7AFD" w:rsidRDefault="00BA6153">
      <w:pPr>
        <w:spacing w:line="360" w:lineRule="auto"/>
        <w:ind w:firstLineChars="250" w:firstLine="525"/>
        <w:rPr>
          <w:szCs w:val="21"/>
        </w:rPr>
      </w:pPr>
      <w:r w:rsidRPr="00CF7AFD">
        <w:rPr>
          <w:rFonts w:hint="eastAsia"/>
          <w:szCs w:val="21"/>
        </w:rPr>
        <w:t>说明：上述标准参照《关于印发中小企业划型标准规定的通知》（工信部联企业</w:t>
      </w:r>
      <w:r w:rsidRPr="00CF7AFD">
        <w:rPr>
          <w:rFonts w:hint="eastAsia"/>
          <w:szCs w:val="21"/>
        </w:rPr>
        <w:t>[2011]300</w:t>
      </w:r>
      <w:r w:rsidRPr="00CF7AFD">
        <w:rPr>
          <w:rFonts w:hint="eastAsia"/>
          <w:szCs w:val="21"/>
        </w:rPr>
        <w:t>号），大型、中型和小型企业须同时满足所列指标的下限，否则下划一档；微型企业只须满足所列指标中的一项即可。</w:t>
      </w:r>
    </w:p>
    <w:p w14:paraId="70DC7ADB" w14:textId="77777777" w:rsidR="003E1290" w:rsidRPr="00CF7AFD" w:rsidRDefault="00BA6153">
      <w:pPr>
        <w:spacing w:line="360" w:lineRule="auto"/>
        <w:rPr>
          <w:sz w:val="28"/>
          <w:szCs w:val="28"/>
        </w:rPr>
      </w:pPr>
      <w:r w:rsidRPr="00CF7AFD">
        <w:rPr>
          <w:szCs w:val="21"/>
        </w:rPr>
        <w:br w:type="page"/>
      </w:r>
      <w:r w:rsidRPr="00CF7AFD">
        <w:rPr>
          <w:rFonts w:hint="eastAsia"/>
          <w:sz w:val="28"/>
          <w:szCs w:val="28"/>
        </w:rPr>
        <w:lastRenderedPageBreak/>
        <w:t>附件</w:t>
      </w:r>
      <w:r w:rsidRPr="00CF7AFD">
        <w:rPr>
          <w:rFonts w:hint="eastAsia"/>
          <w:sz w:val="28"/>
          <w:szCs w:val="28"/>
        </w:rPr>
        <w:t>2</w:t>
      </w:r>
      <w:r w:rsidRPr="00CF7AFD">
        <w:rPr>
          <w:rFonts w:hint="eastAsia"/>
          <w:sz w:val="28"/>
          <w:szCs w:val="28"/>
        </w:rPr>
        <w:t>：</w:t>
      </w:r>
    </w:p>
    <w:p w14:paraId="2B77FB95" w14:textId="77777777" w:rsidR="003E1290" w:rsidRPr="00CF7AFD" w:rsidRDefault="00BA6153">
      <w:pPr>
        <w:spacing w:line="360" w:lineRule="auto"/>
        <w:rPr>
          <w:szCs w:val="21"/>
        </w:rPr>
        <w:sectPr w:rsidR="003E1290" w:rsidRPr="00CF7AFD">
          <w:headerReference w:type="default" r:id="rId18"/>
          <w:footerReference w:type="first" r:id="rId19"/>
          <w:pgSz w:w="11906" w:h="16838"/>
          <w:pgMar w:top="851" w:right="1133" w:bottom="1246" w:left="1418" w:header="851" w:footer="797" w:gutter="0"/>
          <w:cols w:space="720"/>
          <w:docGrid w:linePitch="312"/>
        </w:sectPr>
      </w:pPr>
      <w:r w:rsidRPr="00CF7AFD">
        <w:rPr>
          <w:rFonts w:ascii="宋体" w:hAnsi="宋体" w:cs="宋体"/>
          <w:noProof/>
          <w:position w:val="-335"/>
          <w:sz w:val="20"/>
          <w:szCs w:val="20"/>
        </w:rPr>
        <w:drawing>
          <wp:anchor distT="0" distB="0" distL="114300" distR="114300" simplePos="0" relativeHeight="251657728" behindDoc="0" locked="0" layoutInCell="1" allowOverlap="1" wp14:anchorId="4825244D" wp14:editId="53EE71BE">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p>
    <w:p w14:paraId="4ADA1E14"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bookmarkStart w:id="17" w:name="_Toc203754373"/>
      <w:bookmarkEnd w:id="13"/>
      <w:bookmarkEnd w:id="14"/>
      <w:r w:rsidRPr="00CF7AFD">
        <w:rPr>
          <w:rFonts w:ascii="Times New Roman" w:hAnsi="Times New Roman" w:cs="Times New Roman"/>
          <w:sz w:val="32"/>
          <w:szCs w:val="32"/>
        </w:rPr>
        <w:lastRenderedPageBreak/>
        <w:t>第三章</w:t>
      </w:r>
      <w:r w:rsidRPr="00CF7AFD">
        <w:rPr>
          <w:rFonts w:ascii="Times New Roman" w:hAnsi="Times New Roman" w:cs="Times New Roman"/>
          <w:sz w:val="32"/>
          <w:szCs w:val="32"/>
        </w:rPr>
        <w:t xml:space="preserve">  </w:t>
      </w:r>
      <w:r w:rsidRPr="00CF7AFD">
        <w:rPr>
          <w:rFonts w:ascii="Times New Roman" w:hAnsi="Times New Roman" w:cs="Times New Roman"/>
          <w:sz w:val="32"/>
          <w:szCs w:val="32"/>
        </w:rPr>
        <w:t>供应商须知</w:t>
      </w:r>
      <w:bookmarkStart w:id="18" w:name="_Toc254970667"/>
      <w:bookmarkStart w:id="19" w:name="_Toc254970526"/>
      <w:bookmarkEnd w:id="17"/>
    </w:p>
    <w:p w14:paraId="043203FE" w14:textId="77777777" w:rsidR="003E1290" w:rsidRPr="00CF7AFD" w:rsidRDefault="00BA6153">
      <w:pPr>
        <w:pStyle w:val="2"/>
        <w:spacing w:before="40" w:after="40"/>
        <w:jc w:val="center"/>
        <w:rPr>
          <w:rFonts w:ascii="Times New Roman" w:eastAsia="宋体" w:hAnsi="Times New Roman"/>
          <w:sz w:val="24"/>
          <w:szCs w:val="24"/>
        </w:rPr>
      </w:pPr>
      <w:r w:rsidRPr="00CF7AFD">
        <w:rPr>
          <w:rFonts w:ascii="Times New Roman" w:eastAsia="宋体" w:hAnsi="Times New Roman"/>
          <w:sz w:val="24"/>
          <w:szCs w:val="24"/>
        </w:rPr>
        <w:t>供应商须知前附表</w:t>
      </w:r>
      <w:bookmarkStart w:id="20" w:name="_投标人须知前附表"/>
      <w:bookmarkStart w:id="21" w:name="_Hlk19088833"/>
      <w:bookmarkEnd w:id="18"/>
      <w:bookmarkEnd w:id="19"/>
      <w:bookmarkEnd w:id="2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CF7AFD" w:rsidRPr="00CF7AFD" w14:paraId="1DD4E9B0"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07396B98" w14:textId="77777777" w:rsidR="003E1290" w:rsidRPr="00CF7AFD" w:rsidRDefault="00BA6153">
            <w:pPr>
              <w:jc w:val="center"/>
              <w:rPr>
                <w:b/>
                <w:szCs w:val="21"/>
              </w:rPr>
            </w:pPr>
            <w:r w:rsidRPr="00CF7AFD">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196D146A" w14:textId="77777777" w:rsidR="003E1290" w:rsidRPr="00CF7AFD" w:rsidRDefault="00BA6153">
            <w:pPr>
              <w:jc w:val="center"/>
              <w:rPr>
                <w:b/>
                <w:szCs w:val="21"/>
              </w:rPr>
            </w:pPr>
            <w:r w:rsidRPr="00CF7AFD">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A69C402" w14:textId="77777777" w:rsidR="003E1290" w:rsidRPr="00CF7AFD" w:rsidRDefault="00BA6153">
            <w:pPr>
              <w:jc w:val="center"/>
              <w:rPr>
                <w:b/>
                <w:szCs w:val="21"/>
              </w:rPr>
            </w:pPr>
            <w:r w:rsidRPr="00CF7AFD">
              <w:rPr>
                <w:b/>
                <w:szCs w:val="21"/>
              </w:rPr>
              <w:t>内容、要求</w:t>
            </w:r>
          </w:p>
        </w:tc>
      </w:tr>
      <w:tr w:rsidR="00CF7AFD" w:rsidRPr="00CF7AFD" w14:paraId="2D8D02D2"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0F22B02E" w14:textId="77777777" w:rsidR="003E1290" w:rsidRPr="00CF7AFD" w:rsidRDefault="00BA6153">
            <w:pPr>
              <w:spacing w:line="300" w:lineRule="exact"/>
              <w:jc w:val="center"/>
              <w:rPr>
                <w:b/>
                <w:szCs w:val="21"/>
              </w:rPr>
            </w:pPr>
            <w:r w:rsidRPr="00CF7AFD">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6E490F9" w14:textId="77777777" w:rsidR="003E1290" w:rsidRPr="00CF7AFD" w:rsidRDefault="00BA6153">
            <w:pPr>
              <w:spacing w:line="300" w:lineRule="exact"/>
              <w:jc w:val="center"/>
              <w:rPr>
                <w:szCs w:val="21"/>
              </w:rPr>
            </w:pPr>
            <w:r w:rsidRPr="00CF7AFD">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126A41C" w14:textId="024AA651" w:rsidR="003E1290" w:rsidRPr="00CF7AFD" w:rsidRDefault="00BA6153">
            <w:pPr>
              <w:spacing w:line="300" w:lineRule="exact"/>
              <w:jc w:val="left"/>
              <w:rPr>
                <w:szCs w:val="21"/>
              </w:rPr>
            </w:pPr>
            <w:r w:rsidRPr="00CF7AFD">
              <w:rPr>
                <w:szCs w:val="21"/>
              </w:rPr>
              <w:t>项目名称：</w:t>
            </w:r>
            <w:r w:rsidR="00CF6005" w:rsidRPr="00CF7AFD">
              <w:rPr>
                <w:rFonts w:hint="eastAsia"/>
                <w:szCs w:val="21"/>
              </w:rPr>
              <w:t>2025</w:t>
            </w:r>
            <w:r w:rsidR="00CF6005" w:rsidRPr="00CF7AFD">
              <w:rPr>
                <w:rFonts w:hint="eastAsia"/>
                <w:szCs w:val="21"/>
              </w:rPr>
              <w:t>年品牌推广落地活动服务采购</w:t>
            </w:r>
          </w:p>
          <w:p w14:paraId="171A92C2" w14:textId="30C10808" w:rsidR="003E1290" w:rsidRPr="00CF7AFD" w:rsidRDefault="00BA6153">
            <w:pPr>
              <w:spacing w:line="300" w:lineRule="exact"/>
              <w:jc w:val="left"/>
              <w:rPr>
                <w:szCs w:val="21"/>
              </w:rPr>
            </w:pPr>
            <w:r w:rsidRPr="00CF7AFD">
              <w:rPr>
                <w:szCs w:val="21"/>
              </w:rPr>
              <w:t>项目编号：</w:t>
            </w:r>
            <w:r w:rsidR="005B1FA8" w:rsidRPr="00CF7AFD">
              <w:rPr>
                <w:szCs w:val="21"/>
              </w:rPr>
              <w:t>GXZC2025-C3-002269-JDZB</w:t>
            </w:r>
          </w:p>
          <w:p w14:paraId="16312B31" w14:textId="38C2B701" w:rsidR="003E1290" w:rsidRPr="00CF7AFD" w:rsidRDefault="00BA6153">
            <w:pPr>
              <w:spacing w:line="300" w:lineRule="exact"/>
              <w:jc w:val="left"/>
              <w:rPr>
                <w:szCs w:val="21"/>
              </w:rPr>
            </w:pPr>
            <w:r w:rsidRPr="00CF7AFD">
              <w:rPr>
                <w:rFonts w:hint="eastAsia"/>
                <w:szCs w:val="21"/>
              </w:rPr>
              <w:t>采购计划号：</w:t>
            </w:r>
            <w:r w:rsidR="005B1FA8" w:rsidRPr="00CF7AFD">
              <w:rPr>
                <w:rFonts w:hint="eastAsia"/>
                <w:szCs w:val="21"/>
              </w:rPr>
              <w:t>广西政采</w:t>
            </w:r>
            <w:r w:rsidR="005B1FA8" w:rsidRPr="00CF7AFD">
              <w:rPr>
                <w:rFonts w:hint="eastAsia"/>
                <w:szCs w:val="21"/>
              </w:rPr>
              <w:t>[2025]14882</w:t>
            </w:r>
            <w:r w:rsidR="005B1FA8" w:rsidRPr="00CF7AFD">
              <w:rPr>
                <w:rFonts w:hint="eastAsia"/>
                <w:szCs w:val="21"/>
              </w:rPr>
              <w:t>号</w:t>
            </w:r>
          </w:p>
        </w:tc>
      </w:tr>
      <w:tr w:rsidR="00CF7AFD" w:rsidRPr="00CF7AFD" w14:paraId="38838185"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66180B0B" w14:textId="77777777" w:rsidR="003E1290" w:rsidRPr="00CF7AFD" w:rsidRDefault="00BA6153">
            <w:pPr>
              <w:spacing w:line="300" w:lineRule="exact"/>
              <w:jc w:val="center"/>
              <w:rPr>
                <w:b/>
                <w:szCs w:val="21"/>
              </w:rPr>
            </w:pPr>
            <w:r w:rsidRPr="00CF7AFD">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0384CE33" w14:textId="77777777" w:rsidR="003E1290" w:rsidRPr="00CF7AFD" w:rsidRDefault="00BA6153">
            <w:pPr>
              <w:spacing w:line="300" w:lineRule="exact"/>
              <w:jc w:val="center"/>
              <w:rPr>
                <w:szCs w:val="21"/>
                <w:lang w:val="zh-CN"/>
              </w:rPr>
            </w:pPr>
            <w:r w:rsidRPr="00CF7AFD">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5E89E51C" w14:textId="77777777" w:rsidR="003E1290" w:rsidRPr="00CF7AFD" w:rsidRDefault="00BA6153">
            <w:pPr>
              <w:spacing w:line="300" w:lineRule="exact"/>
              <w:jc w:val="left"/>
              <w:rPr>
                <w:szCs w:val="21"/>
              </w:rPr>
            </w:pPr>
            <w:r w:rsidRPr="00CF7AFD">
              <w:rPr>
                <w:rFonts w:hint="eastAsia"/>
                <w:szCs w:val="21"/>
              </w:rPr>
              <w:t>竞争性磋商。</w:t>
            </w:r>
          </w:p>
        </w:tc>
      </w:tr>
      <w:tr w:rsidR="00CF7AFD" w:rsidRPr="00CF7AFD" w14:paraId="0BF5A857" w14:textId="77777777">
        <w:tc>
          <w:tcPr>
            <w:tcW w:w="737" w:type="dxa"/>
            <w:tcBorders>
              <w:top w:val="single" w:sz="4" w:space="0" w:color="auto"/>
              <w:left w:val="single" w:sz="4" w:space="0" w:color="auto"/>
              <w:bottom w:val="single" w:sz="4" w:space="0" w:color="auto"/>
              <w:right w:val="single" w:sz="4" w:space="0" w:color="auto"/>
            </w:tcBorders>
            <w:vAlign w:val="center"/>
          </w:tcPr>
          <w:p w14:paraId="73630786" w14:textId="77777777" w:rsidR="00463A78" w:rsidRPr="00CF7AFD" w:rsidRDefault="00463A78" w:rsidP="00463A78">
            <w:pPr>
              <w:spacing w:line="300" w:lineRule="exact"/>
              <w:jc w:val="center"/>
              <w:rPr>
                <w:b/>
                <w:szCs w:val="21"/>
              </w:rPr>
            </w:pPr>
            <w:r w:rsidRPr="00CF7AFD">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4A150D78" w14:textId="72C273AD" w:rsidR="00463A78" w:rsidRPr="00CF7AFD" w:rsidRDefault="00463A78" w:rsidP="00463A78">
            <w:pPr>
              <w:spacing w:line="300" w:lineRule="exact"/>
              <w:jc w:val="center"/>
              <w:rPr>
                <w:szCs w:val="21"/>
                <w:lang w:val="zh-CN"/>
              </w:rPr>
            </w:pPr>
            <w:r w:rsidRPr="00CF7AFD">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32B28DFA" w14:textId="77777777" w:rsidR="00463A78" w:rsidRPr="00CF7AFD" w:rsidRDefault="00463A78" w:rsidP="00463A78">
            <w:pPr>
              <w:spacing w:line="300" w:lineRule="exact"/>
              <w:jc w:val="left"/>
              <w:rPr>
                <w:szCs w:val="21"/>
              </w:rPr>
            </w:pPr>
            <w:r w:rsidRPr="00CF7AFD">
              <w:rPr>
                <w:rFonts w:hint="eastAsia"/>
                <w:szCs w:val="21"/>
              </w:rPr>
              <w:t>本项目专门面向中小微企业采购。</w:t>
            </w:r>
          </w:p>
          <w:p w14:paraId="0FB5FBD8" w14:textId="06FD6FAA" w:rsidR="00463A78" w:rsidRPr="00CF7AFD" w:rsidRDefault="00463A78" w:rsidP="00463A78">
            <w:pPr>
              <w:spacing w:line="300" w:lineRule="exact"/>
              <w:jc w:val="left"/>
              <w:rPr>
                <w:szCs w:val="21"/>
              </w:rPr>
            </w:pPr>
            <w:r w:rsidRPr="00CF7AFD">
              <w:rPr>
                <w:rFonts w:hint="eastAsia"/>
                <w:szCs w:val="21"/>
              </w:rPr>
              <w:t>供应商提供《中小企业声明函》中填报采购文件标明所属行业的标的物应均为中型或小型或微型企业。</w:t>
            </w:r>
          </w:p>
        </w:tc>
      </w:tr>
      <w:tr w:rsidR="00CF7AFD" w:rsidRPr="00CF7AFD" w14:paraId="35BC08D2" w14:textId="77777777">
        <w:tc>
          <w:tcPr>
            <w:tcW w:w="737" w:type="dxa"/>
            <w:tcBorders>
              <w:top w:val="single" w:sz="4" w:space="0" w:color="auto"/>
              <w:left w:val="single" w:sz="4" w:space="0" w:color="auto"/>
              <w:bottom w:val="single" w:sz="4" w:space="0" w:color="auto"/>
              <w:right w:val="single" w:sz="4" w:space="0" w:color="auto"/>
            </w:tcBorders>
            <w:vAlign w:val="center"/>
          </w:tcPr>
          <w:p w14:paraId="589D9DA1" w14:textId="77777777" w:rsidR="003E1290" w:rsidRPr="00CF7AFD" w:rsidRDefault="00BA6153">
            <w:pPr>
              <w:spacing w:line="300" w:lineRule="exact"/>
              <w:jc w:val="center"/>
              <w:rPr>
                <w:b/>
                <w:szCs w:val="21"/>
              </w:rPr>
            </w:pPr>
            <w:r w:rsidRPr="00CF7AFD">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14C7B573" w14:textId="77777777" w:rsidR="003E1290" w:rsidRPr="00CF7AFD" w:rsidRDefault="00BA6153">
            <w:pPr>
              <w:spacing w:line="300" w:lineRule="exact"/>
              <w:jc w:val="center"/>
              <w:rPr>
                <w:szCs w:val="21"/>
              </w:rPr>
            </w:pPr>
            <w:r w:rsidRPr="00CF7AFD">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0203E8B" w14:textId="77777777" w:rsidR="003E1290" w:rsidRPr="00CF7AFD" w:rsidRDefault="00BA6153">
            <w:pPr>
              <w:spacing w:line="300" w:lineRule="exact"/>
              <w:jc w:val="left"/>
              <w:rPr>
                <w:szCs w:val="21"/>
              </w:rPr>
            </w:pPr>
            <w:r w:rsidRPr="00CF7AFD">
              <w:rPr>
                <w:rFonts w:hint="eastAsia"/>
                <w:szCs w:val="21"/>
              </w:rPr>
              <w:t>详</w:t>
            </w:r>
            <w:r w:rsidRPr="00CF7AFD">
              <w:rPr>
                <w:szCs w:val="21"/>
              </w:rPr>
              <w:t>见</w:t>
            </w:r>
            <w:r w:rsidRPr="00CF7AFD">
              <w:rPr>
                <w:rFonts w:hint="eastAsia"/>
                <w:szCs w:val="21"/>
              </w:rPr>
              <w:t>磋商</w:t>
            </w:r>
            <w:r w:rsidRPr="00CF7AFD">
              <w:rPr>
                <w:szCs w:val="21"/>
              </w:rPr>
              <w:t>公告</w:t>
            </w:r>
            <w:r w:rsidRPr="00CF7AFD">
              <w:rPr>
                <w:rFonts w:hint="eastAsia"/>
                <w:szCs w:val="21"/>
              </w:rPr>
              <w:t>。</w:t>
            </w:r>
          </w:p>
        </w:tc>
      </w:tr>
      <w:tr w:rsidR="00CF7AFD" w:rsidRPr="00CF7AFD" w14:paraId="225EDF97" w14:textId="77777777">
        <w:trPr>
          <w:trHeight w:val="606"/>
        </w:trPr>
        <w:tc>
          <w:tcPr>
            <w:tcW w:w="737" w:type="dxa"/>
            <w:tcBorders>
              <w:top w:val="single" w:sz="4" w:space="0" w:color="auto"/>
              <w:left w:val="single" w:sz="4" w:space="0" w:color="auto"/>
              <w:right w:val="single" w:sz="4" w:space="0" w:color="auto"/>
            </w:tcBorders>
            <w:vAlign w:val="center"/>
          </w:tcPr>
          <w:p w14:paraId="3C6CF915" w14:textId="77777777" w:rsidR="003E1290" w:rsidRPr="00CF7AFD" w:rsidRDefault="00BA6153">
            <w:pPr>
              <w:spacing w:line="300" w:lineRule="exact"/>
              <w:jc w:val="center"/>
              <w:rPr>
                <w:b/>
                <w:szCs w:val="21"/>
              </w:rPr>
            </w:pPr>
            <w:bookmarkStart w:id="22" w:name="_Hlk85555568"/>
            <w:r w:rsidRPr="00CF7AFD">
              <w:rPr>
                <w:b/>
                <w:szCs w:val="21"/>
              </w:rPr>
              <w:t>1.5.3</w:t>
            </w:r>
          </w:p>
        </w:tc>
        <w:tc>
          <w:tcPr>
            <w:tcW w:w="1248" w:type="dxa"/>
            <w:tcBorders>
              <w:top w:val="single" w:sz="4" w:space="0" w:color="auto"/>
              <w:left w:val="single" w:sz="4" w:space="0" w:color="auto"/>
              <w:right w:val="single" w:sz="4" w:space="0" w:color="auto"/>
            </w:tcBorders>
            <w:vAlign w:val="center"/>
          </w:tcPr>
          <w:p w14:paraId="42F83132" w14:textId="77777777" w:rsidR="003E1290" w:rsidRPr="00CF7AFD" w:rsidRDefault="00BA6153">
            <w:pPr>
              <w:spacing w:line="300" w:lineRule="exact"/>
              <w:jc w:val="center"/>
              <w:rPr>
                <w:szCs w:val="21"/>
              </w:rPr>
            </w:pPr>
            <w:r w:rsidRPr="00CF7AFD">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79B11BB6" w14:textId="77777777" w:rsidR="003E1290" w:rsidRPr="00CF7AFD" w:rsidRDefault="00BA6153">
            <w:pPr>
              <w:spacing w:line="300" w:lineRule="exact"/>
              <w:jc w:val="left"/>
              <w:rPr>
                <w:szCs w:val="21"/>
              </w:rPr>
            </w:pPr>
            <w:r w:rsidRPr="00CF7AFD">
              <w:rPr>
                <w:rFonts w:hint="eastAsia"/>
                <w:szCs w:val="21"/>
              </w:rPr>
              <w:t>是否接受联合体详见磋商公告</w:t>
            </w:r>
          </w:p>
        </w:tc>
      </w:tr>
      <w:bookmarkEnd w:id="22"/>
      <w:tr w:rsidR="00CF7AFD" w:rsidRPr="00CF7AFD" w14:paraId="64F93766" w14:textId="77777777">
        <w:tc>
          <w:tcPr>
            <w:tcW w:w="737" w:type="dxa"/>
            <w:tcBorders>
              <w:top w:val="single" w:sz="4" w:space="0" w:color="auto"/>
              <w:left w:val="single" w:sz="4" w:space="0" w:color="auto"/>
              <w:bottom w:val="single" w:sz="4" w:space="0" w:color="auto"/>
              <w:right w:val="single" w:sz="4" w:space="0" w:color="auto"/>
            </w:tcBorders>
            <w:vAlign w:val="center"/>
          </w:tcPr>
          <w:p w14:paraId="46908454" w14:textId="77777777" w:rsidR="00DD4868" w:rsidRPr="00CF7AFD" w:rsidRDefault="00DD4868" w:rsidP="00DD4868">
            <w:pPr>
              <w:spacing w:line="300" w:lineRule="exact"/>
              <w:jc w:val="center"/>
              <w:rPr>
                <w:b/>
                <w:szCs w:val="21"/>
              </w:rPr>
            </w:pPr>
            <w:r w:rsidRPr="00CF7AFD">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644E7F66" w14:textId="67B82280" w:rsidR="00DD4868" w:rsidRPr="00CF7AFD" w:rsidRDefault="00DD4868" w:rsidP="00DD4868">
            <w:pPr>
              <w:spacing w:line="300" w:lineRule="exact"/>
              <w:jc w:val="center"/>
              <w:rPr>
                <w:szCs w:val="21"/>
              </w:rPr>
            </w:pPr>
            <w:r w:rsidRPr="00CF7AFD">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2838363" w14:textId="7A8FFC1D" w:rsidR="00DD4868" w:rsidRPr="00CF7AFD" w:rsidRDefault="00DD4868" w:rsidP="00DD4868">
            <w:pPr>
              <w:pStyle w:val="a8"/>
              <w:rPr>
                <w:szCs w:val="21"/>
              </w:rPr>
            </w:pPr>
            <w:r w:rsidRPr="00CF7AFD">
              <w:rPr>
                <w:rFonts w:hint="eastAsia"/>
                <w:szCs w:val="21"/>
              </w:rPr>
              <w:t>不组织</w:t>
            </w:r>
          </w:p>
        </w:tc>
      </w:tr>
      <w:tr w:rsidR="00CF7AFD" w:rsidRPr="00CF7AFD" w14:paraId="33C37B94"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20511EC2" w14:textId="77777777" w:rsidR="00DD4868" w:rsidRPr="00CF7AFD" w:rsidRDefault="00DD4868" w:rsidP="00DD4868">
            <w:pPr>
              <w:spacing w:line="300" w:lineRule="exact"/>
              <w:jc w:val="center"/>
              <w:rPr>
                <w:b/>
                <w:szCs w:val="21"/>
              </w:rPr>
            </w:pPr>
            <w:r w:rsidRPr="00CF7AFD">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5B66E61B" w14:textId="0CCA9900" w:rsidR="00DD4868" w:rsidRPr="00CF7AFD" w:rsidRDefault="00DD4868" w:rsidP="00DD4868">
            <w:pPr>
              <w:spacing w:line="300" w:lineRule="exact"/>
              <w:jc w:val="center"/>
              <w:rPr>
                <w:szCs w:val="21"/>
              </w:rPr>
            </w:pPr>
            <w:r w:rsidRPr="00CF7AFD">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0DF7C56" w14:textId="17B6DD97" w:rsidR="00DD4868" w:rsidRPr="00CF7AFD" w:rsidRDefault="00DD4868" w:rsidP="00DD4868">
            <w:pPr>
              <w:spacing w:line="300" w:lineRule="exact"/>
              <w:jc w:val="left"/>
              <w:rPr>
                <w:szCs w:val="21"/>
              </w:rPr>
            </w:pPr>
            <w:r w:rsidRPr="00CF7AFD">
              <w:rPr>
                <w:rFonts w:hint="eastAsia"/>
                <w:szCs w:val="21"/>
              </w:rPr>
              <w:t>不允许分包</w:t>
            </w:r>
          </w:p>
        </w:tc>
      </w:tr>
      <w:tr w:rsidR="00CF7AFD" w:rsidRPr="00CF7AFD" w14:paraId="39BBEC75" w14:textId="77777777">
        <w:tc>
          <w:tcPr>
            <w:tcW w:w="737" w:type="dxa"/>
            <w:tcBorders>
              <w:top w:val="single" w:sz="4" w:space="0" w:color="auto"/>
              <w:left w:val="single" w:sz="4" w:space="0" w:color="auto"/>
              <w:bottom w:val="single" w:sz="4" w:space="0" w:color="auto"/>
              <w:right w:val="single" w:sz="4" w:space="0" w:color="auto"/>
            </w:tcBorders>
            <w:vAlign w:val="center"/>
          </w:tcPr>
          <w:p w14:paraId="23C224F2" w14:textId="77777777" w:rsidR="003E1290" w:rsidRPr="00CF7AFD" w:rsidRDefault="00BA6153">
            <w:pPr>
              <w:spacing w:line="300" w:lineRule="exact"/>
              <w:jc w:val="center"/>
              <w:rPr>
                <w:b/>
                <w:szCs w:val="21"/>
              </w:rPr>
            </w:pPr>
            <w:r w:rsidRPr="00CF7AFD">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5F043085" w14:textId="77777777" w:rsidR="003E1290" w:rsidRPr="00CF7AFD" w:rsidRDefault="00BA6153">
            <w:pPr>
              <w:spacing w:line="300" w:lineRule="exact"/>
              <w:jc w:val="center"/>
              <w:rPr>
                <w:szCs w:val="21"/>
              </w:rPr>
            </w:pPr>
            <w:r w:rsidRPr="00CF7AFD">
              <w:rPr>
                <w:rFonts w:hint="eastAsia"/>
                <w:szCs w:val="21"/>
              </w:rPr>
              <w:t>采购文件</w:t>
            </w:r>
            <w:r w:rsidRPr="00CF7AFD">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F8F03A8" w14:textId="77777777" w:rsidR="003E1290" w:rsidRPr="00CF7AFD" w:rsidRDefault="00BA6153">
            <w:pPr>
              <w:spacing w:line="300" w:lineRule="exact"/>
              <w:jc w:val="left"/>
              <w:rPr>
                <w:szCs w:val="21"/>
              </w:rPr>
            </w:pPr>
            <w:r w:rsidRPr="00CF7AFD">
              <w:rPr>
                <w:szCs w:val="21"/>
              </w:rPr>
              <w:t>在</w:t>
            </w:r>
            <w:r w:rsidRPr="00CF7AFD">
              <w:rPr>
                <w:rFonts w:hint="eastAsia"/>
                <w:szCs w:val="21"/>
              </w:rPr>
              <w:t>磋商</w:t>
            </w:r>
            <w:r w:rsidRPr="00CF7AFD">
              <w:rPr>
                <w:szCs w:val="21"/>
              </w:rPr>
              <w:t>公告发布媒介发布</w:t>
            </w:r>
            <w:r w:rsidRPr="00CF7AFD">
              <w:rPr>
                <w:rFonts w:hint="eastAsia"/>
                <w:szCs w:val="21"/>
              </w:rPr>
              <w:t>。</w:t>
            </w:r>
          </w:p>
        </w:tc>
      </w:tr>
      <w:tr w:rsidR="00CF7AFD" w:rsidRPr="00CF7AFD" w14:paraId="3C6609C6"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5114618D" w14:textId="77777777" w:rsidR="003E1290" w:rsidRPr="00CF7AFD" w:rsidRDefault="00BA6153">
            <w:pPr>
              <w:spacing w:line="300" w:lineRule="exact"/>
              <w:jc w:val="center"/>
              <w:rPr>
                <w:b/>
                <w:szCs w:val="21"/>
              </w:rPr>
            </w:pPr>
            <w:r w:rsidRPr="00CF7AFD">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3F216838" w14:textId="77777777" w:rsidR="003E1290" w:rsidRPr="00CF7AFD" w:rsidRDefault="00BA6153">
            <w:pPr>
              <w:spacing w:line="300" w:lineRule="exact"/>
              <w:jc w:val="center"/>
              <w:rPr>
                <w:szCs w:val="21"/>
              </w:rPr>
            </w:pPr>
            <w:r w:rsidRPr="00CF7AFD">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9CE11A7" w14:textId="77777777" w:rsidR="003E1290" w:rsidRPr="00CF7AFD" w:rsidRDefault="00BA6153">
            <w:pPr>
              <w:spacing w:line="300" w:lineRule="exact"/>
              <w:jc w:val="left"/>
              <w:rPr>
                <w:szCs w:val="21"/>
              </w:rPr>
            </w:pPr>
            <w:r w:rsidRPr="00CF7AFD">
              <w:rPr>
                <w:szCs w:val="21"/>
              </w:rPr>
              <w:t>澄清、修改文件</w:t>
            </w:r>
            <w:r w:rsidRPr="00CF7AFD">
              <w:rPr>
                <w:rFonts w:hint="eastAsia"/>
                <w:szCs w:val="21"/>
              </w:rPr>
              <w:t>自磋商</w:t>
            </w:r>
            <w:r w:rsidRPr="00CF7AFD">
              <w:rPr>
                <w:szCs w:val="21"/>
              </w:rPr>
              <w:t>公告发布媒</w:t>
            </w:r>
            <w:r w:rsidRPr="00CF7AFD">
              <w:rPr>
                <w:rFonts w:hint="eastAsia"/>
                <w:szCs w:val="21"/>
              </w:rPr>
              <w:t>体</w:t>
            </w:r>
            <w:r w:rsidRPr="00CF7AFD">
              <w:rPr>
                <w:szCs w:val="21"/>
              </w:rPr>
              <w:t>发布之日起，视为供应商已收到该澄清、修改。供应商未及时关注</w:t>
            </w:r>
            <w:r w:rsidRPr="00CF7AFD">
              <w:rPr>
                <w:rFonts w:hint="eastAsia"/>
                <w:szCs w:val="21"/>
              </w:rPr>
              <w:t>磋商</w:t>
            </w:r>
            <w:r w:rsidRPr="00CF7AFD">
              <w:rPr>
                <w:szCs w:val="21"/>
              </w:rPr>
              <w:t>公告发布媒</w:t>
            </w:r>
            <w:r w:rsidRPr="00CF7AFD">
              <w:rPr>
                <w:rFonts w:hint="eastAsia"/>
                <w:szCs w:val="21"/>
              </w:rPr>
              <w:t>体</w:t>
            </w:r>
            <w:r w:rsidRPr="00CF7AFD">
              <w:rPr>
                <w:szCs w:val="21"/>
              </w:rPr>
              <w:t>造成的损失，由供应商自行负责。</w:t>
            </w:r>
          </w:p>
        </w:tc>
      </w:tr>
      <w:tr w:rsidR="00CF7AFD" w:rsidRPr="00CF7AFD" w14:paraId="040A3AD4"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0F537BC7" w14:textId="77777777" w:rsidR="003E1290" w:rsidRPr="00CF7AFD" w:rsidRDefault="00BA6153">
            <w:pPr>
              <w:spacing w:line="300" w:lineRule="exact"/>
              <w:jc w:val="center"/>
              <w:rPr>
                <w:b/>
                <w:szCs w:val="21"/>
              </w:rPr>
            </w:pPr>
            <w:r w:rsidRPr="00CF7AFD">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612E39DF" w14:textId="77777777" w:rsidR="003E1290" w:rsidRPr="00CF7AFD" w:rsidRDefault="00BA6153">
            <w:pPr>
              <w:spacing w:line="300" w:lineRule="exact"/>
              <w:jc w:val="center"/>
              <w:rPr>
                <w:szCs w:val="21"/>
              </w:rPr>
            </w:pPr>
            <w:r w:rsidRPr="00CF7AFD">
              <w:rPr>
                <w:rFonts w:hint="eastAsia"/>
                <w:szCs w:val="21"/>
              </w:rPr>
              <w:t>响应</w:t>
            </w:r>
            <w:r w:rsidRPr="00CF7AFD">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1E70156A" w14:textId="77777777" w:rsidR="003E1290" w:rsidRPr="00CF7AFD" w:rsidRDefault="00BA6153">
            <w:pPr>
              <w:spacing w:line="300" w:lineRule="exact"/>
              <w:jc w:val="left"/>
              <w:rPr>
                <w:szCs w:val="21"/>
              </w:rPr>
            </w:pPr>
            <w:r w:rsidRPr="00CF7AFD">
              <w:rPr>
                <w:szCs w:val="21"/>
              </w:rPr>
              <w:t>响应截止之日起</w:t>
            </w:r>
            <w:r w:rsidRPr="00CF7AFD">
              <w:rPr>
                <w:szCs w:val="21"/>
              </w:rPr>
              <w:t>90</w:t>
            </w:r>
            <w:r w:rsidRPr="00CF7AFD">
              <w:rPr>
                <w:szCs w:val="21"/>
              </w:rPr>
              <w:t>天。</w:t>
            </w:r>
          </w:p>
        </w:tc>
      </w:tr>
      <w:tr w:rsidR="00CF7AFD" w:rsidRPr="00CF7AFD" w14:paraId="0A44202C" w14:textId="77777777">
        <w:tc>
          <w:tcPr>
            <w:tcW w:w="737" w:type="dxa"/>
            <w:tcBorders>
              <w:top w:val="single" w:sz="4" w:space="0" w:color="auto"/>
              <w:left w:val="single" w:sz="4" w:space="0" w:color="auto"/>
              <w:bottom w:val="single" w:sz="4" w:space="0" w:color="auto"/>
              <w:right w:val="single" w:sz="4" w:space="0" w:color="auto"/>
            </w:tcBorders>
            <w:vAlign w:val="center"/>
          </w:tcPr>
          <w:p w14:paraId="7A45DF53" w14:textId="77777777" w:rsidR="00DD4868" w:rsidRPr="00CF7AFD" w:rsidRDefault="00DD4868" w:rsidP="00DD4868">
            <w:pPr>
              <w:spacing w:line="300" w:lineRule="exact"/>
              <w:jc w:val="center"/>
              <w:rPr>
                <w:b/>
                <w:szCs w:val="21"/>
              </w:rPr>
            </w:pPr>
            <w:r w:rsidRPr="00CF7AFD">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5B0AF3B9" w14:textId="363D3A00" w:rsidR="00DD4868" w:rsidRPr="00CF7AFD" w:rsidRDefault="00DD4868" w:rsidP="00DD4868">
            <w:pPr>
              <w:spacing w:line="300" w:lineRule="exact"/>
              <w:jc w:val="center"/>
              <w:rPr>
                <w:szCs w:val="21"/>
              </w:rPr>
            </w:pPr>
            <w:r w:rsidRPr="00CF7AFD">
              <w:rPr>
                <w:rFonts w:hint="eastAsia"/>
                <w:szCs w:val="21"/>
              </w:rPr>
              <w:t>响应</w:t>
            </w:r>
            <w:r w:rsidRPr="00CF7AFD">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63A82EAB" w14:textId="7101D5C5" w:rsidR="00DD4868" w:rsidRPr="00CF7AFD" w:rsidRDefault="00DD4868" w:rsidP="00DD4868">
            <w:pPr>
              <w:spacing w:line="312" w:lineRule="auto"/>
              <w:jc w:val="left"/>
              <w:rPr>
                <w:kern w:val="0"/>
                <w:szCs w:val="21"/>
              </w:rPr>
            </w:pPr>
            <w:r w:rsidRPr="00CF7AFD">
              <w:rPr>
                <w:rFonts w:hint="eastAsia"/>
                <w:szCs w:val="21"/>
              </w:rPr>
              <w:t>响应</w:t>
            </w:r>
            <w:r w:rsidRPr="00CF7AFD">
              <w:rPr>
                <w:szCs w:val="21"/>
              </w:rPr>
              <w:t>保证</w:t>
            </w:r>
            <w:r w:rsidRPr="00CF7AFD">
              <w:rPr>
                <w:rFonts w:hint="eastAsia"/>
                <w:szCs w:val="21"/>
              </w:rPr>
              <w:t>金金额：人民币</w:t>
            </w:r>
            <w:r w:rsidR="00222EF5" w:rsidRPr="00CF7AFD">
              <w:rPr>
                <w:rFonts w:hint="eastAsia"/>
                <w:szCs w:val="21"/>
              </w:rPr>
              <w:t>贰万贰仟伍佰</w:t>
            </w:r>
            <w:r w:rsidRPr="00CF7AFD">
              <w:rPr>
                <w:rFonts w:hint="eastAsia"/>
                <w:szCs w:val="21"/>
              </w:rPr>
              <w:t>元整（</w:t>
            </w:r>
            <w:r w:rsidRPr="00CF7AFD">
              <w:rPr>
                <w:szCs w:val="21"/>
              </w:rPr>
              <w:t>¥</w:t>
            </w:r>
            <w:r w:rsidR="00222EF5" w:rsidRPr="00CF7AFD">
              <w:rPr>
                <w:szCs w:val="21"/>
              </w:rPr>
              <w:t>22</w:t>
            </w:r>
            <w:r w:rsidRPr="00CF7AFD">
              <w:rPr>
                <w:szCs w:val="21"/>
              </w:rPr>
              <w:t>,</w:t>
            </w:r>
            <w:r w:rsidR="00222EF5" w:rsidRPr="00CF7AFD">
              <w:rPr>
                <w:szCs w:val="21"/>
              </w:rPr>
              <w:t>5</w:t>
            </w:r>
            <w:r w:rsidRPr="00CF7AFD">
              <w:rPr>
                <w:szCs w:val="21"/>
              </w:rPr>
              <w:t>00.00</w:t>
            </w:r>
            <w:r w:rsidRPr="00CF7AFD">
              <w:rPr>
                <w:rFonts w:hint="eastAsia"/>
                <w:szCs w:val="21"/>
              </w:rPr>
              <w:t>）。</w:t>
            </w:r>
          </w:p>
          <w:p w14:paraId="461341B8" w14:textId="77777777" w:rsidR="00DD4868" w:rsidRPr="00CF7AFD" w:rsidRDefault="00DD4868" w:rsidP="00DD4868">
            <w:pPr>
              <w:spacing w:line="300" w:lineRule="exact"/>
              <w:jc w:val="left"/>
              <w:rPr>
                <w:szCs w:val="21"/>
              </w:rPr>
            </w:pPr>
            <w:r w:rsidRPr="00CF7AFD">
              <w:rPr>
                <w:rFonts w:hint="eastAsia"/>
                <w:szCs w:val="21"/>
              </w:rPr>
              <w:t>1</w:t>
            </w:r>
            <w:r w:rsidRPr="00CF7AFD">
              <w:rPr>
                <w:rFonts w:hint="eastAsia"/>
                <w:szCs w:val="21"/>
              </w:rPr>
              <w:t>、缴纳方式一：</w:t>
            </w:r>
          </w:p>
          <w:p w14:paraId="6BCD0363" w14:textId="486B0C56" w:rsidR="00DD4868" w:rsidRPr="00CF7AFD" w:rsidRDefault="00DD4868" w:rsidP="00DD4868">
            <w:pPr>
              <w:spacing w:line="300" w:lineRule="exact"/>
              <w:jc w:val="left"/>
              <w:rPr>
                <w:szCs w:val="21"/>
              </w:rPr>
            </w:pPr>
            <w:r w:rsidRPr="00CF7AFD">
              <w:rPr>
                <w:rFonts w:ascii="宋体" w:hAnsi="宋体" w:hint="eastAsia"/>
                <w:szCs w:val="21"/>
              </w:rPr>
              <w:t>（1）</w:t>
            </w:r>
            <w:r w:rsidRPr="00CF7AFD">
              <w:rPr>
                <w:szCs w:val="21"/>
              </w:rPr>
              <w:t>供应商应于</w:t>
            </w:r>
            <w:r w:rsidR="00644011" w:rsidRPr="00CF7AFD">
              <w:rPr>
                <w:rFonts w:hint="eastAsia"/>
                <w:szCs w:val="21"/>
              </w:rPr>
              <w:t>响应截止时间</w:t>
            </w:r>
            <w:r w:rsidRPr="00CF7AFD">
              <w:rPr>
                <w:szCs w:val="21"/>
              </w:rPr>
              <w:t>前将</w:t>
            </w:r>
            <w:r w:rsidR="00644011" w:rsidRPr="00CF7AFD">
              <w:rPr>
                <w:szCs w:val="21"/>
              </w:rPr>
              <w:t>响应保证金</w:t>
            </w:r>
            <w:r w:rsidRPr="00CF7AFD">
              <w:rPr>
                <w:szCs w:val="21"/>
              </w:rPr>
              <w:t>以电汇、转账形式从供应商账户一次性足额</w:t>
            </w:r>
            <w:r w:rsidRPr="00CF7AFD">
              <w:rPr>
                <w:rFonts w:hint="eastAsia"/>
                <w:szCs w:val="21"/>
              </w:rPr>
              <w:t>缴</w:t>
            </w:r>
            <w:r w:rsidRPr="00CF7AFD">
              <w:rPr>
                <w:szCs w:val="21"/>
              </w:rPr>
              <w:t>纳至本项目对应的专用虚拟账号，所交纳的</w:t>
            </w:r>
            <w:r w:rsidR="00644011" w:rsidRPr="00CF7AFD">
              <w:rPr>
                <w:szCs w:val="21"/>
              </w:rPr>
              <w:t>响应保证金</w:t>
            </w:r>
            <w:r w:rsidRPr="00CF7AFD">
              <w:rPr>
                <w:szCs w:val="21"/>
              </w:rPr>
              <w:t>仅限当次项目有效，不得重复替代使用。本项目</w:t>
            </w:r>
            <w:r w:rsidR="00644011" w:rsidRPr="00CF7AFD">
              <w:rPr>
                <w:szCs w:val="21"/>
              </w:rPr>
              <w:t>响应保证金</w:t>
            </w:r>
            <w:r w:rsidRPr="00CF7AFD">
              <w:rPr>
                <w:rFonts w:hint="eastAsia"/>
                <w:szCs w:val="21"/>
              </w:rPr>
              <w:t>缴</w:t>
            </w:r>
            <w:r w:rsidRPr="00CF7AFD">
              <w:rPr>
                <w:szCs w:val="21"/>
              </w:rPr>
              <w:t>纳专用虚拟账号信息</w:t>
            </w:r>
            <w:r w:rsidRPr="00CF7AFD">
              <w:rPr>
                <w:rFonts w:hint="eastAsia"/>
                <w:szCs w:val="21"/>
              </w:rPr>
              <w:t>如下：</w:t>
            </w:r>
          </w:p>
          <w:p w14:paraId="1D0E5089" w14:textId="77777777" w:rsidR="00222EF5" w:rsidRPr="00CF7AFD" w:rsidRDefault="00222EF5" w:rsidP="00222EF5">
            <w:pPr>
              <w:spacing w:line="300" w:lineRule="exact"/>
              <w:jc w:val="left"/>
              <w:rPr>
                <w:szCs w:val="21"/>
              </w:rPr>
            </w:pPr>
            <w:r w:rsidRPr="00CF7AFD">
              <w:rPr>
                <w:rFonts w:hint="eastAsia"/>
                <w:szCs w:val="21"/>
              </w:rPr>
              <w:t>开户银行：平安银行南宁分行营业部</w:t>
            </w:r>
          </w:p>
          <w:p w14:paraId="49345C2E" w14:textId="77777777" w:rsidR="00222EF5" w:rsidRPr="00CF7AFD" w:rsidRDefault="00222EF5" w:rsidP="00222EF5">
            <w:pPr>
              <w:spacing w:line="300" w:lineRule="exact"/>
              <w:jc w:val="left"/>
              <w:rPr>
                <w:szCs w:val="21"/>
              </w:rPr>
            </w:pPr>
            <w:r w:rsidRPr="00CF7AFD">
              <w:rPr>
                <w:rFonts w:hint="eastAsia"/>
                <w:szCs w:val="21"/>
              </w:rPr>
              <w:t>开户名称：广西机电设备招标有限公司</w:t>
            </w:r>
          </w:p>
          <w:p w14:paraId="3AF792BA" w14:textId="78C12454" w:rsidR="00DD4868" w:rsidRPr="00CF7AFD" w:rsidRDefault="00222EF5" w:rsidP="00222EF5">
            <w:pPr>
              <w:spacing w:line="300" w:lineRule="exact"/>
              <w:jc w:val="left"/>
              <w:rPr>
                <w:szCs w:val="21"/>
              </w:rPr>
            </w:pPr>
            <w:r w:rsidRPr="00CF7AFD">
              <w:rPr>
                <w:rFonts w:hint="eastAsia"/>
                <w:szCs w:val="21"/>
              </w:rPr>
              <w:t>开户账户：</w:t>
            </w:r>
            <w:r w:rsidRPr="00CF7AFD">
              <w:rPr>
                <w:rFonts w:hint="eastAsia"/>
                <w:szCs w:val="21"/>
              </w:rPr>
              <w:t>30210485932847</w:t>
            </w:r>
          </w:p>
          <w:p w14:paraId="06471C49" w14:textId="2E0174D2" w:rsidR="00DD4868" w:rsidRPr="00CF7AFD" w:rsidRDefault="00DD4868" w:rsidP="00DD4868">
            <w:pPr>
              <w:spacing w:line="300" w:lineRule="exact"/>
              <w:jc w:val="left"/>
              <w:rPr>
                <w:szCs w:val="21"/>
              </w:rPr>
            </w:pPr>
            <w:r w:rsidRPr="00CF7AFD">
              <w:rPr>
                <w:rFonts w:ascii="宋体" w:hAnsi="宋体" w:hint="eastAsia"/>
                <w:szCs w:val="21"/>
              </w:rPr>
              <w:t>（2）</w:t>
            </w:r>
            <w:r w:rsidRPr="00CF7AFD">
              <w:rPr>
                <w:rFonts w:hint="eastAsia"/>
                <w:szCs w:val="21"/>
              </w:rPr>
              <w:t>响应</w:t>
            </w:r>
            <w:r w:rsidRPr="00CF7AFD">
              <w:rPr>
                <w:szCs w:val="21"/>
              </w:rPr>
              <w:t>保证金币种应与</w:t>
            </w:r>
            <w:r w:rsidRPr="00CF7AFD">
              <w:rPr>
                <w:rFonts w:hint="eastAsia"/>
                <w:szCs w:val="21"/>
              </w:rPr>
              <w:t>响应</w:t>
            </w:r>
            <w:r w:rsidRPr="00CF7AFD">
              <w:rPr>
                <w:szCs w:val="21"/>
              </w:rPr>
              <w:t>报价币种相同。</w:t>
            </w:r>
            <w:r w:rsidR="00644011" w:rsidRPr="00CF7AFD">
              <w:rPr>
                <w:rFonts w:hint="eastAsia"/>
                <w:szCs w:val="21"/>
              </w:rPr>
              <w:t>响应保证金</w:t>
            </w:r>
            <w:r w:rsidRPr="00CF7AFD">
              <w:rPr>
                <w:rFonts w:hint="eastAsia"/>
                <w:szCs w:val="21"/>
              </w:rPr>
              <w:t>缴纳</w:t>
            </w:r>
            <w:r w:rsidRPr="00CF7AFD">
              <w:rPr>
                <w:szCs w:val="21"/>
              </w:rPr>
              <w:t>后无需开具收据，</w:t>
            </w:r>
            <w:r w:rsidRPr="00CF7AFD">
              <w:rPr>
                <w:rFonts w:hint="eastAsia"/>
                <w:szCs w:val="21"/>
              </w:rPr>
              <w:t>供应商应在</w:t>
            </w:r>
            <w:r w:rsidR="00644011" w:rsidRPr="00CF7AFD">
              <w:rPr>
                <w:rFonts w:hint="eastAsia"/>
                <w:szCs w:val="21"/>
              </w:rPr>
              <w:t>响应文件</w:t>
            </w:r>
            <w:r w:rsidRPr="00CF7AFD">
              <w:rPr>
                <w:rFonts w:hint="eastAsia"/>
                <w:szCs w:val="21"/>
              </w:rPr>
              <w:t>中放入转账底单或电汇凭证的复印件，</w:t>
            </w:r>
            <w:r w:rsidRPr="00CF7AFD">
              <w:rPr>
                <w:szCs w:val="21"/>
              </w:rPr>
              <w:t>必须在</w:t>
            </w:r>
            <w:r w:rsidR="00644011" w:rsidRPr="00CF7AFD">
              <w:rPr>
                <w:rFonts w:hint="eastAsia"/>
                <w:szCs w:val="21"/>
              </w:rPr>
              <w:t>响应截止时间</w:t>
            </w:r>
            <w:r w:rsidRPr="00CF7AFD">
              <w:rPr>
                <w:szCs w:val="21"/>
              </w:rPr>
              <w:t>之前到达指定账号，其到账时间以银行确认的到账时间为准。</w:t>
            </w:r>
          </w:p>
          <w:p w14:paraId="7114CC19" w14:textId="61B44E6E" w:rsidR="00DD4868" w:rsidRPr="00CF7AFD" w:rsidRDefault="00DD4868" w:rsidP="00DD4868">
            <w:pPr>
              <w:spacing w:line="300" w:lineRule="exact"/>
              <w:jc w:val="left"/>
              <w:rPr>
                <w:szCs w:val="21"/>
              </w:rPr>
            </w:pPr>
            <w:r w:rsidRPr="00CF7AFD">
              <w:rPr>
                <w:rFonts w:ascii="宋体" w:hAnsi="宋体" w:hint="eastAsia"/>
                <w:szCs w:val="21"/>
              </w:rPr>
              <w:t>（3）</w:t>
            </w:r>
            <w:r w:rsidRPr="00CF7AFD">
              <w:rPr>
                <w:szCs w:val="21"/>
              </w:rPr>
              <w:t>除</w:t>
            </w:r>
            <w:r w:rsidR="00644011" w:rsidRPr="00CF7AFD">
              <w:rPr>
                <w:rFonts w:hint="eastAsia"/>
                <w:szCs w:val="21"/>
              </w:rPr>
              <w:t>采购</w:t>
            </w:r>
            <w:r w:rsidRPr="00CF7AFD">
              <w:rPr>
                <w:rFonts w:hint="eastAsia"/>
                <w:szCs w:val="21"/>
              </w:rPr>
              <w:t>文件</w:t>
            </w:r>
            <w:r w:rsidRPr="00CF7AFD">
              <w:rPr>
                <w:szCs w:val="21"/>
              </w:rPr>
              <w:t>规定不予退还保证金的情形外，采购代理机构</w:t>
            </w:r>
            <w:r w:rsidRPr="00CF7AFD">
              <w:rPr>
                <w:rFonts w:hint="eastAsia"/>
                <w:szCs w:val="21"/>
              </w:rPr>
              <w:t>在法定时间内通过银行原路</w:t>
            </w:r>
            <w:r w:rsidRPr="00CF7AFD">
              <w:rPr>
                <w:szCs w:val="21"/>
              </w:rPr>
              <w:t>退</w:t>
            </w:r>
            <w:r w:rsidRPr="00CF7AFD">
              <w:rPr>
                <w:rFonts w:hint="eastAsia"/>
                <w:szCs w:val="21"/>
              </w:rPr>
              <w:t>还保证金至供应商缴纳账户。供应商</w:t>
            </w:r>
            <w:r w:rsidRPr="00CF7AFD">
              <w:rPr>
                <w:szCs w:val="21"/>
              </w:rPr>
              <w:t>自行承担</w:t>
            </w:r>
            <w:r w:rsidRPr="00CF7AFD">
              <w:rPr>
                <w:rFonts w:hint="eastAsia"/>
                <w:szCs w:val="21"/>
              </w:rPr>
              <w:t>交纳保证金后未参加</w:t>
            </w:r>
            <w:r w:rsidR="00644011" w:rsidRPr="00CF7AFD">
              <w:rPr>
                <w:rFonts w:hint="eastAsia"/>
                <w:szCs w:val="21"/>
              </w:rPr>
              <w:t>采购</w:t>
            </w:r>
            <w:r w:rsidRPr="00CF7AFD">
              <w:rPr>
                <w:rFonts w:hint="eastAsia"/>
                <w:szCs w:val="21"/>
              </w:rPr>
              <w:t>活动或</w:t>
            </w:r>
            <w:r w:rsidR="00644011" w:rsidRPr="00CF7AFD">
              <w:rPr>
                <w:rFonts w:hint="eastAsia"/>
                <w:szCs w:val="21"/>
              </w:rPr>
              <w:t>响应保证金</w:t>
            </w:r>
            <w:r w:rsidRPr="00CF7AFD">
              <w:rPr>
                <w:rFonts w:hint="eastAsia"/>
                <w:szCs w:val="21"/>
              </w:rPr>
              <w:t>缴纳错误而</w:t>
            </w:r>
            <w:r w:rsidRPr="00CF7AFD">
              <w:rPr>
                <w:szCs w:val="21"/>
              </w:rPr>
              <w:t>导致</w:t>
            </w:r>
            <w:r w:rsidR="00644011" w:rsidRPr="00CF7AFD">
              <w:rPr>
                <w:rFonts w:hint="eastAsia"/>
                <w:szCs w:val="21"/>
              </w:rPr>
              <w:t>响应保证金</w:t>
            </w:r>
            <w:r w:rsidRPr="00CF7AFD">
              <w:rPr>
                <w:szCs w:val="21"/>
              </w:rPr>
              <w:t>无法及时退还的责任</w:t>
            </w:r>
            <w:r w:rsidRPr="00CF7AFD">
              <w:rPr>
                <w:rFonts w:hint="eastAsia"/>
                <w:szCs w:val="21"/>
              </w:rPr>
              <w:t>。</w:t>
            </w:r>
          </w:p>
          <w:p w14:paraId="45E6C209" w14:textId="77777777" w:rsidR="00DD4868" w:rsidRPr="00CF7AFD" w:rsidRDefault="00DD4868" w:rsidP="00DD4868">
            <w:pPr>
              <w:spacing w:line="300" w:lineRule="exact"/>
              <w:jc w:val="left"/>
              <w:rPr>
                <w:szCs w:val="21"/>
              </w:rPr>
            </w:pPr>
            <w:r w:rsidRPr="00CF7AFD">
              <w:rPr>
                <w:rFonts w:hint="eastAsia"/>
                <w:szCs w:val="21"/>
              </w:rPr>
              <w:t>2</w:t>
            </w:r>
            <w:r w:rsidRPr="00CF7AFD">
              <w:rPr>
                <w:rFonts w:hint="eastAsia"/>
                <w:szCs w:val="21"/>
              </w:rPr>
              <w:t>、缴纳方式二：</w:t>
            </w:r>
          </w:p>
          <w:p w14:paraId="40AE9CED" w14:textId="5600247D" w:rsidR="00DD4868" w:rsidRPr="00CF7AFD" w:rsidRDefault="00DD4868" w:rsidP="00DD4868">
            <w:pPr>
              <w:spacing w:line="300" w:lineRule="exact"/>
              <w:jc w:val="left"/>
              <w:rPr>
                <w:szCs w:val="21"/>
              </w:rPr>
            </w:pPr>
            <w:r w:rsidRPr="00CF7AFD">
              <w:rPr>
                <w:rFonts w:hint="eastAsia"/>
                <w:szCs w:val="21"/>
              </w:rPr>
              <w:t>供应商可于</w:t>
            </w:r>
            <w:r w:rsidR="00644011" w:rsidRPr="00CF7AFD">
              <w:rPr>
                <w:rFonts w:hint="eastAsia"/>
                <w:szCs w:val="21"/>
              </w:rPr>
              <w:t>响应截止时间</w:t>
            </w:r>
            <w:r w:rsidRPr="00CF7AFD">
              <w:rPr>
                <w:rFonts w:hint="eastAsia"/>
                <w:szCs w:val="21"/>
              </w:rPr>
              <w:t>前选择支票、汇票、本票或金融机构、担保机构出具的保函等非现金形式缴纳的，供应商应在</w:t>
            </w:r>
            <w:r w:rsidR="00644011" w:rsidRPr="00CF7AFD">
              <w:rPr>
                <w:rFonts w:hint="eastAsia"/>
                <w:szCs w:val="21"/>
              </w:rPr>
              <w:t>响应文件</w:t>
            </w:r>
            <w:r w:rsidRPr="00CF7AFD">
              <w:rPr>
                <w:rFonts w:hint="eastAsia"/>
                <w:szCs w:val="21"/>
              </w:rPr>
              <w:t>中放入支票、汇票、本</w:t>
            </w:r>
            <w:r w:rsidRPr="00CF7AFD">
              <w:rPr>
                <w:rFonts w:hint="eastAsia"/>
                <w:szCs w:val="21"/>
              </w:rPr>
              <w:lastRenderedPageBreak/>
              <w:t>票或金融机构、担保机构出具的保函的复印件，保函出具格式详见第六章</w:t>
            </w:r>
            <w:r w:rsidR="00644011" w:rsidRPr="00CF7AFD">
              <w:rPr>
                <w:rFonts w:hint="eastAsia"/>
                <w:szCs w:val="21"/>
              </w:rPr>
              <w:t>响应文件</w:t>
            </w:r>
            <w:r w:rsidRPr="00CF7AFD">
              <w:rPr>
                <w:rFonts w:hint="eastAsia"/>
                <w:szCs w:val="21"/>
              </w:rPr>
              <w:t>格式，在</w:t>
            </w:r>
            <w:r w:rsidR="00644011" w:rsidRPr="00CF7AFD">
              <w:rPr>
                <w:rFonts w:hint="eastAsia"/>
                <w:szCs w:val="21"/>
              </w:rPr>
              <w:t>响应截止时间</w:t>
            </w:r>
            <w:r w:rsidRPr="00CF7AFD">
              <w:rPr>
                <w:rFonts w:hint="eastAsia"/>
                <w:szCs w:val="21"/>
              </w:rPr>
              <w:t>前，供应商必须以现场提交或邮寄方式向采购代理机构递交支票、汇票、本票或者保函原件，保证金原件放入一个密封袋中，并在封口处加盖供应商公章或被授权人签字，在封套上标记“项目名称（项目编号）</w:t>
            </w:r>
            <w:r w:rsidR="00644011" w:rsidRPr="00CF7AFD">
              <w:rPr>
                <w:rFonts w:hint="eastAsia"/>
                <w:szCs w:val="21"/>
              </w:rPr>
              <w:t>响应保证金</w:t>
            </w:r>
            <w:r w:rsidRPr="00CF7AFD">
              <w:rPr>
                <w:rFonts w:hint="eastAsia"/>
                <w:szCs w:val="21"/>
              </w:rPr>
              <w:t>”字样。具体收件地址、收件人及联系电话详见</w:t>
            </w:r>
            <w:r w:rsidR="00644011" w:rsidRPr="00CF7AFD">
              <w:rPr>
                <w:rFonts w:hint="eastAsia"/>
                <w:szCs w:val="21"/>
              </w:rPr>
              <w:t>采购</w:t>
            </w:r>
            <w:r w:rsidRPr="00CF7AFD">
              <w:rPr>
                <w:rFonts w:hint="eastAsia"/>
                <w:szCs w:val="21"/>
              </w:rPr>
              <w:t>公告。</w:t>
            </w:r>
          </w:p>
          <w:p w14:paraId="05C6F8C8" w14:textId="084054AE" w:rsidR="00DD4868" w:rsidRPr="00CF7AFD" w:rsidRDefault="00DD4868" w:rsidP="00DD4868">
            <w:pPr>
              <w:spacing w:line="300" w:lineRule="exact"/>
              <w:jc w:val="left"/>
              <w:rPr>
                <w:szCs w:val="21"/>
              </w:rPr>
            </w:pPr>
            <w:r w:rsidRPr="00CF7AFD">
              <w:rPr>
                <w:rFonts w:hint="eastAsia"/>
                <w:szCs w:val="21"/>
              </w:rPr>
              <w:t>3</w:t>
            </w:r>
            <w:r w:rsidRPr="00CF7AFD">
              <w:rPr>
                <w:rFonts w:hint="eastAsia"/>
                <w:szCs w:val="21"/>
              </w:rPr>
              <w:t>、</w:t>
            </w:r>
            <w:r w:rsidR="00644011" w:rsidRPr="00CF7AFD">
              <w:rPr>
                <w:rFonts w:hint="eastAsia"/>
                <w:szCs w:val="21"/>
              </w:rPr>
              <w:t>响应保证金</w:t>
            </w:r>
            <w:r w:rsidRPr="00CF7AFD">
              <w:rPr>
                <w:rFonts w:hint="eastAsia"/>
                <w:szCs w:val="21"/>
              </w:rPr>
              <w:t>有下列情形之一的，视为保证金无效：</w:t>
            </w:r>
          </w:p>
          <w:p w14:paraId="3D42CB7A" w14:textId="2B36DDDA" w:rsidR="00DD4868" w:rsidRPr="00CF7AFD" w:rsidRDefault="00DD4868" w:rsidP="00DD4868">
            <w:pPr>
              <w:spacing w:line="300" w:lineRule="exact"/>
              <w:jc w:val="left"/>
              <w:rPr>
                <w:szCs w:val="21"/>
              </w:rPr>
            </w:pPr>
            <w:r w:rsidRPr="00CF7AFD">
              <w:rPr>
                <w:rFonts w:hint="eastAsia"/>
                <w:szCs w:val="21"/>
              </w:rPr>
              <w:t>（</w:t>
            </w:r>
            <w:r w:rsidRPr="00CF7AFD">
              <w:rPr>
                <w:rFonts w:hint="eastAsia"/>
                <w:szCs w:val="21"/>
              </w:rPr>
              <w:t>1</w:t>
            </w:r>
            <w:r w:rsidRPr="00CF7AFD">
              <w:rPr>
                <w:rFonts w:hint="eastAsia"/>
                <w:szCs w:val="21"/>
              </w:rPr>
              <w:t>）保证金在</w:t>
            </w:r>
            <w:r w:rsidR="00644011" w:rsidRPr="00CF7AFD">
              <w:rPr>
                <w:rFonts w:hint="eastAsia"/>
                <w:szCs w:val="21"/>
              </w:rPr>
              <w:t>响应截止时间</w:t>
            </w:r>
            <w:r w:rsidRPr="00CF7AFD">
              <w:rPr>
                <w:rFonts w:hint="eastAsia"/>
                <w:szCs w:val="21"/>
              </w:rPr>
              <w:t>后提交的，或者不按规定交纳方式交纳的，或者未足额交纳的（包含保函额度不足的）的；</w:t>
            </w:r>
          </w:p>
          <w:p w14:paraId="4684D159" w14:textId="77777777" w:rsidR="00DD4868" w:rsidRPr="00CF7AFD" w:rsidRDefault="00DD4868" w:rsidP="00DD4868">
            <w:pPr>
              <w:spacing w:line="300" w:lineRule="exact"/>
              <w:jc w:val="left"/>
              <w:rPr>
                <w:szCs w:val="21"/>
              </w:rPr>
            </w:pPr>
            <w:r w:rsidRPr="00CF7AFD">
              <w:rPr>
                <w:rFonts w:hint="eastAsia"/>
                <w:szCs w:val="21"/>
              </w:rPr>
              <w:t>（</w:t>
            </w:r>
            <w:r w:rsidRPr="00CF7AFD">
              <w:rPr>
                <w:rFonts w:hint="eastAsia"/>
                <w:szCs w:val="21"/>
              </w:rPr>
              <w:t>2</w:t>
            </w:r>
            <w:r w:rsidRPr="00CF7AFD">
              <w:rPr>
                <w:rFonts w:hint="eastAsia"/>
                <w:szCs w:val="21"/>
              </w:rPr>
              <w:t>）支票、汇票或者本票出现无效或者背书情形的；</w:t>
            </w:r>
          </w:p>
          <w:p w14:paraId="70602EDA" w14:textId="77777777" w:rsidR="00DD4868" w:rsidRPr="00CF7AFD" w:rsidRDefault="00DD4868" w:rsidP="00DD4868">
            <w:pPr>
              <w:spacing w:line="300" w:lineRule="exact"/>
              <w:jc w:val="left"/>
              <w:rPr>
                <w:szCs w:val="21"/>
              </w:rPr>
            </w:pPr>
            <w:r w:rsidRPr="00CF7AFD">
              <w:rPr>
                <w:rFonts w:hint="eastAsia"/>
                <w:szCs w:val="21"/>
              </w:rPr>
              <w:t>（</w:t>
            </w:r>
            <w:r w:rsidRPr="00CF7AFD">
              <w:rPr>
                <w:rFonts w:hint="eastAsia"/>
                <w:szCs w:val="21"/>
              </w:rPr>
              <w:t>3</w:t>
            </w:r>
            <w:r w:rsidRPr="00CF7AFD">
              <w:rPr>
                <w:rFonts w:hint="eastAsia"/>
                <w:szCs w:val="21"/>
              </w:rPr>
              <w:t>）保函有效期低于响应有效期的；</w:t>
            </w:r>
          </w:p>
          <w:p w14:paraId="34F25423" w14:textId="77777777" w:rsidR="00DD4868" w:rsidRPr="00CF7AFD" w:rsidRDefault="00DD4868" w:rsidP="00DD4868">
            <w:pPr>
              <w:spacing w:line="300" w:lineRule="exact"/>
              <w:jc w:val="left"/>
              <w:rPr>
                <w:szCs w:val="21"/>
              </w:rPr>
            </w:pPr>
            <w:r w:rsidRPr="00CF7AFD">
              <w:rPr>
                <w:rFonts w:hint="eastAsia"/>
                <w:szCs w:val="21"/>
              </w:rPr>
              <w:t>（</w:t>
            </w:r>
            <w:r w:rsidRPr="00CF7AFD">
              <w:rPr>
                <w:rFonts w:hint="eastAsia"/>
                <w:szCs w:val="21"/>
              </w:rPr>
              <w:t>4</w:t>
            </w:r>
            <w:r w:rsidRPr="00CF7AFD">
              <w:rPr>
                <w:rFonts w:hint="eastAsia"/>
                <w:szCs w:val="21"/>
              </w:rPr>
              <w:t>）非金融机构、担保机构出具保函的、非无条件保函的。</w:t>
            </w:r>
          </w:p>
          <w:p w14:paraId="4F928EC4" w14:textId="77777777" w:rsidR="00DD4868" w:rsidRPr="00CF7AFD" w:rsidRDefault="00DD4868" w:rsidP="00DD4868">
            <w:pPr>
              <w:spacing w:line="300" w:lineRule="exact"/>
              <w:jc w:val="left"/>
              <w:rPr>
                <w:szCs w:val="21"/>
              </w:rPr>
            </w:pPr>
            <w:r w:rsidRPr="00CF7AFD">
              <w:rPr>
                <w:rFonts w:hint="eastAsia"/>
                <w:szCs w:val="21"/>
              </w:rPr>
              <w:t>4</w:t>
            </w:r>
            <w:r w:rsidRPr="00CF7AFD">
              <w:rPr>
                <w:rFonts w:hint="eastAsia"/>
                <w:szCs w:val="21"/>
              </w:rPr>
              <w:t>、</w:t>
            </w:r>
            <w:r w:rsidRPr="00CF7AFD">
              <w:rPr>
                <w:szCs w:val="21"/>
              </w:rPr>
              <w:t>财务部联系电话：</w:t>
            </w:r>
            <w:r w:rsidRPr="00CF7AFD">
              <w:rPr>
                <w:szCs w:val="21"/>
              </w:rPr>
              <w:t>0771-2821398</w:t>
            </w:r>
          </w:p>
          <w:p w14:paraId="68CFABB6" w14:textId="0225853F" w:rsidR="00DD4868" w:rsidRPr="00CF7AFD" w:rsidRDefault="00DD4868" w:rsidP="00DD4868">
            <w:pPr>
              <w:spacing w:line="300" w:lineRule="exact"/>
              <w:jc w:val="left"/>
              <w:rPr>
                <w:b/>
                <w:bCs/>
                <w:szCs w:val="21"/>
              </w:rPr>
            </w:pPr>
            <w:r w:rsidRPr="00CF7AFD">
              <w:rPr>
                <w:rFonts w:hint="eastAsia"/>
                <w:b/>
                <w:bCs/>
                <w:szCs w:val="21"/>
              </w:rPr>
              <w:t>注：为保证</w:t>
            </w:r>
            <w:r w:rsidR="00644011" w:rsidRPr="00CF7AFD">
              <w:rPr>
                <w:rFonts w:hint="eastAsia"/>
                <w:b/>
                <w:bCs/>
                <w:szCs w:val="21"/>
              </w:rPr>
              <w:t>响应保证金</w:t>
            </w:r>
            <w:r w:rsidRPr="00CF7AFD">
              <w:rPr>
                <w:rFonts w:hint="eastAsia"/>
                <w:b/>
                <w:bCs/>
                <w:szCs w:val="21"/>
              </w:rPr>
              <w:t>退还的及时性与便利性，鼓励优先采用方式一递交</w:t>
            </w:r>
            <w:r w:rsidR="00644011" w:rsidRPr="00CF7AFD">
              <w:rPr>
                <w:rFonts w:hint="eastAsia"/>
                <w:b/>
                <w:bCs/>
                <w:szCs w:val="21"/>
              </w:rPr>
              <w:t>响应保证金</w:t>
            </w:r>
            <w:r w:rsidRPr="00CF7AFD">
              <w:rPr>
                <w:rFonts w:hint="eastAsia"/>
                <w:b/>
                <w:bCs/>
                <w:szCs w:val="21"/>
              </w:rPr>
              <w:t>。</w:t>
            </w:r>
          </w:p>
        </w:tc>
      </w:tr>
      <w:tr w:rsidR="00CF7AFD" w:rsidRPr="00CF7AFD" w14:paraId="6825B2D5" w14:textId="77777777">
        <w:trPr>
          <w:trHeight w:val="715"/>
        </w:trPr>
        <w:tc>
          <w:tcPr>
            <w:tcW w:w="737" w:type="dxa"/>
            <w:tcBorders>
              <w:left w:val="single" w:sz="4" w:space="0" w:color="auto"/>
              <w:right w:val="single" w:sz="4" w:space="0" w:color="auto"/>
            </w:tcBorders>
            <w:vAlign w:val="center"/>
          </w:tcPr>
          <w:p w14:paraId="50243923" w14:textId="77777777" w:rsidR="003E1290" w:rsidRPr="00CF7AFD" w:rsidRDefault="00BA6153">
            <w:pPr>
              <w:spacing w:line="300" w:lineRule="exact"/>
              <w:jc w:val="center"/>
              <w:rPr>
                <w:b/>
                <w:szCs w:val="21"/>
              </w:rPr>
            </w:pPr>
            <w:r w:rsidRPr="00CF7AFD">
              <w:rPr>
                <w:rFonts w:hint="eastAsia"/>
                <w:b/>
                <w:szCs w:val="21"/>
              </w:rPr>
              <w:t>3</w:t>
            </w:r>
            <w:r w:rsidRPr="00CF7AFD">
              <w:rPr>
                <w:b/>
                <w:szCs w:val="21"/>
              </w:rPr>
              <w:t>.6</w:t>
            </w:r>
          </w:p>
        </w:tc>
        <w:tc>
          <w:tcPr>
            <w:tcW w:w="1248" w:type="dxa"/>
            <w:tcBorders>
              <w:top w:val="single" w:sz="4" w:space="0" w:color="auto"/>
              <w:left w:val="single" w:sz="4" w:space="0" w:color="auto"/>
              <w:right w:val="single" w:sz="4" w:space="0" w:color="auto"/>
            </w:tcBorders>
            <w:vAlign w:val="center"/>
          </w:tcPr>
          <w:p w14:paraId="0F8448CF" w14:textId="77777777" w:rsidR="003E1290" w:rsidRPr="00CF7AFD" w:rsidRDefault="00BA6153">
            <w:pPr>
              <w:spacing w:line="300" w:lineRule="exact"/>
              <w:jc w:val="center"/>
              <w:rPr>
                <w:szCs w:val="21"/>
              </w:rPr>
            </w:pPr>
            <w:r w:rsidRPr="00CF7AFD">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1D0D6439" w14:textId="77777777" w:rsidR="003E1290" w:rsidRPr="00CF7AFD" w:rsidRDefault="00BA6153">
            <w:pPr>
              <w:spacing w:line="300" w:lineRule="exact"/>
              <w:jc w:val="left"/>
              <w:rPr>
                <w:szCs w:val="21"/>
              </w:rPr>
            </w:pPr>
            <w:r w:rsidRPr="00CF7AFD">
              <w:rPr>
                <w:rFonts w:hAnsi="宋体" w:hint="eastAsia"/>
                <w:szCs w:val="21"/>
              </w:rPr>
              <w:t>响应文件应按第六章响应文件格式分别编制并使用下载的广西政府采购云平台新版客户端制作并上传。</w:t>
            </w:r>
          </w:p>
        </w:tc>
      </w:tr>
      <w:tr w:rsidR="00CF7AFD" w:rsidRPr="00CF7AFD" w14:paraId="18C94DBC"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74745240" w14:textId="77777777" w:rsidR="003E1290" w:rsidRPr="00CF7AFD" w:rsidRDefault="00BA6153">
            <w:pPr>
              <w:spacing w:line="300" w:lineRule="exact"/>
              <w:jc w:val="center"/>
              <w:rPr>
                <w:b/>
                <w:szCs w:val="21"/>
              </w:rPr>
            </w:pPr>
            <w:r w:rsidRPr="00CF7AFD">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59BB3D8A" w14:textId="77777777" w:rsidR="003E1290" w:rsidRPr="00CF7AFD" w:rsidRDefault="00BA6153">
            <w:pPr>
              <w:spacing w:line="300" w:lineRule="exact"/>
              <w:jc w:val="center"/>
              <w:rPr>
                <w:szCs w:val="21"/>
              </w:rPr>
            </w:pPr>
            <w:r w:rsidRPr="00CF7AFD">
              <w:rPr>
                <w:szCs w:val="21"/>
              </w:rPr>
              <w:t>响应文件递交</w:t>
            </w:r>
            <w:r w:rsidRPr="00CF7AFD">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5BDE3AF4" w14:textId="77777777" w:rsidR="003E1290" w:rsidRPr="00CF7AFD" w:rsidRDefault="00BA6153">
            <w:pPr>
              <w:spacing w:line="300" w:lineRule="exact"/>
              <w:jc w:val="left"/>
              <w:rPr>
                <w:szCs w:val="21"/>
              </w:rPr>
            </w:pPr>
            <w:r w:rsidRPr="00CF7AFD">
              <w:rPr>
                <w:rFonts w:hint="eastAsia"/>
                <w:kern w:val="0"/>
                <w:szCs w:val="21"/>
              </w:rPr>
              <w:t>见磋商公告要求</w:t>
            </w:r>
            <w:r w:rsidRPr="00CF7AFD">
              <w:rPr>
                <w:rFonts w:hint="eastAsia"/>
                <w:szCs w:val="21"/>
              </w:rPr>
              <w:t>。</w:t>
            </w:r>
          </w:p>
        </w:tc>
      </w:tr>
      <w:tr w:rsidR="00CF7AFD" w:rsidRPr="00CF7AFD" w14:paraId="7519360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3C3D1EF" w14:textId="77777777" w:rsidR="003E1290" w:rsidRPr="00CF7AFD" w:rsidRDefault="00BA6153">
            <w:pPr>
              <w:spacing w:line="300" w:lineRule="exact"/>
              <w:jc w:val="center"/>
              <w:rPr>
                <w:b/>
                <w:szCs w:val="21"/>
              </w:rPr>
            </w:pPr>
            <w:r w:rsidRPr="00CF7AFD">
              <w:rPr>
                <w:rFonts w:hint="eastAsia"/>
                <w:b/>
                <w:szCs w:val="21"/>
              </w:rPr>
              <w:t>4</w:t>
            </w:r>
            <w:r w:rsidRPr="00CF7AFD">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24D9AF27" w14:textId="77777777" w:rsidR="003E1290" w:rsidRPr="00CF7AFD" w:rsidRDefault="00BA6153">
            <w:pPr>
              <w:spacing w:line="300" w:lineRule="exact"/>
              <w:jc w:val="center"/>
              <w:rPr>
                <w:szCs w:val="20"/>
              </w:rPr>
            </w:pPr>
            <w:r w:rsidRPr="00CF7AFD">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23D82590" w14:textId="43DF2317" w:rsidR="003E1290" w:rsidRPr="00CF7AFD" w:rsidRDefault="00BA6153">
            <w:pPr>
              <w:spacing w:line="276" w:lineRule="auto"/>
              <w:rPr>
                <w:rFonts w:ascii="宋体" w:hAnsi="宋体"/>
                <w:szCs w:val="21"/>
              </w:rPr>
            </w:pPr>
            <w:r w:rsidRPr="00CF7AFD">
              <w:rPr>
                <w:rFonts w:ascii="宋体" w:hAnsi="宋体" w:hint="eastAsia"/>
                <w:szCs w:val="21"/>
              </w:rPr>
              <w:t>本项目</w:t>
            </w:r>
            <w:r w:rsidRPr="00CF7AFD">
              <w:rPr>
                <w:rFonts w:hint="eastAsia"/>
                <w:szCs w:val="21"/>
              </w:rPr>
              <w:t>接受</w:t>
            </w:r>
            <w:r w:rsidRPr="00CF7AFD">
              <w:rPr>
                <w:rFonts w:ascii="宋体" w:hAnsi="宋体" w:hint="eastAsia"/>
                <w:szCs w:val="21"/>
              </w:rPr>
              <w:t>备份响应文件</w:t>
            </w:r>
          </w:p>
          <w:p w14:paraId="58D946A3" w14:textId="77777777" w:rsidR="003E1290" w:rsidRPr="00CF7AFD" w:rsidRDefault="00BA6153">
            <w:pPr>
              <w:spacing w:line="276" w:lineRule="auto"/>
              <w:rPr>
                <w:sz w:val="22"/>
                <w:szCs w:val="22"/>
              </w:rPr>
            </w:pPr>
            <w:r w:rsidRPr="00CF7AFD">
              <w:rPr>
                <w:rFonts w:ascii="宋体" w:hAnsi="宋体" w:hint="eastAsia"/>
                <w:szCs w:val="21"/>
              </w:rPr>
              <w:t>以广西政府采购云平台自动生成的备份文件为依据，当项目允许接受备份响应文件时，供应商才可以按规定上传备份响应文件。</w:t>
            </w:r>
          </w:p>
        </w:tc>
      </w:tr>
      <w:tr w:rsidR="00CF7AFD" w:rsidRPr="00CF7AFD" w14:paraId="5EBF351A"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963B771" w14:textId="77777777" w:rsidR="00272012" w:rsidRPr="00CF7AFD" w:rsidRDefault="00272012" w:rsidP="00272012">
            <w:pPr>
              <w:spacing w:line="300" w:lineRule="exact"/>
              <w:jc w:val="center"/>
              <w:rPr>
                <w:b/>
                <w:szCs w:val="21"/>
              </w:rPr>
            </w:pPr>
            <w:r w:rsidRPr="00CF7AFD">
              <w:rPr>
                <w:rFonts w:hint="eastAsia"/>
                <w:b/>
                <w:szCs w:val="21"/>
              </w:rPr>
              <w:t>4</w:t>
            </w:r>
            <w:r w:rsidRPr="00CF7AFD">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0ACE7254" w14:textId="0BFEC399" w:rsidR="00272012" w:rsidRPr="00CF7AFD" w:rsidRDefault="00272012" w:rsidP="00272012">
            <w:pPr>
              <w:spacing w:line="300" w:lineRule="exact"/>
              <w:jc w:val="center"/>
              <w:rPr>
                <w:szCs w:val="21"/>
              </w:rPr>
            </w:pPr>
            <w:r w:rsidRPr="00CF7AFD">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62CE0EFD" w14:textId="3E2131EA" w:rsidR="00272012" w:rsidRPr="00CF7AFD" w:rsidRDefault="00272012" w:rsidP="00272012">
            <w:pPr>
              <w:spacing w:line="276" w:lineRule="auto"/>
              <w:rPr>
                <w:szCs w:val="21"/>
              </w:rPr>
            </w:pPr>
            <w:r w:rsidRPr="00CF7AFD">
              <w:rPr>
                <w:rFonts w:hint="eastAsia"/>
                <w:szCs w:val="21"/>
              </w:rPr>
              <w:t>否</w:t>
            </w:r>
          </w:p>
        </w:tc>
      </w:tr>
      <w:tr w:rsidR="00CF7AFD" w:rsidRPr="00CF7AFD" w14:paraId="16A9428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B37F2F8" w14:textId="77777777" w:rsidR="00272012" w:rsidRPr="00CF7AFD" w:rsidRDefault="00272012" w:rsidP="00272012">
            <w:pPr>
              <w:spacing w:line="300" w:lineRule="exact"/>
              <w:jc w:val="center"/>
              <w:rPr>
                <w:b/>
                <w:szCs w:val="21"/>
              </w:rPr>
            </w:pPr>
            <w:r w:rsidRPr="00CF7AFD">
              <w:rPr>
                <w:rFonts w:hint="eastAsia"/>
                <w:b/>
                <w:szCs w:val="21"/>
              </w:rPr>
              <w:t>4</w:t>
            </w:r>
            <w:r w:rsidRPr="00CF7AFD">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45C85226" w14:textId="723CFE1A" w:rsidR="00272012" w:rsidRPr="00CF7AFD" w:rsidRDefault="00272012" w:rsidP="00272012">
            <w:pPr>
              <w:spacing w:line="300" w:lineRule="exact"/>
              <w:jc w:val="center"/>
              <w:rPr>
                <w:szCs w:val="21"/>
              </w:rPr>
            </w:pPr>
            <w:r w:rsidRPr="00CF7AFD">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6F6CF42" w14:textId="2CF85954" w:rsidR="00272012" w:rsidRPr="00CF7AFD" w:rsidRDefault="00272012" w:rsidP="00272012">
            <w:pPr>
              <w:spacing w:line="276" w:lineRule="auto"/>
              <w:rPr>
                <w:szCs w:val="21"/>
              </w:rPr>
            </w:pPr>
            <w:r w:rsidRPr="00CF7AFD">
              <w:rPr>
                <w:rFonts w:hint="eastAsia"/>
                <w:szCs w:val="21"/>
              </w:rPr>
              <w:t>否</w:t>
            </w:r>
          </w:p>
        </w:tc>
      </w:tr>
      <w:tr w:rsidR="00CF7AFD" w:rsidRPr="00CF7AFD" w14:paraId="0D3C48B5" w14:textId="77777777">
        <w:trPr>
          <w:trHeight w:val="405"/>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22E8D5" w14:textId="77777777" w:rsidR="003E1290" w:rsidRPr="00CF7AFD" w:rsidRDefault="00BA6153">
            <w:pPr>
              <w:spacing w:line="300" w:lineRule="exact"/>
              <w:jc w:val="center"/>
              <w:rPr>
                <w:b/>
                <w:szCs w:val="21"/>
              </w:rPr>
            </w:pPr>
            <w:r w:rsidRPr="00CF7AFD">
              <w:rPr>
                <w:rFonts w:hint="eastAsia"/>
                <w:b/>
                <w:szCs w:val="21"/>
              </w:rPr>
              <w:t>6.</w:t>
            </w:r>
            <w:r w:rsidRPr="00CF7AFD">
              <w:rPr>
                <w:b/>
                <w:szCs w:val="21"/>
              </w:rPr>
              <w:t>3</w:t>
            </w:r>
            <w:r w:rsidRPr="00CF7AFD">
              <w:rPr>
                <w:rFonts w:hint="eastAsia"/>
                <w:b/>
                <w:szCs w:val="21"/>
              </w:rPr>
              <w:t>.</w:t>
            </w:r>
            <w:r w:rsidRPr="00CF7AFD">
              <w:rPr>
                <w:b/>
                <w:szCs w:val="21"/>
              </w:rPr>
              <w:t>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42E56CD4" w14:textId="77777777" w:rsidR="003E1290" w:rsidRPr="00CF7AFD" w:rsidRDefault="00BA6153">
            <w:pPr>
              <w:spacing w:line="300" w:lineRule="exact"/>
              <w:jc w:val="center"/>
              <w:rPr>
                <w:szCs w:val="21"/>
              </w:rPr>
            </w:pPr>
            <w:r w:rsidRPr="00CF7AFD">
              <w:rPr>
                <w:rFonts w:hint="eastAsia"/>
                <w:szCs w:val="21"/>
              </w:rPr>
              <w:t>异常低价审查</w:t>
            </w:r>
          </w:p>
          <w:p w14:paraId="3B634E2F" w14:textId="77777777" w:rsidR="003E1290" w:rsidRPr="00CF7AFD" w:rsidRDefault="003E1290">
            <w:pPr>
              <w:spacing w:line="300" w:lineRule="exact"/>
              <w:jc w:val="center"/>
              <w:rPr>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0B62143" w14:textId="429381AF" w:rsidR="003E1290" w:rsidRPr="00CF7AFD" w:rsidRDefault="00BA6153">
            <w:pPr>
              <w:spacing w:line="300" w:lineRule="exact"/>
              <w:jc w:val="left"/>
              <w:rPr>
                <w:szCs w:val="21"/>
              </w:rPr>
            </w:pPr>
            <w:r w:rsidRPr="00CF7AFD">
              <w:rPr>
                <w:rFonts w:hint="eastAsia"/>
                <w:szCs w:val="21"/>
              </w:rPr>
              <w:t>评审中出现下列情形之一的，评审委员会应当启动异常低价响应审查程序：</w:t>
            </w:r>
          </w:p>
          <w:p w14:paraId="12678A51" w14:textId="77777777" w:rsidR="003E1290" w:rsidRPr="00CF7AFD" w:rsidRDefault="00BA6153">
            <w:pPr>
              <w:spacing w:line="300" w:lineRule="exact"/>
              <w:jc w:val="left"/>
              <w:rPr>
                <w:szCs w:val="21"/>
              </w:rPr>
            </w:pPr>
            <w:r w:rsidRPr="00CF7AFD">
              <w:rPr>
                <w:rFonts w:hint="eastAsia"/>
                <w:szCs w:val="21"/>
              </w:rPr>
              <w:t xml:space="preserve"> </w:t>
            </w:r>
            <w:r w:rsidRPr="00CF7AFD">
              <w:rPr>
                <w:rFonts w:hint="eastAsia"/>
                <w:szCs w:val="21"/>
              </w:rPr>
              <w:t>（</w:t>
            </w:r>
            <w:r w:rsidRPr="00CF7AFD">
              <w:rPr>
                <w:rFonts w:hint="eastAsia"/>
                <w:szCs w:val="21"/>
              </w:rPr>
              <w:t>1</w:t>
            </w:r>
            <w:r w:rsidRPr="00CF7AFD">
              <w:rPr>
                <w:rFonts w:hint="eastAsia"/>
                <w:szCs w:val="21"/>
              </w:rPr>
              <w:t>）响应报价低于全部通过符合性审查供应商响应报价平均值</w:t>
            </w:r>
            <w:r w:rsidRPr="00CF7AFD">
              <w:rPr>
                <w:rFonts w:hint="eastAsia"/>
                <w:szCs w:val="21"/>
              </w:rPr>
              <w:t>50%</w:t>
            </w:r>
            <w:r w:rsidRPr="00CF7AFD">
              <w:rPr>
                <w:rFonts w:hint="eastAsia"/>
                <w:szCs w:val="21"/>
              </w:rPr>
              <w:t>的，即响应报价</w:t>
            </w:r>
            <w:r w:rsidRPr="00CF7AFD">
              <w:rPr>
                <w:rFonts w:hint="eastAsia"/>
                <w:szCs w:val="21"/>
              </w:rPr>
              <w:t>&lt;</w:t>
            </w:r>
            <w:r w:rsidRPr="00CF7AFD">
              <w:rPr>
                <w:rFonts w:hint="eastAsia"/>
                <w:szCs w:val="21"/>
              </w:rPr>
              <w:t>全部通过符合性审查供应商响应报价平均值×</w:t>
            </w:r>
            <w:r w:rsidRPr="00CF7AFD">
              <w:rPr>
                <w:rFonts w:hint="eastAsia"/>
                <w:szCs w:val="21"/>
              </w:rPr>
              <w:t>50%</w:t>
            </w:r>
            <w:r w:rsidRPr="00CF7AFD">
              <w:rPr>
                <w:rFonts w:hint="eastAsia"/>
                <w:szCs w:val="21"/>
              </w:rPr>
              <w:t>；</w:t>
            </w:r>
          </w:p>
          <w:p w14:paraId="0B63B537" w14:textId="77777777" w:rsidR="003E1290" w:rsidRPr="00CF7AFD" w:rsidRDefault="00BA6153">
            <w:pPr>
              <w:spacing w:line="300" w:lineRule="exact"/>
              <w:jc w:val="left"/>
              <w:rPr>
                <w:szCs w:val="21"/>
              </w:rPr>
            </w:pPr>
            <w:r w:rsidRPr="00CF7AFD">
              <w:rPr>
                <w:rFonts w:hint="eastAsia"/>
                <w:szCs w:val="21"/>
              </w:rPr>
              <w:t>（</w:t>
            </w:r>
            <w:r w:rsidRPr="00CF7AFD">
              <w:rPr>
                <w:rFonts w:hint="eastAsia"/>
                <w:szCs w:val="21"/>
              </w:rPr>
              <w:t>2</w:t>
            </w:r>
            <w:r w:rsidRPr="00CF7AFD">
              <w:rPr>
                <w:rFonts w:hint="eastAsia"/>
                <w:szCs w:val="21"/>
              </w:rPr>
              <w:t>）响应报价低于通过符合性审查且报价次低供应商响应报价</w:t>
            </w:r>
            <w:r w:rsidRPr="00CF7AFD">
              <w:rPr>
                <w:rFonts w:hint="eastAsia"/>
                <w:szCs w:val="21"/>
              </w:rPr>
              <w:t>50%</w:t>
            </w:r>
            <w:r w:rsidRPr="00CF7AFD">
              <w:rPr>
                <w:rFonts w:hint="eastAsia"/>
                <w:szCs w:val="21"/>
              </w:rPr>
              <w:t>的，即响应报价</w:t>
            </w:r>
            <w:r w:rsidRPr="00CF7AFD">
              <w:rPr>
                <w:rFonts w:hint="eastAsia"/>
                <w:szCs w:val="21"/>
              </w:rPr>
              <w:t>&lt;</w:t>
            </w:r>
            <w:r w:rsidRPr="00CF7AFD">
              <w:rPr>
                <w:rFonts w:hint="eastAsia"/>
                <w:szCs w:val="21"/>
              </w:rPr>
              <w:t>通过符合性审查且报价次低供应商响应报价×</w:t>
            </w:r>
            <w:r w:rsidRPr="00CF7AFD">
              <w:rPr>
                <w:rFonts w:hint="eastAsia"/>
                <w:szCs w:val="21"/>
              </w:rPr>
              <w:t>50%</w:t>
            </w:r>
            <w:r w:rsidRPr="00CF7AFD">
              <w:rPr>
                <w:rFonts w:hint="eastAsia"/>
                <w:szCs w:val="21"/>
              </w:rPr>
              <w:t>；</w:t>
            </w:r>
          </w:p>
          <w:p w14:paraId="0E6290DB" w14:textId="77777777" w:rsidR="003E1290" w:rsidRPr="00CF7AFD" w:rsidRDefault="00BA6153">
            <w:pPr>
              <w:spacing w:line="300" w:lineRule="exact"/>
              <w:jc w:val="left"/>
              <w:rPr>
                <w:szCs w:val="21"/>
              </w:rPr>
            </w:pPr>
            <w:r w:rsidRPr="00CF7AFD">
              <w:rPr>
                <w:rFonts w:hint="eastAsia"/>
                <w:szCs w:val="21"/>
              </w:rPr>
              <w:t>（</w:t>
            </w:r>
            <w:r w:rsidRPr="00CF7AFD">
              <w:rPr>
                <w:rFonts w:hint="eastAsia"/>
                <w:szCs w:val="21"/>
              </w:rPr>
              <w:t>3</w:t>
            </w:r>
            <w:r w:rsidRPr="00CF7AFD">
              <w:rPr>
                <w:rFonts w:hint="eastAsia"/>
                <w:szCs w:val="21"/>
              </w:rPr>
              <w:t>）响应报价低于采购项目最高限价</w:t>
            </w:r>
            <w:r w:rsidRPr="00CF7AFD">
              <w:rPr>
                <w:rFonts w:hint="eastAsia"/>
                <w:szCs w:val="21"/>
              </w:rPr>
              <w:t>45%</w:t>
            </w:r>
            <w:r w:rsidRPr="00CF7AFD">
              <w:rPr>
                <w:rFonts w:hint="eastAsia"/>
                <w:szCs w:val="21"/>
              </w:rPr>
              <w:t>的，即响应报价</w:t>
            </w:r>
            <w:r w:rsidRPr="00CF7AFD">
              <w:rPr>
                <w:rFonts w:hint="eastAsia"/>
                <w:szCs w:val="21"/>
              </w:rPr>
              <w:t>&lt;</w:t>
            </w:r>
            <w:r w:rsidRPr="00CF7AFD">
              <w:rPr>
                <w:rFonts w:hint="eastAsia"/>
                <w:szCs w:val="21"/>
              </w:rPr>
              <w:t>采购项目最高限价×</w:t>
            </w:r>
            <w:r w:rsidRPr="00CF7AFD">
              <w:rPr>
                <w:rFonts w:hint="eastAsia"/>
                <w:szCs w:val="21"/>
              </w:rPr>
              <w:t>45%</w:t>
            </w:r>
            <w:r w:rsidRPr="00CF7AFD">
              <w:rPr>
                <w:rFonts w:hint="eastAsia"/>
                <w:szCs w:val="21"/>
              </w:rPr>
              <w:t>；</w:t>
            </w:r>
          </w:p>
          <w:p w14:paraId="073F41B2" w14:textId="77777777" w:rsidR="003E1290" w:rsidRPr="00CF7AFD" w:rsidRDefault="00BA6153">
            <w:pPr>
              <w:spacing w:line="276" w:lineRule="auto"/>
              <w:rPr>
                <w:sz w:val="22"/>
                <w:szCs w:val="22"/>
              </w:rPr>
            </w:pPr>
            <w:r w:rsidRPr="00CF7AFD">
              <w:rPr>
                <w:rFonts w:hint="eastAsia"/>
                <w:szCs w:val="21"/>
              </w:rPr>
              <w:t>（</w:t>
            </w:r>
            <w:r w:rsidRPr="00CF7AFD">
              <w:rPr>
                <w:rFonts w:hint="eastAsia"/>
                <w:szCs w:val="21"/>
              </w:rPr>
              <w:t>4</w:t>
            </w:r>
            <w:r w:rsidRPr="00CF7AFD">
              <w:rPr>
                <w:rFonts w:hint="eastAsia"/>
                <w:szCs w:val="21"/>
              </w:rPr>
              <w:t>）其他评审委员会认为供应商报价过低，有可能影响产品质量或者不能诚信履约的情形。</w:t>
            </w:r>
          </w:p>
        </w:tc>
      </w:tr>
      <w:tr w:rsidR="00CF7AFD" w:rsidRPr="00CF7AFD" w14:paraId="0087D2D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60C55E7" w14:textId="77777777" w:rsidR="003E1290" w:rsidRPr="00CF7AFD" w:rsidRDefault="00BA6153">
            <w:pPr>
              <w:spacing w:line="300" w:lineRule="exact"/>
              <w:jc w:val="center"/>
              <w:rPr>
                <w:b/>
                <w:szCs w:val="21"/>
              </w:rPr>
            </w:pPr>
            <w:r w:rsidRPr="00CF7AFD">
              <w:rPr>
                <w:b/>
                <w:szCs w:val="21"/>
              </w:rPr>
              <w:t>6.5</w:t>
            </w:r>
            <w:r w:rsidRPr="00CF7AFD">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67D1B65B" w14:textId="77777777" w:rsidR="003E1290" w:rsidRPr="00CF7AFD" w:rsidRDefault="00BA6153">
            <w:pPr>
              <w:spacing w:line="300" w:lineRule="exact"/>
              <w:jc w:val="center"/>
              <w:rPr>
                <w:szCs w:val="21"/>
              </w:rPr>
            </w:pPr>
            <w:r w:rsidRPr="00CF7AFD">
              <w:rPr>
                <w:rFonts w:hint="eastAsia"/>
                <w:szCs w:val="21"/>
              </w:rPr>
              <w:t>结果</w:t>
            </w:r>
            <w:r w:rsidRPr="00CF7AFD">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00082070" w14:textId="77777777" w:rsidR="003E1290" w:rsidRPr="00CF7AFD" w:rsidRDefault="00BA6153">
            <w:pPr>
              <w:spacing w:line="300" w:lineRule="exact"/>
              <w:jc w:val="left"/>
              <w:rPr>
                <w:szCs w:val="21"/>
              </w:rPr>
            </w:pPr>
            <w:r w:rsidRPr="00CF7AFD">
              <w:rPr>
                <w:szCs w:val="21"/>
              </w:rPr>
              <w:t>采购代理机构在采购人依法确认成交供应商后</w:t>
            </w:r>
            <w:r w:rsidRPr="00CF7AFD">
              <w:rPr>
                <w:szCs w:val="21"/>
              </w:rPr>
              <w:t>2</w:t>
            </w:r>
            <w:r w:rsidRPr="00CF7AFD">
              <w:rPr>
                <w:szCs w:val="21"/>
              </w:rPr>
              <w:t>个工作日内在磋商公告发布的媒体上发布</w:t>
            </w:r>
            <w:r w:rsidRPr="00CF7AFD">
              <w:rPr>
                <w:rFonts w:hint="eastAsia"/>
                <w:szCs w:val="21"/>
              </w:rPr>
              <w:t>结果</w:t>
            </w:r>
            <w:r w:rsidRPr="00CF7AFD">
              <w:rPr>
                <w:szCs w:val="21"/>
              </w:rPr>
              <w:t>公告</w:t>
            </w:r>
            <w:r w:rsidRPr="00CF7AFD">
              <w:rPr>
                <w:rFonts w:hint="eastAsia"/>
                <w:szCs w:val="21"/>
              </w:rPr>
              <w:t>。</w:t>
            </w:r>
          </w:p>
        </w:tc>
      </w:tr>
      <w:tr w:rsidR="00CF7AFD" w:rsidRPr="00CF7AFD" w14:paraId="220AD2A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AE15964" w14:textId="77777777" w:rsidR="003E1290" w:rsidRPr="00CF7AFD" w:rsidRDefault="00BA6153">
            <w:pPr>
              <w:spacing w:line="300" w:lineRule="exact"/>
              <w:jc w:val="center"/>
              <w:rPr>
                <w:b/>
                <w:szCs w:val="21"/>
              </w:rPr>
            </w:pPr>
            <w:r w:rsidRPr="00CF7AFD">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D50E589" w14:textId="77777777" w:rsidR="003E1290" w:rsidRPr="00CF7AFD" w:rsidRDefault="00BA6153">
            <w:pPr>
              <w:spacing w:line="300" w:lineRule="exact"/>
              <w:jc w:val="center"/>
              <w:rPr>
                <w:szCs w:val="21"/>
              </w:rPr>
            </w:pPr>
            <w:r w:rsidRPr="00CF7AFD">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18B0BBBD" w14:textId="77777777" w:rsidR="003E1290" w:rsidRPr="00CF7AFD" w:rsidRDefault="00BA6153">
            <w:pPr>
              <w:spacing w:line="300" w:lineRule="exact"/>
              <w:jc w:val="left"/>
              <w:rPr>
                <w:szCs w:val="21"/>
              </w:rPr>
            </w:pPr>
            <w:r w:rsidRPr="00CF7AFD">
              <w:rPr>
                <w:rFonts w:hint="eastAsia"/>
                <w:szCs w:val="21"/>
              </w:rPr>
              <w:t>采购代理机构通过广西政府采购云平台发出</w:t>
            </w:r>
            <w:r w:rsidRPr="00CF7AFD">
              <w:rPr>
                <w:szCs w:val="21"/>
              </w:rPr>
              <w:t>成交通知书。</w:t>
            </w:r>
          </w:p>
          <w:p w14:paraId="2B83F004" w14:textId="77777777" w:rsidR="003E1290" w:rsidRPr="00CF7AFD" w:rsidRDefault="00BA6153">
            <w:pPr>
              <w:spacing w:line="300" w:lineRule="exact"/>
              <w:jc w:val="left"/>
              <w:rPr>
                <w:szCs w:val="21"/>
              </w:rPr>
            </w:pPr>
            <w:r w:rsidRPr="00CF7AFD">
              <w:rPr>
                <w:rFonts w:hint="eastAsia"/>
                <w:szCs w:val="21"/>
              </w:rPr>
              <w:t>成交通知书在广西政府采购云平台推送之日起，视为成交供应商已收到，成交供应商自行承担未及时查收的后果。</w:t>
            </w:r>
          </w:p>
        </w:tc>
      </w:tr>
      <w:tr w:rsidR="00CF7AFD" w:rsidRPr="00CF7AFD" w14:paraId="4EFA59A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8C451A9" w14:textId="77777777" w:rsidR="003E1290" w:rsidRPr="00CF7AFD" w:rsidRDefault="00BA6153">
            <w:pPr>
              <w:spacing w:line="300" w:lineRule="exact"/>
              <w:jc w:val="center"/>
              <w:rPr>
                <w:b/>
                <w:szCs w:val="21"/>
              </w:rPr>
            </w:pPr>
            <w:r w:rsidRPr="00CF7AFD">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5A264341" w14:textId="77777777" w:rsidR="003E1290" w:rsidRPr="00CF7AFD" w:rsidRDefault="00BA6153">
            <w:pPr>
              <w:spacing w:line="300" w:lineRule="exact"/>
              <w:jc w:val="center"/>
              <w:rPr>
                <w:szCs w:val="21"/>
              </w:rPr>
            </w:pPr>
            <w:r w:rsidRPr="00CF7AFD">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CA10822" w14:textId="77777777" w:rsidR="003E1290" w:rsidRPr="00CF7AFD" w:rsidRDefault="00BA6153">
            <w:pPr>
              <w:spacing w:line="300" w:lineRule="exact"/>
              <w:jc w:val="left"/>
              <w:rPr>
                <w:szCs w:val="21"/>
              </w:rPr>
            </w:pPr>
            <w:r w:rsidRPr="00CF7AFD">
              <w:rPr>
                <w:rFonts w:hint="eastAsia"/>
                <w:szCs w:val="21"/>
              </w:rPr>
              <w:t>（</w:t>
            </w:r>
            <w:r w:rsidRPr="00CF7AFD">
              <w:rPr>
                <w:rFonts w:hint="eastAsia"/>
                <w:szCs w:val="21"/>
              </w:rPr>
              <w:t>1</w:t>
            </w:r>
            <w:r w:rsidRPr="00CF7AFD">
              <w:rPr>
                <w:rFonts w:hint="eastAsia"/>
                <w:szCs w:val="21"/>
              </w:rPr>
              <w:t>）供应商</w:t>
            </w:r>
            <w:r w:rsidRPr="00CF7AFD">
              <w:rPr>
                <w:szCs w:val="21"/>
              </w:rPr>
              <w:t>认为</w:t>
            </w:r>
            <w:r w:rsidRPr="00CF7AFD">
              <w:rPr>
                <w:rFonts w:hint="eastAsia"/>
                <w:szCs w:val="21"/>
              </w:rPr>
              <w:t>采购文件</w:t>
            </w:r>
            <w:r w:rsidRPr="00CF7AFD">
              <w:rPr>
                <w:szCs w:val="21"/>
              </w:rPr>
              <w:t>、</w:t>
            </w:r>
            <w:r w:rsidRPr="00CF7AFD">
              <w:rPr>
                <w:rFonts w:hint="eastAsia"/>
                <w:szCs w:val="21"/>
              </w:rPr>
              <w:t>采购</w:t>
            </w:r>
            <w:r w:rsidRPr="00CF7AFD">
              <w:rPr>
                <w:szCs w:val="21"/>
              </w:rPr>
              <w:t>过程、</w:t>
            </w:r>
            <w:r w:rsidRPr="00CF7AFD">
              <w:rPr>
                <w:rFonts w:hint="eastAsia"/>
                <w:szCs w:val="21"/>
              </w:rPr>
              <w:t>中标或者成交</w:t>
            </w:r>
            <w:r w:rsidRPr="00CF7AFD">
              <w:rPr>
                <w:szCs w:val="21"/>
              </w:rPr>
              <w:t>结果使自己的权益受到损害的，可以在知道或者应知其权益受到损害之日起</w:t>
            </w:r>
            <w:r w:rsidRPr="00CF7AFD">
              <w:rPr>
                <w:szCs w:val="21"/>
              </w:rPr>
              <w:t>7</w:t>
            </w:r>
            <w:r w:rsidRPr="00CF7AFD">
              <w:rPr>
                <w:szCs w:val="21"/>
              </w:rPr>
              <w:t>个工作日内，</w:t>
            </w:r>
            <w:r w:rsidRPr="00CF7AFD">
              <w:rPr>
                <w:rFonts w:hint="eastAsia"/>
                <w:szCs w:val="21"/>
              </w:rPr>
              <w:t>通过以下方式</w:t>
            </w:r>
            <w:r w:rsidRPr="00CF7AFD">
              <w:rPr>
                <w:szCs w:val="21"/>
              </w:rPr>
              <w:t>向采购人、采购代理机构提出质疑。提出质疑的</w:t>
            </w:r>
            <w:r w:rsidRPr="00CF7AFD">
              <w:rPr>
                <w:rFonts w:hint="eastAsia"/>
                <w:szCs w:val="21"/>
              </w:rPr>
              <w:t>供应商</w:t>
            </w:r>
            <w:r w:rsidRPr="00CF7AFD">
              <w:rPr>
                <w:szCs w:val="21"/>
              </w:rPr>
              <w:t>必须是参与本项目采购活动的供应商</w:t>
            </w:r>
            <w:r w:rsidRPr="00CF7AFD">
              <w:rPr>
                <w:rFonts w:hint="eastAsia"/>
                <w:szCs w:val="21"/>
              </w:rPr>
              <w:t>，并须在</w:t>
            </w:r>
            <w:r w:rsidRPr="00CF7AFD">
              <w:rPr>
                <w:szCs w:val="21"/>
              </w:rPr>
              <w:t>法定质疑期内一次性提出针对同一采购程序环节的质疑。质疑函应使用财政部发布的</w:t>
            </w:r>
            <w:r w:rsidRPr="00CF7AFD">
              <w:rPr>
                <w:rFonts w:hint="eastAsia"/>
                <w:szCs w:val="21"/>
              </w:rPr>
              <w:t>政府采购供应商质疑函范本，并应按照“质疑函制作说明”进行制作。</w:t>
            </w:r>
          </w:p>
          <w:p w14:paraId="1C1E1907" w14:textId="77777777" w:rsidR="003E1290" w:rsidRPr="00CF7AFD" w:rsidRDefault="00BA6153">
            <w:pPr>
              <w:spacing w:line="300" w:lineRule="exact"/>
              <w:jc w:val="left"/>
              <w:rPr>
                <w:szCs w:val="21"/>
              </w:rPr>
            </w:pPr>
            <w:r w:rsidRPr="00CF7AFD">
              <w:rPr>
                <w:rFonts w:hint="eastAsia"/>
                <w:szCs w:val="21"/>
              </w:rPr>
              <w:lastRenderedPageBreak/>
              <w:t>（</w:t>
            </w:r>
            <w:r w:rsidRPr="00CF7AFD">
              <w:rPr>
                <w:rFonts w:hint="eastAsia"/>
                <w:szCs w:val="21"/>
              </w:rPr>
              <w:t>2</w:t>
            </w:r>
            <w:r w:rsidRPr="00CF7AFD">
              <w:rPr>
                <w:rFonts w:hint="eastAsia"/>
                <w:szCs w:val="21"/>
              </w:rPr>
              <w:t>）</w:t>
            </w:r>
            <w:r w:rsidRPr="00CF7AFD">
              <w:rPr>
                <w:szCs w:val="21"/>
              </w:rPr>
              <w:t>本项目不接受传真、移动通信</w:t>
            </w:r>
            <w:r w:rsidRPr="00CF7AFD">
              <w:rPr>
                <w:rFonts w:hint="eastAsia"/>
                <w:szCs w:val="21"/>
              </w:rPr>
              <w:t>、广西政府采购云平台</w:t>
            </w:r>
            <w:r w:rsidRPr="00CF7AFD">
              <w:rPr>
                <w:szCs w:val="21"/>
              </w:rPr>
              <w:t>等</w:t>
            </w:r>
            <w:r w:rsidRPr="00CF7AFD">
              <w:rPr>
                <w:rFonts w:hint="eastAsia"/>
                <w:szCs w:val="21"/>
              </w:rPr>
              <w:t>方式</w:t>
            </w:r>
            <w:r w:rsidRPr="00CF7AFD">
              <w:rPr>
                <w:szCs w:val="21"/>
              </w:rPr>
              <w:t>送达的质疑材料</w:t>
            </w:r>
            <w:r w:rsidRPr="00CF7AFD">
              <w:rPr>
                <w:rFonts w:hint="eastAsia"/>
                <w:szCs w:val="21"/>
              </w:rPr>
              <w:t>，供应商可通过现场或邮寄方式递交书面质疑材料。供应商应于质疑有效期内将质疑函原件递交或邮寄至磋商公告中采购代理机构信息中的联系人。</w:t>
            </w:r>
          </w:p>
        </w:tc>
      </w:tr>
      <w:tr w:rsidR="00CF7AFD" w:rsidRPr="00CF7AFD" w14:paraId="75CB01E8"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3A20A93F" w14:textId="77777777" w:rsidR="00272012" w:rsidRPr="00CF7AFD" w:rsidRDefault="00272012" w:rsidP="00272012">
            <w:pPr>
              <w:spacing w:line="300" w:lineRule="exact"/>
              <w:jc w:val="center"/>
              <w:rPr>
                <w:b/>
                <w:szCs w:val="21"/>
              </w:rPr>
            </w:pPr>
            <w:r w:rsidRPr="00CF7AFD">
              <w:rPr>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429D9E4D" w14:textId="5EB62B7B" w:rsidR="00272012" w:rsidRPr="00CF7AFD" w:rsidRDefault="00272012" w:rsidP="00272012">
            <w:pPr>
              <w:spacing w:line="300" w:lineRule="exact"/>
              <w:jc w:val="center"/>
              <w:rPr>
                <w:szCs w:val="21"/>
              </w:rPr>
            </w:pPr>
            <w:r w:rsidRPr="00CF7AFD">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0E6FBDC1" w14:textId="77777777" w:rsidR="00272012" w:rsidRPr="00CF7AFD" w:rsidRDefault="00272012" w:rsidP="00272012">
            <w:pPr>
              <w:rPr>
                <w:szCs w:val="21"/>
              </w:rPr>
            </w:pPr>
            <w:r w:rsidRPr="00CF7AFD">
              <w:rPr>
                <w:szCs w:val="21"/>
              </w:rPr>
              <w:t>（</w:t>
            </w:r>
            <w:r w:rsidRPr="00CF7AFD">
              <w:rPr>
                <w:szCs w:val="21"/>
              </w:rPr>
              <w:t>1</w:t>
            </w:r>
            <w:r w:rsidRPr="00CF7AFD">
              <w:rPr>
                <w:szCs w:val="21"/>
              </w:rPr>
              <w:t>）</w:t>
            </w:r>
            <w:r w:rsidRPr="00CF7AFD">
              <w:rPr>
                <w:szCs w:val="20"/>
              </w:rPr>
              <w:t>代理服务费</w:t>
            </w:r>
          </w:p>
          <w:p w14:paraId="6FCF4D75" w14:textId="77777777" w:rsidR="00272012" w:rsidRPr="00CF7AFD" w:rsidRDefault="00272012" w:rsidP="00272012">
            <w:pPr>
              <w:spacing w:line="300" w:lineRule="exact"/>
              <w:jc w:val="left"/>
              <w:rPr>
                <w:szCs w:val="21"/>
                <w:u w:val="single"/>
              </w:rPr>
            </w:pPr>
            <w:r w:rsidRPr="00CF7AFD">
              <w:rPr>
                <w:szCs w:val="21"/>
              </w:rPr>
              <w:t>采购代理机构向中标人收取代理服务费。本项目代理服务费</w:t>
            </w:r>
            <w:r w:rsidRPr="00CF7AFD">
              <w:rPr>
                <w:rFonts w:hint="eastAsia"/>
                <w:szCs w:val="21"/>
              </w:rPr>
              <w:t>按照</w:t>
            </w:r>
            <w:r w:rsidRPr="00CF7AFD">
              <w:rPr>
                <w:szCs w:val="21"/>
              </w:rPr>
              <w:t>《招标代理服务费管理暂行办法》</w:t>
            </w:r>
            <w:r w:rsidRPr="00CF7AFD">
              <w:rPr>
                <w:szCs w:val="21"/>
              </w:rPr>
              <w:t xml:space="preserve"> (</w:t>
            </w:r>
            <w:r w:rsidRPr="00CF7AFD">
              <w:rPr>
                <w:szCs w:val="21"/>
              </w:rPr>
              <w:t>计价格﹝</w:t>
            </w:r>
            <w:r w:rsidRPr="00CF7AFD">
              <w:rPr>
                <w:szCs w:val="21"/>
              </w:rPr>
              <w:t>2002</w:t>
            </w:r>
            <w:r w:rsidRPr="00CF7AFD">
              <w:rPr>
                <w:szCs w:val="21"/>
              </w:rPr>
              <w:t>﹞</w:t>
            </w:r>
            <w:r w:rsidRPr="00CF7AFD">
              <w:rPr>
                <w:szCs w:val="21"/>
              </w:rPr>
              <w:t>1980</w:t>
            </w:r>
            <w:r w:rsidRPr="00CF7AFD">
              <w:rPr>
                <w:szCs w:val="21"/>
              </w:rPr>
              <w:t>号</w:t>
            </w:r>
            <w:r w:rsidRPr="00CF7AFD">
              <w:rPr>
                <w:szCs w:val="21"/>
              </w:rPr>
              <w:t>)</w:t>
            </w:r>
            <w:r w:rsidRPr="00CF7AFD">
              <w:rPr>
                <w:szCs w:val="21"/>
              </w:rPr>
              <w:t>、《国家发展改革委关于降低部分建设项目收费标准规范收费行为等有关问题的通知》</w:t>
            </w:r>
            <w:r w:rsidRPr="00CF7AFD">
              <w:rPr>
                <w:szCs w:val="21"/>
              </w:rPr>
              <w:t>(</w:t>
            </w:r>
            <w:r w:rsidRPr="00CF7AFD">
              <w:rPr>
                <w:szCs w:val="21"/>
              </w:rPr>
              <w:t>发改价格﹝</w:t>
            </w:r>
            <w:r w:rsidRPr="00CF7AFD">
              <w:rPr>
                <w:szCs w:val="21"/>
              </w:rPr>
              <w:t>2011</w:t>
            </w:r>
            <w:r w:rsidRPr="00CF7AFD">
              <w:rPr>
                <w:szCs w:val="21"/>
              </w:rPr>
              <w:t>﹞</w:t>
            </w:r>
            <w:r w:rsidRPr="00CF7AFD">
              <w:rPr>
                <w:szCs w:val="21"/>
              </w:rPr>
              <w:t>534</w:t>
            </w:r>
            <w:r w:rsidRPr="00CF7AFD">
              <w:rPr>
                <w:szCs w:val="21"/>
              </w:rPr>
              <w:t>号</w:t>
            </w:r>
            <w:r w:rsidRPr="00CF7AFD">
              <w:rPr>
                <w:szCs w:val="21"/>
              </w:rPr>
              <w:t>)</w:t>
            </w:r>
            <w:r w:rsidRPr="00CF7AFD">
              <w:rPr>
                <w:rFonts w:hint="eastAsia"/>
                <w:szCs w:val="21"/>
              </w:rPr>
              <w:t>的</w:t>
            </w:r>
            <w:r w:rsidRPr="00CF7AFD">
              <w:rPr>
                <w:szCs w:val="21"/>
              </w:rPr>
              <w:t>规定</w:t>
            </w:r>
            <w:r w:rsidRPr="00CF7AFD">
              <w:rPr>
                <w:rFonts w:hint="eastAsia"/>
                <w:szCs w:val="21"/>
              </w:rPr>
              <w:t>采用</w:t>
            </w:r>
            <w:r w:rsidRPr="00CF7AFD">
              <w:rPr>
                <w:szCs w:val="21"/>
              </w:rPr>
              <w:t>差额定率累进</w:t>
            </w:r>
            <w:r w:rsidRPr="00CF7AFD">
              <w:rPr>
                <w:rFonts w:hint="eastAsia"/>
                <w:szCs w:val="21"/>
              </w:rPr>
              <w:t>法</w:t>
            </w:r>
            <w:r w:rsidRPr="00CF7AFD">
              <w:rPr>
                <w:szCs w:val="21"/>
              </w:rPr>
              <w:t>计算</w:t>
            </w:r>
            <w:r w:rsidRPr="00CF7AFD">
              <w:rPr>
                <w:rFonts w:hint="eastAsia"/>
                <w:szCs w:val="21"/>
              </w:rPr>
              <w:t>。</w:t>
            </w:r>
          </w:p>
          <w:p w14:paraId="7EDB721E" w14:textId="6CFF0E9E" w:rsidR="00272012" w:rsidRPr="00CF7AFD" w:rsidRDefault="00272012" w:rsidP="00272012">
            <w:pPr>
              <w:spacing w:line="300" w:lineRule="exact"/>
              <w:jc w:val="left"/>
              <w:rPr>
                <w:szCs w:val="21"/>
              </w:rPr>
            </w:pPr>
            <w:r w:rsidRPr="00CF7AFD">
              <w:rPr>
                <w:szCs w:val="21"/>
              </w:rPr>
              <w:t>（</w:t>
            </w:r>
            <w:r w:rsidRPr="00CF7AFD">
              <w:rPr>
                <w:szCs w:val="21"/>
              </w:rPr>
              <w:t>2</w:t>
            </w:r>
            <w:r w:rsidRPr="00CF7AFD">
              <w:rPr>
                <w:szCs w:val="21"/>
              </w:rPr>
              <w:t>）中标人在中标通知书发出前以银行转账或现金形式支付代理服务费；采购代理机构也可以从中标人的</w:t>
            </w:r>
            <w:r w:rsidR="00644011" w:rsidRPr="00CF7AFD">
              <w:rPr>
                <w:szCs w:val="21"/>
              </w:rPr>
              <w:t>响应保证金</w:t>
            </w:r>
            <w:r w:rsidRPr="00CF7AFD">
              <w:rPr>
                <w:szCs w:val="21"/>
              </w:rPr>
              <w:t>中扣除上述金额的代理服务费，余款按供应商所汇入</w:t>
            </w:r>
            <w:r w:rsidR="00644011" w:rsidRPr="00CF7AFD">
              <w:rPr>
                <w:szCs w:val="21"/>
              </w:rPr>
              <w:t>响应保证金</w:t>
            </w:r>
            <w:r w:rsidRPr="00CF7AFD">
              <w:rPr>
                <w:szCs w:val="21"/>
              </w:rPr>
              <w:t>的账户原路退回，如无法原路返回，则按《代理服务费承诺书》列明的账户退回。</w:t>
            </w:r>
          </w:p>
          <w:p w14:paraId="43B5E967" w14:textId="77777777" w:rsidR="00272012" w:rsidRPr="00CF7AFD" w:rsidRDefault="00272012" w:rsidP="00272012">
            <w:pPr>
              <w:spacing w:line="300" w:lineRule="exact"/>
              <w:jc w:val="left"/>
              <w:rPr>
                <w:kern w:val="0"/>
                <w:szCs w:val="21"/>
              </w:rPr>
            </w:pPr>
            <w:r w:rsidRPr="00CF7AFD">
              <w:rPr>
                <w:rFonts w:hint="eastAsia"/>
                <w:kern w:val="0"/>
                <w:szCs w:val="21"/>
              </w:rPr>
              <w:t>开户银行：广西北部湾银行南宁市金湖支行</w:t>
            </w:r>
          </w:p>
          <w:p w14:paraId="34C7DBAD" w14:textId="77777777" w:rsidR="00272012" w:rsidRPr="00CF7AFD" w:rsidRDefault="00272012" w:rsidP="00272012">
            <w:pPr>
              <w:spacing w:line="300" w:lineRule="exact"/>
              <w:jc w:val="left"/>
              <w:rPr>
                <w:kern w:val="0"/>
                <w:szCs w:val="21"/>
              </w:rPr>
            </w:pPr>
            <w:r w:rsidRPr="00CF7AFD">
              <w:rPr>
                <w:rFonts w:hint="eastAsia"/>
                <w:kern w:val="0"/>
                <w:szCs w:val="21"/>
              </w:rPr>
              <w:t>（银行地址：南宁市金湖路</w:t>
            </w:r>
            <w:r w:rsidRPr="00CF7AFD">
              <w:rPr>
                <w:rFonts w:hint="eastAsia"/>
                <w:kern w:val="0"/>
                <w:szCs w:val="21"/>
              </w:rPr>
              <w:t>57</w:t>
            </w:r>
            <w:r w:rsidRPr="00CF7AFD">
              <w:rPr>
                <w:rFonts w:hint="eastAsia"/>
                <w:kern w:val="0"/>
                <w:szCs w:val="21"/>
              </w:rPr>
              <w:t>号文德大厦</w:t>
            </w:r>
            <w:r w:rsidRPr="00CF7AFD">
              <w:rPr>
                <w:rFonts w:hint="eastAsia"/>
                <w:kern w:val="0"/>
                <w:szCs w:val="21"/>
              </w:rPr>
              <w:t>1</w:t>
            </w:r>
            <w:r w:rsidRPr="00CF7AFD">
              <w:rPr>
                <w:rFonts w:hint="eastAsia"/>
                <w:kern w:val="0"/>
                <w:szCs w:val="21"/>
              </w:rPr>
              <w:t>楼）</w:t>
            </w:r>
          </w:p>
          <w:p w14:paraId="72434BB8" w14:textId="77777777" w:rsidR="00272012" w:rsidRPr="00CF7AFD" w:rsidRDefault="00272012" w:rsidP="00272012">
            <w:pPr>
              <w:spacing w:line="300" w:lineRule="exact"/>
              <w:jc w:val="left"/>
              <w:rPr>
                <w:kern w:val="0"/>
                <w:szCs w:val="21"/>
              </w:rPr>
            </w:pPr>
            <w:r w:rsidRPr="00CF7AFD">
              <w:rPr>
                <w:rFonts w:hint="eastAsia"/>
                <w:kern w:val="0"/>
                <w:szCs w:val="21"/>
              </w:rPr>
              <w:t>开户名称：广西机电设备招标有限公司</w:t>
            </w:r>
          </w:p>
          <w:p w14:paraId="1ABCC3D0" w14:textId="77777777" w:rsidR="00272012" w:rsidRPr="00CF7AFD" w:rsidRDefault="00272012" w:rsidP="00272012">
            <w:pPr>
              <w:spacing w:line="300" w:lineRule="exact"/>
              <w:jc w:val="left"/>
              <w:rPr>
                <w:kern w:val="0"/>
                <w:szCs w:val="21"/>
              </w:rPr>
            </w:pPr>
            <w:r w:rsidRPr="00CF7AFD">
              <w:rPr>
                <w:rFonts w:hint="eastAsia"/>
                <w:kern w:val="0"/>
                <w:szCs w:val="21"/>
              </w:rPr>
              <w:t>银行账号：</w:t>
            </w:r>
            <w:r w:rsidRPr="00CF7AFD">
              <w:rPr>
                <w:rFonts w:hint="eastAsia"/>
                <w:kern w:val="0"/>
                <w:szCs w:val="21"/>
              </w:rPr>
              <w:t>1705012090027723 (</w:t>
            </w:r>
            <w:r w:rsidRPr="00CF7AFD">
              <w:rPr>
                <w:rFonts w:hint="eastAsia"/>
                <w:kern w:val="0"/>
                <w:szCs w:val="21"/>
              </w:rPr>
              <w:t>联行号</w:t>
            </w:r>
            <w:r w:rsidRPr="00CF7AFD">
              <w:rPr>
                <w:rFonts w:hint="eastAsia"/>
                <w:kern w:val="0"/>
                <w:szCs w:val="21"/>
              </w:rPr>
              <w:t xml:space="preserve"> 313611017053)</w:t>
            </w:r>
          </w:p>
          <w:p w14:paraId="0D50F605" w14:textId="56B0C0AD" w:rsidR="00272012" w:rsidRPr="00CF7AFD" w:rsidRDefault="00272012" w:rsidP="00272012">
            <w:pPr>
              <w:spacing w:line="300" w:lineRule="exact"/>
              <w:jc w:val="left"/>
              <w:rPr>
                <w:kern w:val="0"/>
                <w:szCs w:val="21"/>
              </w:rPr>
            </w:pPr>
            <w:r w:rsidRPr="00CF7AFD">
              <w:rPr>
                <w:rFonts w:hint="eastAsia"/>
                <w:kern w:val="0"/>
                <w:szCs w:val="21"/>
              </w:rPr>
              <w:t>财务联系人：吴茜（电话：</w:t>
            </w:r>
            <w:r w:rsidRPr="00CF7AFD">
              <w:rPr>
                <w:rFonts w:hint="eastAsia"/>
                <w:kern w:val="0"/>
                <w:szCs w:val="21"/>
              </w:rPr>
              <w:t>0771-2821398</w:t>
            </w:r>
            <w:r w:rsidRPr="00CF7AFD">
              <w:rPr>
                <w:rFonts w:hint="eastAsia"/>
                <w:kern w:val="0"/>
                <w:szCs w:val="21"/>
              </w:rPr>
              <w:t>）</w:t>
            </w:r>
          </w:p>
        </w:tc>
      </w:tr>
      <w:tr w:rsidR="00CF7AFD" w:rsidRPr="00CF7AFD" w14:paraId="3E2FD8DC"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075A1B7" w14:textId="77777777" w:rsidR="00272012" w:rsidRPr="00CF7AFD" w:rsidRDefault="00272012" w:rsidP="00272012">
            <w:pPr>
              <w:spacing w:line="300" w:lineRule="exact"/>
              <w:jc w:val="center"/>
              <w:rPr>
                <w:b/>
                <w:szCs w:val="21"/>
              </w:rPr>
            </w:pPr>
            <w:r w:rsidRPr="00CF7AFD">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3C9EE750" w14:textId="149DEF0F" w:rsidR="00272012" w:rsidRPr="00CF7AFD" w:rsidRDefault="00272012" w:rsidP="00272012">
            <w:pPr>
              <w:spacing w:line="300" w:lineRule="exact"/>
              <w:jc w:val="center"/>
              <w:rPr>
                <w:szCs w:val="20"/>
              </w:rPr>
            </w:pPr>
            <w:r w:rsidRPr="00CF7AFD">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093C97FD" w14:textId="41CFE8D7" w:rsidR="00272012" w:rsidRPr="00CF7AFD" w:rsidRDefault="00272012" w:rsidP="00272012">
            <w:pPr>
              <w:spacing w:line="276" w:lineRule="auto"/>
              <w:rPr>
                <w:szCs w:val="21"/>
                <w:u w:val="single"/>
              </w:rPr>
            </w:pPr>
            <w:r w:rsidRPr="00CF7AFD">
              <w:rPr>
                <w:rFonts w:hint="eastAsia"/>
                <w:szCs w:val="21"/>
              </w:rPr>
              <w:t>无</w:t>
            </w:r>
          </w:p>
        </w:tc>
      </w:tr>
      <w:tr w:rsidR="00CF7AFD" w:rsidRPr="00CF7AFD" w14:paraId="136A243C"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435FB442" w14:textId="77777777" w:rsidR="00272012" w:rsidRPr="00CF7AFD" w:rsidRDefault="00272012" w:rsidP="00272012">
            <w:pPr>
              <w:spacing w:line="300" w:lineRule="exact"/>
              <w:jc w:val="center"/>
              <w:rPr>
                <w:b/>
                <w:szCs w:val="21"/>
              </w:rPr>
            </w:pPr>
            <w:r w:rsidRPr="00CF7AFD">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73A57BDD" w14:textId="6BEC3DFC" w:rsidR="00272012" w:rsidRPr="00CF7AFD" w:rsidRDefault="00272012" w:rsidP="00272012">
            <w:pPr>
              <w:spacing w:line="300" w:lineRule="exact"/>
              <w:jc w:val="center"/>
              <w:rPr>
                <w:szCs w:val="20"/>
              </w:rPr>
            </w:pPr>
            <w:r w:rsidRPr="00CF7AFD">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5616494F" w14:textId="28E70EFD" w:rsidR="00272012" w:rsidRPr="00CF7AFD" w:rsidRDefault="00272012" w:rsidP="00272012">
            <w:pPr>
              <w:spacing w:line="276" w:lineRule="auto"/>
              <w:rPr>
                <w:szCs w:val="21"/>
                <w:u w:val="single"/>
              </w:rPr>
            </w:pPr>
            <w:r w:rsidRPr="00CF7AFD">
              <w:rPr>
                <w:rFonts w:hint="eastAsia"/>
                <w:szCs w:val="21"/>
              </w:rPr>
              <w:t>无</w:t>
            </w:r>
          </w:p>
        </w:tc>
      </w:tr>
      <w:tr w:rsidR="003E1290" w:rsidRPr="00CF7AFD" w14:paraId="51AFC0A5"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7AB2A801" w14:textId="77777777" w:rsidR="003E1290" w:rsidRPr="00CF7AFD" w:rsidRDefault="00BA6153">
            <w:pPr>
              <w:spacing w:line="300" w:lineRule="exact"/>
              <w:jc w:val="center"/>
              <w:rPr>
                <w:b/>
                <w:szCs w:val="21"/>
              </w:rPr>
            </w:pPr>
            <w:r w:rsidRPr="00CF7AFD">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5DC491C0" w14:textId="77777777" w:rsidR="003E1290" w:rsidRPr="00CF7AFD" w:rsidRDefault="00BA6153">
            <w:pPr>
              <w:spacing w:line="300" w:lineRule="exact"/>
              <w:jc w:val="center"/>
              <w:rPr>
                <w:szCs w:val="20"/>
              </w:rPr>
            </w:pPr>
            <w:r w:rsidRPr="00CF7AFD">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D5F7764" w14:textId="77777777" w:rsidR="003E1290" w:rsidRPr="00CF7AFD" w:rsidRDefault="00BA6153">
            <w:pPr>
              <w:spacing w:line="276" w:lineRule="auto"/>
              <w:rPr>
                <w:szCs w:val="21"/>
              </w:rPr>
            </w:pPr>
            <w:r w:rsidRPr="00CF7AFD">
              <w:rPr>
                <w:rFonts w:hint="eastAsia"/>
                <w:szCs w:val="21"/>
              </w:rPr>
              <w:t>构成本采购文件的各个组成文件应互为解释，互为说明：</w:t>
            </w:r>
          </w:p>
          <w:p w14:paraId="576AC7CA" w14:textId="77777777" w:rsidR="003E1290" w:rsidRPr="00CF7AFD" w:rsidRDefault="00BA6153">
            <w:pPr>
              <w:spacing w:line="276" w:lineRule="auto"/>
              <w:rPr>
                <w:sz w:val="24"/>
              </w:rPr>
            </w:pPr>
            <w:r w:rsidRPr="00CF7AFD">
              <w:rPr>
                <w:rFonts w:hint="eastAsia"/>
                <w:szCs w:val="21"/>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2D9B7C3B" w14:textId="77777777" w:rsidR="003E1290" w:rsidRPr="00CF7AFD" w:rsidRDefault="003E1290"/>
    <w:bookmarkEnd w:id="21"/>
    <w:p w14:paraId="033D9726" w14:textId="77777777" w:rsidR="003E1290" w:rsidRPr="00CF7AFD" w:rsidRDefault="00BA6153">
      <w:pPr>
        <w:spacing w:before="120" w:line="320" w:lineRule="atLeast"/>
        <w:outlineLvl w:val="1"/>
        <w:rPr>
          <w:b/>
          <w:bCs/>
          <w:kern w:val="0"/>
          <w:szCs w:val="21"/>
        </w:rPr>
      </w:pPr>
      <w:r w:rsidRPr="00CF7AFD">
        <w:rPr>
          <w:szCs w:val="21"/>
        </w:rPr>
        <w:br w:type="page"/>
      </w:r>
      <w:r w:rsidRPr="00CF7AFD">
        <w:rPr>
          <w:b/>
          <w:bCs/>
          <w:kern w:val="0"/>
          <w:szCs w:val="21"/>
        </w:rPr>
        <w:lastRenderedPageBreak/>
        <w:t>1</w:t>
      </w:r>
      <w:r w:rsidRPr="00CF7AFD">
        <w:rPr>
          <w:b/>
          <w:bCs/>
          <w:kern w:val="0"/>
          <w:szCs w:val="21"/>
        </w:rPr>
        <w:t>．总则</w:t>
      </w:r>
    </w:p>
    <w:p w14:paraId="31891C82" w14:textId="77777777" w:rsidR="003E1290" w:rsidRPr="00CF7AFD" w:rsidRDefault="00BA6153">
      <w:pPr>
        <w:spacing w:before="120" w:line="320" w:lineRule="atLeast"/>
        <w:ind w:firstLineChars="200" w:firstLine="422"/>
        <w:outlineLvl w:val="2"/>
        <w:rPr>
          <w:b/>
          <w:bCs/>
          <w:kern w:val="0"/>
          <w:szCs w:val="21"/>
        </w:rPr>
      </w:pPr>
      <w:bookmarkStart w:id="23" w:name="_Toc254970668"/>
      <w:bookmarkStart w:id="24" w:name="_Toc254970527"/>
      <w:r w:rsidRPr="00CF7AFD">
        <w:rPr>
          <w:b/>
          <w:bCs/>
          <w:kern w:val="0"/>
          <w:szCs w:val="21"/>
        </w:rPr>
        <w:t>1.1</w:t>
      </w:r>
      <w:r w:rsidRPr="00CF7AFD">
        <w:rPr>
          <w:b/>
          <w:bCs/>
          <w:kern w:val="0"/>
          <w:szCs w:val="21"/>
        </w:rPr>
        <w:t>适用范围</w:t>
      </w:r>
      <w:bookmarkEnd w:id="23"/>
      <w:bookmarkEnd w:id="24"/>
    </w:p>
    <w:p w14:paraId="5BEE876B" w14:textId="77777777" w:rsidR="003E1290" w:rsidRPr="00CF7AFD" w:rsidRDefault="00BA6153">
      <w:pPr>
        <w:spacing w:before="120" w:line="320" w:lineRule="atLeast"/>
        <w:ind w:firstLineChars="200" w:firstLine="420"/>
        <w:rPr>
          <w:szCs w:val="21"/>
        </w:rPr>
      </w:pPr>
      <w:r w:rsidRPr="00CF7AFD">
        <w:rPr>
          <w:szCs w:val="21"/>
        </w:rPr>
        <w:t>本采购文件适用于供应商须知前附表所述项目的</w:t>
      </w:r>
      <w:r w:rsidRPr="00CF7AFD">
        <w:rPr>
          <w:rFonts w:hint="eastAsia"/>
          <w:szCs w:val="21"/>
        </w:rPr>
        <w:t>政府采购活动。</w:t>
      </w:r>
    </w:p>
    <w:p w14:paraId="1324098E" w14:textId="77777777" w:rsidR="003E1290" w:rsidRPr="00CF7AFD" w:rsidRDefault="00BA6153">
      <w:pPr>
        <w:spacing w:before="120" w:line="320" w:lineRule="atLeast"/>
        <w:ind w:firstLineChars="200" w:firstLine="422"/>
        <w:outlineLvl w:val="2"/>
        <w:rPr>
          <w:b/>
          <w:bCs/>
          <w:kern w:val="0"/>
          <w:szCs w:val="21"/>
        </w:rPr>
      </w:pPr>
      <w:bookmarkStart w:id="25" w:name="_Toc254970669"/>
      <w:bookmarkStart w:id="26" w:name="_Toc254970528"/>
      <w:r w:rsidRPr="00CF7AFD">
        <w:rPr>
          <w:b/>
          <w:bCs/>
          <w:kern w:val="0"/>
          <w:szCs w:val="21"/>
        </w:rPr>
        <w:t>1.2</w:t>
      </w:r>
      <w:r w:rsidRPr="00CF7AFD">
        <w:rPr>
          <w:b/>
          <w:bCs/>
          <w:kern w:val="0"/>
          <w:szCs w:val="21"/>
        </w:rPr>
        <w:t>定义</w:t>
      </w:r>
      <w:bookmarkEnd w:id="25"/>
      <w:bookmarkEnd w:id="26"/>
    </w:p>
    <w:p w14:paraId="60914E69" w14:textId="77777777" w:rsidR="003E1290" w:rsidRPr="00CF7AFD" w:rsidRDefault="00BA6153">
      <w:pPr>
        <w:spacing w:before="120" w:line="320" w:lineRule="atLeast"/>
        <w:ind w:firstLineChars="200" w:firstLine="420"/>
        <w:rPr>
          <w:szCs w:val="21"/>
        </w:rPr>
      </w:pPr>
      <w:r w:rsidRPr="00CF7AFD">
        <w:rPr>
          <w:szCs w:val="21"/>
        </w:rPr>
        <w:t>1.2.1“</w:t>
      </w:r>
      <w:r w:rsidRPr="00CF7AFD">
        <w:rPr>
          <w:szCs w:val="21"/>
        </w:rPr>
        <w:t>采购人</w:t>
      </w:r>
      <w:r w:rsidRPr="00CF7AFD">
        <w:rPr>
          <w:szCs w:val="21"/>
        </w:rPr>
        <w:t>”</w:t>
      </w:r>
      <w:r w:rsidRPr="00CF7AFD">
        <w:rPr>
          <w:szCs w:val="21"/>
        </w:rPr>
        <w:t>系指依法进行政府采购的国家机关、事业单位、团体组织。</w:t>
      </w:r>
    </w:p>
    <w:p w14:paraId="04FFA0A9" w14:textId="77777777" w:rsidR="003E1290" w:rsidRPr="00CF7AFD" w:rsidRDefault="00BA6153">
      <w:pPr>
        <w:spacing w:before="120" w:line="320" w:lineRule="atLeast"/>
        <w:ind w:firstLineChars="200" w:firstLine="420"/>
        <w:rPr>
          <w:szCs w:val="21"/>
        </w:rPr>
      </w:pPr>
      <w:r w:rsidRPr="00CF7AFD">
        <w:rPr>
          <w:szCs w:val="21"/>
        </w:rPr>
        <w:t>1.2.2“</w:t>
      </w:r>
      <w:r w:rsidRPr="00CF7AFD">
        <w:rPr>
          <w:szCs w:val="21"/>
        </w:rPr>
        <w:t>供应商</w:t>
      </w:r>
      <w:r w:rsidRPr="00CF7AFD">
        <w:rPr>
          <w:szCs w:val="21"/>
        </w:rPr>
        <w:t>”</w:t>
      </w:r>
      <w:r w:rsidRPr="00CF7AFD">
        <w:rPr>
          <w:szCs w:val="21"/>
        </w:rPr>
        <w:t>系</w:t>
      </w:r>
      <w:r w:rsidRPr="00CF7AFD">
        <w:t>指响应招标、参加投标竞争的法人、其他组织或者自然人</w:t>
      </w:r>
      <w:r w:rsidRPr="00CF7AFD">
        <w:rPr>
          <w:szCs w:val="21"/>
        </w:rPr>
        <w:t>。</w:t>
      </w:r>
    </w:p>
    <w:p w14:paraId="55A999A7" w14:textId="77777777" w:rsidR="003E1290" w:rsidRPr="00CF7AFD" w:rsidRDefault="00BA6153">
      <w:pPr>
        <w:spacing w:before="120" w:line="360" w:lineRule="auto"/>
        <w:ind w:firstLineChars="200" w:firstLine="420"/>
      </w:pPr>
      <w:r w:rsidRPr="00CF7AFD">
        <w:rPr>
          <w:rFonts w:hint="eastAsia"/>
        </w:rPr>
        <w:t>1.2.3</w:t>
      </w:r>
      <w:r w:rsidRPr="00CF7AFD">
        <w:t>本</w:t>
      </w:r>
      <w:r w:rsidRPr="00CF7AFD">
        <w:rPr>
          <w:rFonts w:hint="eastAsia"/>
        </w:rPr>
        <w:t>文件</w:t>
      </w:r>
      <w:r w:rsidRPr="00CF7AFD">
        <w:t>中的</w:t>
      </w:r>
      <w:r w:rsidRPr="00CF7AFD">
        <w:rPr>
          <w:rFonts w:hint="eastAsia"/>
        </w:rPr>
        <w:t>“法定代表人”若无特别说明，当</w:t>
      </w:r>
      <w:r w:rsidRPr="00CF7AFD">
        <w:t>供应商是</w:t>
      </w:r>
      <w:r w:rsidRPr="00CF7AFD">
        <w:rPr>
          <w:rFonts w:hint="eastAsia"/>
        </w:rPr>
        <w:t>企业的，是指企业法人营业执照上的法定代表人；当</w:t>
      </w:r>
      <w:r w:rsidRPr="00CF7AFD">
        <w:t>供应商是</w:t>
      </w:r>
      <w:r w:rsidRPr="00CF7AFD">
        <w:rPr>
          <w:rFonts w:hint="eastAsia"/>
        </w:rPr>
        <w:t>事业单位的，是指事业单位法人证书上的法定代表人；当</w:t>
      </w:r>
      <w:r w:rsidRPr="00CF7AFD">
        <w:t>供应商是</w:t>
      </w:r>
      <w:r w:rsidRPr="00CF7AFD">
        <w:rPr>
          <w:rFonts w:hint="eastAsia"/>
        </w:rPr>
        <w:t>社会团体、民办非企业的，是指法人登记证书中的法定代表人；当</w:t>
      </w:r>
      <w:r w:rsidRPr="00CF7AFD">
        <w:t>供应商是</w:t>
      </w:r>
      <w:r w:rsidRPr="00CF7AFD">
        <w:rPr>
          <w:rFonts w:hint="eastAsia"/>
        </w:rPr>
        <w:t>个体工商户的，是指个体工商户营业执照上的经营者；</w:t>
      </w:r>
      <w:r w:rsidRPr="00CF7AFD">
        <w:t>当供应商是自然人</w:t>
      </w:r>
      <w:r w:rsidRPr="00CF7AFD">
        <w:rPr>
          <w:rFonts w:hint="eastAsia"/>
        </w:rPr>
        <w:t>的，是指参与本项目响应的自然人本人。</w:t>
      </w:r>
      <w:r w:rsidRPr="00CF7AFD">
        <w:br/>
        <w:t xml:space="preserve">    </w:t>
      </w:r>
      <w:r w:rsidRPr="00CF7AFD">
        <w:rPr>
          <w:rFonts w:hint="eastAsia"/>
        </w:rPr>
        <w:t>1.2.4</w:t>
      </w:r>
      <w:r w:rsidRPr="00CF7AFD">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523F2B6" w14:textId="77777777" w:rsidR="003E1290" w:rsidRPr="00CF7AFD" w:rsidRDefault="00BA6153">
      <w:pPr>
        <w:widowControl/>
        <w:spacing w:line="360" w:lineRule="auto"/>
        <w:ind w:firstLineChars="200" w:firstLine="420"/>
        <w:jc w:val="left"/>
        <w:rPr>
          <w:szCs w:val="21"/>
        </w:rPr>
      </w:pPr>
      <w:r w:rsidRPr="00CF7AFD">
        <w:rPr>
          <w:szCs w:val="21"/>
        </w:rPr>
        <w:t>1.2.</w:t>
      </w:r>
      <w:r w:rsidRPr="00CF7AFD">
        <w:rPr>
          <w:rFonts w:hint="eastAsia"/>
          <w:szCs w:val="21"/>
        </w:rPr>
        <w:t>5</w:t>
      </w:r>
      <w:r w:rsidRPr="00CF7AFD">
        <w:rPr>
          <w:szCs w:val="21"/>
        </w:rPr>
        <w:t>“</w:t>
      </w:r>
      <w:r w:rsidRPr="00CF7AFD">
        <w:rPr>
          <w:szCs w:val="21"/>
        </w:rPr>
        <w:t>书面形式</w:t>
      </w:r>
      <w:r w:rsidRPr="00CF7AFD">
        <w:rPr>
          <w:szCs w:val="21"/>
        </w:rPr>
        <w:t>”</w:t>
      </w:r>
      <w:r w:rsidRPr="00CF7AFD">
        <w:rPr>
          <w:szCs w:val="21"/>
        </w:rPr>
        <w:t>如无特殊规定，</w:t>
      </w:r>
      <w:r w:rsidRPr="00CF7AFD">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CF7AFD">
        <w:rPr>
          <w:szCs w:val="21"/>
        </w:rPr>
        <w:t>采购文件如有特殊规定，以采购文件规定为准。</w:t>
      </w:r>
      <w:r w:rsidRPr="00CF7AFD">
        <w:rPr>
          <w:szCs w:val="21"/>
        </w:rPr>
        <w:t xml:space="preserve"> </w:t>
      </w:r>
    </w:p>
    <w:p w14:paraId="0FCEFBB9" w14:textId="77777777" w:rsidR="003E1290" w:rsidRPr="00CF7AFD" w:rsidRDefault="00BA6153">
      <w:pPr>
        <w:spacing w:before="120" w:line="320" w:lineRule="atLeast"/>
        <w:ind w:firstLineChars="200" w:firstLine="420"/>
        <w:rPr>
          <w:szCs w:val="21"/>
        </w:rPr>
      </w:pPr>
      <w:r w:rsidRPr="00CF7AFD">
        <w:rPr>
          <w:szCs w:val="21"/>
        </w:rPr>
        <w:t>1.2.</w:t>
      </w:r>
      <w:r w:rsidRPr="00CF7AFD">
        <w:rPr>
          <w:rFonts w:hint="eastAsia"/>
          <w:szCs w:val="21"/>
        </w:rPr>
        <w:t>6</w:t>
      </w:r>
      <w:r w:rsidRPr="00CF7AFD">
        <w:rPr>
          <w:rFonts w:hint="eastAsia"/>
          <w:szCs w:val="21"/>
        </w:rPr>
        <w:t>本项目的技术商务要求重要性分为“▲”（如有）、“</w:t>
      </w:r>
      <w:r w:rsidRPr="00CF7AFD">
        <w:rPr>
          <w:rFonts w:hint="eastAsia"/>
          <w:szCs w:val="21"/>
        </w:rPr>
        <w:t>#</w:t>
      </w:r>
      <w:r w:rsidRPr="00CF7AFD">
        <w:rPr>
          <w:rFonts w:hint="eastAsia"/>
          <w:szCs w:val="21"/>
        </w:rPr>
        <w:t>”（如有）和一般无标识指标。▲代表实质性要求指标，</w:t>
      </w:r>
      <w:r w:rsidRPr="00CF7AFD">
        <w:rPr>
          <w:rFonts w:hint="eastAsia"/>
          <w:b/>
          <w:bCs/>
          <w:szCs w:val="21"/>
        </w:rPr>
        <w:t>不满足该指标项将导致响应被否决</w:t>
      </w:r>
      <w:r w:rsidRPr="00CF7AFD">
        <w:rPr>
          <w:rFonts w:hint="eastAsia"/>
          <w:szCs w:val="21"/>
        </w:rPr>
        <w:t>，</w:t>
      </w:r>
      <w:r w:rsidRPr="00CF7AFD">
        <w:rPr>
          <w:rFonts w:hint="eastAsia"/>
          <w:szCs w:val="21"/>
        </w:rPr>
        <w:t>#</w:t>
      </w:r>
      <w:r w:rsidRPr="00CF7AFD">
        <w:rPr>
          <w:rFonts w:hint="eastAsia"/>
          <w:szCs w:val="21"/>
        </w:rPr>
        <w:t>代表重要指标，无标识则表示一般指标项。</w:t>
      </w:r>
    </w:p>
    <w:p w14:paraId="79B56E73" w14:textId="77777777" w:rsidR="003E1290" w:rsidRPr="00CF7AFD" w:rsidRDefault="00BA6153">
      <w:pPr>
        <w:spacing w:before="120" w:line="320" w:lineRule="atLeast"/>
        <w:ind w:firstLineChars="200" w:firstLine="420"/>
        <w:rPr>
          <w:szCs w:val="21"/>
        </w:rPr>
      </w:pPr>
      <w:r w:rsidRPr="00CF7AFD">
        <w:rPr>
          <w:szCs w:val="21"/>
        </w:rPr>
        <w:t>1.2.</w:t>
      </w:r>
      <w:r w:rsidRPr="00CF7AFD">
        <w:rPr>
          <w:rFonts w:hint="eastAsia"/>
          <w:szCs w:val="21"/>
        </w:rPr>
        <w:t xml:space="preserve">7 </w:t>
      </w:r>
      <w:r w:rsidRPr="00CF7AFD">
        <w:rPr>
          <w:rFonts w:hint="eastAsia"/>
          <w:szCs w:val="21"/>
        </w:rPr>
        <w:t>本</w:t>
      </w:r>
      <w:r w:rsidRPr="00CF7AFD">
        <w:rPr>
          <w:szCs w:val="21"/>
        </w:rPr>
        <w:t>采购文件</w:t>
      </w:r>
      <w:r w:rsidRPr="00CF7AFD">
        <w:rPr>
          <w:rFonts w:hint="eastAsia"/>
          <w:szCs w:val="21"/>
        </w:rPr>
        <w:t>出现多种选项的条款，以“</w:t>
      </w:r>
      <w:r w:rsidRPr="00CF7AFD">
        <w:sym w:font="Wingdings 2" w:char="F052"/>
      </w:r>
      <w:r w:rsidRPr="00CF7AFD">
        <w:rPr>
          <w:rFonts w:hint="eastAsia"/>
          <w:szCs w:val="21"/>
        </w:rPr>
        <w:t>”表示本条款所选择的方式。</w:t>
      </w:r>
    </w:p>
    <w:p w14:paraId="5892BBD6" w14:textId="77777777" w:rsidR="003E1290" w:rsidRPr="00CF7AFD" w:rsidRDefault="00BA6153">
      <w:pPr>
        <w:spacing w:before="120" w:line="320" w:lineRule="atLeast"/>
        <w:ind w:firstLineChars="200" w:firstLine="420"/>
        <w:rPr>
          <w:szCs w:val="21"/>
        </w:rPr>
      </w:pPr>
      <w:r w:rsidRPr="00CF7AFD">
        <w:rPr>
          <w:rFonts w:hint="eastAsia"/>
          <w:szCs w:val="21"/>
        </w:rPr>
        <w:t>1.</w:t>
      </w:r>
      <w:r w:rsidRPr="00CF7AFD">
        <w:rPr>
          <w:szCs w:val="21"/>
        </w:rPr>
        <w:t>2</w:t>
      </w:r>
      <w:r w:rsidRPr="00CF7AFD">
        <w:rPr>
          <w:rFonts w:hint="eastAsia"/>
          <w:szCs w:val="21"/>
        </w:rPr>
        <w:t>.</w:t>
      </w:r>
      <w:r w:rsidRPr="00CF7AFD">
        <w:rPr>
          <w:szCs w:val="21"/>
        </w:rPr>
        <w:t>8 “</w:t>
      </w:r>
      <w:r w:rsidRPr="00CF7AFD">
        <w:rPr>
          <w:rFonts w:hint="eastAsia"/>
          <w:szCs w:val="21"/>
        </w:rPr>
        <w:t>电子交易平台</w:t>
      </w:r>
      <w:r w:rsidRPr="00CF7AFD">
        <w:rPr>
          <w:szCs w:val="21"/>
        </w:rPr>
        <w:t>”</w:t>
      </w:r>
      <w:r w:rsidRPr="00CF7AFD">
        <w:rPr>
          <w:rFonts w:hint="eastAsia"/>
          <w:szCs w:val="21"/>
        </w:rPr>
        <w:t>是指以数据电文形式在线完成采购活动的信息平台，本采购文件中也称</w:t>
      </w:r>
      <w:r w:rsidRPr="00CF7AFD">
        <w:rPr>
          <w:szCs w:val="21"/>
        </w:rPr>
        <w:t>“</w:t>
      </w:r>
      <w:r w:rsidRPr="00CF7AFD">
        <w:rPr>
          <w:rFonts w:hint="eastAsia"/>
          <w:szCs w:val="21"/>
        </w:rPr>
        <w:t>广西政府采购云平台</w:t>
      </w:r>
      <w:r w:rsidRPr="00CF7AFD">
        <w:rPr>
          <w:szCs w:val="21"/>
        </w:rPr>
        <w:t>”</w:t>
      </w:r>
      <w:r w:rsidRPr="00CF7AFD">
        <w:rPr>
          <w:rFonts w:hint="eastAsia"/>
          <w:szCs w:val="21"/>
        </w:rPr>
        <w:t>。</w:t>
      </w:r>
    </w:p>
    <w:p w14:paraId="4F90C754" w14:textId="77777777" w:rsidR="003E1290" w:rsidRPr="00CF7AFD" w:rsidRDefault="00BA6153">
      <w:pPr>
        <w:spacing w:before="120" w:line="320" w:lineRule="atLeast"/>
        <w:ind w:firstLineChars="200" w:firstLine="422"/>
        <w:outlineLvl w:val="2"/>
        <w:rPr>
          <w:b/>
          <w:bCs/>
          <w:kern w:val="0"/>
          <w:szCs w:val="21"/>
        </w:rPr>
      </w:pPr>
      <w:r w:rsidRPr="00CF7AFD">
        <w:rPr>
          <w:rFonts w:hint="eastAsia"/>
          <w:b/>
          <w:bCs/>
          <w:kern w:val="0"/>
          <w:szCs w:val="21"/>
        </w:rPr>
        <w:t>1</w:t>
      </w:r>
      <w:r w:rsidRPr="00CF7AFD">
        <w:rPr>
          <w:b/>
          <w:bCs/>
          <w:kern w:val="0"/>
          <w:szCs w:val="21"/>
        </w:rPr>
        <w:t>.3</w:t>
      </w:r>
      <w:r w:rsidRPr="00CF7AFD">
        <w:rPr>
          <w:rFonts w:hint="eastAsia"/>
          <w:b/>
          <w:bCs/>
          <w:kern w:val="0"/>
          <w:szCs w:val="21"/>
        </w:rPr>
        <w:t>项目信息</w:t>
      </w:r>
    </w:p>
    <w:p w14:paraId="219A1CEA" w14:textId="77777777" w:rsidR="003E1290" w:rsidRPr="00CF7AFD" w:rsidRDefault="00BA6153">
      <w:pPr>
        <w:spacing w:before="120" w:line="320" w:lineRule="atLeast"/>
        <w:ind w:firstLineChars="200" w:firstLine="420"/>
        <w:rPr>
          <w:szCs w:val="21"/>
        </w:rPr>
      </w:pPr>
      <w:r w:rsidRPr="00CF7AFD">
        <w:rPr>
          <w:rFonts w:hint="eastAsia"/>
          <w:szCs w:val="21"/>
        </w:rPr>
        <w:t>1</w:t>
      </w:r>
      <w:r w:rsidRPr="00CF7AFD">
        <w:rPr>
          <w:szCs w:val="21"/>
        </w:rPr>
        <w:t>.3.1</w:t>
      </w:r>
      <w:r w:rsidRPr="00CF7AFD">
        <w:rPr>
          <w:rFonts w:hint="eastAsia"/>
          <w:szCs w:val="21"/>
        </w:rPr>
        <w:t>项目名称及编号：详见供应商须知前附表</w:t>
      </w:r>
    </w:p>
    <w:p w14:paraId="6ADC5877" w14:textId="77777777" w:rsidR="003E1290" w:rsidRPr="00CF7AFD" w:rsidRDefault="00BA6153">
      <w:pPr>
        <w:spacing w:before="120" w:line="320" w:lineRule="atLeast"/>
        <w:ind w:firstLineChars="200" w:firstLine="420"/>
        <w:rPr>
          <w:szCs w:val="21"/>
        </w:rPr>
      </w:pPr>
      <w:r w:rsidRPr="00CF7AFD">
        <w:rPr>
          <w:rFonts w:hint="eastAsia"/>
          <w:szCs w:val="21"/>
        </w:rPr>
        <w:t>1</w:t>
      </w:r>
      <w:r w:rsidRPr="00CF7AFD">
        <w:rPr>
          <w:szCs w:val="21"/>
        </w:rPr>
        <w:t>.3.2</w:t>
      </w:r>
      <w:r w:rsidRPr="00CF7AFD">
        <w:rPr>
          <w:rFonts w:hint="eastAsia"/>
          <w:szCs w:val="21"/>
        </w:rPr>
        <w:t>采购方式：详见供应商须知前附表</w:t>
      </w:r>
    </w:p>
    <w:p w14:paraId="2CF817E7" w14:textId="77777777" w:rsidR="003E1290" w:rsidRPr="00CF7AFD" w:rsidRDefault="00BA6153">
      <w:pPr>
        <w:spacing w:before="120" w:line="320" w:lineRule="atLeast"/>
        <w:ind w:firstLineChars="200" w:firstLine="422"/>
        <w:outlineLvl w:val="2"/>
        <w:rPr>
          <w:b/>
          <w:bCs/>
          <w:kern w:val="0"/>
          <w:szCs w:val="21"/>
        </w:rPr>
      </w:pPr>
      <w:r w:rsidRPr="00CF7AFD">
        <w:rPr>
          <w:rFonts w:hint="eastAsia"/>
          <w:b/>
          <w:bCs/>
          <w:kern w:val="0"/>
          <w:szCs w:val="21"/>
        </w:rPr>
        <w:t>1</w:t>
      </w:r>
      <w:r w:rsidRPr="00CF7AFD">
        <w:rPr>
          <w:b/>
          <w:bCs/>
          <w:kern w:val="0"/>
          <w:szCs w:val="21"/>
        </w:rPr>
        <w:t>.4</w:t>
      </w:r>
      <w:r w:rsidRPr="00CF7AFD">
        <w:rPr>
          <w:rFonts w:hint="eastAsia"/>
          <w:b/>
          <w:bCs/>
          <w:kern w:val="0"/>
          <w:szCs w:val="21"/>
        </w:rPr>
        <w:t>促进中小企业发展政策</w:t>
      </w:r>
    </w:p>
    <w:p w14:paraId="3613D7D9" w14:textId="77777777" w:rsidR="003E1290" w:rsidRPr="00CF7AFD" w:rsidRDefault="00BA6153">
      <w:pPr>
        <w:spacing w:before="120" w:line="320" w:lineRule="atLeast"/>
        <w:ind w:leftChars="1" w:left="2" w:firstLineChars="200" w:firstLine="420"/>
        <w:rPr>
          <w:szCs w:val="21"/>
        </w:rPr>
      </w:pPr>
      <w:r w:rsidRPr="00CF7AFD">
        <w:rPr>
          <w:szCs w:val="21"/>
        </w:rPr>
        <w:t>1.4.1</w:t>
      </w:r>
      <w:r w:rsidRPr="00CF7AFD">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9E224BF" w14:textId="77777777" w:rsidR="003E1290" w:rsidRPr="00CF7AFD" w:rsidRDefault="00BA6153">
      <w:pPr>
        <w:spacing w:before="120" w:line="320" w:lineRule="atLeast"/>
        <w:ind w:leftChars="1" w:left="2" w:firstLineChars="200" w:firstLine="420"/>
        <w:rPr>
          <w:szCs w:val="21"/>
        </w:rPr>
      </w:pPr>
      <w:bookmarkStart w:id="27" w:name="_Hlk92205820"/>
      <w:r w:rsidRPr="00CF7AFD">
        <w:rPr>
          <w:rFonts w:hint="eastAsia"/>
          <w:szCs w:val="21"/>
        </w:rPr>
        <w:t>根</w:t>
      </w:r>
      <w:r w:rsidRPr="00CF7AFD">
        <w:rPr>
          <w:rFonts w:hint="eastAsia"/>
          <w:szCs w:val="21"/>
        </w:rPr>
        <w:t xml:space="preserve"> </w:t>
      </w:r>
      <w:r w:rsidRPr="00CF7AFD">
        <w:rPr>
          <w:rFonts w:hint="eastAsia"/>
          <w:szCs w:val="21"/>
        </w:rPr>
        <w:t>据《政府采购促进中小企业发展管理办法》（财库</w:t>
      </w:r>
      <w:r w:rsidRPr="00CF7AFD">
        <w:rPr>
          <w:rFonts w:hint="eastAsia"/>
          <w:szCs w:val="21"/>
        </w:rPr>
        <w:t>[2020]46</w:t>
      </w:r>
      <w:r w:rsidRPr="00CF7AFD">
        <w:rPr>
          <w:rFonts w:hint="eastAsia"/>
          <w:szCs w:val="21"/>
        </w:rPr>
        <w:t>号）第九条以及《广西壮族自治区财政厅</w:t>
      </w:r>
      <w:r w:rsidRPr="00CF7AFD">
        <w:rPr>
          <w:rFonts w:hint="eastAsia"/>
          <w:szCs w:val="21"/>
        </w:rPr>
        <w:t xml:space="preserve"> </w:t>
      </w:r>
      <w:r w:rsidRPr="00CF7AFD">
        <w:rPr>
          <w:rFonts w:hint="eastAsia"/>
          <w:szCs w:val="21"/>
        </w:rPr>
        <w:t>广西壮族自治区工业和信息化厅转发财政部</w:t>
      </w:r>
      <w:r w:rsidRPr="00CF7AFD">
        <w:rPr>
          <w:rFonts w:hint="eastAsia"/>
          <w:szCs w:val="21"/>
        </w:rPr>
        <w:t xml:space="preserve"> </w:t>
      </w:r>
      <w:r w:rsidRPr="00CF7AFD">
        <w:rPr>
          <w:rFonts w:hint="eastAsia"/>
          <w:szCs w:val="21"/>
        </w:rPr>
        <w:t>工业和信息化部政府采购促进中小企业发展管理办法的通知》（桂财采</w:t>
      </w:r>
      <w:r w:rsidRPr="00CF7AFD">
        <w:rPr>
          <w:rFonts w:hint="eastAsia"/>
          <w:szCs w:val="21"/>
        </w:rPr>
        <w:t>[2021]70</w:t>
      </w:r>
      <w:r w:rsidRPr="00CF7AFD">
        <w:rPr>
          <w:rFonts w:hint="eastAsia"/>
          <w:szCs w:val="21"/>
        </w:rPr>
        <w:t>号）规定，价格扣除比例在第四章评审方法及标准中规定，对小型企业和微型企业同等对待，不作区分。</w:t>
      </w:r>
    </w:p>
    <w:p w14:paraId="3280771A" w14:textId="77777777" w:rsidR="003E1290" w:rsidRPr="00CF7AFD" w:rsidRDefault="00BA6153">
      <w:pPr>
        <w:spacing w:before="120" w:line="320" w:lineRule="atLeast"/>
        <w:ind w:leftChars="1" w:left="2" w:firstLineChars="200" w:firstLine="420"/>
        <w:rPr>
          <w:szCs w:val="21"/>
        </w:rPr>
      </w:pPr>
      <w:r w:rsidRPr="00CF7AFD">
        <w:rPr>
          <w:szCs w:val="21"/>
        </w:rPr>
        <w:t>1.4.2</w:t>
      </w:r>
      <w:r w:rsidRPr="00CF7AFD">
        <w:rPr>
          <w:rFonts w:hint="eastAsia"/>
          <w:szCs w:val="21"/>
        </w:rPr>
        <w:t>中小企业定义</w:t>
      </w:r>
    </w:p>
    <w:p w14:paraId="7B8F8509" w14:textId="77777777" w:rsidR="003E1290" w:rsidRPr="00CF7AFD" w:rsidRDefault="00BA6153">
      <w:pPr>
        <w:spacing w:before="120" w:line="320" w:lineRule="atLeast"/>
        <w:ind w:firstLineChars="200" w:firstLine="420"/>
        <w:rPr>
          <w:szCs w:val="21"/>
        </w:rPr>
      </w:pPr>
      <w:r w:rsidRPr="00CF7AFD">
        <w:rPr>
          <w:szCs w:val="21"/>
        </w:rPr>
        <w:t>1.4.2.1</w:t>
      </w:r>
      <w:r w:rsidRPr="00CF7AFD">
        <w:rPr>
          <w:rFonts w:hint="eastAsia"/>
          <w:szCs w:val="21"/>
        </w:rPr>
        <w:t>中小企业是指在中华人民共和国境内依法设立，依据国务院批准的中小企业划分标准确定的</w:t>
      </w:r>
      <w:r w:rsidRPr="00CF7AFD">
        <w:rPr>
          <w:rFonts w:hint="eastAsia"/>
          <w:szCs w:val="21"/>
        </w:rPr>
        <w:lastRenderedPageBreak/>
        <w:t>中型企业、小型企业和微型企业，但与大企业的负责人为同一人，或者与大企业存在直接控股、管理关系的除外。</w:t>
      </w:r>
    </w:p>
    <w:p w14:paraId="2CCAE8F9" w14:textId="77777777" w:rsidR="003E1290" w:rsidRPr="00CF7AFD" w:rsidRDefault="00BA6153">
      <w:pPr>
        <w:spacing w:before="120" w:line="320" w:lineRule="atLeast"/>
        <w:ind w:leftChars="1" w:left="2" w:firstLineChars="200" w:firstLine="420"/>
        <w:rPr>
          <w:szCs w:val="21"/>
        </w:rPr>
      </w:pPr>
      <w:r w:rsidRPr="00CF7AFD">
        <w:rPr>
          <w:szCs w:val="21"/>
        </w:rPr>
        <w:t>1.4.2.2</w:t>
      </w:r>
      <w:r w:rsidRPr="00CF7AFD">
        <w:rPr>
          <w:rFonts w:hint="eastAsia"/>
          <w:szCs w:val="21"/>
        </w:rPr>
        <w:t>供应商提供的货物、工程或者服务符合下列情形的，享受本款规定的促进中小企业发展政策：</w:t>
      </w:r>
    </w:p>
    <w:p w14:paraId="203F6B60" w14:textId="77777777" w:rsidR="003E1290" w:rsidRPr="00CF7AFD" w:rsidRDefault="00BA6153">
      <w:pPr>
        <w:spacing w:before="120" w:line="320" w:lineRule="atLeast"/>
        <w:ind w:leftChars="1" w:left="2" w:firstLineChars="200" w:firstLine="420"/>
        <w:rPr>
          <w:szCs w:val="21"/>
        </w:rPr>
      </w:pPr>
      <w:r w:rsidRPr="00CF7AFD">
        <w:rPr>
          <w:rFonts w:hint="eastAsia"/>
          <w:szCs w:val="21"/>
        </w:rPr>
        <w:t>在货物采购项目中，货物由中小企业制造，即货物由中小企业生产且使用该中小企业商号或者注册商标；</w:t>
      </w:r>
    </w:p>
    <w:p w14:paraId="66911C66" w14:textId="77777777" w:rsidR="003E1290" w:rsidRPr="00CF7AFD" w:rsidRDefault="00BA6153">
      <w:pPr>
        <w:spacing w:before="120" w:line="320" w:lineRule="atLeast"/>
        <w:ind w:leftChars="1" w:left="2" w:firstLineChars="200" w:firstLine="420"/>
        <w:rPr>
          <w:szCs w:val="21"/>
        </w:rPr>
      </w:pPr>
      <w:r w:rsidRPr="00CF7AFD">
        <w:rPr>
          <w:rFonts w:hint="eastAsia"/>
          <w:szCs w:val="21"/>
        </w:rPr>
        <w:t>在工程采购项目中，工程由中小企业承建，即工程施工单位为中小企业；</w:t>
      </w:r>
    </w:p>
    <w:p w14:paraId="51A4821E" w14:textId="77777777" w:rsidR="003E1290" w:rsidRPr="00CF7AFD" w:rsidRDefault="00BA6153">
      <w:pPr>
        <w:spacing w:before="120" w:line="320" w:lineRule="atLeast"/>
        <w:ind w:leftChars="1" w:left="2" w:firstLineChars="200" w:firstLine="420"/>
        <w:rPr>
          <w:szCs w:val="21"/>
        </w:rPr>
      </w:pPr>
      <w:r w:rsidRPr="00CF7AFD">
        <w:rPr>
          <w:rFonts w:hint="eastAsia"/>
          <w:szCs w:val="21"/>
        </w:rPr>
        <w:t>在服务采购项目中，服务由中小企业承接，即提供服务的人员为中小企业依照《中华人民共和国劳动合同法》订立劳动合同的从业人员。</w:t>
      </w:r>
    </w:p>
    <w:p w14:paraId="4979A2E7" w14:textId="77777777" w:rsidR="003E1290" w:rsidRPr="00CF7AFD" w:rsidRDefault="00BA6153">
      <w:pPr>
        <w:spacing w:before="120" w:line="320" w:lineRule="atLeast"/>
        <w:ind w:leftChars="1" w:left="2" w:firstLineChars="200" w:firstLine="420"/>
        <w:rPr>
          <w:szCs w:val="21"/>
        </w:rPr>
      </w:pPr>
      <w:r w:rsidRPr="00CF7AFD">
        <w:rPr>
          <w:rFonts w:hint="eastAsia"/>
          <w:szCs w:val="21"/>
        </w:rPr>
        <w:t>在货物采购项目中，供应商提供的货物既有中小企业制造货物，也有大型企业制造货物的，不享受本款规定的促进中小企业发展政策。</w:t>
      </w:r>
    </w:p>
    <w:p w14:paraId="7F06C9C1" w14:textId="77777777" w:rsidR="003E1290" w:rsidRPr="00CF7AFD" w:rsidRDefault="00BA6153">
      <w:pPr>
        <w:spacing w:before="120" w:line="320" w:lineRule="atLeast"/>
        <w:ind w:firstLineChars="200" w:firstLine="420"/>
        <w:rPr>
          <w:szCs w:val="21"/>
        </w:rPr>
      </w:pPr>
      <w:r w:rsidRPr="00CF7AFD">
        <w:rPr>
          <w:szCs w:val="21"/>
        </w:rPr>
        <w:t>1.4.2</w:t>
      </w:r>
      <w:r w:rsidRPr="00CF7AFD">
        <w:rPr>
          <w:rFonts w:hint="eastAsia"/>
          <w:szCs w:val="21"/>
        </w:rPr>
        <w:t>.</w:t>
      </w:r>
      <w:r w:rsidRPr="00CF7AFD">
        <w:rPr>
          <w:szCs w:val="21"/>
        </w:rPr>
        <w:t>3</w:t>
      </w:r>
      <w:r w:rsidRPr="00CF7AFD">
        <w:rPr>
          <w:rFonts w:hint="eastAsia"/>
          <w:szCs w:val="21"/>
        </w:rPr>
        <w:t>本项目标的所属行业在第二章采购需求中规定。供应商根据中小企业划分标准（《关于印发中小企业划型标准规定的通知》（工信部联企业〔</w:t>
      </w:r>
      <w:r w:rsidRPr="00CF7AFD">
        <w:rPr>
          <w:rFonts w:hint="eastAsia"/>
          <w:szCs w:val="21"/>
        </w:rPr>
        <w:t>2011</w:t>
      </w:r>
      <w:r w:rsidRPr="00CF7AFD">
        <w:rPr>
          <w:rFonts w:hint="eastAsia"/>
          <w:szCs w:val="21"/>
        </w:rPr>
        <w:t>〕</w:t>
      </w:r>
      <w:r w:rsidRPr="00CF7AFD">
        <w:rPr>
          <w:rFonts w:hint="eastAsia"/>
          <w:szCs w:val="21"/>
        </w:rPr>
        <w:t>300</w:t>
      </w:r>
      <w:r w:rsidRPr="00CF7AFD">
        <w:rPr>
          <w:rFonts w:hint="eastAsia"/>
          <w:szCs w:val="21"/>
        </w:rPr>
        <w:t>号）判断是否为中小企业。（见附件）</w:t>
      </w:r>
    </w:p>
    <w:p w14:paraId="0047DC0A" w14:textId="77777777" w:rsidR="003E1290" w:rsidRPr="00CF7AFD" w:rsidRDefault="00BA6153">
      <w:pPr>
        <w:spacing w:before="120" w:line="320" w:lineRule="atLeast"/>
        <w:ind w:firstLineChars="200" w:firstLine="420"/>
        <w:rPr>
          <w:szCs w:val="21"/>
        </w:rPr>
      </w:pPr>
      <w:r w:rsidRPr="00CF7AFD">
        <w:rPr>
          <w:rFonts w:hint="eastAsia"/>
          <w:szCs w:val="21"/>
        </w:rPr>
        <w:t>符合条件的货物制造商、工程施工单位、服务承接单位为中小企业的，应按采购文件规定在响应文件中提供声明函。</w:t>
      </w:r>
    </w:p>
    <w:p w14:paraId="6D0DA74A" w14:textId="77777777" w:rsidR="003E1290" w:rsidRPr="00CF7AFD" w:rsidRDefault="00BA6153">
      <w:pPr>
        <w:spacing w:before="120" w:line="320" w:lineRule="atLeast"/>
        <w:ind w:firstLineChars="200" w:firstLine="420"/>
        <w:rPr>
          <w:szCs w:val="21"/>
        </w:rPr>
      </w:pPr>
      <w:r w:rsidRPr="00CF7AFD">
        <w:rPr>
          <w:szCs w:val="21"/>
        </w:rPr>
        <w:t>1.4</w:t>
      </w:r>
      <w:r w:rsidRPr="00CF7AFD">
        <w:rPr>
          <w:rFonts w:hint="eastAsia"/>
          <w:szCs w:val="21"/>
        </w:rPr>
        <w:t>.</w:t>
      </w:r>
      <w:r w:rsidRPr="00CF7AFD">
        <w:rPr>
          <w:szCs w:val="21"/>
        </w:rPr>
        <w:t>2</w:t>
      </w:r>
      <w:r w:rsidRPr="00CF7AFD">
        <w:rPr>
          <w:rFonts w:hint="eastAsia"/>
          <w:szCs w:val="21"/>
        </w:rPr>
        <w:t>.</w:t>
      </w:r>
      <w:r w:rsidRPr="00CF7AFD">
        <w:rPr>
          <w:szCs w:val="21"/>
        </w:rPr>
        <w:t>4</w:t>
      </w:r>
      <w:r w:rsidRPr="00CF7AFD">
        <w:rPr>
          <w:rFonts w:hint="eastAsia"/>
          <w:szCs w:val="21"/>
        </w:rPr>
        <w:t>视同中小企业情形</w:t>
      </w:r>
    </w:p>
    <w:p w14:paraId="75CA8596"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）符合中小企业划分标准的个体工商户，视同中小企业。</w:t>
      </w:r>
    </w:p>
    <w:p w14:paraId="30347A0E"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）以联合体形式参加政府采购活动，联合体各方均为中小企业的，联合体视同中小企业。其中，联合体各方均为小微企业的，联合体视同小微企业。</w:t>
      </w:r>
    </w:p>
    <w:p w14:paraId="2B092BDE"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）符合《财政部、司法部关于政府采购支持监狱企业发展有关问题的通知》（财库〔</w:t>
      </w:r>
      <w:r w:rsidRPr="00CF7AFD">
        <w:rPr>
          <w:rFonts w:hint="eastAsia"/>
          <w:szCs w:val="21"/>
        </w:rPr>
        <w:t>2014</w:t>
      </w:r>
      <w:r w:rsidRPr="00CF7AFD">
        <w:rPr>
          <w:rFonts w:hint="eastAsia"/>
          <w:szCs w:val="21"/>
        </w:rPr>
        <w:t>〕</w:t>
      </w:r>
      <w:r w:rsidRPr="00CF7AFD">
        <w:rPr>
          <w:rFonts w:hint="eastAsia"/>
          <w:szCs w:val="21"/>
        </w:rPr>
        <w:t>68</w:t>
      </w:r>
      <w:r w:rsidRPr="00CF7AFD">
        <w:rPr>
          <w:rFonts w:hint="eastAsia"/>
          <w:szCs w:val="21"/>
        </w:rPr>
        <w:t>号）规定的监狱企业，或符合《关于促进残疾人就业政府采购政策的通知》（财库〔</w:t>
      </w:r>
      <w:r w:rsidRPr="00CF7AFD">
        <w:rPr>
          <w:rFonts w:hint="eastAsia"/>
          <w:szCs w:val="21"/>
        </w:rPr>
        <w:t>2017</w:t>
      </w:r>
      <w:r w:rsidRPr="00CF7AFD">
        <w:rPr>
          <w:rFonts w:hint="eastAsia"/>
          <w:szCs w:val="21"/>
        </w:rPr>
        <w:t>〕</w:t>
      </w:r>
      <w:r w:rsidRPr="00CF7AFD">
        <w:rPr>
          <w:rFonts w:hint="eastAsia"/>
          <w:szCs w:val="21"/>
        </w:rPr>
        <w:t>141</w:t>
      </w:r>
      <w:r w:rsidRPr="00CF7AFD">
        <w:rPr>
          <w:rFonts w:hint="eastAsia"/>
          <w:szCs w:val="21"/>
        </w:rPr>
        <w:t>号）规定的残疾人福利性单位，视同小型、微型企业。</w:t>
      </w:r>
    </w:p>
    <w:p w14:paraId="115B2CCE" w14:textId="77777777" w:rsidR="003E1290" w:rsidRPr="00CF7AFD" w:rsidRDefault="00BA6153">
      <w:pPr>
        <w:spacing w:before="120" w:line="320" w:lineRule="atLeast"/>
        <w:ind w:leftChars="1" w:left="2" w:firstLineChars="200" w:firstLine="420"/>
        <w:rPr>
          <w:szCs w:val="21"/>
        </w:rPr>
      </w:pPr>
      <w:r w:rsidRPr="00CF7AFD">
        <w:rPr>
          <w:rFonts w:hint="eastAsia"/>
          <w:szCs w:val="21"/>
        </w:rPr>
        <w:t>符合条件的货物制造商、工程施工单位、服务承接单位为监狱企业或残疾人福利性单位的，应按采购文件规定在响应文件中提供相关证明文件。</w:t>
      </w:r>
      <w:bookmarkEnd w:id="27"/>
    </w:p>
    <w:p w14:paraId="6510F904"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1.5</w:t>
      </w:r>
      <w:r w:rsidRPr="00CF7AFD">
        <w:rPr>
          <w:b/>
          <w:bCs/>
          <w:kern w:val="0"/>
          <w:szCs w:val="21"/>
        </w:rPr>
        <w:t>供应商资格</w:t>
      </w:r>
      <w:r w:rsidRPr="00CF7AFD">
        <w:rPr>
          <w:rFonts w:hint="eastAsia"/>
          <w:b/>
          <w:bCs/>
          <w:kern w:val="0"/>
          <w:szCs w:val="21"/>
        </w:rPr>
        <w:t>要求</w:t>
      </w:r>
    </w:p>
    <w:p w14:paraId="7BEA4472" w14:textId="77777777" w:rsidR="003E1290" w:rsidRPr="00CF7AFD" w:rsidRDefault="00BA6153">
      <w:pPr>
        <w:spacing w:before="120" w:line="320" w:lineRule="atLeast"/>
        <w:ind w:firstLineChars="200" w:firstLine="420"/>
        <w:rPr>
          <w:szCs w:val="21"/>
        </w:rPr>
      </w:pPr>
      <w:r w:rsidRPr="00CF7AFD">
        <w:rPr>
          <w:szCs w:val="21"/>
        </w:rPr>
        <w:t>1.5.1</w:t>
      </w:r>
      <w:r w:rsidRPr="00CF7AFD">
        <w:rPr>
          <w:rFonts w:hint="eastAsia"/>
          <w:szCs w:val="21"/>
        </w:rPr>
        <w:t>供应商资格要求：详见供应商须知前附表</w:t>
      </w:r>
    </w:p>
    <w:p w14:paraId="09FE97FF" w14:textId="77777777" w:rsidR="003E1290" w:rsidRPr="00CF7AFD" w:rsidRDefault="00BA6153">
      <w:pPr>
        <w:spacing w:before="120" w:line="320" w:lineRule="atLeast"/>
        <w:ind w:firstLineChars="200" w:firstLine="420"/>
        <w:rPr>
          <w:szCs w:val="21"/>
        </w:rPr>
      </w:pPr>
      <w:r w:rsidRPr="00CF7AFD">
        <w:rPr>
          <w:szCs w:val="21"/>
        </w:rPr>
        <w:t>1.5.2</w:t>
      </w:r>
      <w:r w:rsidRPr="00CF7AFD">
        <w:rPr>
          <w:szCs w:val="21"/>
        </w:rPr>
        <w:t>按照磋商公告的规定获得采购文件。</w:t>
      </w:r>
    </w:p>
    <w:p w14:paraId="554E4088" w14:textId="77777777" w:rsidR="003E1290" w:rsidRPr="00CF7AFD" w:rsidRDefault="00BA6153">
      <w:pPr>
        <w:spacing w:before="120" w:line="320" w:lineRule="atLeast"/>
        <w:ind w:firstLineChars="200" w:firstLine="420"/>
        <w:rPr>
          <w:szCs w:val="21"/>
        </w:rPr>
      </w:pPr>
      <w:r w:rsidRPr="00CF7AFD">
        <w:rPr>
          <w:szCs w:val="21"/>
        </w:rPr>
        <w:t>1.5.3</w:t>
      </w:r>
      <w:r w:rsidRPr="00CF7AFD">
        <w:rPr>
          <w:szCs w:val="21"/>
        </w:rPr>
        <w:t>本项目是否接受联合体响应，见</w:t>
      </w:r>
      <w:r w:rsidRPr="00CF7AFD">
        <w:rPr>
          <w:szCs w:val="21"/>
        </w:rPr>
        <w:t>“</w:t>
      </w:r>
      <w:r w:rsidRPr="00CF7AFD">
        <w:rPr>
          <w:szCs w:val="21"/>
        </w:rPr>
        <w:t>供应商须知前附表</w:t>
      </w:r>
      <w:r w:rsidRPr="00CF7AFD">
        <w:rPr>
          <w:szCs w:val="21"/>
        </w:rPr>
        <w:t>”</w:t>
      </w:r>
      <w:r w:rsidRPr="00CF7AFD">
        <w:rPr>
          <w:szCs w:val="21"/>
        </w:rPr>
        <w:t>规定。</w:t>
      </w:r>
    </w:p>
    <w:p w14:paraId="403DD7FC" w14:textId="77777777" w:rsidR="003E1290" w:rsidRPr="00CF7AFD" w:rsidRDefault="00BA6153">
      <w:pPr>
        <w:spacing w:before="120" w:line="320" w:lineRule="atLeast"/>
        <w:ind w:firstLineChars="200" w:firstLine="420"/>
        <w:rPr>
          <w:szCs w:val="21"/>
        </w:rPr>
      </w:pPr>
      <w:r w:rsidRPr="00CF7AFD">
        <w:rPr>
          <w:rFonts w:hint="eastAsia"/>
          <w:szCs w:val="21"/>
        </w:rPr>
        <w:t>如接受联合体响应，联合体响应要求如下：</w:t>
      </w:r>
      <w:r w:rsidRPr="00CF7AFD">
        <w:rPr>
          <w:rFonts w:hint="eastAsia"/>
          <w:szCs w:val="21"/>
        </w:rPr>
        <w:t xml:space="preserve"> </w:t>
      </w:r>
    </w:p>
    <w:p w14:paraId="56F17D7C"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）供应商可以组成一个响应联合体，以一个供应商的身份共同参加响应。联合体响应的，须提供《联合体协议书》（格式后附）</w:t>
      </w:r>
    </w:p>
    <w:p w14:paraId="0C1506EB"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97A315D"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CD17A91"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4</w:t>
      </w:r>
      <w:r w:rsidRPr="00CF7AFD">
        <w:rPr>
          <w:rFonts w:hint="eastAsia"/>
          <w:szCs w:val="21"/>
        </w:rPr>
        <w:t>）以联合体形式参加政府采购活动的，联合体各方不得再单独参加或者与其他供应商另外组成</w:t>
      </w:r>
      <w:r w:rsidRPr="00CF7AFD">
        <w:rPr>
          <w:rFonts w:hint="eastAsia"/>
          <w:szCs w:val="21"/>
        </w:rPr>
        <w:lastRenderedPageBreak/>
        <w:t>联合体参加同一合同项下的政府采购活动。</w:t>
      </w:r>
    </w:p>
    <w:p w14:paraId="547AB87D"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5</w:t>
      </w:r>
      <w:r w:rsidRPr="00CF7AFD">
        <w:rPr>
          <w:rFonts w:hint="eastAsia"/>
          <w:szCs w:val="21"/>
        </w:rPr>
        <w:t>）联合体中有同类资质的供应商按照联合体分工承担相同工作的，应当按照资质等级较低的供应商确定资质等级。</w:t>
      </w:r>
    </w:p>
    <w:p w14:paraId="602E1A11"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6</w:t>
      </w:r>
      <w:r w:rsidRPr="00CF7AFD">
        <w:rPr>
          <w:rFonts w:hint="eastAsia"/>
          <w:szCs w:val="21"/>
        </w:rPr>
        <w:t>）联合体响应业绩、履约能力按照联合体各方其中较高的一方认定并计算（采购文件其他章节另有规定的除外）。</w:t>
      </w:r>
    </w:p>
    <w:p w14:paraId="60B84B6C"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7</w:t>
      </w:r>
      <w:r w:rsidRPr="00CF7AFD">
        <w:rPr>
          <w:rFonts w:hint="eastAsia"/>
          <w:szCs w:val="21"/>
        </w:rPr>
        <w:t>）供应商为联合体的，可以由联合体中的一方或者多方共同交纳磋商保证金，其交纳的保证金对联合体各方均具有约束力。</w:t>
      </w:r>
    </w:p>
    <w:p w14:paraId="42F49932"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8</w:t>
      </w:r>
      <w:r w:rsidRPr="00CF7AFD">
        <w:rPr>
          <w:rFonts w:hint="eastAsia"/>
          <w:szCs w:val="21"/>
        </w:rPr>
        <w:t>）联合体各方均应按照采购文件的规定提交资格证明文件。</w:t>
      </w:r>
    </w:p>
    <w:p w14:paraId="6B33D3A3" w14:textId="77777777" w:rsidR="003E1290" w:rsidRPr="00CF7AFD" w:rsidRDefault="00BA6153">
      <w:pPr>
        <w:spacing w:before="120" w:line="320" w:lineRule="atLeast"/>
        <w:ind w:firstLineChars="200" w:firstLine="422"/>
        <w:outlineLvl w:val="2"/>
        <w:rPr>
          <w:b/>
          <w:bCs/>
          <w:kern w:val="0"/>
          <w:szCs w:val="21"/>
        </w:rPr>
      </w:pPr>
      <w:bookmarkStart w:id="28" w:name="_Toc254970531"/>
      <w:bookmarkStart w:id="29" w:name="_Toc254970672"/>
      <w:r w:rsidRPr="00CF7AFD">
        <w:rPr>
          <w:b/>
          <w:bCs/>
          <w:kern w:val="0"/>
          <w:szCs w:val="21"/>
        </w:rPr>
        <w:t>1.6</w:t>
      </w:r>
      <w:r w:rsidRPr="00CF7AFD">
        <w:rPr>
          <w:b/>
          <w:bCs/>
          <w:kern w:val="0"/>
          <w:szCs w:val="21"/>
        </w:rPr>
        <w:t>现场踏勘及响应费用</w:t>
      </w:r>
      <w:bookmarkEnd w:id="28"/>
      <w:bookmarkEnd w:id="29"/>
    </w:p>
    <w:p w14:paraId="708A979F" w14:textId="77777777" w:rsidR="003E1290" w:rsidRPr="00CF7AFD" w:rsidRDefault="00BA6153">
      <w:pPr>
        <w:spacing w:before="120" w:line="320" w:lineRule="atLeast"/>
        <w:ind w:firstLineChars="200" w:firstLine="420"/>
        <w:rPr>
          <w:szCs w:val="21"/>
        </w:rPr>
      </w:pPr>
      <w:r w:rsidRPr="00CF7AFD">
        <w:rPr>
          <w:szCs w:val="21"/>
        </w:rPr>
        <w:t>1.6.1</w:t>
      </w:r>
      <w:r w:rsidRPr="00CF7AFD">
        <w:rPr>
          <w:szCs w:val="21"/>
        </w:rPr>
        <w:t>前附表如规定现场踏勘的，供应商应按规定时间地点参加踏勘。</w:t>
      </w:r>
    </w:p>
    <w:p w14:paraId="05480B27" w14:textId="77777777" w:rsidR="003E1290" w:rsidRPr="00CF7AFD" w:rsidRDefault="00BA6153">
      <w:pPr>
        <w:spacing w:before="120" w:line="320" w:lineRule="atLeast"/>
        <w:ind w:firstLineChars="200" w:firstLine="420"/>
        <w:rPr>
          <w:szCs w:val="21"/>
        </w:rPr>
      </w:pPr>
      <w:r w:rsidRPr="00CF7AFD">
        <w:rPr>
          <w:szCs w:val="21"/>
        </w:rPr>
        <w:t>1.6.2</w:t>
      </w:r>
      <w:r w:rsidRPr="00CF7AFD">
        <w:rPr>
          <w:szCs w:val="21"/>
        </w:rPr>
        <w:t>供应商均应自行承担所有与响应有关的全部费用（采购文件有相关的规定除外）。</w:t>
      </w:r>
    </w:p>
    <w:p w14:paraId="2A3106C1"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1.7</w:t>
      </w:r>
      <w:r w:rsidRPr="00CF7AFD">
        <w:rPr>
          <w:b/>
          <w:bCs/>
          <w:kern w:val="0"/>
          <w:szCs w:val="21"/>
        </w:rPr>
        <w:t>转包与分包</w:t>
      </w:r>
    </w:p>
    <w:p w14:paraId="29484501" w14:textId="77777777" w:rsidR="003E1290" w:rsidRPr="00CF7AFD" w:rsidRDefault="00BA6153">
      <w:pPr>
        <w:spacing w:before="120" w:line="320" w:lineRule="atLeast"/>
        <w:ind w:firstLineChars="200" w:firstLine="420"/>
        <w:rPr>
          <w:szCs w:val="21"/>
        </w:rPr>
      </w:pPr>
      <w:r w:rsidRPr="00CF7AFD">
        <w:rPr>
          <w:szCs w:val="21"/>
        </w:rPr>
        <w:t>1.7.1</w:t>
      </w:r>
      <w:r w:rsidRPr="00CF7AFD">
        <w:rPr>
          <w:szCs w:val="21"/>
        </w:rPr>
        <w:t>如</w:t>
      </w:r>
      <w:r w:rsidRPr="00CF7AFD">
        <w:rPr>
          <w:rFonts w:hint="eastAsia"/>
          <w:szCs w:val="21"/>
        </w:rPr>
        <w:t>采购文件</w:t>
      </w:r>
      <w:r w:rsidRPr="00CF7AFD">
        <w:rPr>
          <w:szCs w:val="21"/>
        </w:rPr>
        <w:t>其他地方无特别规定</w:t>
      </w:r>
      <w:r w:rsidRPr="00CF7AFD">
        <w:rPr>
          <w:rFonts w:hint="eastAsia"/>
          <w:szCs w:val="21"/>
        </w:rPr>
        <w:t>，</w:t>
      </w:r>
      <w:r w:rsidRPr="00CF7AFD">
        <w:rPr>
          <w:szCs w:val="21"/>
        </w:rPr>
        <w:t>本项目不允许转包。</w:t>
      </w:r>
    </w:p>
    <w:p w14:paraId="3CBC8BD6" w14:textId="77777777" w:rsidR="003E1290" w:rsidRPr="00CF7AFD" w:rsidRDefault="00BA6153">
      <w:pPr>
        <w:spacing w:before="120" w:line="320" w:lineRule="atLeast"/>
        <w:ind w:firstLineChars="200" w:firstLine="420"/>
        <w:rPr>
          <w:szCs w:val="21"/>
        </w:rPr>
      </w:pPr>
      <w:r w:rsidRPr="00CF7AFD">
        <w:rPr>
          <w:szCs w:val="21"/>
        </w:rPr>
        <w:t>1.7.2</w:t>
      </w:r>
      <w:r w:rsidRPr="00CF7AFD">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474858F" w14:textId="77777777" w:rsidR="003E1290" w:rsidRPr="00CF7AFD" w:rsidRDefault="00BA6153">
      <w:pPr>
        <w:spacing w:before="120" w:line="276" w:lineRule="auto"/>
        <w:ind w:firstLineChars="200" w:firstLine="422"/>
        <w:outlineLvl w:val="2"/>
        <w:rPr>
          <w:b/>
          <w:bCs/>
          <w:kern w:val="0"/>
          <w:szCs w:val="21"/>
        </w:rPr>
      </w:pPr>
      <w:bookmarkStart w:id="30" w:name="_Toc254970532"/>
      <w:bookmarkStart w:id="31" w:name="_Toc254970673"/>
      <w:r w:rsidRPr="00CF7AFD">
        <w:rPr>
          <w:b/>
          <w:bCs/>
          <w:kern w:val="0"/>
          <w:szCs w:val="21"/>
        </w:rPr>
        <w:t>1.8</w:t>
      </w:r>
      <w:r w:rsidRPr="00CF7AFD">
        <w:rPr>
          <w:b/>
          <w:bCs/>
          <w:kern w:val="0"/>
          <w:szCs w:val="21"/>
        </w:rPr>
        <w:t>特别说明</w:t>
      </w:r>
      <w:bookmarkEnd w:id="30"/>
      <w:bookmarkEnd w:id="31"/>
    </w:p>
    <w:p w14:paraId="0862C263" w14:textId="77777777" w:rsidR="003E1290" w:rsidRPr="00CF7AFD" w:rsidRDefault="00BA6153">
      <w:pPr>
        <w:spacing w:line="276" w:lineRule="auto"/>
        <w:ind w:firstLineChars="200" w:firstLine="420"/>
        <w:rPr>
          <w:szCs w:val="21"/>
        </w:rPr>
      </w:pPr>
      <w:r w:rsidRPr="00CF7AFD">
        <w:rPr>
          <w:szCs w:val="21"/>
        </w:rPr>
        <w:t xml:space="preserve">1.8.1 </w:t>
      </w:r>
      <w:r w:rsidRPr="00CF7AFD">
        <w:rPr>
          <w:szCs w:val="21"/>
        </w:rPr>
        <w:t>供应商应保证其提供的联系方式（电话、传真、电子邮件）有效，以保证往来函件（澄清、修改等）能及时通知供应商，并能及时反馈，否则采购人</w:t>
      </w:r>
      <w:r w:rsidRPr="00CF7AFD">
        <w:rPr>
          <w:rFonts w:hint="eastAsia"/>
          <w:szCs w:val="21"/>
        </w:rPr>
        <w:t>及代理机构</w:t>
      </w:r>
      <w:r w:rsidRPr="00CF7AFD">
        <w:rPr>
          <w:szCs w:val="21"/>
        </w:rPr>
        <w:t>不承担由此引起的一切后果。</w:t>
      </w:r>
    </w:p>
    <w:p w14:paraId="2629E1B2" w14:textId="77777777" w:rsidR="003E1290" w:rsidRPr="00CF7AFD" w:rsidRDefault="00BA6153">
      <w:pPr>
        <w:spacing w:before="120" w:line="320" w:lineRule="atLeast"/>
        <w:ind w:firstLineChars="200" w:firstLine="420"/>
        <w:rPr>
          <w:szCs w:val="21"/>
        </w:rPr>
      </w:pPr>
      <w:r w:rsidRPr="00CF7AFD">
        <w:rPr>
          <w:szCs w:val="21"/>
        </w:rPr>
        <w:t>1.8.2</w:t>
      </w:r>
      <w:r w:rsidRPr="00CF7AFD">
        <w:rPr>
          <w:szCs w:val="21"/>
        </w:rPr>
        <w:t>供应商应仔细阅读采购文件的所有内容，按照采购文件的要求提交响应文件，并对所提供的全部资料的真实性承担法律责任。</w:t>
      </w:r>
    </w:p>
    <w:p w14:paraId="0D032434" w14:textId="77777777" w:rsidR="003E1290" w:rsidRPr="00CF7AFD" w:rsidRDefault="00BA6153">
      <w:pPr>
        <w:spacing w:before="120" w:line="360" w:lineRule="auto"/>
        <w:ind w:firstLineChars="200" w:firstLine="420"/>
        <w:rPr>
          <w:szCs w:val="21"/>
        </w:rPr>
      </w:pPr>
      <w:r w:rsidRPr="00CF7AFD">
        <w:rPr>
          <w:szCs w:val="21"/>
        </w:rPr>
        <w:t>1.8.3</w:t>
      </w:r>
      <w:r w:rsidRPr="00CF7AFD">
        <w:rPr>
          <w:szCs w:val="21"/>
        </w:rPr>
        <w:t>供应商在响应活动中提供任何虚假材料，</w:t>
      </w:r>
      <w:r w:rsidRPr="00CF7AFD">
        <w:rPr>
          <w:rFonts w:hint="eastAsia"/>
          <w:szCs w:val="21"/>
        </w:rPr>
        <w:t>将</w:t>
      </w:r>
      <w:r w:rsidRPr="00CF7AFD">
        <w:rPr>
          <w:szCs w:val="21"/>
        </w:rPr>
        <w:t>报监管部门查处；</w:t>
      </w:r>
      <w:r w:rsidRPr="00CF7AFD">
        <w:rPr>
          <w:szCs w:val="21"/>
        </w:rPr>
        <w:t xml:space="preserve"> </w:t>
      </w:r>
    </w:p>
    <w:p w14:paraId="7A3DE1B9" w14:textId="77777777" w:rsidR="003E1290" w:rsidRPr="00CF7AFD" w:rsidRDefault="00BA6153">
      <w:pPr>
        <w:spacing w:before="120" w:line="320" w:lineRule="atLeast"/>
        <w:ind w:leftChars="1" w:left="2" w:firstLineChars="200" w:firstLine="422"/>
        <w:outlineLvl w:val="1"/>
        <w:rPr>
          <w:b/>
          <w:bCs/>
          <w:kern w:val="0"/>
          <w:szCs w:val="21"/>
        </w:rPr>
      </w:pPr>
      <w:bookmarkStart w:id="32" w:name="_Toc254970675"/>
      <w:bookmarkStart w:id="33" w:name="_Toc254970534"/>
      <w:r w:rsidRPr="00CF7AFD">
        <w:rPr>
          <w:b/>
          <w:bCs/>
          <w:kern w:val="0"/>
          <w:szCs w:val="21"/>
        </w:rPr>
        <w:t>2</w:t>
      </w:r>
      <w:r w:rsidRPr="00CF7AFD">
        <w:rPr>
          <w:b/>
          <w:bCs/>
          <w:kern w:val="0"/>
          <w:szCs w:val="21"/>
        </w:rPr>
        <w:t>．采购文件</w:t>
      </w:r>
      <w:bookmarkEnd w:id="32"/>
      <w:bookmarkEnd w:id="33"/>
    </w:p>
    <w:p w14:paraId="56D7A6D6"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2.1</w:t>
      </w:r>
      <w:r w:rsidRPr="00CF7AFD">
        <w:rPr>
          <w:b/>
          <w:bCs/>
          <w:kern w:val="0"/>
          <w:szCs w:val="21"/>
        </w:rPr>
        <w:t>采购文件的构成</w:t>
      </w:r>
    </w:p>
    <w:p w14:paraId="5E340189" w14:textId="77777777" w:rsidR="003E1290" w:rsidRPr="00CF7AFD" w:rsidRDefault="00BA6153">
      <w:pPr>
        <w:spacing w:before="120" w:line="320" w:lineRule="atLeast"/>
        <w:ind w:firstLineChars="200" w:firstLine="420"/>
        <w:rPr>
          <w:szCs w:val="21"/>
        </w:rPr>
      </w:pPr>
      <w:r w:rsidRPr="00CF7AFD">
        <w:rPr>
          <w:szCs w:val="21"/>
        </w:rPr>
        <w:t>第一章</w:t>
      </w:r>
      <w:r w:rsidRPr="00CF7AFD">
        <w:rPr>
          <w:szCs w:val="21"/>
        </w:rPr>
        <w:t xml:space="preserve"> </w:t>
      </w:r>
      <w:r w:rsidRPr="00CF7AFD">
        <w:rPr>
          <w:szCs w:val="21"/>
        </w:rPr>
        <w:t>磋商公告</w:t>
      </w:r>
    </w:p>
    <w:p w14:paraId="603B673B" w14:textId="77777777" w:rsidR="003E1290" w:rsidRPr="00CF7AFD" w:rsidRDefault="00BA6153">
      <w:pPr>
        <w:spacing w:before="120" w:line="320" w:lineRule="atLeast"/>
        <w:ind w:firstLineChars="200" w:firstLine="420"/>
        <w:rPr>
          <w:szCs w:val="21"/>
        </w:rPr>
      </w:pPr>
      <w:r w:rsidRPr="00CF7AFD">
        <w:rPr>
          <w:szCs w:val="21"/>
        </w:rPr>
        <w:t>第二章</w:t>
      </w:r>
      <w:r w:rsidRPr="00CF7AFD">
        <w:rPr>
          <w:szCs w:val="21"/>
        </w:rPr>
        <w:t xml:space="preserve"> </w:t>
      </w:r>
      <w:r w:rsidRPr="00CF7AFD">
        <w:rPr>
          <w:szCs w:val="21"/>
        </w:rPr>
        <w:t>采购需求</w:t>
      </w:r>
    </w:p>
    <w:p w14:paraId="73E754B5" w14:textId="77777777" w:rsidR="003E1290" w:rsidRPr="00CF7AFD" w:rsidRDefault="00BA6153">
      <w:pPr>
        <w:spacing w:before="120" w:line="320" w:lineRule="atLeast"/>
        <w:ind w:firstLineChars="200" w:firstLine="420"/>
        <w:rPr>
          <w:szCs w:val="21"/>
        </w:rPr>
      </w:pPr>
      <w:r w:rsidRPr="00CF7AFD">
        <w:rPr>
          <w:szCs w:val="21"/>
        </w:rPr>
        <w:t>第三章</w:t>
      </w:r>
      <w:r w:rsidRPr="00CF7AFD">
        <w:rPr>
          <w:szCs w:val="21"/>
        </w:rPr>
        <w:t xml:space="preserve"> </w:t>
      </w:r>
      <w:r w:rsidRPr="00CF7AFD">
        <w:rPr>
          <w:szCs w:val="21"/>
        </w:rPr>
        <w:t>供应商须知</w:t>
      </w:r>
    </w:p>
    <w:p w14:paraId="1FD7A905" w14:textId="77777777" w:rsidR="003E1290" w:rsidRPr="00CF7AFD" w:rsidRDefault="00BA6153">
      <w:pPr>
        <w:spacing w:before="120" w:line="320" w:lineRule="atLeast"/>
        <w:ind w:firstLineChars="200" w:firstLine="420"/>
        <w:rPr>
          <w:szCs w:val="21"/>
        </w:rPr>
      </w:pPr>
      <w:r w:rsidRPr="00CF7AFD">
        <w:rPr>
          <w:szCs w:val="21"/>
        </w:rPr>
        <w:t>第四章</w:t>
      </w:r>
      <w:r w:rsidRPr="00CF7AFD">
        <w:rPr>
          <w:szCs w:val="21"/>
        </w:rPr>
        <w:t xml:space="preserve"> </w:t>
      </w:r>
      <w:r w:rsidRPr="00CF7AFD">
        <w:rPr>
          <w:szCs w:val="21"/>
        </w:rPr>
        <w:t>评审方法及标准</w:t>
      </w:r>
    </w:p>
    <w:p w14:paraId="71DDF041" w14:textId="77777777" w:rsidR="003E1290" w:rsidRPr="00CF7AFD" w:rsidRDefault="00BA6153">
      <w:pPr>
        <w:spacing w:before="120" w:line="320" w:lineRule="atLeast"/>
        <w:ind w:firstLineChars="200" w:firstLine="420"/>
        <w:rPr>
          <w:szCs w:val="21"/>
        </w:rPr>
      </w:pPr>
      <w:r w:rsidRPr="00CF7AFD">
        <w:rPr>
          <w:szCs w:val="21"/>
        </w:rPr>
        <w:t>第五章</w:t>
      </w:r>
      <w:r w:rsidRPr="00CF7AFD">
        <w:rPr>
          <w:szCs w:val="21"/>
        </w:rPr>
        <w:t xml:space="preserve"> </w:t>
      </w:r>
      <w:r w:rsidRPr="00CF7AFD">
        <w:rPr>
          <w:szCs w:val="21"/>
        </w:rPr>
        <w:t>合同主要条款格式</w:t>
      </w:r>
    </w:p>
    <w:p w14:paraId="5492420C" w14:textId="77777777" w:rsidR="003E1290" w:rsidRPr="00CF7AFD" w:rsidRDefault="00BA6153">
      <w:pPr>
        <w:spacing w:before="120" w:line="320" w:lineRule="atLeast"/>
        <w:ind w:firstLineChars="200" w:firstLine="420"/>
        <w:rPr>
          <w:szCs w:val="21"/>
        </w:rPr>
      </w:pPr>
      <w:r w:rsidRPr="00CF7AFD">
        <w:rPr>
          <w:szCs w:val="21"/>
        </w:rPr>
        <w:t>第六章</w:t>
      </w:r>
      <w:r w:rsidRPr="00CF7AFD">
        <w:rPr>
          <w:szCs w:val="21"/>
        </w:rPr>
        <w:t xml:space="preserve"> </w:t>
      </w:r>
      <w:r w:rsidRPr="00CF7AFD">
        <w:rPr>
          <w:szCs w:val="21"/>
        </w:rPr>
        <w:t>响应文件格式</w:t>
      </w:r>
    </w:p>
    <w:p w14:paraId="3BD39CA8"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2.2</w:t>
      </w:r>
      <w:r w:rsidRPr="00CF7AFD">
        <w:rPr>
          <w:b/>
          <w:bCs/>
          <w:kern w:val="0"/>
          <w:szCs w:val="21"/>
        </w:rPr>
        <w:t>供应商的风险</w:t>
      </w:r>
    </w:p>
    <w:p w14:paraId="24D32595" w14:textId="77777777" w:rsidR="003E1290" w:rsidRPr="00CF7AFD" w:rsidRDefault="00BA6153">
      <w:pPr>
        <w:spacing w:before="120" w:line="320" w:lineRule="atLeast"/>
        <w:ind w:firstLineChars="200" w:firstLine="420"/>
        <w:rPr>
          <w:szCs w:val="21"/>
        </w:rPr>
      </w:pPr>
      <w:r w:rsidRPr="00CF7AFD">
        <w:rPr>
          <w:szCs w:val="21"/>
        </w:rPr>
        <w:t>供应商没有按照采购文件要求提供全部资料，或者供应商没有对采购文件在各方面作出实质性响应是供应商的风险，并可能导致其响应被否决。</w:t>
      </w:r>
    </w:p>
    <w:p w14:paraId="6382B41A" w14:textId="77777777" w:rsidR="003E1290" w:rsidRPr="00CF7AFD" w:rsidRDefault="00BA6153">
      <w:pPr>
        <w:spacing w:before="120" w:line="320" w:lineRule="atLeast"/>
        <w:ind w:firstLineChars="200" w:firstLine="422"/>
        <w:outlineLvl w:val="2"/>
        <w:rPr>
          <w:b/>
          <w:szCs w:val="21"/>
        </w:rPr>
      </w:pPr>
      <w:r w:rsidRPr="00CF7AFD">
        <w:rPr>
          <w:b/>
          <w:bCs/>
          <w:kern w:val="0"/>
          <w:szCs w:val="21"/>
        </w:rPr>
        <w:t>2.3</w:t>
      </w:r>
      <w:r w:rsidRPr="00CF7AFD">
        <w:rPr>
          <w:b/>
          <w:bCs/>
          <w:kern w:val="0"/>
          <w:szCs w:val="21"/>
        </w:rPr>
        <w:t>采购文件的澄清与修改</w:t>
      </w:r>
    </w:p>
    <w:p w14:paraId="3D2F2A05" w14:textId="77777777" w:rsidR="003E1290" w:rsidRPr="00CF7AFD" w:rsidRDefault="00BA6153">
      <w:pPr>
        <w:spacing w:before="120" w:line="320" w:lineRule="atLeast"/>
        <w:ind w:firstLineChars="200" w:firstLine="420"/>
        <w:rPr>
          <w:szCs w:val="21"/>
        </w:rPr>
      </w:pPr>
      <w:r w:rsidRPr="00CF7AFD">
        <w:rPr>
          <w:szCs w:val="21"/>
        </w:rPr>
        <w:t>2.3.1</w:t>
      </w:r>
      <w:r w:rsidRPr="00CF7AFD">
        <w:rPr>
          <w:rFonts w:hint="eastAsia"/>
          <w:szCs w:val="21"/>
        </w:rPr>
        <w:t>任何已获得采购文件的潜在供应商，均可</w:t>
      </w:r>
      <w:r w:rsidRPr="00CF7AFD">
        <w:rPr>
          <w:szCs w:val="21"/>
        </w:rPr>
        <w:t>以书面形式要求采购代理机构作出书面解释、澄清</w:t>
      </w:r>
      <w:r w:rsidRPr="00CF7AFD">
        <w:rPr>
          <w:rFonts w:hint="eastAsia"/>
          <w:szCs w:val="21"/>
        </w:rPr>
        <w:t>。</w:t>
      </w:r>
    </w:p>
    <w:p w14:paraId="27DED9A6" w14:textId="77777777" w:rsidR="003E1290" w:rsidRPr="00CF7AFD" w:rsidRDefault="00BA6153">
      <w:pPr>
        <w:spacing w:before="120" w:line="320" w:lineRule="atLeast"/>
        <w:ind w:firstLineChars="200" w:firstLine="420"/>
        <w:rPr>
          <w:szCs w:val="21"/>
        </w:rPr>
      </w:pPr>
      <w:r w:rsidRPr="00CF7AFD">
        <w:rPr>
          <w:szCs w:val="21"/>
        </w:rPr>
        <w:lastRenderedPageBreak/>
        <w:t>2.3.2</w:t>
      </w:r>
      <w:r w:rsidRPr="00CF7AFD">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CF7AFD">
        <w:rPr>
          <w:rFonts w:hint="eastAsia"/>
          <w:szCs w:val="21"/>
        </w:rPr>
        <w:t>3</w:t>
      </w:r>
      <w:r w:rsidRPr="00CF7AFD">
        <w:rPr>
          <w:rFonts w:hint="eastAsia"/>
          <w:szCs w:val="21"/>
        </w:rPr>
        <w:t>个工作日前，在供应商须知前附表规定的方式通知所有获取采购文件的潜在供应商，不足</w:t>
      </w:r>
      <w:r w:rsidRPr="00CF7AFD">
        <w:rPr>
          <w:rFonts w:hint="eastAsia"/>
          <w:szCs w:val="21"/>
        </w:rPr>
        <w:t>3</w:t>
      </w:r>
      <w:r w:rsidRPr="00CF7AFD">
        <w:rPr>
          <w:rFonts w:hint="eastAsia"/>
          <w:szCs w:val="21"/>
        </w:rPr>
        <w:t>个工作日的，采购人、采购代理机构应当顺延提交首次响应文件截止时间。</w:t>
      </w:r>
      <w:r w:rsidRPr="00CF7AFD">
        <w:rPr>
          <w:szCs w:val="21"/>
        </w:rPr>
        <w:t xml:space="preserve"> </w:t>
      </w:r>
    </w:p>
    <w:p w14:paraId="4C139BC4" w14:textId="77777777" w:rsidR="003E1290" w:rsidRPr="00CF7AFD" w:rsidRDefault="00BA6153">
      <w:pPr>
        <w:spacing w:before="120" w:line="320" w:lineRule="atLeast"/>
        <w:ind w:firstLineChars="200" w:firstLine="420"/>
        <w:rPr>
          <w:szCs w:val="21"/>
        </w:rPr>
      </w:pPr>
      <w:r w:rsidRPr="00CF7AFD">
        <w:rPr>
          <w:szCs w:val="21"/>
        </w:rPr>
        <w:t>2.3.3</w:t>
      </w:r>
      <w:r w:rsidRPr="00CF7AFD">
        <w:rPr>
          <w:szCs w:val="21"/>
        </w:rPr>
        <w:t>采购文件澄清、答复、修改、补充的内容为采购文件的组成部分。当采购文件与采购文件的答复、澄清、修改、补充通知就同一内容的表述不一致时，以最后发出的公告或书面文件为准。</w:t>
      </w:r>
    </w:p>
    <w:p w14:paraId="452B6395" w14:textId="77777777" w:rsidR="003E1290" w:rsidRPr="00CF7AFD" w:rsidRDefault="00BA6153">
      <w:pPr>
        <w:spacing w:before="120" w:line="320" w:lineRule="atLeast"/>
        <w:ind w:leftChars="1" w:left="2" w:firstLineChars="200" w:firstLine="422"/>
        <w:outlineLvl w:val="1"/>
        <w:rPr>
          <w:b/>
          <w:bCs/>
          <w:kern w:val="0"/>
          <w:szCs w:val="21"/>
        </w:rPr>
      </w:pPr>
      <w:bookmarkStart w:id="34" w:name="_Toc254970535"/>
      <w:bookmarkStart w:id="35" w:name="_Toc254970676"/>
      <w:r w:rsidRPr="00CF7AFD">
        <w:rPr>
          <w:b/>
          <w:bCs/>
          <w:kern w:val="0"/>
          <w:szCs w:val="21"/>
        </w:rPr>
        <w:t>3</w:t>
      </w:r>
      <w:r w:rsidRPr="00CF7AFD">
        <w:rPr>
          <w:b/>
          <w:bCs/>
          <w:kern w:val="0"/>
          <w:szCs w:val="21"/>
        </w:rPr>
        <w:t>．响应文件</w:t>
      </w:r>
      <w:bookmarkEnd w:id="34"/>
      <w:bookmarkEnd w:id="35"/>
    </w:p>
    <w:p w14:paraId="424FFAEA" w14:textId="77777777" w:rsidR="003E1290" w:rsidRPr="00CF7AFD" w:rsidRDefault="00BA6153">
      <w:pPr>
        <w:spacing w:before="120" w:line="320" w:lineRule="atLeast"/>
        <w:ind w:firstLineChars="200" w:firstLine="422"/>
        <w:outlineLvl w:val="2"/>
        <w:rPr>
          <w:b/>
          <w:bCs/>
          <w:kern w:val="0"/>
          <w:szCs w:val="21"/>
        </w:rPr>
      </w:pPr>
      <w:bookmarkStart w:id="36" w:name="_Toc254970536"/>
      <w:bookmarkStart w:id="37" w:name="_Toc254970677"/>
      <w:r w:rsidRPr="00CF7AFD">
        <w:rPr>
          <w:b/>
          <w:bCs/>
          <w:kern w:val="0"/>
          <w:szCs w:val="21"/>
        </w:rPr>
        <w:t>3.1</w:t>
      </w:r>
      <w:r w:rsidRPr="00CF7AFD">
        <w:rPr>
          <w:b/>
          <w:bCs/>
          <w:kern w:val="0"/>
          <w:szCs w:val="21"/>
        </w:rPr>
        <w:t>响应文件的组成</w:t>
      </w:r>
      <w:bookmarkEnd w:id="36"/>
      <w:bookmarkEnd w:id="37"/>
    </w:p>
    <w:p w14:paraId="5006F00C" w14:textId="77777777" w:rsidR="003E1290" w:rsidRPr="00CF7AFD" w:rsidRDefault="00BA6153">
      <w:pPr>
        <w:spacing w:before="120" w:line="320" w:lineRule="atLeast"/>
        <w:ind w:firstLineChars="200" w:firstLine="420"/>
        <w:rPr>
          <w:szCs w:val="21"/>
        </w:rPr>
      </w:pPr>
      <w:r w:rsidRPr="00CF7AFD">
        <w:rPr>
          <w:szCs w:val="21"/>
        </w:rPr>
        <w:t>响应文件由第六章</w:t>
      </w:r>
      <w:r w:rsidRPr="00CF7AFD">
        <w:rPr>
          <w:szCs w:val="21"/>
        </w:rPr>
        <w:t>“</w:t>
      </w:r>
      <w:r w:rsidRPr="00CF7AFD">
        <w:rPr>
          <w:szCs w:val="21"/>
        </w:rPr>
        <w:t>响应文件格式</w:t>
      </w:r>
      <w:r w:rsidRPr="00CF7AFD">
        <w:rPr>
          <w:szCs w:val="21"/>
        </w:rPr>
        <w:t>”</w:t>
      </w:r>
      <w:r w:rsidRPr="00CF7AFD">
        <w:rPr>
          <w:szCs w:val="21"/>
        </w:rPr>
        <w:t>规定的</w:t>
      </w:r>
      <w:r w:rsidRPr="00CF7AFD">
        <w:rPr>
          <w:rFonts w:hint="eastAsia"/>
          <w:szCs w:val="21"/>
        </w:rPr>
        <w:t>内容</w:t>
      </w:r>
      <w:r w:rsidRPr="00CF7AFD">
        <w:rPr>
          <w:szCs w:val="21"/>
        </w:rPr>
        <w:t>和供应商所作的一切有效补充、修改和承诺等文件组成</w:t>
      </w:r>
      <w:r w:rsidRPr="00CF7AFD">
        <w:rPr>
          <w:rFonts w:hint="eastAsia"/>
          <w:szCs w:val="21"/>
        </w:rPr>
        <w:t>。</w:t>
      </w:r>
    </w:p>
    <w:p w14:paraId="3A2FC4C0" w14:textId="77777777" w:rsidR="003E1290" w:rsidRPr="00CF7AFD" w:rsidRDefault="00BA6153">
      <w:pPr>
        <w:spacing w:before="120" w:line="320" w:lineRule="atLeast"/>
        <w:ind w:firstLineChars="200" w:firstLine="422"/>
        <w:outlineLvl w:val="2"/>
        <w:rPr>
          <w:b/>
          <w:bCs/>
          <w:kern w:val="0"/>
          <w:szCs w:val="21"/>
        </w:rPr>
      </w:pPr>
      <w:bookmarkStart w:id="38" w:name="_Toc254970537"/>
      <w:bookmarkStart w:id="39" w:name="_Toc254970678"/>
      <w:r w:rsidRPr="00CF7AFD">
        <w:rPr>
          <w:b/>
          <w:szCs w:val="21"/>
        </w:rPr>
        <w:t>3.2</w:t>
      </w:r>
      <w:r w:rsidRPr="00CF7AFD">
        <w:rPr>
          <w:b/>
          <w:bCs/>
          <w:kern w:val="0"/>
          <w:szCs w:val="21"/>
        </w:rPr>
        <w:t>响应文件的语言及计量</w:t>
      </w:r>
      <w:bookmarkEnd w:id="38"/>
      <w:bookmarkEnd w:id="39"/>
    </w:p>
    <w:p w14:paraId="60061A74" w14:textId="77777777" w:rsidR="003E1290" w:rsidRPr="00CF7AFD" w:rsidRDefault="00BA6153">
      <w:pPr>
        <w:spacing w:before="120" w:line="320" w:lineRule="atLeast"/>
        <w:ind w:firstLineChars="200" w:firstLine="420"/>
        <w:rPr>
          <w:szCs w:val="21"/>
        </w:rPr>
      </w:pPr>
      <w:r w:rsidRPr="00CF7AFD">
        <w:rPr>
          <w:szCs w:val="21"/>
        </w:rPr>
        <w:t>3.2.1</w:t>
      </w:r>
      <w:r w:rsidRPr="00CF7AFD">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422ADD3" w14:textId="77777777" w:rsidR="003E1290" w:rsidRPr="00CF7AFD" w:rsidRDefault="00BA6153">
      <w:pPr>
        <w:spacing w:before="120" w:line="320" w:lineRule="atLeast"/>
        <w:ind w:firstLineChars="200" w:firstLine="420"/>
        <w:rPr>
          <w:szCs w:val="21"/>
        </w:rPr>
      </w:pPr>
      <w:r w:rsidRPr="00CF7AFD">
        <w:rPr>
          <w:szCs w:val="21"/>
        </w:rPr>
        <w:t>3.2.2</w:t>
      </w:r>
      <w:r w:rsidRPr="00CF7AFD">
        <w:rPr>
          <w:szCs w:val="21"/>
        </w:rPr>
        <w:t>计量单位采购文件已有明确规定的，响应使用采购文件规定的计量单位；采购文件没有规定的，应采用中华人民共和国法定计量单位。</w:t>
      </w:r>
    </w:p>
    <w:p w14:paraId="330ED220" w14:textId="77777777" w:rsidR="003E1290" w:rsidRPr="00CF7AFD" w:rsidRDefault="00BA6153">
      <w:pPr>
        <w:spacing w:before="120" w:line="320" w:lineRule="atLeast"/>
        <w:ind w:firstLineChars="200" w:firstLine="422"/>
        <w:outlineLvl w:val="2"/>
        <w:rPr>
          <w:b/>
          <w:bCs/>
          <w:kern w:val="0"/>
          <w:szCs w:val="21"/>
        </w:rPr>
      </w:pPr>
      <w:bookmarkStart w:id="40" w:name="_Toc254970538"/>
      <w:bookmarkStart w:id="41" w:name="_Toc254970679"/>
      <w:r w:rsidRPr="00CF7AFD">
        <w:rPr>
          <w:b/>
          <w:bCs/>
          <w:kern w:val="0"/>
          <w:szCs w:val="21"/>
        </w:rPr>
        <w:t>3.3</w:t>
      </w:r>
      <w:r w:rsidRPr="00CF7AFD">
        <w:rPr>
          <w:b/>
          <w:bCs/>
          <w:kern w:val="0"/>
          <w:szCs w:val="21"/>
        </w:rPr>
        <w:t>响应报价</w:t>
      </w:r>
      <w:bookmarkEnd w:id="40"/>
      <w:bookmarkEnd w:id="41"/>
    </w:p>
    <w:p w14:paraId="243313A2" w14:textId="77777777" w:rsidR="003E1290" w:rsidRPr="00CF7AFD" w:rsidRDefault="00BA6153">
      <w:pPr>
        <w:spacing w:before="120" w:line="320" w:lineRule="atLeast"/>
        <w:ind w:firstLineChars="200" w:firstLine="420"/>
        <w:rPr>
          <w:szCs w:val="21"/>
        </w:rPr>
      </w:pPr>
      <w:r w:rsidRPr="00CF7AFD">
        <w:rPr>
          <w:szCs w:val="21"/>
        </w:rPr>
        <w:t>3.3.1</w:t>
      </w:r>
      <w:r w:rsidRPr="00CF7AFD">
        <w:rPr>
          <w:szCs w:val="21"/>
        </w:rPr>
        <w:t>响应报价应按采购文件中相关附表格式填写。</w:t>
      </w:r>
    </w:p>
    <w:p w14:paraId="5D94AFC9" w14:textId="77777777" w:rsidR="003E1290" w:rsidRPr="00CF7AFD" w:rsidRDefault="00BA6153">
      <w:pPr>
        <w:spacing w:before="120" w:line="320" w:lineRule="atLeast"/>
        <w:ind w:firstLineChars="200" w:firstLine="420"/>
        <w:rPr>
          <w:szCs w:val="21"/>
        </w:rPr>
      </w:pPr>
      <w:r w:rsidRPr="00CF7AFD">
        <w:rPr>
          <w:szCs w:val="21"/>
        </w:rPr>
        <w:t>3.3.2</w:t>
      </w:r>
      <w:r w:rsidRPr="00CF7AFD">
        <w:rPr>
          <w:szCs w:val="21"/>
        </w:rPr>
        <w:t>响应文件只允许有一个报价，有选择的或有条件的报价将不予接受。</w:t>
      </w:r>
    </w:p>
    <w:p w14:paraId="20980138" w14:textId="77777777" w:rsidR="003E1290" w:rsidRPr="00CF7AFD" w:rsidRDefault="00BA6153">
      <w:pPr>
        <w:suppressAutoHyphens/>
        <w:spacing w:before="120" w:line="320" w:lineRule="atLeast"/>
        <w:ind w:firstLineChars="200" w:firstLine="420"/>
        <w:rPr>
          <w:kern w:val="1"/>
          <w:szCs w:val="21"/>
        </w:rPr>
      </w:pPr>
      <w:r w:rsidRPr="00CF7AFD">
        <w:rPr>
          <w:kern w:val="1"/>
          <w:szCs w:val="21"/>
        </w:rPr>
        <w:t>3.3.3</w:t>
      </w:r>
      <w:r w:rsidRPr="00CF7AFD">
        <w:rPr>
          <w:kern w:val="1"/>
          <w:szCs w:val="21"/>
        </w:rPr>
        <w:t>对于本文件中未列明，而供应商认为必需的费用也需列入</w:t>
      </w:r>
      <w:r w:rsidRPr="00CF7AFD">
        <w:rPr>
          <w:rFonts w:hint="eastAsia"/>
          <w:kern w:val="1"/>
          <w:szCs w:val="21"/>
        </w:rPr>
        <w:t>响应报价</w:t>
      </w:r>
      <w:r w:rsidRPr="00CF7AFD">
        <w:rPr>
          <w:kern w:val="1"/>
          <w:szCs w:val="21"/>
        </w:rPr>
        <w:t>。在合同实施时，采购人将不予支付成交供应商没有列入的项目费用，并认为此项目的费用已包括在</w:t>
      </w:r>
      <w:r w:rsidRPr="00CF7AFD">
        <w:rPr>
          <w:rFonts w:hint="eastAsia"/>
          <w:kern w:val="1"/>
          <w:szCs w:val="21"/>
        </w:rPr>
        <w:t>响应报价</w:t>
      </w:r>
      <w:r w:rsidRPr="00CF7AFD">
        <w:rPr>
          <w:kern w:val="1"/>
          <w:szCs w:val="21"/>
        </w:rPr>
        <w:t>中。</w:t>
      </w:r>
    </w:p>
    <w:p w14:paraId="5C6AE565" w14:textId="77777777" w:rsidR="003E1290" w:rsidRPr="00CF7AFD" w:rsidRDefault="00BA6153">
      <w:pPr>
        <w:suppressAutoHyphens/>
        <w:spacing w:before="120" w:line="320" w:lineRule="atLeast"/>
        <w:ind w:firstLineChars="200" w:firstLine="420"/>
        <w:rPr>
          <w:b/>
          <w:bCs/>
          <w:kern w:val="1"/>
          <w:szCs w:val="21"/>
        </w:rPr>
      </w:pPr>
      <w:r w:rsidRPr="00CF7AFD">
        <w:rPr>
          <w:rFonts w:hint="eastAsia"/>
          <w:kern w:val="1"/>
          <w:szCs w:val="21"/>
        </w:rPr>
        <w:t>3</w:t>
      </w:r>
      <w:r w:rsidRPr="00CF7AFD">
        <w:rPr>
          <w:kern w:val="1"/>
          <w:szCs w:val="21"/>
        </w:rPr>
        <w:t>.3.4</w:t>
      </w:r>
      <w:r w:rsidRPr="00CF7AFD">
        <w:rPr>
          <w:rFonts w:hint="eastAsia"/>
          <w:kern w:val="1"/>
          <w:szCs w:val="21"/>
        </w:rPr>
        <w:t>采购人不接受供应商给予的赠品、回扣或者与采购无关的其他商品、服务。</w:t>
      </w:r>
    </w:p>
    <w:p w14:paraId="1FB63132"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3.4</w:t>
      </w:r>
      <w:r w:rsidRPr="00CF7AFD">
        <w:rPr>
          <w:b/>
          <w:bCs/>
          <w:kern w:val="0"/>
          <w:szCs w:val="21"/>
        </w:rPr>
        <w:t>响应有效期</w:t>
      </w:r>
    </w:p>
    <w:p w14:paraId="04B2D407" w14:textId="77777777" w:rsidR="003E1290" w:rsidRPr="00CF7AFD" w:rsidRDefault="00BA6153">
      <w:pPr>
        <w:spacing w:before="120" w:line="320" w:lineRule="atLeast"/>
        <w:ind w:firstLineChars="200" w:firstLine="420"/>
        <w:rPr>
          <w:szCs w:val="21"/>
        </w:rPr>
      </w:pPr>
      <w:r w:rsidRPr="00CF7AFD">
        <w:rPr>
          <w:szCs w:val="21"/>
        </w:rPr>
        <w:t>3.4.1</w:t>
      </w:r>
      <w:r w:rsidRPr="00CF7AFD">
        <w:rPr>
          <w:szCs w:val="21"/>
        </w:rPr>
        <w:t>如采购文件其他地方无特别规定</w:t>
      </w:r>
      <w:r w:rsidRPr="00CF7AFD">
        <w:rPr>
          <w:rFonts w:hint="eastAsia"/>
          <w:szCs w:val="21"/>
        </w:rPr>
        <w:t>，</w:t>
      </w:r>
      <w:r w:rsidRPr="00CF7AFD">
        <w:rPr>
          <w:szCs w:val="21"/>
        </w:rPr>
        <w:t>响应有效期则为响应截止之日起</w:t>
      </w:r>
      <w:r w:rsidRPr="00CF7AFD">
        <w:rPr>
          <w:szCs w:val="21"/>
        </w:rPr>
        <w:t>90</w:t>
      </w:r>
      <w:r w:rsidRPr="00CF7AFD">
        <w:rPr>
          <w:szCs w:val="21"/>
        </w:rPr>
        <w:t>天</w:t>
      </w:r>
      <w:r w:rsidRPr="00CF7AFD">
        <w:rPr>
          <w:rFonts w:hint="eastAsia"/>
          <w:szCs w:val="21"/>
        </w:rPr>
        <w:t>。</w:t>
      </w:r>
      <w:r w:rsidRPr="00CF7AFD">
        <w:rPr>
          <w:szCs w:val="21"/>
        </w:rPr>
        <w:t>在响应有效期内响应文件应保持有效。</w:t>
      </w:r>
      <w:r w:rsidRPr="00CF7AFD">
        <w:rPr>
          <w:b/>
          <w:bCs/>
          <w:szCs w:val="21"/>
        </w:rPr>
        <w:t>有效期不足的响应文件将被否决</w:t>
      </w:r>
      <w:r w:rsidRPr="00CF7AFD">
        <w:rPr>
          <w:szCs w:val="21"/>
        </w:rPr>
        <w:t>。</w:t>
      </w:r>
    </w:p>
    <w:p w14:paraId="09241475" w14:textId="77777777" w:rsidR="003E1290" w:rsidRPr="00CF7AFD" w:rsidRDefault="00BA6153">
      <w:pPr>
        <w:spacing w:before="120" w:line="320" w:lineRule="atLeast"/>
        <w:ind w:firstLineChars="200" w:firstLine="420"/>
        <w:rPr>
          <w:szCs w:val="21"/>
        </w:rPr>
      </w:pPr>
      <w:r w:rsidRPr="00CF7AFD">
        <w:rPr>
          <w:szCs w:val="21"/>
        </w:rPr>
        <w:t>3.4.2</w:t>
      </w:r>
      <w:r w:rsidRPr="00CF7AFD">
        <w:rPr>
          <w:szCs w:val="21"/>
        </w:rPr>
        <w:t>在特殊情况下，采购人可与供应商协商延长响应文件的有效期，这种要求和答复均以书面形式进行。</w:t>
      </w:r>
    </w:p>
    <w:p w14:paraId="5B4AB222" w14:textId="77777777" w:rsidR="003E1290" w:rsidRPr="00CF7AFD" w:rsidRDefault="00BA6153">
      <w:pPr>
        <w:spacing w:before="120" w:line="320" w:lineRule="atLeast"/>
        <w:ind w:firstLineChars="200" w:firstLine="420"/>
        <w:rPr>
          <w:szCs w:val="21"/>
        </w:rPr>
      </w:pPr>
      <w:r w:rsidRPr="00CF7AFD">
        <w:rPr>
          <w:szCs w:val="21"/>
        </w:rPr>
        <w:t>3.4.3</w:t>
      </w:r>
      <w:r w:rsidRPr="00CF7AFD">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044AD5D0" w14:textId="77777777" w:rsidR="003E1290" w:rsidRPr="00CF7AFD" w:rsidRDefault="00BA6153">
      <w:pPr>
        <w:spacing w:before="120" w:line="320" w:lineRule="atLeast"/>
        <w:ind w:firstLineChars="200" w:firstLine="422"/>
        <w:outlineLvl w:val="2"/>
        <w:rPr>
          <w:b/>
          <w:bCs/>
          <w:kern w:val="0"/>
          <w:szCs w:val="21"/>
        </w:rPr>
      </w:pPr>
      <w:bookmarkStart w:id="42" w:name="_Toc254970541"/>
      <w:bookmarkStart w:id="43" w:name="_Toc254970682"/>
      <w:r w:rsidRPr="00CF7AFD">
        <w:rPr>
          <w:b/>
          <w:bCs/>
          <w:kern w:val="0"/>
          <w:szCs w:val="21"/>
        </w:rPr>
        <w:t>3.5</w:t>
      </w:r>
      <w:r w:rsidRPr="00CF7AFD">
        <w:rPr>
          <w:b/>
          <w:bCs/>
          <w:kern w:val="0"/>
          <w:szCs w:val="21"/>
        </w:rPr>
        <w:t>磋商保证金</w:t>
      </w:r>
      <w:bookmarkEnd w:id="42"/>
      <w:bookmarkEnd w:id="43"/>
    </w:p>
    <w:p w14:paraId="76A5BA61" w14:textId="77777777" w:rsidR="003E1290" w:rsidRPr="00CF7AFD" w:rsidRDefault="00BA6153">
      <w:pPr>
        <w:spacing w:before="120" w:line="320" w:lineRule="atLeast"/>
        <w:ind w:firstLineChars="200" w:firstLine="420"/>
        <w:rPr>
          <w:szCs w:val="21"/>
        </w:rPr>
      </w:pPr>
      <w:r w:rsidRPr="00CF7AFD">
        <w:rPr>
          <w:szCs w:val="21"/>
        </w:rPr>
        <w:t>3.5.1</w:t>
      </w:r>
      <w:r w:rsidRPr="00CF7AFD">
        <w:rPr>
          <w:szCs w:val="21"/>
        </w:rPr>
        <w:t>供应商须按须知前附表规定提交磋商保证金，</w:t>
      </w:r>
      <w:r w:rsidRPr="00CF7AFD">
        <w:rPr>
          <w:b/>
          <w:bCs/>
          <w:szCs w:val="21"/>
        </w:rPr>
        <w:t>否则其响应将被否决</w:t>
      </w:r>
      <w:r w:rsidRPr="00CF7AFD">
        <w:rPr>
          <w:szCs w:val="21"/>
        </w:rPr>
        <w:t>。除采购文件规定不予退还保证金的情形外，代理机构在规定时间内退回供应商的磋商保证金（供应商自行承担因未按供应商须知前附表要求交纳导致磋商保证金无法及时退还的责任）。</w:t>
      </w:r>
    </w:p>
    <w:p w14:paraId="4BBE178A" w14:textId="77777777" w:rsidR="003E1290" w:rsidRPr="00CF7AFD" w:rsidRDefault="00BA6153">
      <w:pPr>
        <w:spacing w:before="120" w:line="320" w:lineRule="atLeast"/>
        <w:ind w:firstLineChars="200" w:firstLine="420"/>
        <w:rPr>
          <w:szCs w:val="21"/>
        </w:rPr>
      </w:pPr>
      <w:r w:rsidRPr="00CF7AFD">
        <w:rPr>
          <w:szCs w:val="21"/>
        </w:rPr>
        <w:t>3.5.2</w:t>
      </w:r>
      <w:r w:rsidRPr="00CF7AFD">
        <w:rPr>
          <w:szCs w:val="21"/>
        </w:rPr>
        <w:t>磋商保证金币种应与响应报价币种相同。</w:t>
      </w:r>
    </w:p>
    <w:p w14:paraId="26850CE8" w14:textId="77777777" w:rsidR="003E1290" w:rsidRPr="00CF7AFD" w:rsidRDefault="00BA6153">
      <w:pPr>
        <w:spacing w:before="120" w:line="320" w:lineRule="atLeast"/>
        <w:ind w:firstLineChars="200" w:firstLine="420"/>
        <w:rPr>
          <w:szCs w:val="21"/>
        </w:rPr>
      </w:pPr>
      <w:r w:rsidRPr="00CF7AFD">
        <w:rPr>
          <w:szCs w:val="21"/>
        </w:rPr>
        <w:t>3.5.3</w:t>
      </w:r>
      <w:r w:rsidRPr="00CF7AFD">
        <w:rPr>
          <w:szCs w:val="21"/>
        </w:rPr>
        <w:t>未成交供应商的磋商保证金在成交通知书发出后</w:t>
      </w:r>
      <w:r w:rsidRPr="00CF7AFD">
        <w:rPr>
          <w:szCs w:val="21"/>
        </w:rPr>
        <w:t>5</w:t>
      </w:r>
      <w:r w:rsidRPr="00CF7AFD">
        <w:rPr>
          <w:szCs w:val="21"/>
        </w:rPr>
        <w:t>个工作日内退还。成交供应商的磋商保证</w:t>
      </w:r>
      <w:r w:rsidRPr="00CF7AFD">
        <w:rPr>
          <w:szCs w:val="21"/>
        </w:rPr>
        <w:lastRenderedPageBreak/>
        <w:t>金在合同签订后</w:t>
      </w:r>
      <w:r w:rsidRPr="00CF7AFD">
        <w:rPr>
          <w:szCs w:val="21"/>
        </w:rPr>
        <w:t>5</w:t>
      </w:r>
      <w:r w:rsidRPr="00CF7AFD">
        <w:rPr>
          <w:szCs w:val="21"/>
        </w:rPr>
        <w:t>个工作日内退还（办理退还手续时需要向采购代理机构提供两份合同复印件）。</w:t>
      </w:r>
    </w:p>
    <w:p w14:paraId="59F4B3E1" w14:textId="77777777" w:rsidR="003E1290" w:rsidRPr="00CF7AFD" w:rsidRDefault="00BA6153">
      <w:pPr>
        <w:spacing w:before="120" w:line="320" w:lineRule="atLeast"/>
        <w:ind w:firstLineChars="200" w:firstLine="420"/>
        <w:rPr>
          <w:szCs w:val="21"/>
        </w:rPr>
      </w:pPr>
      <w:r w:rsidRPr="00CF7AFD">
        <w:rPr>
          <w:szCs w:val="21"/>
        </w:rPr>
        <w:t>3.5.4</w:t>
      </w:r>
      <w:r w:rsidRPr="00CF7AFD">
        <w:rPr>
          <w:szCs w:val="21"/>
        </w:rPr>
        <w:t>供应商有下列情形之一的，磋商保证金将不予退还：</w:t>
      </w:r>
    </w:p>
    <w:p w14:paraId="1A0415F0" w14:textId="77777777" w:rsidR="003E1290" w:rsidRPr="00CF7AFD" w:rsidRDefault="00BA6153">
      <w:pPr>
        <w:numPr>
          <w:ilvl w:val="0"/>
          <w:numId w:val="1"/>
        </w:numPr>
        <w:spacing w:before="120" w:line="320" w:lineRule="atLeast"/>
        <w:rPr>
          <w:szCs w:val="21"/>
        </w:rPr>
      </w:pPr>
      <w:r w:rsidRPr="00CF7AFD">
        <w:rPr>
          <w:szCs w:val="21"/>
        </w:rPr>
        <w:t>供应商在响应有效期内撤销响应文件的；</w:t>
      </w:r>
    </w:p>
    <w:p w14:paraId="3D984973" w14:textId="77777777" w:rsidR="003E1290" w:rsidRPr="00CF7AFD" w:rsidRDefault="00BA6153">
      <w:pPr>
        <w:numPr>
          <w:ilvl w:val="0"/>
          <w:numId w:val="1"/>
        </w:numPr>
        <w:spacing w:before="120" w:line="320" w:lineRule="atLeast"/>
        <w:rPr>
          <w:szCs w:val="21"/>
        </w:rPr>
      </w:pPr>
      <w:r w:rsidRPr="00CF7AFD">
        <w:rPr>
          <w:szCs w:val="21"/>
        </w:rPr>
        <w:t>供应商在响应过程中弄虚作假，提供虚假材料的；</w:t>
      </w:r>
    </w:p>
    <w:p w14:paraId="6FA251B6" w14:textId="77777777" w:rsidR="003E1290" w:rsidRPr="00CF7AFD" w:rsidRDefault="00BA6153">
      <w:pPr>
        <w:numPr>
          <w:ilvl w:val="0"/>
          <w:numId w:val="1"/>
        </w:numPr>
        <w:spacing w:before="120" w:line="320" w:lineRule="atLeast"/>
        <w:rPr>
          <w:szCs w:val="21"/>
        </w:rPr>
      </w:pPr>
      <w:r w:rsidRPr="00CF7AFD">
        <w:rPr>
          <w:szCs w:val="21"/>
        </w:rPr>
        <w:t>成交供应商无正当理由不与采购人签订合同的；</w:t>
      </w:r>
    </w:p>
    <w:p w14:paraId="546288E7" w14:textId="77777777" w:rsidR="003E1290" w:rsidRPr="00CF7AFD" w:rsidRDefault="00BA6153">
      <w:pPr>
        <w:numPr>
          <w:ilvl w:val="0"/>
          <w:numId w:val="1"/>
        </w:numPr>
        <w:spacing w:before="120" w:line="320" w:lineRule="atLeast"/>
        <w:rPr>
          <w:szCs w:val="21"/>
        </w:rPr>
      </w:pPr>
      <w:r w:rsidRPr="00CF7AFD">
        <w:rPr>
          <w:szCs w:val="21"/>
        </w:rPr>
        <w:t>将成交项目转让给他人或者在响应文件中未说明且未经采购人同意，将成交项目分包给他人的；</w:t>
      </w:r>
    </w:p>
    <w:p w14:paraId="369DC5AB" w14:textId="77777777" w:rsidR="003E1290" w:rsidRPr="00CF7AFD" w:rsidRDefault="00BA6153">
      <w:pPr>
        <w:numPr>
          <w:ilvl w:val="0"/>
          <w:numId w:val="1"/>
        </w:numPr>
        <w:spacing w:before="120" w:line="320" w:lineRule="atLeast"/>
        <w:rPr>
          <w:szCs w:val="21"/>
        </w:rPr>
      </w:pPr>
      <w:r w:rsidRPr="00CF7AFD">
        <w:rPr>
          <w:rFonts w:hint="eastAsia"/>
          <w:szCs w:val="21"/>
        </w:rPr>
        <w:t>供应商与采购人、其他供应商或者采购代理机构恶意串通的；</w:t>
      </w:r>
    </w:p>
    <w:p w14:paraId="08A0613F" w14:textId="77777777" w:rsidR="003E1290" w:rsidRPr="00CF7AFD" w:rsidRDefault="00BA6153">
      <w:pPr>
        <w:numPr>
          <w:ilvl w:val="0"/>
          <w:numId w:val="1"/>
        </w:numPr>
        <w:spacing w:before="120" w:line="320" w:lineRule="atLeast"/>
        <w:rPr>
          <w:szCs w:val="21"/>
        </w:rPr>
      </w:pPr>
      <w:r w:rsidRPr="00CF7AFD">
        <w:rPr>
          <w:szCs w:val="21"/>
        </w:rPr>
        <w:t>拒绝履行合同义务的；</w:t>
      </w:r>
    </w:p>
    <w:p w14:paraId="286DCE11" w14:textId="77777777" w:rsidR="003E1290" w:rsidRPr="00CF7AFD" w:rsidRDefault="00BA6153">
      <w:pPr>
        <w:numPr>
          <w:ilvl w:val="0"/>
          <w:numId w:val="1"/>
        </w:numPr>
        <w:spacing w:before="120" w:line="320" w:lineRule="atLeast"/>
        <w:rPr>
          <w:szCs w:val="21"/>
        </w:rPr>
      </w:pPr>
      <w:r w:rsidRPr="00CF7AFD">
        <w:rPr>
          <w:szCs w:val="21"/>
        </w:rPr>
        <w:t>其他严重扰乱招</w:t>
      </w:r>
      <w:r w:rsidRPr="00CF7AFD">
        <w:rPr>
          <w:rFonts w:hint="eastAsia"/>
          <w:szCs w:val="21"/>
        </w:rPr>
        <w:t>投标</w:t>
      </w:r>
      <w:r w:rsidRPr="00CF7AFD">
        <w:rPr>
          <w:szCs w:val="21"/>
        </w:rPr>
        <w:t>程序的</w:t>
      </w:r>
      <w:r w:rsidRPr="00CF7AFD">
        <w:rPr>
          <w:rFonts w:hint="eastAsia"/>
          <w:szCs w:val="21"/>
        </w:rPr>
        <w:t>。</w:t>
      </w:r>
    </w:p>
    <w:p w14:paraId="15C03DDF" w14:textId="77777777" w:rsidR="003E1290" w:rsidRPr="00CF7AFD" w:rsidRDefault="00BA6153">
      <w:pPr>
        <w:spacing w:before="120" w:line="320" w:lineRule="atLeast"/>
        <w:ind w:firstLineChars="200" w:firstLine="422"/>
        <w:outlineLvl w:val="2"/>
        <w:rPr>
          <w:b/>
          <w:bCs/>
          <w:kern w:val="0"/>
          <w:szCs w:val="21"/>
        </w:rPr>
      </w:pPr>
      <w:bookmarkStart w:id="44" w:name="_Toc254970542"/>
      <w:bookmarkStart w:id="45" w:name="_Toc254970683"/>
      <w:r w:rsidRPr="00CF7AFD">
        <w:rPr>
          <w:b/>
          <w:bCs/>
          <w:kern w:val="0"/>
          <w:szCs w:val="21"/>
        </w:rPr>
        <w:t>3.6</w:t>
      </w:r>
      <w:r w:rsidRPr="00CF7AFD">
        <w:rPr>
          <w:b/>
          <w:bCs/>
          <w:kern w:val="0"/>
          <w:szCs w:val="21"/>
        </w:rPr>
        <w:t>响应文件的</w:t>
      </w:r>
      <w:bookmarkEnd w:id="44"/>
      <w:bookmarkEnd w:id="45"/>
      <w:r w:rsidRPr="00CF7AFD">
        <w:rPr>
          <w:b/>
          <w:bCs/>
          <w:kern w:val="0"/>
          <w:szCs w:val="21"/>
        </w:rPr>
        <w:t>编制要求</w:t>
      </w:r>
    </w:p>
    <w:p w14:paraId="6CD325AE" w14:textId="77777777" w:rsidR="003E1290" w:rsidRPr="00CF7AFD" w:rsidRDefault="00BA6153">
      <w:pPr>
        <w:spacing w:before="120" w:line="320" w:lineRule="atLeast"/>
        <w:ind w:firstLineChars="200" w:firstLine="420"/>
        <w:rPr>
          <w:b/>
          <w:bCs/>
          <w:kern w:val="0"/>
          <w:szCs w:val="21"/>
        </w:rPr>
      </w:pPr>
      <w:r w:rsidRPr="00CF7AFD">
        <w:rPr>
          <w:rFonts w:hint="eastAsia"/>
          <w:kern w:val="0"/>
          <w:szCs w:val="21"/>
        </w:rPr>
        <w:t>3</w:t>
      </w:r>
      <w:r w:rsidRPr="00CF7AFD">
        <w:rPr>
          <w:kern w:val="0"/>
          <w:szCs w:val="21"/>
        </w:rPr>
        <w:t>.6.1</w:t>
      </w:r>
      <w:r w:rsidRPr="00CF7AFD">
        <w:rPr>
          <w:rFonts w:hint="eastAsia"/>
          <w:szCs w:val="21"/>
        </w:rPr>
        <w:t>供应商应先安装广西政府采购云平台新版客户端，通过账号密码或</w:t>
      </w:r>
      <w:r w:rsidRPr="00CF7AFD">
        <w:rPr>
          <w:rFonts w:hint="eastAsia"/>
          <w:szCs w:val="21"/>
        </w:rPr>
        <w:t>C</w:t>
      </w:r>
      <w:r w:rsidRPr="00CF7AFD">
        <w:rPr>
          <w:szCs w:val="21"/>
        </w:rPr>
        <w:t>A</w:t>
      </w:r>
      <w:r w:rsidRPr="00CF7AFD">
        <w:rPr>
          <w:rFonts w:hint="eastAsia"/>
          <w:szCs w:val="21"/>
        </w:rPr>
        <w:t>登录客户端制作响应文件。</w:t>
      </w:r>
    </w:p>
    <w:p w14:paraId="795077F3" w14:textId="77777777" w:rsidR="003E1290" w:rsidRPr="00CF7AFD" w:rsidRDefault="00BA6153">
      <w:pPr>
        <w:spacing w:before="120" w:line="320" w:lineRule="atLeast"/>
        <w:ind w:firstLineChars="200" w:firstLine="420"/>
        <w:rPr>
          <w:szCs w:val="21"/>
        </w:rPr>
      </w:pPr>
      <w:r w:rsidRPr="00CF7AFD">
        <w:rPr>
          <w:szCs w:val="21"/>
        </w:rPr>
        <w:t>3.6.2</w:t>
      </w:r>
      <w:r w:rsidRPr="00CF7AFD">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230E571E" w14:textId="77777777" w:rsidR="003E1290" w:rsidRPr="00CF7AFD" w:rsidRDefault="00BA6153">
      <w:pPr>
        <w:spacing w:before="120" w:line="320" w:lineRule="atLeast"/>
        <w:ind w:firstLineChars="200" w:firstLine="420"/>
        <w:rPr>
          <w:szCs w:val="21"/>
        </w:rPr>
      </w:pPr>
      <w:r w:rsidRPr="00CF7AFD">
        <w:rPr>
          <w:szCs w:val="21"/>
        </w:rPr>
        <w:t xml:space="preserve">3.6.3 </w:t>
      </w:r>
      <w:r w:rsidRPr="00CF7AFD">
        <w:rPr>
          <w:rFonts w:hint="eastAsia"/>
          <w:szCs w:val="21"/>
        </w:rPr>
        <w:t>供应商的响应文件未按照采购文件要求签署、盖章的，其响应无效。</w:t>
      </w:r>
    </w:p>
    <w:p w14:paraId="42541D26" w14:textId="77777777" w:rsidR="003E1290" w:rsidRPr="00CF7AFD" w:rsidRDefault="00BA6153">
      <w:pPr>
        <w:spacing w:before="120" w:line="320" w:lineRule="atLeast"/>
        <w:ind w:firstLineChars="200" w:firstLine="420"/>
        <w:rPr>
          <w:szCs w:val="21"/>
        </w:rPr>
      </w:pPr>
      <w:r w:rsidRPr="00CF7AFD">
        <w:rPr>
          <w:szCs w:val="21"/>
        </w:rPr>
        <w:t>3.6.4</w:t>
      </w:r>
      <w:r w:rsidRPr="00CF7AFD">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48450458" w14:textId="77777777" w:rsidR="003E1290" w:rsidRPr="00CF7AFD" w:rsidRDefault="00BA6153">
      <w:pPr>
        <w:spacing w:before="120" w:line="320" w:lineRule="atLeast"/>
        <w:ind w:firstLineChars="200" w:firstLine="420"/>
        <w:rPr>
          <w:szCs w:val="21"/>
        </w:rPr>
      </w:pPr>
      <w:r w:rsidRPr="00CF7AFD">
        <w:rPr>
          <w:rFonts w:hint="eastAsia"/>
          <w:szCs w:val="21"/>
        </w:rPr>
        <w:t>3</w:t>
      </w:r>
      <w:r w:rsidRPr="00CF7AFD">
        <w:rPr>
          <w:szCs w:val="21"/>
        </w:rPr>
        <w:t>.6.5</w:t>
      </w:r>
      <w:r w:rsidRPr="00CF7AFD">
        <w:rPr>
          <w:rFonts w:hint="eastAsia"/>
          <w:szCs w:val="21"/>
        </w:rPr>
        <w:t>响应文件中标注的供应商名称应与主体资格证明（如营业执照、事业单位法人证书、执业许可证、个体工商户营业执照、自然人身份证等）和公章</w:t>
      </w:r>
      <w:r w:rsidRPr="00CF7AFD">
        <w:rPr>
          <w:rFonts w:hint="eastAsia"/>
          <w:szCs w:val="21"/>
        </w:rPr>
        <w:t>/</w:t>
      </w:r>
      <w:r w:rsidRPr="00CF7AFD">
        <w:rPr>
          <w:rFonts w:hint="eastAsia"/>
          <w:szCs w:val="21"/>
        </w:rPr>
        <w:t>电子签章一致，</w:t>
      </w:r>
      <w:r w:rsidRPr="00CF7AFD">
        <w:rPr>
          <w:rFonts w:hint="eastAsia"/>
          <w:b/>
          <w:bCs/>
          <w:szCs w:val="21"/>
        </w:rPr>
        <w:t>否则作无效响应处理。</w:t>
      </w:r>
    </w:p>
    <w:p w14:paraId="6B41A96B"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3.7</w:t>
      </w:r>
      <w:r w:rsidRPr="00CF7AFD">
        <w:rPr>
          <w:b/>
          <w:bCs/>
          <w:kern w:val="0"/>
          <w:szCs w:val="21"/>
        </w:rPr>
        <w:t>响应文件的递交、修改和撤回</w:t>
      </w:r>
    </w:p>
    <w:p w14:paraId="50B05760" w14:textId="77777777" w:rsidR="003E1290" w:rsidRPr="00CF7AFD" w:rsidRDefault="00BA6153">
      <w:pPr>
        <w:spacing w:before="120" w:line="320" w:lineRule="atLeast"/>
        <w:ind w:firstLineChars="200" w:firstLine="420"/>
        <w:rPr>
          <w:szCs w:val="21"/>
        </w:rPr>
      </w:pPr>
      <w:r w:rsidRPr="00CF7AFD">
        <w:rPr>
          <w:szCs w:val="21"/>
        </w:rPr>
        <w:t>3.7.1</w:t>
      </w:r>
      <w:r w:rsidRPr="00CF7AFD">
        <w:rPr>
          <w:rFonts w:hint="eastAsia"/>
          <w:szCs w:val="21"/>
        </w:rPr>
        <w:t>供应商必须在“供应商须知前附表”规定的响应文件截标时间和响应地点提交电子版响应文件。电子响应文件应在制作完成后，在响应截止时间前通过有效数字证书（</w:t>
      </w:r>
      <w:r w:rsidRPr="00CF7AFD">
        <w:rPr>
          <w:rFonts w:hint="eastAsia"/>
          <w:szCs w:val="21"/>
        </w:rPr>
        <w:t>CA</w:t>
      </w:r>
      <w:r w:rsidRPr="00CF7AFD">
        <w:rPr>
          <w:rFonts w:hint="eastAsia"/>
          <w:szCs w:val="21"/>
        </w:rPr>
        <w:t>认证锁）进行电子签章、加密，然后通过网络将加密的电子响应文件递交至广西政府采购云平台。</w:t>
      </w:r>
      <w:r w:rsidRPr="00CF7AFD">
        <w:rPr>
          <w:rFonts w:hint="eastAsia"/>
          <w:szCs w:val="21"/>
        </w:rPr>
        <w:t xml:space="preserve"> </w:t>
      </w:r>
    </w:p>
    <w:p w14:paraId="2EAC191E" w14:textId="77777777" w:rsidR="003E1290" w:rsidRPr="00CF7AFD" w:rsidRDefault="00BA6153">
      <w:pPr>
        <w:spacing w:before="120" w:line="320" w:lineRule="atLeast"/>
        <w:ind w:firstLineChars="200" w:firstLine="420"/>
        <w:rPr>
          <w:szCs w:val="21"/>
        </w:rPr>
      </w:pPr>
      <w:r w:rsidRPr="00CF7AFD">
        <w:rPr>
          <w:rFonts w:hint="eastAsia"/>
          <w:szCs w:val="21"/>
        </w:rPr>
        <w:t>3</w:t>
      </w:r>
      <w:r w:rsidRPr="00CF7AFD">
        <w:rPr>
          <w:szCs w:val="21"/>
        </w:rPr>
        <w:t>.7.2</w:t>
      </w:r>
      <w:r w:rsidRPr="00CF7AFD">
        <w:rPr>
          <w:rFonts w:hint="eastAsia"/>
          <w:szCs w:val="21"/>
        </w:rPr>
        <w:t>未在规定时间内提交或者未按照采购文件要求签章、加密的电子响应文件，广西政府采购云平台将拒收。</w:t>
      </w:r>
      <w:r w:rsidRPr="00CF7AFD">
        <w:rPr>
          <w:rFonts w:hint="eastAsia"/>
          <w:szCs w:val="21"/>
        </w:rPr>
        <w:t xml:space="preserve"> </w:t>
      </w:r>
    </w:p>
    <w:p w14:paraId="25324CE9" w14:textId="77777777" w:rsidR="003E1290" w:rsidRPr="00CF7AFD" w:rsidRDefault="00BA6153">
      <w:pPr>
        <w:spacing w:before="120" w:line="320" w:lineRule="atLeast"/>
        <w:ind w:leftChars="1" w:left="2" w:firstLineChars="200" w:firstLine="420"/>
        <w:rPr>
          <w:szCs w:val="21"/>
        </w:rPr>
      </w:pPr>
      <w:bookmarkStart w:id="46" w:name="_Toc254970544"/>
      <w:bookmarkStart w:id="47" w:name="_Toc254970685"/>
      <w:r w:rsidRPr="00CF7AFD">
        <w:rPr>
          <w:rFonts w:hint="eastAsia"/>
          <w:szCs w:val="21"/>
        </w:rPr>
        <w:t>3</w:t>
      </w:r>
      <w:r w:rsidRPr="00CF7AFD">
        <w:rPr>
          <w:szCs w:val="21"/>
        </w:rPr>
        <w:t>.7.3</w:t>
      </w:r>
      <w:r w:rsidRPr="00CF7AFD">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66450A5" w14:textId="77777777" w:rsidR="003E1290" w:rsidRPr="00CF7AFD" w:rsidRDefault="00BA6153">
      <w:pPr>
        <w:spacing w:before="120" w:line="320" w:lineRule="atLeast"/>
        <w:ind w:leftChars="1" w:left="2" w:firstLineChars="200" w:firstLine="420"/>
        <w:rPr>
          <w:szCs w:val="21"/>
        </w:rPr>
      </w:pPr>
      <w:r w:rsidRPr="00CF7AFD">
        <w:rPr>
          <w:szCs w:val="21"/>
        </w:rPr>
        <w:t>3.7.4</w:t>
      </w:r>
      <w:r w:rsidRPr="00CF7AFD">
        <w:rPr>
          <w:rFonts w:hint="eastAsia"/>
          <w:szCs w:val="21"/>
        </w:rPr>
        <w:t>在响应截止时间前，除供应商补充、修改或者撤回响应文件外，任何单位和个人不得解密或提取响应文件。</w:t>
      </w:r>
    </w:p>
    <w:p w14:paraId="2546FF1E" w14:textId="77777777" w:rsidR="003E1290" w:rsidRPr="00CF7AFD" w:rsidRDefault="00BA6153">
      <w:pPr>
        <w:spacing w:before="120" w:line="320" w:lineRule="atLeast"/>
        <w:ind w:leftChars="1" w:left="2" w:firstLineChars="200" w:firstLine="420"/>
        <w:rPr>
          <w:szCs w:val="21"/>
        </w:rPr>
      </w:pPr>
      <w:r w:rsidRPr="00CF7AFD">
        <w:rPr>
          <w:szCs w:val="21"/>
        </w:rPr>
        <w:t>3.7.5</w:t>
      </w:r>
      <w:r w:rsidRPr="00CF7AFD">
        <w:rPr>
          <w:rFonts w:hint="eastAsia"/>
          <w:szCs w:val="21"/>
        </w:rPr>
        <w:t>在响应截止时间止提交电子版响应文件的供应商不足</w:t>
      </w:r>
      <w:r w:rsidRPr="00CF7AFD">
        <w:rPr>
          <w:rFonts w:hint="eastAsia"/>
          <w:szCs w:val="21"/>
        </w:rPr>
        <w:t>3</w:t>
      </w:r>
      <w:r w:rsidRPr="00CF7AFD">
        <w:rPr>
          <w:rFonts w:hint="eastAsia"/>
          <w:szCs w:val="21"/>
        </w:rPr>
        <w:t>家时，电子版响应文件由代理机构在广西政府采购云平台操作退回，除此之外采购人和采购代理机构对已提交的响应文件概不退回。</w:t>
      </w:r>
    </w:p>
    <w:p w14:paraId="1F26F36E" w14:textId="77777777" w:rsidR="003E1290" w:rsidRPr="00CF7AFD" w:rsidRDefault="00BA6153">
      <w:pPr>
        <w:spacing w:before="120" w:line="320" w:lineRule="atLeast"/>
        <w:ind w:leftChars="1" w:left="2" w:firstLineChars="200" w:firstLine="420"/>
        <w:rPr>
          <w:szCs w:val="21"/>
        </w:rPr>
      </w:pPr>
      <w:bookmarkStart w:id="48" w:name="_Hlk93046827"/>
      <w:r w:rsidRPr="00CF7AFD">
        <w:rPr>
          <w:rFonts w:hint="eastAsia"/>
          <w:szCs w:val="21"/>
        </w:rPr>
        <w:t>3</w:t>
      </w:r>
      <w:r w:rsidRPr="00CF7AFD">
        <w:rPr>
          <w:szCs w:val="21"/>
        </w:rPr>
        <w:t>.7.6</w:t>
      </w:r>
      <w:r w:rsidRPr="00CF7AFD">
        <w:rPr>
          <w:rFonts w:hint="eastAsia"/>
          <w:szCs w:val="21"/>
        </w:rPr>
        <w:t>采购文件</w:t>
      </w:r>
      <w:bookmarkStart w:id="49" w:name="_Hlk106638610"/>
      <w:r w:rsidRPr="00CF7AFD">
        <w:rPr>
          <w:rFonts w:hint="eastAsia"/>
          <w:szCs w:val="21"/>
        </w:rPr>
        <w:t>未允许同一供应商提交两个或以上不同的响应文件，但存在</w:t>
      </w:r>
      <w:r w:rsidRPr="00CF7AFD">
        <w:rPr>
          <w:rFonts w:hint="eastAsia"/>
        </w:rPr>
        <w:t>同</w:t>
      </w:r>
      <w:r w:rsidRPr="00CF7AFD">
        <w:rPr>
          <w:rFonts w:hint="eastAsia"/>
          <w:szCs w:val="21"/>
        </w:rPr>
        <w:t>一供应商提交两个或</w:t>
      </w:r>
      <w:r w:rsidRPr="00CF7AFD">
        <w:rPr>
          <w:rFonts w:hint="eastAsia"/>
          <w:szCs w:val="21"/>
        </w:rPr>
        <w:lastRenderedPageBreak/>
        <w:t>以上不同的响应文件的</w:t>
      </w:r>
      <w:bookmarkEnd w:id="49"/>
      <w:r w:rsidRPr="00CF7AFD">
        <w:rPr>
          <w:rFonts w:hint="eastAsia"/>
          <w:szCs w:val="21"/>
        </w:rPr>
        <w:t>，</w:t>
      </w:r>
      <w:r w:rsidRPr="00CF7AFD">
        <w:rPr>
          <w:rFonts w:hint="eastAsia"/>
          <w:b/>
          <w:bCs/>
          <w:szCs w:val="21"/>
        </w:rPr>
        <w:t>其响应无效。</w:t>
      </w:r>
      <w:r w:rsidRPr="00CF7AFD">
        <w:rPr>
          <w:rFonts w:hint="eastAsia"/>
          <w:szCs w:val="21"/>
        </w:rPr>
        <w:t>供应商在同一响应文件中对某项技术、商务要求提供有选择性的响应参数或方案等同于提交两个或以上不同的响应文件。</w:t>
      </w:r>
      <w:bookmarkEnd w:id="48"/>
    </w:p>
    <w:p w14:paraId="3F9545E3" w14:textId="77777777" w:rsidR="003E1290" w:rsidRPr="00CF7AFD" w:rsidRDefault="00BA6153">
      <w:pPr>
        <w:spacing w:before="120" w:line="320" w:lineRule="atLeast"/>
        <w:ind w:leftChars="1" w:left="2" w:firstLineChars="200" w:firstLine="422"/>
        <w:outlineLvl w:val="1"/>
        <w:rPr>
          <w:b/>
          <w:bCs/>
          <w:kern w:val="0"/>
          <w:szCs w:val="21"/>
        </w:rPr>
      </w:pPr>
      <w:r w:rsidRPr="00CF7AFD">
        <w:rPr>
          <w:b/>
          <w:bCs/>
          <w:kern w:val="0"/>
          <w:szCs w:val="21"/>
        </w:rPr>
        <w:t>4</w:t>
      </w:r>
      <w:r w:rsidRPr="00CF7AFD">
        <w:rPr>
          <w:b/>
          <w:bCs/>
          <w:kern w:val="0"/>
          <w:szCs w:val="21"/>
        </w:rPr>
        <w:t>．截标</w:t>
      </w:r>
      <w:bookmarkEnd w:id="46"/>
      <w:bookmarkEnd w:id="47"/>
    </w:p>
    <w:p w14:paraId="794C7061"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4.1</w:t>
      </w:r>
      <w:r w:rsidRPr="00CF7AFD">
        <w:rPr>
          <w:b/>
          <w:bCs/>
          <w:kern w:val="0"/>
          <w:szCs w:val="21"/>
        </w:rPr>
        <w:t>截标准备</w:t>
      </w:r>
    </w:p>
    <w:p w14:paraId="6BAA310E" w14:textId="77777777" w:rsidR="003E1290" w:rsidRPr="00CF7AFD" w:rsidRDefault="00BA6153">
      <w:pPr>
        <w:spacing w:before="120" w:line="276" w:lineRule="auto"/>
        <w:ind w:firstLineChars="200" w:firstLine="420"/>
        <w:rPr>
          <w:szCs w:val="21"/>
        </w:rPr>
      </w:pPr>
      <w:r w:rsidRPr="00CF7AFD">
        <w:rPr>
          <w:szCs w:val="21"/>
        </w:rPr>
        <w:t>本项目响应截止时间及地点见</w:t>
      </w:r>
      <w:r w:rsidRPr="00CF7AFD">
        <w:rPr>
          <w:szCs w:val="21"/>
        </w:rPr>
        <w:t>“</w:t>
      </w:r>
      <w:r w:rsidRPr="00CF7AFD">
        <w:rPr>
          <w:szCs w:val="21"/>
        </w:rPr>
        <w:t>供应商须知前附表</w:t>
      </w:r>
      <w:r w:rsidRPr="00CF7AFD">
        <w:rPr>
          <w:szCs w:val="21"/>
        </w:rPr>
        <w:t>”</w:t>
      </w:r>
      <w:r w:rsidRPr="00CF7AFD">
        <w:rPr>
          <w:szCs w:val="21"/>
        </w:rPr>
        <w:t>规定。</w:t>
      </w:r>
    </w:p>
    <w:p w14:paraId="2222E543" w14:textId="77777777" w:rsidR="003E1290" w:rsidRPr="00CF7AFD" w:rsidRDefault="00BA6153">
      <w:pPr>
        <w:autoSpaceDE w:val="0"/>
        <w:autoSpaceDN w:val="0"/>
        <w:adjustRightInd w:val="0"/>
        <w:spacing w:line="276" w:lineRule="auto"/>
        <w:ind w:firstLineChars="200" w:firstLine="420"/>
        <w:rPr>
          <w:szCs w:val="21"/>
        </w:rPr>
      </w:pPr>
      <w:r w:rsidRPr="00CF7AFD">
        <w:rPr>
          <w:rFonts w:hint="eastAsia"/>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sidRPr="00CF7AFD">
        <w:rPr>
          <w:szCs w:val="21"/>
        </w:rPr>
        <w:t>如不</w:t>
      </w:r>
      <w:r w:rsidRPr="00CF7AFD">
        <w:rPr>
          <w:rFonts w:hint="eastAsia"/>
          <w:szCs w:val="21"/>
        </w:rPr>
        <w:t>参加</w:t>
      </w:r>
      <w:r w:rsidRPr="00CF7AFD">
        <w:rPr>
          <w:szCs w:val="21"/>
        </w:rPr>
        <w:t>截标大会的，</w:t>
      </w:r>
      <w:r w:rsidRPr="00CF7AFD">
        <w:rPr>
          <w:rFonts w:hint="eastAsia"/>
          <w:szCs w:val="21"/>
        </w:rPr>
        <w:t>视同认可截标结果，</w:t>
      </w:r>
      <w:r w:rsidRPr="00CF7AFD">
        <w:rPr>
          <w:szCs w:val="21"/>
        </w:rPr>
        <w:t>事后不得对采购相关人员、截标过程和截标结果提出异议</w:t>
      </w:r>
      <w:r w:rsidRPr="00CF7AFD">
        <w:rPr>
          <w:rFonts w:hint="eastAsia"/>
          <w:szCs w:val="21"/>
        </w:rPr>
        <w:t>，同时供应商因未在线参加截标而导致响应文件无法按时解密等一切后果由供应商自己承担。</w:t>
      </w:r>
    </w:p>
    <w:p w14:paraId="0CB9ABA7" w14:textId="77777777" w:rsidR="003E1290" w:rsidRPr="00CF7AFD" w:rsidRDefault="00BA6153">
      <w:pPr>
        <w:spacing w:before="120" w:line="276" w:lineRule="auto"/>
        <w:ind w:firstLineChars="200" w:firstLine="420"/>
        <w:rPr>
          <w:szCs w:val="21"/>
        </w:rPr>
      </w:pPr>
      <w:r w:rsidRPr="00CF7AFD">
        <w:rPr>
          <w:rFonts w:hint="eastAsia"/>
          <w:szCs w:val="21"/>
        </w:rPr>
        <w:t>如供应商成功解密响应文件，但未在广西政府采购云平台电子开标大厅参加截标的，视同认可截标过程和结果，由此产生的后果由供应商自行负责。</w:t>
      </w:r>
      <w:r w:rsidRPr="00CF7AFD">
        <w:rPr>
          <w:rFonts w:hint="eastAsia"/>
          <w:szCs w:val="21"/>
        </w:rPr>
        <w:t xml:space="preserve"> </w:t>
      </w:r>
    </w:p>
    <w:p w14:paraId="2BF8A5A1"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4.2</w:t>
      </w:r>
      <w:r w:rsidRPr="00CF7AFD">
        <w:rPr>
          <w:b/>
          <w:bCs/>
          <w:kern w:val="0"/>
          <w:szCs w:val="21"/>
        </w:rPr>
        <w:t>截标程序</w:t>
      </w:r>
    </w:p>
    <w:p w14:paraId="47DB4B57" w14:textId="77777777" w:rsidR="003E1290" w:rsidRPr="00CF7AFD" w:rsidRDefault="00BA6153">
      <w:pPr>
        <w:spacing w:before="120" w:line="320" w:lineRule="atLeast"/>
        <w:ind w:firstLineChars="200" w:firstLine="420"/>
        <w:rPr>
          <w:szCs w:val="21"/>
        </w:rPr>
      </w:pPr>
      <w:r w:rsidRPr="00CF7AFD">
        <w:rPr>
          <w:szCs w:val="21"/>
        </w:rPr>
        <w:t>4.2.1</w:t>
      </w:r>
      <w:r w:rsidRPr="00CF7AFD">
        <w:rPr>
          <w:rFonts w:hint="eastAsia"/>
          <w:szCs w:val="21"/>
        </w:rPr>
        <w:t>供应商登录广西政府采购云平台进入开标大厅签到。</w:t>
      </w:r>
    </w:p>
    <w:p w14:paraId="0CF453F8" w14:textId="77777777" w:rsidR="003E1290" w:rsidRPr="00CF7AFD" w:rsidRDefault="00BA6153">
      <w:pPr>
        <w:spacing w:before="120" w:line="320" w:lineRule="atLeast"/>
        <w:ind w:firstLineChars="200" w:firstLine="420"/>
        <w:rPr>
          <w:szCs w:val="21"/>
        </w:rPr>
      </w:pPr>
      <w:r w:rsidRPr="00CF7AFD">
        <w:rPr>
          <w:rFonts w:hint="eastAsia"/>
          <w:szCs w:val="21"/>
        </w:rPr>
        <w:t>4</w:t>
      </w:r>
      <w:r w:rsidRPr="00CF7AFD">
        <w:rPr>
          <w:szCs w:val="21"/>
        </w:rPr>
        <w:t>.2.2</w:t>
      </w:r>
      <w:r w:rsidRPr="00CF7AFD">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CF7AFD">
        <w:rPr>
          <w:rFonts w:hint="eastAsia"/>
          <w:szCs w:val="21"/>
        </w:rPr>
        <w:t>CA</w:t>
      </w:r>
      <w:r w:rsidRPr="00CF7AFD">
        <w:rPr>
          <w:rFonts w:hint="eastAsia"/>
          <w:szCs w:val="21"/>
        </w:rPr>
        <w:t>锁准时登录到广西政府采购云平台电子开标大厅签到并对电子响应文件解密。截标后供应商未及时进行解密的，代理机构可通知供应商。</w:t>
      </w:r>
      <w:bookmarkStart w:id="50" w:name="_Hlk106639817"/>
      <w:r w:rsidRPr="00CF7AFD">
        <w:rPr>
          <w:rFonts w:hint="eastAsia"/>
        </w:rPr>
        <w:t>通知后供应商仍未在上述规定时间内解密响应文件</w:t>
      </w:r>
      <w:bookmarkEnd w:id="50"/>
      <w:r w:rsidRPr="00CF7AFD">
        <w:rPr>
          <w:rFonts w:hint="eastAsia"/>
          <w:szCs w:val="21"/>
        </w:rPr>
        <w:t>，或者供应商没预留联系方式或预留联系方式无效导致代理机构无法联系到供应商进行解密的，均视为无效响应。</w:t>
      </w:r>
    </w:p>
    <w:p w14:paraId="44F285BA" w14:textId="77777777" w:rsidR="003E1290" w:rsidRPr="00CF7AFD" w:rsidRDefault="00BA6153">
      <w:pPr>
        <w:spacing w:before="120" w:line="320" w:lineRule="atLeast"/>
        <w:ind w:firstLineChars="200" w:firstLine="420"/>
        <w:rPr>
          <w:szCs w:val="21"/>
        </w:rPr>
      </w:pPr>
      <w:r w:rsidRPr="00CF7AFD">
        <w:rPr>
          <w:rFonts w:hint="eastAsia"/>
          <w:szCs w:val="21"/>
        </w:rPr>
        <w:t>4</w:t>
      </w:r>
      <w:r w:rsidRPr="00CF7AFD">
        <w:rPr>
          <w:szCs w:val="21"/>
        </w:rPr>
        <w:t>.2.3</w:t>
      </w:r>
      <w:bookmarkStart w:id="51" w:name="_Hlk106637968"/>
      <w:r w:rsidRPr="00CF7AFD">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1"/>
    <w:p w14:paraId="1CCF0378" w14:textId="77777777" w:rsidR="003E1290" w:rsidRPr="00CF7AFD" w:rsidRDefault="00BA6153">
      <w:pPr>
        <w:spacing w:before="120" w:line="320" w:lineRule="atLeast"/>
        <w:ind w:firstLineChars="200" w:firstLine="420"/>
        <w:rPr>
          <w:szCs w:val="21"/>
        </w:rPr>
      </w:pPr>
      <w:r w:rsidRPr="00CF7AFD">
        <w:rPr>
          <w:rFonts w:hint="eastAsia"/>
          <w:szCs w:val="21"/>
        </w:rPr>
        <w:t>4</w:t>
      </w:r>
      <w:r w:rsidRPr="00CF7AFD">
        <w:rPr>
          <w:szCs w:val="21"/>
        </w:rPr>
        <w:t>.2.4</w:t>
      </w:r>
      <w:r w:rsidRPr="00CF7AFD">
        <w:rPr>
          <w:rFonts w:hint="eastAsia"/>
          <w:szCs w:val="21"/>
        </w:rPr>
        <w:t>解密异常情况处理：详见本章</w:t>
      </w:r>
      <w:r w:rsidRPr="00CF7AFD">
        <w:rPr>
          <w:szCs w:val="21"/>
        </w:rPr>
        <w:t>9.2</w:t>
      </w:r>
      <w:r w:rsidRPr="00CF7AFD">
        <w:rPr>
          <w:rFonts w:hint="eastAsia"/>
          <w:szCs w:val="21"/>
        </w:rPr>
        <w:t>电子交易活动的中止。</w:t>
      </w:r>
    </w:p>
    <w:p w14:paraId="17BCFD4A" w14:textId="77777777" w:rsidR="003E1290" w:rsidRPr="00CF7AFD" w:rsidRDefault="00BA6153">
      <w:pPr>
        <w:spacing w:before="120" w:line="320" w:lineRule="atLeast"/>
        <w:ind w:firstLineChars="200" w:firstLine="420"/>
        <w:rPr>
          <w:szCs w:val="21"/>
        </w:rPr>
      </w:pPr>
      <w:r w:rsidRPr="00CF7AFD">
        <w:rPr>
          <w:szCs w:val="21"/>
        </w:rPr>
        <w:t>4.2.5</w:t>
      </w:r>
      <w:r w:rsidRPr="00CF7AFD">
        <w:rPr>
          <w:szCs w:val="21"/>
        </w:rPr>
        <w:t>截标结束。</w:t>
      </w:r>
    </w:p>
    <w:p w14:paraId="6A906B65" w14:textId="77777777" w:rsidR="003E1290" w:rsidRPr="00CF7AFD" w:rsidRDefault="00BA6153">
      <w:pPr>
        <w:pStyle w:val="ae"/>
        <w:snapToGrid w:val="0"/>
        <w:spacing w:line="440" w:lineRule="exact"/>
        <w:ind w:firstLineChars="200" w:firstLine="422"/>
        <w:rPr>
          <w:rFonts w:hAnsi="宋体"/>
        </w:rPr>
      </w:pPr>
      <w:r w:rsidRPr="00CF7AFD">
        <w:rPr>
          <w:rFonts w:hAnsi="宋体" w:hint="eastAsia"/>
          <w:b/>
          <w:bCs/>
        </w:rPr>
        <w:t>特别说明：</w:t>
      </w:r>
      <w:r w:rsidRPr="00CF7AFD">
        <w:rPr>
          <w:rFonts w:hAnsi="宋体" w:hint="eastAsia"/>
        </w:rPr>
        <w:t>如遇广西政府采购云平台电子化截标或评审程序调整的，按调整后的程序执行。</w:t>
      </w:r>
    </w:p>
    <w:p w14:paraId="55E9E3E8"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4.3</w:t>
      </w:r>
      <w:r w:rsidRPr="00CF7AFD">
        <w:rPr>
          <w:b/>
          <w:bCs/>
          <w:kern w:val="0"/>
          <w:szCs w:val="21"/>
        </w:rPr>
        <w:t>演示</w:t>
      </w:r>
    </w:p>
    <w:p w14:paraId="22BA3632" w14:textId="77777777" w:rsidR="003E1290" w:rsidRPr="00CF7AFD" w:rsidRDefault="00BA6153">
      <w:pPr>
        <w:spacing w:before="120" w:line="320" w:lineRule="atLeast"/>
        <w:ind w:firstLineChars="200" w:firstLine="420"/>
        <w:rPr>
          <w:szCs w:val="21"/>
        </w:rPr>
      </w:pPr>
      <w:r w:rsidRPr="00CF7AFD">
        <w:rPr>
          <w:szCs w:val="21"/>
        </w:rPr>
        <w:t>4.3.1“</w:t>
      </w:r>
      <w:r w:rsidRPr="00CF7AFD">
        <w:rPr>
          <w:szCs w:val="21"/>
        </w:rPr>
        <w:t>供应商须知前附表</w:t>
      </w:r>
      <w:r w:rsidRPr="00CF7AFD">
        <w:rPr>
          <w:szCs w:val="21"/>
        </w:rPr>
        <w:t>”</w:t>
      </w:r>
      <w:r w:rsidRPr="00CF7AFD">
        <w:rPr>
          <w:szCs w:val="21"/>
        </w:rPr>
        <w:t>规定在截标会议结束后进行演示的，供应商应按规定进行演示。</w:t>
      </w:r>
    </w:p>
    <w:p w14:paraId="7C3ED0E3" w14:textId="77777777" w:rsidR="003E1290" w:rsidRPr="00CF7AFD" w:rsidRDefault="00BA6153">
      <w:pPr>
        <w:spacing w:before="120" w:line="320" w:lineRule="atLeast"/>
        <w:ind w:firstLineChars="200" w:firstLine="420"/>
        <w:rPr>
          <w:szCs w:val="21"/>
        </w:rPr>
      </w:pPr>
      <w:r w:rsidRPr="00CF7AFD">
        <w:rPr>
          <w:szCs w:val="21"/>
        </w:rPr>
        <w:t>4.3.2</w:t>
      </w:r>
      <w:r w:rsidRPr="00CF7AFD">
        <w:rPr>
          <w:szCs w:val="21"/>
        </w:rPr>
        <w:t>未按规定时间进行演示可能引起的演示分数被计为</w:t>
      </w:r>
      <w:r w:rsidRPr="00CF7AFD">
        <w:rPr>
          <w:szCs w:val="21"/>
        </w:rPr>
        <w:t>0</w:t>
      </w:r>
      <w:r w:rsidRPr="00CF7AFD">
        <w:rPr>
          <w:szCs w:val="21"/>
        </w:rPr>
        <w:t>分或响应无效等后果由供应商自行承担。</w:t>
      </w:r>
    </w:p>
    <w:p w14:paraId="7071EA34" w14:textId="77777777" w:rsidR="003E1290" w:rsidRPr="00CF7AFD" w:rsidRDefault="00BA6153">
      <w:pPr>
        <w:spacing w:before="120" w:line="320" w:lineRule="atLeast"/>
        <w:ind w:firstLineChars="200" w:firstLine="422"/>
        <w:outlineLvl w:val="2"/>
        <w:rPr>
          <w:szCs w:val="21"/>
        </w:rPr>
      </w:pPr>
      <w:r w:rsidRPr="00CF7AFD">
        <w:rPr>
          <w:b/>
          <w:bCs/>
          <w:kern w:val="0"/>
          <w:szCs w:val="21"/>
        </w:rPr>
        <w:t>4.4</w:t>
      </w:r>
      <w:r w:rsidRPr="00CF7AFD">
        <w:rPr>
          <w:b/>
          <w:bCs/>
          <w:kern w:val="0"/>
          <w:szCs w:val="21"/>
        </w:rPr>
        <w:t>样品</w:t>
      </w:r>
    </w:p>
    <w:p w14:paraId="65A26316" w14:textId="77777777" w:rsidR="003E1290" w:rsidRPr="00CF7AFD" w:rsidRDefault="00BA6153">
      <w:pPr>
        <w:spacing w:before="120" w:line="320" w:lineRule="atLeast"/>
        <w:ind w:firstLineChars="200" w:firstLine="420"/>
        <w:rPr>
          <w:szCs w:val="21"/>
        </w:rPr>
      </w:pPr>
      <w:r w:rsidRPr="00CF7AFD">
        <w:rPr>
          <w:szCs w:val="21"/>
        </w:rPr>
        <w:t>4.4.1“</w:t>
      </w:r>
      <w:r w:rsidRPr="00CF7AFD">
        <w:rPr>
          <w:szCs w:val="21"/>
        </w:rPr>
        <w:t>供应商须知前附表</w:t>
      </w:r>
      <w:r w:rsidRPr="00CF7AFD">
        <w:rPr>
          <w:szCs w:val="21"/>
        </w:rPr>
        <w:t>”</w:t>
      </w:r>
      <w:r w:rsidRPr="00CF7AFD">
        <w:rPr>
          <w:szCs w:val="21"/>
        </w:rPr>
        <w:t>规定递交样品的，供应商应按前附表规定递交样品，递交样品时应附样品递交表（格式见第六章）。</w:t>
      </w:r>
    </w:p>
    <w:p w14:paraId="5B1247B2" w14:textId="77777777" w:rsidR="003E1290" w:rsidRPr="00CF7AFD" w:rsidRDefault="00BA6153">
      <w:pPr>
        <w:spacing w:before="120" w:line="320" w:lineRule="atLeast"/>
        <w:ind w:firstLineChars="200" w:firstLine="420"/>
        <w:rPr>
          <w:szCs w:val="21"/>
        </w:rPr>
      </w:pPr>
      <w:r w:rsidRPr="00CF7AFD">
        <w:rPr>
          <w:szCs w:val="21"/>
        </w:rPr>
        <w:t>4.4.2</w:t>
      </w:r>
      <w:r w:rsidRPr="00CF7AFD">
        <w:rPr>
          <w:szCs w:val="21"/>
        </w:rPr>
        <w:t>未按规定时间递交样品可能引起的样品分数被计为</w:t>
      </w:r>
      <w:r w:rsidRPr="00CF7AFD">
        <w:rPr>
          <w:szCs w:val="21"/>
        </w:rPr>
        <w:t>0</w:t>
      </w:r>
      <w:r w:rsidRPr="00CF7AFD">
        <w:rPr>
          <w:szCs w:val="21"/>
        </w:rPr>
        <w:t>分或响应无效等后果由供应商自行承担。</w:t>
      </w:r>
    </w:p>
    <w:p w14:paraId="266FF001" w14:textId="77777777" w:rsidR="003E1290" w:rsidRPr="00CF7AFD" w:rsidRDefault="00BA6153">
      <w:pPr>
        <w:spacing w:before="120" w:line="320" w:lineRule="atLeast"/>
        <w:ind w:firstLineChars="200" w:firstLine="420"/>
        <w:rPr>
          <w:szCs w:val="21"/>
        </w:rPr>
      </w:pPr>
      <w:bookmarkStart w:id="52" w:name="_Toc254970545"/>
      <w:bookmarkStart w:id="53" w:name="_Toc254970686"/>
      <w:r w:rsidRPr="00CF7AFD">
        <w:rPr>
          <w:szCs w:val="21"/>
        </w:rPr>
        <w:t>4.4.3</w:t>
      </w:r>
      <w:r w:rsidRPr="00CF7AFD">
        <w:rPr>
          <w:szCs w:val="21"/>
        </w:rPr>
        <w:t>样品封存或退还的说明请见第六章响应文件格式所附样品递交表。</w:t>
      </w:r>
    </w:p>
    <w:p w14:paraId="4485B3B5" w14:textId="77777777" w:rsidR="003E1290" w:rsidRPr="00CF7AFD" w:rsidRDefault="00BA6153">
      <w:pPr>
        <w:spacing w:before="120" w:line="320" w:lineRule="atLeast"/>
        <w:ind w:leftChars="1" w:left="2" w:firstLineChars="200" w:firstLine="422"/>
        <w:outlineLvl w:val="1"/>
        <w:rPr>
          <w:b/>
          <w:bCs/>
          <w:kern w:val="0"/>
          <w:szCs w:val="21"/>
        </w:rPr>
      </w:pPr>
      <w:r w:rsidRPr="00CF7AFD">
        <w:rPr>
          <w:b/>
          <w:bCs/>
          <w:kern w:val="0"/>
          <w:szCs w:val="21"/>
        </w:rPr>
        <w:t>5</w:t>
      </w:r>
      <w:r w:rsidRPr="00CF7AFD">
        <w:rPr>
          <w:b/>
          <w:bCs/>
          <w:kern w:val="0"/>
          <w:szCs w:val="21"/>
        </w:rPr>
        <w:t>．</w:t>
      </w:r>
      <w:r w:rsidRPr="00CF7AFD">
        <w:rPr>
          <w:rFonts w:hint="eastAsia"/>
          <w:b/>
          <w:bCs/>
          <w:kern w:val="0"/>
          <w:szCs w:val="21"/>
        </w:rPr>
        <w:t>资格审查</w:t>
      </w:r>
    </w:p>
    <w:p w14:paraId="25ACEB3E" w14:textId="77777777" w:rsidR="003E1290" w:rsidRPr="00CF7AFD" w:rsidRDefault="00BA6153">
      <w:pPr>
        <w:spacing w:before="120" w:line="320" w:lineRule="atLeast"/>
        <w:ind w:leftChars="1" w:left="2" w:firstLineChars="200" w:firstLine="420"/>
        <w:outlineLvl w:val="2"/>
        <w:rPr>
          <w:bCs/>
          <w:kern w:val="0"/>
          <w:szCs w:val="21"/>
        </w:rPr>
      </w:pPr>
      <w:r w:rsidRPr="00CF7AFD">
        <w:rPr>
          <w:rFonts w:hint="eastAsia"/>
          <w:bCs/>
          <w:kern w:val="0"/>
          <w:szCs w:val="21"/>
        </w:rPr>
        <w:t>5</w:t>
      </w:r>
      <w:r w:rsidRPr="00CF7AFD">
        <w:rPr>
          <w:bCs/>
          <w:kern w:val="0"/>
          <w:szCs w:val="21"/>
        </w:rPr>
        <w:t>.1</w:t>
      </w:r>
      <w:r w:rsidRPr="00CF7AFD">
        <w:rPr>
          <w:rFonts w:hint="eastAsia"/>
          <w:bCs/>
          <w:kern w:val="0"/>
          <w:szCs w:val="21"/>
        </w:rPr>
        <w:t>截标</w:t>
      </w:r>
      <w:r w:rsidRPr="00CF7AFD">
        <w:rPr>
          <w:rFonts w:ascii="宋体" w:hAnsi="宋体"/>
          <w:bCs/>
          <w:szCs w:val="21"/>
        </w:rPr>
        <w:t>后，</w:t>
      </w:r>
      <w:r w:rsidRPr="00CF7AFD">
        <w:rPr>
          <w:rFonts w:ascii="宋体" w:hAnsi="宋体" w:hint="eastAsia"/>
          <w:bCs/>
          <w:szCs w:val="21"/>
        </w:rPr>
        <w:t>磋商小组通过电子交易平台</w:t>
      </w:r>
      <w:r w:rsidRPr="00CF7AFD">
        <w:rPr>
          <w:rFonts w:ascii="宋体" w:hAnsi="宋体"/>
          <w:bCs/>
          <w:szCs w:val="21"/>
        </w:rPr>
        <w:t>对供应商的资格进行审查。</w:t>
      </w:r>
      <w:r w:rsidRPr="00CF7AFD">
        <w:rPr>
          <w:rFonts w:ascii="宋体" w:hAnsi="宋体" w:hint="eastAsia"/>
          <w:bCs/>
          <w:szCs w:val="21"/>
        </w:rPr>
        <w:t>资格审查</w:t>
      </w:r>
      <w:r w:rsidRPr="00CF7AFD">
        <w:rPr>
          <w:rFonts w:hint="eastAsia"/>
          <w:bCs/>
          <w:kern w:val="0"/>
          <w:szCs w:val="21"/>
        </w:rPr>
        <w:t>是根据法律法规和采</w:t>
      </w:r>
      <w:r w:rsidRPr="00CF7AFD">
        <w:rPr>
          <w:rFonts w:hint="eastAsia"/>
          <w:bCs/>
          <w:kern w:val="0"/>
          <w:szCs w:val="21"/>
        </w:rPr>
        <w:lastRenderedPageBreak/>
        <w:t>购文件的规定，对供应商的基本资格条件、特定资格条件进行审查。</w:t>
      </w:r>
    </w:p>
    <w:p w14:paraId="1955725A" w14:textId="77777777" w:rsidR="003E1290" w:rsidRPr="00CF7AFD" w:rsidRDefault="00BA6153">
      <w:pPr>
        <w:spacing w:before="120" w:line="320" w:lineRule="atLeast"/>
        <w:ind w:leftChars="1" w:left="2" w:firstLineChars="200" w:firstLine="420"/>
        <w:outlineLvl w:val="2"/>
        <w:rPr>
          <w:bCs/>
          <w:kern w:val="0"/>
          <w:szCs w:val="21"/>
        </w:rPr>
      </w:pPr>
      <w:r w:rsidRPr="00CF7AFD">
        <w:rPr>
          <w:rFonts w:hint="eastAsia"/>
          <w:bCs/>
          <w:kern w:val="0"/>
          <w:szCs w:val="21"/>
        </w:rPr>
        <w:t>5.</w:t>
      </w:r>
      <w:r w:rsidRPr="00CF7AFD">
        <w:rPr>
          <w:bCs/>
          <w:kern w:val="0"/>
          <w:szCs w:val="21"/>
        </w:rPr>
        <w:t>2</w:t>
      </w:r>
      <w:r w:rsidRPr="00CF7AFD">
        <w:rPr>
          <w:rFonts w:hint="eastAsia"/>
          <w:bCs/>
          <w:kern w:val="0"/>
          <w:szCs w:val="21"/>
        </w:rPr>
        <w:t>资格审查标准在第四章评审方法及标准中规定，符合资格审查标准要求的供应商即为资格审查合格。</w:t>
      </w:r>
    </w:p>
    <w:p w14:paraId="5FE2A4BC" w14:textId="77777777" w:rsidR="003E1290" w:rsidRPr="00CF7AFD" w:rsidRDefault="00BA6153">
      <w:pPr>
        <w:spacing w:before="120" w:line="276" w:lineRule="auto"/>
        <w:ind w:leftChars="1" w:left="2" w:firstLineChars="200" w:firstLine="420"/>
        <w:outlineLvl w:val="2"/>
        <w:rPr>
          <w:bCs/>
          <w:kern w:val="0"/>
          <w:szCs w:val="21"/>
        </w:rPr>
      </w:pPr>
      <w:r w:rsidRPr="00CF7AFD">
        <w:rPr>
          <w:bCs/>
          <w:kern w:val="0"/>
          <w:szCs w:val="21"/>
        </w:rPr>
        <w:t>5.3</w:t>
      </w:r>
      <w:r w:rsidRPr="00CF7AFD">
        <w:rPr>
          <w:rFonts w:hint="eastAsia"/>
          <w:bCs/>
          <w:kern w:val="0"/>
          <w:szCs w:val="21"/>
        </w:rPr>
        <w:t>供应商有下列情形之一的，资格审查不合格，作无效响应处理：</w:t>
      </w:r>
    </w:p>
    <w:p w14:paraId="7F02DF8A" w14:textId="77777777" w:rsidR="003E1290" w:rsidRPr="00CF7AFD" w:rsidRDefault="00BA6153">
      <w:pPr>
        <w:spacing w:line="276" w:lineRule="auto"/>
        <w:ind w:firstLineChars="200" w:firstLine="420"/>
        <w:rPr>
          <w:rFonts w:hAnsi="宋体"/>
        </w:rPr>
      </w:pPr>
      <w:r w:rsidRPr="00CF7AFD">
        <w:rPr>
          <w:rFonts w:hint="eastAsia"/>
          <w:szCs w:val="21"/>
        </w:rPr>
        <w:t>5</w:t>
      </w:r>
      <w:r w:rsidRPr="00CF7AFD">
        <w:rPr>
          <w:szCs w:val="21"/>
        </w:rPr>
        <w:t>.3.1</w:t>
      </w:r>
      <w:r w:rsidRPr="00CF7AFD">
        <w:rPr>
          <w:rFonts w:hint="eastAsia"/>
          <w:szCs w:val="21"/>
        </w:rPr>
        <w:t>不具备采购文件中规定的资格要求或资格条件的；</w:t>
      </w:r>
      <w:r w:rsidRPr="00CF7AFD">
        <w:rPr>
          <w:szCs w:val="21"/>
        </w:rPr>
        <w:t xml:space="preserve"> </w:t>
      </w:r>
      <w:r w:rsidRPr="00CF7AFD">
        <w:rPr>
          <w:rFonts w:hAnsi="宋体" w:hint="eastAsia"/>
        </w:rPr>
        <w:t>（注：广西政府采购云平台已与“信用中国”平台做接口，可直接在线查询）</w:t>
      </w:r>
    </w:p>
    <w:p w14:paraId="226EA991" w14:textId="77777777" w:rsidR="003E1290" w:rsidRPr="00CF7AFD" w:rsidRDefault="00BA6153">
      <w:pPr>
        <w:spacing w:before="120" w:line="276" w:lineRule="auto"/>
        <w:ind w:firstLineChars="200" w:firstLine="420"/>
        <w:rPr>
          <w:szCs w:val="21"/>
        </w:rPr>
      </w:pPr>
      <w:r w:rsidRPr="00CF7AFD">
        <w:rPr>
          <w:rFonts w:hint="eastAsia"/>
          <w:szCs w:val="21"/>
        </w:rPr>
        <w:t>5</w:t>
      </w:r>
      <w:r w:rsidRPr="00CF7AFD">
        <w:rPr>
          <w:szCs w:val="21"/>
        </w:rPr>
        <w:t>.3.2</w:t>
      </w:r>
      <w:r w:rsidRPr="00CF7AFD">
        <w:rPr>
          <w:rFonts w:hint="eastAsia"/>
          <w:szCs w:val="21"/>
        </w:rPr>
        <w:t>响应文件缺少任何一项资格证明文件或不符合第四章评审方法及标准中资格审查标准规定的评审内容的。</w:t>
      </w:r>
    </w:p>
    <w:p w14:paraId="306ECBD2" w14:textId="77777777" w:rsidR="003E1290" w:rsidRPr="00CF7AFD" w:rsidRDefault="00BA6153">
      <w:pPr>
        <w:spacing w:before="120" w:line="320" w:lineRule="atLeast"/>
        <w:ind w:leftChars="1" w:left="2" w:firstLineChars="200" w:firstLine="422"/>
        <w:outlineLvl w:val="1"/>
        <w:rPr>
          <w:b/>
          <w:bCs/>
          <w:kern w:val="0"/>
          <w:szCs w:val="21"/>
        </w:rPr>
      </w:pPr>
      <w:r w:rsidRPr="00CF7AFD">
        <w:rPr>
          <w:b/>
          <w:bCs/>
          <w:kern w:val="0"/>
          <w:szCs w:val="21"/>
        </w:rPr>
        <w:t>6</w:t>
      </w:r>
      <w:r w:rsidRPr="00CF7AFD">
        <w:rPr>
          <w:b/>
          <w:bCs/>
          <w:kern w:val="0"/>
          <w:szCs w:val="21"/>
        </w:rPr>
        <w:t>．评审</w:t>
      </w:r>
    </w:p>
    <w:bookmarkEnd w:id="52"/>
    <w:bookmarkEnd w:id="53"/>
    <w:p w14:paraId="2D0FF68B"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6.1</w:t>
      </w:r>
      <w:r w:rsidRPr="00CF7AFD">
        <w:rPr>
          <w:b/>
          <w:bCs/>
          <w:kern w:val="0"/>
          <w:szCs w:val="21"/>
        </w:rPr>
        <w:t>组建磋商小组</w:t>
      </w:r>
    </w:p>
    <w:p w14:paraId="37AF944C" w14:textId="77777777" w:rsidR="003E1290" w:rsidRPr="00CF7AFD" w:rsidRDefault="00BA6153">
      <w:pPr>
        <w:spacing w:before="120" w:line="320" w:lineRule="atLeast"/>
        <w:ind w:firstLineChars="200" w:firstLine="420"/>
        <w:rPr>
          <w:szCs w:val="21"/>
        </w:rPr>
      </w:pPr>
      <w:r w:rsidRPr="00CF7AFD">
        <w:rPr>
          <w:rFonts w:hint="eastAsia"/>
          <w:szCs w:val="21"/>
        </w:rPr>
        <w:t>6.1.1</w:t>
      </w:r>
      <w:r w:rsidRPr="00CF7AFD">
        <w:rPr>
          <w:szCs w:val="21"/>
        </w:rPr>
        <w:t>本项目</w:t>
      </w:r>
      <w:r w:rsidRPr="00CF7AFD">
        <w:rPr>
          <w:rFonts w:hint="eastAsia"/>
          <w:szCs w:val="21"/>
        </w:rPr>
        <w:t>评审工作由</w:t>
      </w:r>
      <w:r w:rsidRPr="00CF7AFD">
        <w:rPr>
          <w:szCs w:val="21"/>
        </w:rPr>
        <w:t>磋商小组</w:t>
      </w:r>
      <w:r w:rsidRPr="00CF7AFD">
        <w:rPr>
          <w:rFonts w:hint="eastAsia"/>
          <w:szCs w:val="21"/>
        </w:rPr>
        <w:t>负责，磋商小组</w:t>
      </w:r>
      <w:r w:rsidRPr="00CF7AFD">
        <w:rPr>
          <w:szCs w:val="21"/>
        </w:rPr>
        <w:t>由</w:t>
      </w:r>
      <w:r w:rsidRPr="00CF7AFD">
        <w:rPr>
          <w:rFonts w:hint="eastAsia"/>
          <w:szCs w:val="21"/>
        </w:rPr>
        <w:t>评审专家</w:t>
      </w:r>
      <w:r w:rsidRPr="00CF7AFD">
        <w:rPr>
          <w:szCs w:val="21"/>
        </w:rPr>
        <w:t>和采购人代表</w:t>
      </w:r>
      <w:r w:rsidRPr="00CF7AFD">
        <w:rPr>
          <w:rFonts w:hint="eastAsia"/>
          <w:szCs w:val="21"/>
        </w:rPr>
        <w:t>（如有）</w:t>
      </w:r>
      <w:r w:rsidRPr="00CF7AFD">
        <w:rPr>
          <w:szCs w:val="21"/>
        </w:rPr>
        <w:t>组成。</w:t>
      </w:r>
      <w:r w:rsidRPr="00CF7AFD">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CF7AFD">
        <w:rPr>
          <w:szCs w:val="21"/>
        </w:rPr>
        <w:t>评审专家发现本人与参加采购活动的供应商有利害关系的，应当主动提出回避</w:t>
      </w:r>
      <w:r w:rsidRPr="00CF7AFD">
        <w:rPr>
          <w:rFonts w:hint="eastAsia"/>
          <w:szCs w:val="21"/>
        </w:rPr>
        <w:t>。</w:t>
      </w:r>
    </w:p>
    <w:p w14:paraId="6F2AF47A" w14:textId="77777777" w:rsidR="003E1290" w:rsidRPr="00CF7AFD" w:rsidRDefault="00BA6153">
      <w:pPr>
        <w:spacing w:before="120" w:line="320" w:lineRule="atLeast"/>
        <w:ind w:firstLineChars="200" w:firstLine="420"/>
        <w:rPr>
          <w:szCs w:val="21"/>
        </w:rPr>
      </w:pPr>
      <w:r w:rsidRPr="00CF7AFD">
        <w:rPr>
          <w:rFonts w:hint="eastAsia"/>
          <w:szCs w:val="21"/>
        </w:rPr>
        <w:t>6.1.2</w:t>
      </w:r>
      <w:r w:rsidRPr="00CF7AFD">
        <w:rPr>
          <w:rFonts w:hint="eastAsia"/>
          <w:szCs w:val="21"/>
        </w:rPr>
        <w:t>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05CF5D02" w14:textId="77777777" w:rsidR="003E1290" w:rsidRPr="00CF7AFD" w:rsidRDefault="00BA6153">
      <w:pPr>
        <w:spacing w:before="120" w:line="320" w:lineRule="atLeast"/>
        <w:ind w:firstLineChars="200" w:firstLine="420"/>
        <w:rPr>
          <w:szCs w:val="21"/>
        </w:rPr>
      </w:pPr>
      <w:r w:rsidRPr="00CF7AFD">
        <w:rPr>
          <w:rFonts w:hint="eastAsia"/>
          <w:szCs w:val="21"/>
        </w:rPr>
        <w:t>6.1.3</w:t>
      </w:r>
      <w:r w:rsidRPr="00CF7AFD">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901D669" w14:textId="77777777" w:rsidR="003E1290" w:rsidRPr="00CF7AFD" w:rsidRDefault="00BA6153">
      <w:pPr>
        <w:spacing w:before="120" w:line="320" w:lineRule="atLeast"/>
        <w:ind w:firstLineChars="200" w:firstLine="420"/>
        <w:rPr>
          <w:szCs w:val="21"/>
        </w:rPr>
      </w:pPr>
      <w:r w:rsidRPr="00CF7AFD">
        <w:rPr>
          <w:rFonts w:hint="eastAsia"/>
          <w:szCs w:val="21"/>
        </w:rPr>
        <w:t>6.1.4</w:t>
      </w:r>
      <w:r w:rsidRPr="00CF7AFD">
        <w:rPr>
          <w:rFonts w:hint="eastAsia"/>
          <w:szCs w:val="21"/>
        </w:rPr>
        <w:t>本项目评审过程实行全程网上留痕及录音、录像监控，供应商在评审过程中所进行的试图影响评审结果的不公正活动，可能导致其响应按无效处理。</w:t>
      </w:r>
    </w:p>
    <w:p w14:paraId="570FDA41"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6.2</w:t>
      </w:r>
      <w:r w:rsidRPr="00CF7AFD">
        <w:rPr>
          <w:rFonts w:hint="eastAsia"/>
          <w:b/>
          <w:bCs/>
          <w:kern w:val="0"/>
          <w:szCs w:val="21"/>
        </w:rPr>
        <w:t>评审方法及依据</w:t>
      </w:r>
    </w:p>
    <w:p w14:paraId="7F1CBE66" w14:textId="77777777" w:rsidR="003E1290" w:rsidRPr="00CF7AFD" w:rsidRDefault="00BA6153">
      <w:pPr>
        <w:spacing w:before="120" w:line="320" w:lineRule="atLeast"/>
        <w:ind w:firstLineChars="200" w:firstLine="420"/>
        <w:rPr>
          <w:bCs/>
          <w:kern w:val="0"/>
          <w:szCs w:val="21"/>
        </w:rPr>
      </w:pPr>
      <w:r w:rsidRPr="00CF7AFD">
        <w:rPr>
          <w:bCs/>
          <w:kern w:val="0"/>
          <w:szCs w:val="21"/>
        </w:rPr>
        <w:t>6.2.1</w:t>
      </w:r>
      <w:r w:rsidRPr="00CF7AFD">
        <w:rPr>
          <w:rFonts w:hint="eastAsia"/>
          <w:bCs/>
          <w:kern w:val="0"/>
          <w:szCs w:val="21"/>
        </w:rPr>
        <w:t>本项目采用第四章评审方法及标准规定的方法进行评审。</w:t>
      </w:r>
    </w:p>
    <w:p w14:paraId="7A276E14" w14:textId="77777777" w:rsidR="003E1290" w:rsidRPr="00CF7AFD" w:rsidRDefault="00BA6153">
      <w:pPr>
        <w:suppressAutoHyphens/>
        <w:spacing w:before="120" w:line="320" w:lineRule="atLeast"/>
        <w:ind w:firstLineChars="200" w:firstLine="420"/>
        <w:rPr>
          <w:bCs/>
          <w:kern w:val="0"/>
          <w:szCs w:val="21"/>
        </w:rPr>
      </w:pPr>
      <w:r w:rsidRPr="00CF7AFD">
        <w:rPr>
          <w:bCs/>
          <w:kern w:val="0"/>
          <w:szCs w:val="21"/>
        </w:rPr>
        <w:t>6.2.2</w:t>
      </w:r>
      <w:r w:rsidRPr="00CF7AFD">
        <w:rPr>
          <w:rFonts w:hint="eastAsia"/>
          <w:bCs/>
          <w:kern w:val="0"/>
          <w:szCs w:val="21"/>
        </w:rPr>
        <w:t>磋商小组</w:t>
      </w:r>
      <w:r w:rsidRPr="00CF7AFD">
        <w:t>以</w:t>
      </w:r>
      <w:r w:rsidRPr="00CF7AFD">
        <w:rPr>
          <w:rFonts w:hint="eastAsia"/>
        </w:rPr>
        <w:t>采购</w:t>
      </w:r>
      <w:r w:rsidRPr="00CF7AFD">
        <w:t>文件、补充文件、</w:t>
      </w:r>
      <w:r w:rsidRPr="00CF7AFD">
        <w:rPr>
          <w:rFonts w:hint="eastAsia"/>
        </w:rPr>
        <w:t>响应</w:t>
      </w:r>
      <w:r w:rsidRPr="00CF7AFD">
        <w:t>文件、澄清及答复为评审依据</w:t>
      </w:r>
      <w:r w:rsidRPr="00CF7AFD">
        <w:rPr>
          <w:rFonts w:hint="eastAsia"/>
        </w:rPr>
        <w:t>，</w:t>
      </w:r>
      <w:r w:rsidRPr="00CF7AFD">
        <w:rPr>
          <w:rFonts w:hint="eastAsia"/>
          <w:bCs/>
          <w:kern w:val="0"/>
          <w:szCs w:val="21"/>
        </w:rPr>
        <w:t>第四章评审方法及标准没有规定的评审方法、标准及因素，不得作为评审依据。</w:t>
      </w:r>
    </w:p>
    <w:p w14:paraId="5FF51EFF"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6.3</w:t>
      </w:r>
      <w:r w:rsidRPr="00CF7AFD">
        <w:rPr>
          <w:b/>
          <w:bCs/>
          <w:kern w:val="0"/>
          <w:szCs w:val="21"/>
        </w:rPr>
        <w:t>评审</w:t>
      </w:r>
      <w:r w:rsidRPr="00CF7AFD">
        <w:rPr>
          <w:rFonts w:hint="eastAsia"/>
          <w:b/>
          <w:bCs/>
          <w:kern w:val="0"/>
          <w:szCs w:val="21"/>
        </w:rPr>
        <w:t>程序</w:t>
      </w:r>
    </w:p>
    <w:p w14:paraId="7F1C0DF0" w14:textId="77777777" w:rsidR="003E1290" w:rsidRPr="00CF7AFD" w:rsidRDefault="00BA6153">
      <w:pPr>
        <w:spacing w:before="120" w:line="320" w:lineRule="atLeast"/>
        <w:ind w:firstLineChars="200" w:firstLine="420"/>
      </w:pPr>
      <w:r w:rsidRPr="00CF7AFD">
        <w:t>6.</w:t>
      </w:r>
      <w:bookmarkStart w:id="54" w:name="_Hlk19175507"/>
      <w:bookmarkStart w:id="55" w:name="_Hlk80956880"/>
      <w:r w:rsidRPr="00CF7AFD">
        <w:t>3.1</w:t>
      </w:r>
      <w:r w:rsidRPr="00CF7AFD">
        <w:rPr>
          <w:rFonts w:hint="eastAsia"/>
        </w:rPr>
        <w:t>符合性审查</w:t>
      </w:r>
    </w:p>
    <w:p w14:paraId="22EE26DC" w14:textId="77777777" w:rsidR="003E1290" w:rsidRPr="00CF7AFD" w:rsidRDefault="00BA6153">
      <w:pPr>
        <w:spacing w:before="120" w:line="320" w:lineRule="atLeast"/>
        <w:ind w:firstLineChars="200" w:firstLine="420"/>
        <w:rPr>
          <w:szCs w:val="21"/>
        </w:rPr>
      </w:pPr>
      <w:r w:rsidRPr="00CF7AFD">
        <w:rPr>
          <w:bCs/>
          <w:kern w:val="1"/>
          <w:szCs w:val="21"/>
        </w:rPr>
        <w:t>资格审查结束后，</w:t>
      </w:r>
      <w:r w:rsidRPr="00CF7AFD">
        <w:rPr>
          <w:rFonts w:hAnsi="宋体" w:hint="eastAsia"/>
        </w:rPr>
        <w:t>磋商小组对</w:t>
      </w:r>
      <w:r w:rsidRPr="00CF7AFD">
        <w:t>通过资格审查的供应商</w:t>
      </w:r>
      <w:r w:rsidRPr="00CF7AFD">
        <w:rPr>
          <w:rFonts w:hAnsi="宋体" w:hint="eastAsia"/>
        </w:rPr>
        <w:t>的响应文件报价、商务资信、技术等方面实质性内容进行符合性审查，</w:t>
      </w:r>
      <w:r w:rsidRPr="00CF7AFD">
        <w:rPr>
          <w:rFonts w:hint="eastAsia"/>
          <w:szCs w:val="21"/>
        </w:rPr>
        <w:t>符合性审查标准</w:t>
      </w:r>
      <w:r w:rsidRPr="00CF7AFD">
        <w:rPr>
          <w:szCs w:val="21"/>
        </w:rPr>
        <w:t>详见第四章评审方法及标准。</w:t>
      </w:r>
    </w:p>
    <w:bookmarkEnd w:id="54"/>
    <w:bookmarkEnd w:id="55"/>
    <w:p w14:paraId="7D51EEE1" w14:textId="77777777" w:rsidR="003E1290" w:rsidRPr="00CF7AFD" w:rsidRDefault="00BA6153">
      <w:pPr>
        <w:spacing w:before="120" w:line="320" w:lineRule="atLeast"/>
        <w:ind w:firstLineChars="200" w:firstLine="420"/>
        <w:rPr>
          <w:szCs w:val="21"/>
        </w:rPr>
      </w:pPr>
      <w:r w:rsidRPr="00CF7AFD">
        <w:rPr>
          <w:rFonts w:hint="eastAsia"/>
          <w:szCs w:val="21"/>
        </w:rPr>
        <w:t>6</w:t>
      </w:r>
      <w:r w:rsidRPr="00CF7AFD">
        <w:rPr>
          <w:szCs w:val="21"/>
        </w:rPr>
        <w:t>.3.2</w:t>
      </w:r>
      <w:r w:rsidRPr="00CF7AFD">
        <w:rPr>
          <w:rFonts w:hAnsi="宋体"/>
        </w:rPr>
        <w:t>强制性</w:t>
      </w:r>
      <w:r w:rsidRPr="00CF7AFD">
        <w:rPr>
          <w:szCs w:val="21"/>
        </w:rPr>
        <w:t>采购要求</w:t>
      </w:r>
      <w:r w:rsidRPr="00CF7AFD">
        <w:rPr>
          <w:rFonts w:hint="eastAsia"/>
          <w:szCs w:val="21"/>
        </w:rPr>
        <w:t>（仅适用于货物采购项目）</w:t>
      </w:r>
    </w:p>
    <w:p w14:paraId="2345C843" w14:textId="77777777" w:rsidR="003E1290" w:rsidRPr="00CF7AFD" w:rsidRDefault="00BA6153">
      <w:pPr>
        <w:suppressAutoHyphens/>
        <w:spacing w:before="120" w:line="320" w:lineRule="atLeast"/>
        <w:ind w:firstLineChars="201" w:firstLine="422"/>
        <w:rPr>
          <w:szCs w:val="21"/>
        </w:rPr>
      </w:pPr>
      <w:bookmarkStart w:id="56" w:name="_Hlk47714684"/>
      <w:r w:rsidRPr="00CF7AFD">
        <w:rPr>
          <w:rFonts w:hint="eastAsia"/>
          <w:szCs w:val="21"/>
        </w:rPr>
        <w:t>（</w:t>
      </w:r>
      <w:r w:rsidRPr="00CF7AFD">
        <w:rPr>
          <w:rFonts w:hint="eastAsia"/>
          <w:szCs w:val="21"/>
        </w:rPr>
        <w:t>1</w:t>
      </w:r>
      <w:r w:rsidRPr="00CF7AFD">
        <w:rPr>
          <w:rFonts w:hint="eastAsia"/>
          <w:szCs w:val="21"/>
        </w:rPr>
        <w:t>）</w:t>
      </w:r>
      <w:bookmarkEnd w:id="56"/>
      <w:r w:rsidRPr="00CF7AFD">
        <w:rPr>
          <w:rFonts w:hint="eastAsia"/>
          <w:szCs w:val="21"/>
        </w:rPr>
        <w:t>根据《财政部</w:t>
      </w:r>
      <w:r w:rsidRPr="00CF7AFD">
        <w:rPr>
          <w:rFonts w:hint="eastAsia"/>
          <w:szCs w:val="21"/>
        </w:rPr>
        <w:t xml:space="preserve"> </w:t>
      </w:r>
      <w:r w:rsidRPr="00CF7AFD">
        <w:rPr>
          <w:rFonts w:hint="eastAsia"/>
          <w:szCs w:val="21"/>
        </w:rPr>
        <w:t>发展改革委</w:t>
      </w:r>
      <w:r w:rsidRPr="00CF7AFD">
        <w:rPr>
          <w:rFonts w:hint="eastAsia"/>
          <w:szCs w:val="21"/>
        </w:rPr>
        <w:t xml:space="preserve"> </w:t>
      </w:r>
      <w:r w:rsidRPr="00CF7AFD">
        <w:rPr>
          <w:rFonts w:hint="eastAsia"/>
          <w:szCs w:val="21"/>
        </w:rPr>
        <w:t>生态环境部</w:t>
      </w:r>
      <w:r w:rsidRPr="00CF7AFD">
        <w:rPr>
          <w:rFonts w:hint="eastAsia"/>
          <w:szCs w:val="21"/>
        </w:rPr>
        <w:t xml:space="preserve"> </w:t>
      </w:r>
      <w:r w:rsidRPr="00CF7AFD">
        <w:rPr>
          <w:rFonts w:hint="eastAsia"/>
          <w:szCs w:val="21"/>
        </w:rPr>
        <w:t>市场监管总局关于调整优化节能产品、环境标志产品政府采购执行机制的通知》（财库〔</w:t>
      </w:r>
      <w:r w:rsidRPr="00CF7AFD">
        <w:rPr>
          <w:rFonts w:hint="eastAsia"/>
          <w:szCs w:val="21"/>
        </w:rPr>
        <w:t>2019</w:t>
      </w:r>
      <w:r w:rsidRPr="00CF7AFD">
        <w:rPr>
          <w:rFonts w:hint="eastAsia"/>
          <w:szCs w:val="21"/>
        </w:rPr>
        <w:t>〕</w:t>
      </w:r>
      <w:r w:rsidRPr="00CF7AFD">
        <w:rPr>
          <w:rFonts w:hint="eastAsia"/>
          <w:szCs w:val="21"/>
        </w:rPr>
        <w:t>9</w:t>
      </w:r>
      <w:r w:rsidRPr="00CF7AFD">
        <w:rPr>
          <w:rFonts w:hint="eastAsia"/>
          <w:szCs w:val="21"/>
        </w:rPr>
        <w:t>号）和《关于印发节能产品政府采购品目清单的通知》（财库〔</w:t>
      </w:r>
      <w:r w:rsidRPr="00CF7AFD">
        <w:rPr>
          <w:rFonts w:hint="eastAsia"/>
          <w:szCs w:val="21"/>
        </w:rPr>
        <w:t>2019</w:t>
      </w:r>
      <w:r w:rsidRPr="00CF7AFD">
        <w:rPr>
          <w:rFonts w:hint="eastAsia"/>
          <w:szCs w:val="21"/>
        </w:rPr>
        <w:t>〕</w:t>
      </w:r>
      <w:r w:rsidRPr="00CF7AFD">
        <w:rPr>
          <w:rFonts w:hint="eastAsia"/>
          <w:szCs w:val="21"/>
        </w:rPr>
        <w:t>19</w:t>
      </w:r>
      <w:r w:rsidRPr="00CF7AFD">
        <w:rPr>
          <w:rFonts w:hint="eastAsia"/>
          <w:szCs w:val="21"/>
        </w:rPr>
        <w:t>号）规定，本项目采购需求中的产品属于节能产品政府采购品目清单内标注“★”的，供应商的响应货物必须使用政府强制采购的节能产品，否则响应文件作无效处理；属于品目清单内非标</w:t>
      </w:r>
      <w:r w:rsidRPr="00CF7AFD">
        <w:rPr>
          <w:rFonts w:hint="eastAsia"/>
          <w:szCs w:val="21"/>
        </w:rPr>
        <w:lastRenderedPageBreak/>
        <w:t>注“★”的产品时，应优先采购。</w:t>
      </w:r>
    </w:p>
    <w:p w14:paraId="3B8FAEDB" w14:textId="77777777" w:rsidR="003E1290" w:rsidRPr="00CF7AFD" w:rsidRDefault="00BA6153">
      <w:pPr>
        <w:spacing w:before="120" w:line="276" w:lineRule="auto"/>
        <w:ind w:firstLineChars="200" w:firstLine="420"/>
        <w:rPr>
          <w:szCs w:val="21"/>
        </w:rPr>
      </w:pPr>
      <w:bookmarkStart w:id="57" w:name="_Hlk19176155"/>
      <w:r w:rsidRPr="00CF7AFD">
        <w:rPr>
          <w:rFonts w:hint="eastAsia"/>
          <w:szCs w:val="21"/>
        </w:rPr>
        <w:t>（</w:t>
      </w:r>
      <w:r w:rsidRPr="00CF7AFD">
        <w:rPr>
          <w:rFonts w:hint="eastAsia"/>
          <w:szCs w:val="21"/>
        </w:rPr>
        <w:t>2</w:t>
      </w:r>
      <w:r w:rsidRPr="00CF7AFD">
        <w:rPr>
          <w:rFonts w:hint="eastAsia"/>
          <w:szCs w:val="21"/>
        </w:rPr>
        <w:t>）根据《关于调整网络安全专用产品安全管理有关事项的公告》（</w:t>
      </w:r>
      <w:r w:rsidRPr="00CF7AFD">
        <w:rPr>
          <w:rFonts w:hint="eastAsia"/>
          <w:szCs w:val="21"/>
        </w:rPr>
        <w:t>2023</w:t>
      </w:r>
      <w:r w:rsidRPr="00CF7AFD">
        <w:rPr>
          <w:rFonts w:hint="eastAsia"/>
          <w:szCs w:val="21"/>
        </w:rPr>
        <w:t>年</w:t>
      </w:r>
      <w:r w:rsidRPr="00CF7AFD">
        <w:rPr>
          <w:rFonts w:hint="eastAsia"/>
          <w:szCs w:val="21"/>
        </w:rPr>
        <w:t>1</w:t>
      </w:r>
      <w:r w:rsidRPr="00CF7AFD">
        <w:rPr>
          <w:rFonts w:hint="eastAsia"/>
          <w:szCs w:val="21"/>
        </w:rPr>
        <w:t>号）及关于调整《网络关键设备和网络安全专用产品目录》（</w:t>
      </w:r>
      <w:r w:rsidRPr="00CF7AFD">
        <w:rPr>
          <w:rFonts w:hint="eastAsia"/>
          <w:szCs w:val="21"/>
        </w:rPr>
        <w:t>2023</w:t>
      </w:r>
      <w:r w:rsidRPr="00CF7AFD">
        <w:rPr>
          <w:rFonts w:hint="eastAsia"/>
          <w:szCs w:val="21"/>
        </w:rPr>
        <w:t>年</w:t>
      </w:r>
      <w:r w:rsidRPr="00CF7AFD">
        <w:rPr>
          <w:rFonts w:hint="eastAsia"/>
          <w:szCs w:val="21"/>
        </w:rPr>
        <w:t>2</w:t>
      </w:r>
      <w:r w:rsidRPr="00CF7AFD">
        <w:rPr>
          <w:rFonts w:hint="eastAsia"/>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AD28FC0" w14:textId="77777777" w:rsidR="003E1290" w:rsidRPr="00CF7AFD" w:rsidRDefault="00BA6153">
      <w:pPr>
        <w:spacing w:before="120" w:line="276" w:lineRule="auto"/>
        <w:ind w:firstLineChars="200" w:firstLine="420"/>
        <w:rPr>
          <w:szCs w:val="21"/>
        </w:rPr>
      </w:pPr>
      <w:r w:rsidRPr="00CF7AFD">
        <w:rPr>
          <w:rFonts w:hint="eastAsia"/>
          <w:szCs w:val="21"/>
        </w:rPr>
        <w:t>注：网络安全专用产品在中共中央网络安全和信息化委员会办公室网站上发布的《网络关键设备和网络安全专用产品目录》中查询。</w:t>
      </w:r>
      <w:r w:rsidRPr="00CF7AFD">
        <w:rPr>
          <w:szCs w:val="21"/>
        </w:rPr>
        <w:t xml:space="preserve"> </w:t>
      </w:r>
      <w:r w:rsidRPr="00CF7AFD">
        <w:rPr>
          <w:rFonts w:hint="eastAsia"/>
          <w:szCs w:val="21"/>
        </w:rPr>
        <w:t>“网络安全专用产品”内“产品类别”共</w:t>
      </w:r>
      <w:r w:rsidRPr="00CF7AFD">
        <w:rPr>
          <w:rFonts w:hint="eastAsia"/>
          <w:szCs w:val="21"/>
        </w:rPr>
        <w:t>34</w:t>
      </w:r>
      <w:r w:rsidRPr="00CF7AFD">
        <w:rPr>
          <w:rFonts w:hint="eastAsia"/>
          <w:szCs w:val="21"/>
        </w:rPr>
        <w:t>类：数据备份与恢复产品、防火墙、入侵检测系统（</w:t>
      </w:r>
      <w:r w:rsidRPr="00CF7AFD">
        <w:rPr>
          <w:rFonts w:hint="eastAsia"/>
          <w:szCs w:val="21"/>
        </w:rPr>
        <w:t>I</w:t>
      </w:r>
      <w:r w:rsidRPr="00CF7AFD">
        <w:rPr>
          <w:szCs w:val="21"/>
        </w:rPr>
        <w:t>DS</w:t>
      </w:r>
      <w:r w:rsidRPr="00CF7AFD">
        <w:rPr>
          <w:rFonts w:hint="eastAsia"/>
          <w:szCs w:val="21"/>
        </w:rPr>
        <w:t>）、入侵防御系统（</w:t>
      </w:r>
      <w:r w:rsidRPr="00CF7AFD">
        <w:rPr>
          <w:szCs w:val="21"/>
        </w:rPr>
        <w:t>IPS</w:t>
      </w:r>
      <w:r w:rsidRPr="00CF7AFD">
        <w:rPr>
          <w:rFonts w:hint="eastAsia"/>
          <w:szCs w:val="21"/>
        </w:rPr>
        <w:t>）、网络和终端隔离产品、反垃圾邮件产品、网络综合审计产品、网络脆弱性扫描产品、安全数据库系统、网站恢复产品、虚拟专用网产品、防病毒网关、统一威胁管理产品（</w:t>
      </w:r>
      <w:r w:rsidRPr="00CF7AFD">
        <w:rPr>
          <w:rFonts w:hint="eastAsia"/>
          <w:szCs w:val="21"/>
        </w:rPr>
        <w:t>UTM</w:t>
      </w:r>
      <w:r w:rsidRPr="00CF7AFD">
        <w:rPr>
          <w:rFonts w:hint="eastAsia"/>
          <w:szCs w:val="21"/>
        </w:rPr>
        <w:t>）、病毒防治产品、安全操作系统、安全网络存储、公钥基础设施、网络安全态势感知产品、信息系统安全管理平台、网络型流量控制产品、负载均衡产品、信息过滤产品、抗拒绝服务攻击产品、终端接入控制产品、</w:t>
      </w:r>
      <w:r w:rsidRPr="00CF7AFD">
        <w:rPr>
          <w:rFonts w:hint="eastAsia"/>
          <w:szCs w:val="21"/>
        </w:rPr>
        <w:t>USB</w:t>
      </w:r>
      <w:r w:rsidRPr="00CF7AFD">
        <w:rPr>
          <w:rFonts w:hint="eastAsia"/>
          <w:szCs w:val="21"/>
        </w:rPr>
        <w:t>移动存储介质管理系统、文件加密产品、数据泄露防护产品、数据销毁软件产品、安全配置检查产品、运维安全管理产品、日志分析产品、身份鉴别产品、终端安全监护产品、电子文档安全管理产品。</w:t>
      </w:r>
    </w:p>
    <w:p w14:paraId="7E0BB13F" w14:textId="77777777" w:rsidR="003E1290" w:rsidRPr="00CF7AFD" w:rsidRDefault="00BA6153">
      <w:pPr>
        <w:spacing w:before="120" w:line="320" w:lineRule="atLeast"/>
        <w:ind w:firstLineChars="200" w:firstLine="420"/>
      </w:pPr>
      <w:r w:rsidRPr="00CF7AFD">
        <w:t>6.3.3</w:t>
      </w:r>
      <w:r w:rsidRPr="00CF7AFD">
        <w:t>澄清、说明或补正</w:t>
      </w:r>
    </w:p>
    <w:p w14:paraId="11A89751"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1</w:t>
      </w:r>
      <w:r w:rsidRPr="00CF7AFD">
        <w:rPr>
          <w:rFonts w:hint="eastAsia"/>
        </w:rPr>
        <w:t>）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w:t>
      </w:r>
      <w:r w:rsidRPr="00CF7AFD">
        <w:rPr>
          <w:rFonts w:hint="eastAsia"/>
        </w:rPr>
        <w:t>PDF</w:t>
      </w:r>
      <w:r w:rsidRPr="00CF7AFD">
        <w:rPr>
          <w:rFonts w:hint="eastAsia"/>
        </w:rPr>
        <w:t>格式回函，电子澄清答复函使用</w:t>
      </w:r>
      <w:r w:rsidRPr="00CF7AFD">
        <w:rPr>
          <w:rFonts w:hint="eastAsia"/>
        </w:rPr>
        <w:t>CA</w:t>
      </w:r>
      <w:r w:rsidRPr="00CF7AFD">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50F0CE37"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2</w:t>
      </w:r>
      <w:r w:rsidRPr="00CF7AFD">
        <w:rPr>
          <w:rFonts w:hint="eastAsia"/>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0B9056E0" w14:textId="77777777" w:rsidR="003E1290" w:rsidRPr="00CF7AFD" w:rsidRDefault="00BA6153">
      <w:pPr>
        <w:spacing w:before="120" w:line="320" w:lineRule="atLeast"/>
        <w:ind w:firstLineChars="200" w:firstLine="420"/>
      </w:pPr>
      <w:r w:rsidRPr="00CF7AFD">
        <w:t>6.3.4</w:t>
      </w:r>
      <w:r w:rsidRPr="00CF7AFD">
        <w:rPr>
          <w:rFonts w:hint="eastAsia"/>
        </w:rPr>
        <w:t>报价</w:t>
      </w:r>
      <w:r w:rsidRPr="00CF7AFD">
        <w:t>修正</w:t>
      </w:r>
    </w:p>
    <w:p w14:paraId="408C4C6E"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1</w:t>
      </w:r>
      <w:r w:rsidRPr="00CF7AFD">
        <w:rPr>
          <w:rFonts w:hint="eastAsia"/>
        </w:rPr>
        <w:t>）报价出现前后不一致的，按照下列规定修正：</w:t>
      </w:r>
    </w:p>
    <w:p w14:paraId="26F65C62" w14:textId="77777777" w:rsidR="003E1290" w:rsidRPr="00CF7AFD" w:rsidRDefault="00BA6153">
      <w:pPr>
        <w:spacing w:before="120" w:line="320" w:lineRule="atLeast"/>
        <w:ind w:firstLineChars="200" w:firstLine="420"/>
        <w:rPr>
          <w:szCs w:val="21"/>
        </w:rPr>
      </w:pPr>
      <w:r w:rsidRPr="00CF7AFD">
        <w:rPr>
          <w:rFonts w:ascii="宋体" w:hAnsi="宋体" w:hint="eastAsia"/>
          <w:szCs w:val="21"/>
        </w:rPr>
        <w:t>①</w:t>
      </w:r>
      <w:r w:rsidRPr="00CF7AFD">
        <w:rPr>
          <w:szCs w:val="21"/>
        </w:rPr>
        <w:t>响应文件中开标一览表（报价表）内容与响应文件中相应内容不一致的，以开标一览表（报价表）为准；</w:t>
      </w:r>
    </w:p>
    <w:p w14:paraId="36CCA591" w14:textId="77777777" w:rsidR="003E1290" w:rsidRPr="00CF7AFD" w:rsidRDefault="00BA6153">
      <w:pPr>
        <w:spacing w:before="120" w:line="320" w:lineRule="atLeast"/>
        <w:ind w:firstLineChars="200" w:firstLine="420"/>
        <w:rPr>
          <w:szCs w:val="21"/>
        </w:rPr>
      </w:pPr>
      <w:r w:rsidRPr="00CF7AFD">
        <w:rPr>
          <w:rFonts w:ascii="宋体" w:hAnsi="宋体"/>
          <w:szCs w:val="21"/>
        </w:rPr>
        <w:t>②</w:t>
      </w:r>
      <w:r w:rsidRPr="00CF7AFD">
        <w:rPr>
          <w:szCs w:val="21"/>
        </w:rPr>
        <w:t>大写金额和小写金额不一致的，以大写金额为准；</w:t>
      </w:r>
    </w:p>
    <w:p w14:paraId="3C2149EE" w14:textId="77777777" w:rsidR="003E1290" w:rsidRPr="00CF7AFD" w:rsidRDefault="00BA6153">
      <w:pPr>
        <w:spacing w:before="120" w:line="320" w:lineRule="atLeast"/>
        <w:ind w:firstLineChars="200" w:firstLine="420"/>
        <w:rPr>
          <w:szCs w:val="21"/>
        </w:rPr>
      </w:pPr>
      <w:r w:rsidRPr="00CF7AFD">
        <w:rPr>
          <w:rFonts w:hint="eastAsia"/>
          <w:szCs w:val="21"/>
        </w:rPr>
        <w:t>③</w:t>
      </w:r>
      <w:r w:rsidRPr="00CF7AFD">
        <w:rPr>
          <w:szCs w:val="21"/>
        </w:rPr>
        <w:t>单价金额小数点或者百分比有明显错位的，以开标一览表的总价为准，并修改单价；</w:t>
      </w:r>
    </w:p>
    <w:p w14:paraId="2DB37C98" w14:textId="77777777" w:rsidR="003E1290" w:rsidRPr="00CF7AFD" w:rsidRDefault="00BA6153">
      <w:pPr>
        <w:spacing w:before="120" w:line="320" w:lineRule="atLeast"/>
        <w:ind w:firstLineChars="200" w:firstLine="420"/>
        <w:rPr>
          <w:szCs w:val="21"/>
        </w:rPr>
      </w:pPr>
      <w:r w:rsidRPr="00CF7AFD">
        <w:rPr>
          <w:rFonts w:hint="eastAsia"/>
          <w:szCs w:val="21"/>
        </w:rPr>
        <w:t>④</w:t>
      </w:r>
      <w:r w:rsidRPr="00CF7AFD">
        <w:rPr>
          <w:szCs w:val="21"/>
        </w:rPr>
        <w:t>总价金额与按单价汇总金额不一致的，以单价金额计算结果为准</w:t>
      </w:r>
      <w:r w:rsidRPr="00CF7AFD">
        <w:rPr>
          <w:rFonts w:hint="eastAsia"/>
          <w:szCs w:val="21"/>
        </w:rPr>
        <w:t>。</w:t>
      </w:r>
    </w:p>
    <w:p w14:paraId="357D4F44" w14:textId="77777777" w:rsidR="003E1290" w:rsidRPr="00CF7AFD" w:rsidRDefault="00BA6153">
      <w:pPr>
        <w:spacing w:before="120" w:line="320" w:lineRule="atLeast"/>
        <w:ind w:firstLineChars="200" w:firstLine="420"/>
        <w:rPr>
          <w:szCs w:val="21"/>
        </w:rPr>
      </w:pPr>
      <w:r w:rsidRPr="00CF7AFD">
        <w:rPr>
          <w:rFonts w:hint="eastAsia"/>
          <w:szCs w:val="21"/>
        </w:rPr>
        <w:t>同时出现两种以上不一致的，按照上述</w:t>
      </w:r>
      <w:r w:rsidRPr="00CF7AFD">
        <w:rPr>
          <w:rFonts w:ascii="宋体" w:hAnsi="宋体" w:hint="eastAsia"/>
          <w:szCs w:val="21"/>
        </w:rPr>
        <w:t>①-</w:t>
      </w:r>
      <w:r w:rsidRPr="00CF7AFD">
        <w:rPr>
          <w:rFonts w:hint="eastAsia"/>
          <w:szCs w:val="21"/>
        </w:rPr>
        <w:t>④顺序修正。修正后的报价按照上述“</w:t>
      </w:r>
      <w:r w:rsidRPr="00CF7AFD">
        <w:rPr>
          <w:szCs w:val="21"/>
        </w:rPr>
        <w:t>6.3.3</w:t>
      </w:r>
      <w:r w:rsidRPr="00CF7AFD">
        <w:rPr>
          <w:rFonts w:hint="eastAsia"/>
          <w:szCs w:val="21"/>
        </w:rPr>
        <w:t>澄清、说明或补正”的规定经供应商确认后产生约束力，供应商不确认的，其响应无效。</w:t>
      </w:r>
    </w:p>
    <w:p w14:paraId="2EE59561"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2</w:t>
      </w:r>
      <w:r w:rsidRPr="00CF7AFD">
        <w:rPr>
          <w:rFonts w:hint="eastAsia"/>
          <w:szCs w:val="21"/>
        </w:rPr>
        <w:t>）经供应商确认修正后的报价若超过采购预算金额或者最高限价，其响应文件作无效响应处理。</w:t>
      </w:r>
    </w:p>
    <w:p w14:paraId="67129933"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3</w:t>
      </w:r>
      <w:r w:rsidRPr="00CF7AFD">
        <w:rPr>
          <w:rFonts w:hint="eastAsia"/>
          <w:szCs w:val="21"/>
        </w:rPr>
        <w:t>）经供应商确认修正后的报价作为签订合同的依据，并以此报价计算价格分。</w:t>
      </w:r>
    </w:p>
    <w:p w14:paraId="5258A885"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4</w:t>
      </w:r>
      <w:r w:rsidRPr="00CF7AFD">
        <w:rPr>
          <w:rFonts w:hint="eastAsia"/>
          <w:szCs w:val="21"/>
        </w:rPr>
        <w:t>）如磋商过程中有多轮报价的，磋商小组在每一轮报价均应按上述规则修正报价。</w:t>
      </w:r>
    </w:p>
    <w:p w14:paraId="5E7F82FF" w14:textId="77777777" w:rsidR="003E1290" w:rsidRPr="00CF7AFD" w:rsidRDefault="00BA6153">
      <w:pPr>
        <w:spacing w:before="120" w:line="320" w:lineRule="atLeast"/>
        <w:ind w:firstLineChars="200" w:firstLine="420"/>
        <w:rPr>
          <w:szCs w:val="21"/>
        </w:rPr>
      </w:pPr>
      <w:r w:rsidRPr="00CF7AFD">
        <w:rPr>
          <w:rFonts w:hint="eastAsia"/>
          <w:szCs w:val="21"/>
        </w:rPr>
        <w:lastRenderedPageBreak/>
        <w:t>6.3.5</w:t>
      </w:r>
      <w:r w:rsidRPr="00CF7AFD">
        <w:rPr>
          <w:rFonts w:hint="eastAsia"/>
          <w:szCs w:val="21"/>
        </w:rPr>
        <w:t>异常低价审查</w:t>
      </w:r>
    </w:p>
    <w:p w14:paraId="1565AC64" w14:textId="77777777" w:rsidR="003E1290" w:rsidRPr="00CF7AFD" w:rsidRDefault="00BA6153">
      <w:pPr>
        <w:spacing w:before="120" w:line="320" w:lineRule="atLeast"/>
        <w:ind w:firstLineChars="200" w:firstLine="420"/>
        <w:rPr>
          <w:szCs w:val="21"/>
        </w:rPr>
      </w:pPr>
      <w:r w:rsidRPr="00CF7AFD">
        <w:rPr>
          <w:szCs w:val="21"/>
        </w:rPr>
        <w:t>本项目</w:t>
      </w:r>
      <w:r w:rsidRPr="00CF7AFD">
        <w:rPr>
          <w:rFonts w:hint="eastAsia"/>
          <w:szCs w:val="21"/>
        </w:rPr>
        <w:t>异常低价审查情形见</w:t>
      </w:r>
      <w:r w:rsidRPr="00CF7AFD">
        <w:rPr>
          <w:szCs w:val="21"/>
        </w:rPr>
        <w:t>“</w:t>
      </w:r>
      <w:r w:rsidRPr="00CF7AFD">
        <w:rPr>
          <w:rFonts w:hint="eastAsia"/>
          <w:szCs w:val="21"/>
        </w:rPr>
        <w:t>投标人须知</w:t>
      </w:r>
      <w:r w:rsidRPr="00CF7AFD">
        <w:rPr>
          <w:szCs w:val="21"/>
        </w:rPr>
        <w:t>前附表</w:t>
      </w:r>
      <w:r w:rsidRPr="00CF7AFD">
        <w:rPr>
          <w:szCs w:val="21"/>
        </w:rPr>
        <w:t>”</w:t>
      </w:r>
      <w:r w:rsidRPr="00CF7AFD">
        <w:rPr>
          <w:szCs w:val="21"/>
        </w:rPr>
        <w:t>规定。</w:t>
      </w:r>
    </w:p>
    <w:p w14:paraId="417E249F" w14:textId="77777777" w:rsidR="003E1290" w:rsidRPr="00CF7AFD" w:rsidRDefault="00BA6153">
      <w:pPr>
        <w:spacing w:before="120" w:line="320" w:lineRule="atLeast"/>
        <w:ind w:firstLineChars="200" w:firstLine="420"/>
        <w:rPr>
          <w:szCs w:val="21"/>
        </w:rPr>
      </w:pPr>
      <w:r w:rsidRPr="00CF7AFD">
        <w:rPr>
          <w:rFonts w:hint="eastAsia"/>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166A5185" w14:textId="77777777" w:rsidR="003E1290" w:rsidRPr="00CF7AFD" w:rsidRDefault="00BA6153">
      <w:pPr>
        <w:spacing w:before="120" w:line="320" w:lineRule="atLeast"/>
        <w:ind w:firstLineChars="200" w:firstLine="420"/>
        <w:rPr>
          <w:szCs w:val="21"/>
        </w:rPr>
      </w:pPr>
      <w:r w:rsidRPr="00CF7AFD">
        <w:rPr>
          <w:rFonts w:hint="eastAsia"/>
          <w:szCs w:val="21"/>
        </w:rPr>
        <w:t>书面证明应当按照上述“</w:t>
      </w:r>
      <w:r w:rsidRPr="00CF7AFD">
        <w:rPr>
          <w:szCs w:val="21"/>
        </w:rPr>
        <w:t>6.3.3</w:t>
      </w:r>
      <w:r w:rsidRPr="00CF7AFD">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27224172" w14:textId="77777777" w:rsidR="003E1290" w:rsidRPr="00CF7AFD" w:rsidRDefault="00BA6153">
      <w:pPr>
        <w:spacing w:before="120" w:line="320" w:lineRule="atLeast"/>
        <w:ind w:firstLineChars="200" w:firstLine="420"/>
        <w:rPr>
          <w:szCs w:val="21"/>
        </w:rPr>
      </w:pPr>
      <w:r w:rsidRPr="00CF7AFD">
        <w:rPr>
          <w:rFonts w:hint="eastAsia"/>
          <w:szCs w:val="21"/>
        </w:rPr>
        <w:t>6</w:t>
      </w:r>
      <w:r w:rsidRPr="00CF7AFD">
        <w:rPr>
          <w:szCs w:val="21"/>
        </w:rPr>
        <w:t>.3.</w:t>
      </w:r>
      <w:r w:rsidRPr="00CF7AFD">
        <w:rPr>
          <w:rFonts w:hint="eastAsia"/>
          <w:szCs w:val="21"/>
        </w:rPr>
        <w:t>6</w:t>
      </w:r>
      <w:r w:rsidRPr="00CF7AFD">
        <w:rPr>
          <w:rFonts w:hint="eastAsia"/>
          <w:szCs w:val="21"/>
        </w:rPr>
        <w:t>相同品牌认定（仅适用于货物采购项目）</w:t>
      </w:r>
    </w:p>
    <w:p w14:paraId="5DBEB1E5"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）单一产品采购项目，</w:t>
      </w:r>
      <w:r w:rsidRPr="00CF7AFD">
        <w:t>不同供应商提供的产品品牌相同时，</w:t>
      </w:r>
      <w:r w:rsidRPr="00CF7AFD">
        <w:rPr>
          <w:rFonts w:hint="eastAsia"/>
        </w:rPr>
        <w:t>按以下</w:t>
      </w:r>
      <w:r w:rsidRPr="00CF7AFD">
        <w:t>规定</w:t>
      </w:r>
      <w:r w:rsidRPr="00CF7AFD">
        <w:rPr>
          <w:rFonts w:hint="eastAsia"/>
        </w:rPr>
        <w:t>确定</w:t>
      </w:r>
      <w:r w:rsidRPr="00CF7AFD">
        <w:rPr>
          <w:bCs/>
          <w:kern w:val="0"/>
          <w:szCs w:val="21"/>
        </w:rPr>
        <w:t>相同品牌的响应有效性</w:t>
      </w:r>
      <w:r w:rsidRPr="00CF7AFD">
        <w:t>。</w:t>
      </w:r>
    </w:p>
    <w:bookmarkEnd w:id="57"/>
    <w:p w14:paraId="7B6B595F" w14:textId="77777777" w:rsidR="003E1290" w:rsidRPr="00CF7AFD" w:rsidRDefault="00BA6153">
      <w:pPr>
        <w:spacing w:before="120" w:line="320" w:lineRule="atLeast"/>
        <w:ind w:firstLineChars="200" w:firstLine="420"/>
        <w:rPr>
          <w:szCs w:val="21"/>
        </w:rPr>
      </w:pPr>
      <w:r w:rsidRPr="00CF7AFD">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298C4EA7"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）非单一产品采购项目，</w:t>
      </w:r>
      <w:r w:rsidRPr="00CF7AFD">
        <w:rPr>
          <w:szCs w:val="21"/>
        </w:rPr>
        <w:t>采购人应当确定核心产品，并在采购文件中载明。</w:t>
      </w:r>
      <w:r w:rsidRPr="00CF7AFD">
        <w:rPr>
          <w:rFonts w:hint="eastAsia"/>
          <w:szCs w:val="21"/>
        </w:rPr>
        <w:t>不同</w:t>
      </w:r>
      <w:r w:rsidRPr="00CF7AFD">
        <w:rPr>
          <w:szCs w:val="21"/>
        </w:rPr>
        <w:t>供应商提供的核心产品品牌相同的，按上述规定处理。核心产品</w:t>
      </w:r>
      <w:r w:rsidRPr="00CF7AFD">
        <w:rPr>
          <w:rFonts w:hint="eastAsia"/>
          <w:szCs w:val="21"/>
        </w:rPr>
        <w:t>在第二章</w:t>
      </w:r>
      <w:r w:rsidRPr="00CF7AFD">
        <w:rPr>
          <w:szCs w:val="21"/>
        </w:rPr>
        <w:t>采购需求规定。</w:t>
      </w:r>
    </w:p>
    <w:p w14:paraId="35AAEF70" w14:textId="77777777" w:rsidR="003E1290" w:rsidRPr="00CF7AFD" w:rsidRDefault="00BA6153">
      <w:pPr>
        <w:spacing w:before="120" w:line="320" w:lineRule="atLeast"/>
        <w:ind w:firstLineChars="200" w:firstLine="420"/>
      </w:pPr>
      <w:r w:rsidRPr="00CF7AFD">
        <w:t>6.3.</w:t>
      </w:r>
      <w:r w:rsidRPr="00CF7AFD">
        <w:rPr>
          <w:rFonts w:hint="eastAsia"/>
        </w:rPr>
        <w:t>7</w:t>
      </w:r>
      <w:r w:rsidRPr="00CF7AFD">
        <w:rPr>
          <w:rFonts w:hint="eastAsia"/>
        </w:rPr>
        <w:t>磋商</w:t>
      </w:r>
    </w:p>
    <w:p w14:paraId="27204F00"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1</w:t>
      </w:r>
      <w:r w:rsidRPr="00CF7AFD">
        <w:rPr>
          <w:rFonts w:hint="eastAsia"/>
        </w:rPr>
        <w:t>）磋商小组按照“供应商须知前附表”</w:t>
      </w:r>
      <w:r w:rsidRPr="00CF7AFD">
        <w:rPr>
          <w:rFonts w:hint="eastAsia"/>
        </w:rPr>
        <w:t xml:space="preserve"> </w:t>
      </w:r>
      <w:r w:rsidRPr="00CF7AFD">
        <w:rPr>
          <w:rFonts w:hint="eastAsia"/>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C52722"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2</w:t>
      </w:r>
      <w:r w:rsidRPr="00CF7AFD">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26DEFE5B" w14:textId="77777777" w:rsidR="003E1290" w:rsidRPr="00CF7AFD" w:rsidRDefault="00BA6153">
      <w:pPr>
        <w:spacing w:before="120" w:line="320" w:lineRule="atLeast"/>
        <w:ind w:firstLineChars="200" w:firstLine="420"/>
      </w:pPr>
      <w:r w:rsidRPr="00CF7AFD">
        <w:rPr>
          <w:rFonts w:hint="eastAsia"/>
        </w:rPr>
        <w:t>对采购文件作出的实质性变动是采购文件的有效组成部分，由磋商小组通过广西政府采购云平台以书面形式同时通知所有参加磋商的供应商。</w:t>
      </w:r>
    </w:p>
    <w:p w14:paraId="3DA463E1"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3</w:t>
      </w:r>
      <w:r w:rsidRPr="00CF7AFD">
        <w:rPr>
          <w:rFonts w:hint="eastAsia"/>
        </w:rPr>
        <w:t>）供应商必须按照采购文件的变动情况和磋商小组的要求重新提交响应文件，并在广西政府采购云平台在线编辑或上传</w:t>
      </w:r>
      <w:r w:rsidRPr="00CF7AFD">
        <w:rPr>
          <w:rFonts w:hint="eastAsia"/>
        </w:rPr>
        <w:t>PDF</w:t>
      </w:r>
      <w:r w:rsidRPr="00CF7AFD">
        <w:rPr>
          <w:rFonts w:hint="eastAsia"/>
        </w:rPr>
        <w:t>格式，使用电子签章后提交至磋商小组。参加磋商的供应商未在规定时间内重新提交响应文件的，视同退出磋商。</w:t>
      </w:r>
    </w:p>
    <w:p w14:paraId="1D236381"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4</w:t>
      </w:r>
      <w:r w:rsidRPr="00CF7AFD">
        <w:rPr>
          <w:rFonts w:hint="eastAsia"/>
        </w:rPr>
        <w:t>）供应商的法定代表人或其授权代表无须到现场参加磋商，提问及回答</w:t>
      </w:r>
      <w:r w:rsidRPr="00CF7AFD">
        <w:rPr>
          <w:rFonts w:hint="eastAsia"/>
        </w:rPr>
        <w:t>/</w:t>
      </w:r>
      <w:r w:rsidRPr="00CF7AFD">
        <w:rPr>
          <w:rFonts w:hint="eastAsia"/>
        </w:rPr>
        <w:t>响应均通过广西政府采购云平台进行。磋商过程中使用的电子签章应为供应商上传响应文件的同一签章。</w:t>
      </w:r>
    </w:p>
    <w:p w14:paraId="4060133C" w14:textId="77777777" w:rsidR="003E1290" w:rsidRPr="00CF7AFD" w:rsidRDefault="00BA6153">
      <w:pPr>
        <w:spacing w:before="120" w:line="320" w:lineRule="atLeast"/>
        <w:ind w:firstLineChars="200" w:firstLine="420"/>
      </w:pPr>
      <w:r w:rsidRPr="00CF7AFD">
        <w:rPr>
          <w:rFonts w:hint="eastAsia"/>
        </w:rPr>
        <w:t>6</w:t>
      </w:r>
      <w:r w:rsidRPr="00CF7AFD">
        <w:t>.3.</w:t>
      </w:r>
      <w:r w:rsidRPr="00CF7AFD">
        <w:rPr>
          <w:rFonts w:hint="eastAsia"/>
        </w:rPr>
        <w:t>8</w:t>
      </w:r>
      <w:r w:rsidRPr="00CF7AFD">
        <w:rPr>
          <w:rFonts w:hint="eastAsia"/>
        </w:rPr>
        <w:t>最后报价</w:t>
      </w:r>
    </w:p>
    <w:p w14:paraId="4F9E48F2"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1</w:t>
      </w:r>
      <w:r w:rsidRPr="00CF7AFD">
        <w:rPr>
          <w:rFonts w:hint="eastAsia"/>
        </w:rPr>
        <w:t>）采购文件能够详细列明采购标的的技术、服务要求的，磋商结束后，磋商小组应当要求所有实质性响应的供应商在规定时间内提交最后报价，提交最后报价的供应商不得少于</w:t>
      </w:r>
      <w:r w:rsidRPr="00CF7AFD">
        <w:rPr>
          <w:rFonts w:hint="eastAsia"/>
        </w:rPr>
        <w:t>3</w:t>
      </w:r>
      <w:r w:rsidRPr="00CF7AFD">
        <w:rPr>
          <w:rFonts w:hint="eastAsia"/>
        </w:rPr>
        <w:t>家。</w:t>
      </w:r>
      <w:r w:rsidRPr="00CF7AFD">
        <w:rPr>
          <w:rFonts w:hint="eastAsia"/>
        </w:rPr>
        <w:t xml:space="preserve"> </w:t>
      </w:r>
    </w:p>
    <w:p w14:paraId="790D240F" w14:textId="77777777" w:rsidR="003E1290" w:rsidRPr="00CF7AFD" w:rsidRDefault="00BA6153">
      <w:pPr>
        <w:spacing w:before="120" w:line="320" w:lineRule="atLeast"/>
        <w:ind w:firstLineChars="200" w:firstLine="420"/>
      </w:pPr>
      <w:r w:rsidRPr="00CF7AFD">
        <w:rPr>
          <w:rFonts w:hint="eastAsia"/>
        </w:rPr>
        <w:t>采购文件不能详细列明采购标的的技术、服务要求，需经磋商由供应商提供最终设计方案或解决方案的，磋商结束后，磋商小组应当按照少数服从多数的原则投票推荐</w:t>
      </w:r>
      <w:r w:rsidRPr="00CF7AFD">
        <w:rPr>
          <w:rFonts w:hint="eastAsia"/>
        </w:rPr>
        <w:t>3</w:t>
      </w:r>
      <w:r w:rsidRPr="00CF7AFD">
        <w:rPr>
          <w:rFonts w:hint="eastAsia"/>
        </w:rPr>
        <w:t>家以上供应商的设计方案或者解决方案，并要求其在规定时间内提交最后报价。</w:t>
      </w:r>
    </w:p>
    <w:p w14:paraId="220BA24B" w14:textId="77777777" w:rsidR="003E1290" w:rsidRPr="00CF7AFD" w:rsidRDefault="00BA6153">
      <w:pPr>
        <w:spacing w:before="120" w:line="320" w:lineRule="atLeast"/>
        <w:ind w:firstLineChars="200" w:firstLine="420"/>
      </w:pPr>
      <w:r w:rsidRPr="00CF7AFD">
        <w:rPr>
          <w:rFonts w:hint="eastAsia"/>
        </w:rPr>
        <w:lastRenderedPageBreak/>
        <w:t>最后报价是供应商响应文件的有效组成部分。</w:t>
      </w:r>
    </w:p>
    <w:p w14:paraId="2937C997"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2</w:t>
      </w:r>
      <w:r w:rsidRPr="00CF7AFD">
        <w:rPr>
          <w:rFonts w:hint="eastAsia"/>
        </w:rPr>
        <w:t>）如符合“市场竞争不充分的科研项目、需要扶持的科技成果转化项目、政府购买服务项目（含政府和社会资本合作项目）的，提交最后报价的供应商可以为</w:t>
      </w:r>
      <w:r w:rsidRPr="00CF7AFD">
        <w:rPr>
          <w:rFonts w:hint="eastAsia"/>
        </w:rPr>
        <w:t>2</w:t>
      </w:r>
      <w:r w:rsidRPr="00CF7AFD">
        <w:rPr>
          <w:rFonts w:hint="eastAsia"/>
        </w:rPr>
        <w:t>家。</w:t>
      </w:r>
    </w:p>
    <w:p w14:paraId="0173AED0"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3</w:t>
      </w:r>
      <w:r w:rsidRPr="00CF7AFD">
        <w:rPr>
          <w:rFonts w:hint="eastAsia"/>
        </w:rPr>
        <w:t>）最后报价要求通过广西政府采购云平台发出，供应商需在广西政府采购云平台设置的时间内报价，最后报价不得超过采购预算金额且具有唯一性，否则否决其响应。</w:t>
      </w:r>
    </w:p>
    <w:p w14:paraId="677EB522"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4</w:t>
      </w:r>
      <w:r w:rsidRPr="00CF7AFD">
        <w:rPr>
          <w:rFonts w:hint="eastAsia"/>
        </w:rPr>
        <w:t>）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D96FE4E"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5</w:t>
      </w:r>
      <w:r w:rsidRPr="00CF7AFD">
        <w:rPr>
          <w:rFonts w:hint="eastAsia"/>
        </w:rPr>
        <w:t>）供应商未在规定时间内提交最后报价的，视同退出磋商。</w:t>
      </w:r>
    </w:p>
    <w:p w14:paraId="00E6FE0C" w14:textId="77777777" w:rsidR="003E1290" w:rsidRPr="00CF7AFD" w:rsidRDefault="00BA6153">
      <w:pPr>
        <w:spacing w:before="120" w:line="320" w:lineRule="atLeast"/>
        <w:ind w:firstLineChars="200" w:firstLine="420"/>
      </w:pPr>
      <w:r w:rsidRPr="00CF7AFD">
        <w:rPr>
          <w:rFonts w:hint="eastAsia"/>
        </w:rPr>
        <w:t>（</w:t>
      </w:r>
      <w:r w:rsidRPr="00CF7AFD">
        <w:rPr>
          <w:rFonts w:hint="eastAsia"/>
        </w:rPr>
        <w:t>6</w:t>
      </w:r>
      <w:r w:rsidRPr="00CF7AFD">
        <w:rPr>
          <w:rFonts w:hint="eastAsia"/>
        </w:rPr>
        <w:t>）最后报价结束后，磋商小组不得再与供应商进行任何形式的商谈。</w:t>
      </w:r>
    </w:p>
    <w:p w14:paraId="252C606F" w14:textId="77777777" w:rsidR="003E1290" w:rsidRPr="00CF7AFD" w:rsidRDefault="00BA6153">
      <w:pPr>
        <w:spacing w:before="120" w:line="320" w:lineRule="atLeast"/>
        <w:ind w:firstLineChars="200" w:firstLine="420"/>
        <w:rPr>
          <w:szCs w:val="21"/>
        </w:rPr>
      </w:pPr>
      <w:r w:rsidRPr="00CF7AFD">
        <w:rPr>
          <w:szCs w:val="21"/>
        </w:rPr>
        <w:t>6.3.</w:t>
      </w:r>
      <w:r w:rsidRPr="00CF7AFD">
        <w:rPr>
          <w:rFonts w:hint="eastAsia"/>
          <w:szCs w:val="21"/>
        </w:rPr>
        <w:t>9</w:t>
      </w:r>
      <w:r w:rsidRPr="00CF7AFD">
        <w:rPr>
          <w:szCs w:val="21"/>
        </w:rPr>
        <w:t>串通投标认定</w:t>
      </w:r>
    </w:p>
    <w:p w14:paraId="2990BDC6" w14:textId="77777777" w:rsidR="003E1290" w:rsidRPr="00CF7AFD" w:rsidRDefault="00BA6153">
      <w:pPr>
        <w:spacing w:before="120" w:line="320" w:lineRule="atLeast"/>
        <w:ind w:firstLineChars="200" w:firstLine="420"/>
      </w:pPr>
      <w:r w:rsidRPr="00CF7AFD">
        <w:rPr>
          <w:szCs w:val="21"/>
        </w:rPr>
        <w:t>磋商小组须根据</w:t>
      </w:r>
      <w:r w:rsidRPr="00CF7AFD">
        <w:rPr>
          <w:rFonts w:hint="eastAsia"/>
          <w:szCs w:val="21"/>
        </w:rPr>
        <w:t>以下</w:t>
      </w:r>
      <w:r w:rsidRPr="00CF7AFD">
        <w:rPr>
          <w:szCs w:val="21"/>
        </w:rPr>
        <w:t>规定</w:t>
      </w:r>
      <w:r w:rsidRPr="00CF7AFD">
        <w:rPr>
          <w:rFonts w:hint="eastAsia"/>
          <w:szCs w:val="21"/>
        </w:rPr>
        <w:t>认定</w:t>
      </w:r>
      <w:r w:rsidRPr="00CF7AFD">
        <w:rPr>
          <w:szCs w:val="21"/>
        </w:rPr>
        <w:t>供应商是否有</w:t>
      </w:r>
      <w:r w:rsidRPr="00CF7AFD">
        <w:rPr>
          <w:bCs/>
          <w:kern w:val="0"/>
          <w:szCs w:val="21"/>
        </w:rPr>
        <w:t>串通投标的行为</w:t>
      </w:r>
      <w:r w:rsidRPr="00CF7AFD">
        <w:t>。</w:t>
      </w:r>
    </w:p>
    <w:p w14:paraId="47A8A8A9" w14:textId="77777777" w:rsidR="003E1290" w:rsidRPr="00CF7AFD" w:rsidRDefault="00BA6153">
      <w:pPr>
        <w:spacing w:before="120" w:line="320" w:lineRule="atLeast"/>
        <w:ind w:firstLineChars="200" w:firstLine="420"/>
        <w:rPr>
          <w:szCs w:val="21"/>
        </w:rPr>
      </w:pPr>
      <w:bookmarkStart w:id="58" w:name="_Hlk19122026"/>
      <w:r w:rsidRPr="00CF7AFD">
        <w:rPr>
          <w:rFonts w:hint="eastAsia"/>
          <w:szCs w:val="21"/>
        </w:rPr>
        <w:t>（</w:t>
      </w:r>
      <w:r w:rsidRPr="00CF7AFD">
        <w:rPr>
          <w:rFonts w:hint="eastAsia"/>
          <w:szCs w:val="21"/>
        </w:rPr>
        <w:t>1</w:t>
      </w:r>
      <w:r w:rsidRPr="00CF7AFD">
        <w:rPr>
          <w:rFonts w:hint="eastAsia"/>
          <w:szCs w:val="21"/>
        </w:rPr>
        <w:t>）</w:t>
      </w:r>
      <w:bookmarkEnd w:id="58"/>
      <w:r w:rsidRPr="00CF7AFD">
        <w:rPr>
          <w:szCs w:val="21"/>
        </w:rPr>
        <w:t>根据《关于防治政府采购招标中串通投标行为的通知》</w:t>
      </w:r>
      <w:r w:rsidRPr="00CF7AFD">
        <w:rPr>
          <w:rFonts w:hint="eastAsia"/>
          <w:szCs w:val="21"/>
        </w:rPr>
        <w:t>（</w:t>
      </w:r>
      <w:r w:rsidRPr="00CF7AFD">
        <w:rPr>
          <w:szCs w:val="21"/>
        </w:rPr>
        <w:t>桂财采</w:t>
      </w:r>
      <w:r w:rsidRPr="00CF7AFD">
        <w:rPr>
          <w:szCs w:val="21"/>
        </w:rPr>
        <w:t>[2016]42</w:t>
      </w:r>
      <w:r w:rsidRPr="00CF7AFD">
        <w:rPr>
          <w:szCs w:val="21"/>
        </w:rPr>
        <w:t>号</w:t>
      </w:r>
      <w:r w:rsidRPr="00CF7AFD">
        <w:rPr>
          <w:rFonts w:hint="eastAsia"/>
          <w:szCs w:val="21"/>
        </w:rPr>
        <w:t>）</w:t>
      </w:r>
      <w:r w:rsidRPr="00CF7AFD">
        <w:rPr>
          <w:szCs w:val="21"/>
        </w:rPr>
        <w:t>规定，出现下述情况的，相关供应商的投标作无效投标处理。</w:t>
      </w:r>
    </w:p>
    <w:p w14:paraId="76DB5ADD" w14:textId="77777777" w:rsidR="003E1290" w:rsidRPr="00CF7AFD" w:rsidRDefault="00BA6153">
      <w:pPr>
        <w:spacing w:before="120" w:line="320" w:lineRule="atLeast"/>
        <w:ind w:firstLineChars="200" w:firstLine="420"/>
        <w:rPr>
          <w:szCs w:val="21"/>
        </w:rPr>
      </w:pPr>
      <w:bookmarkStart w:id="59" w:name="_Hlk19122039"/>
      <w:r w:rsidRPr="00CF7AFD">
        <w:rPr>
          <w:rFonts w:ascii="宋体" w:hAnsi="宋体" w:cs="宋体" w:hint="eastAsia"/>
          <w:szCs w:val="21"/>
        </w:rPr>
        <w:t>①</w:t>
      </w:r>
      <w:r w:rsidRPr="00CF7AFD">
        <w:rPr>
          <w:szCs w:val="21"/>
        </w:rPr>
        <w:t>单位负责人为同一人或者存在直接控股、管理关系，参加同一合同项下政府采购活动的不同供应商。</w:t>
      </w:r>
    </w:p>
    <w:p w14:paraId="1A2E93E9" w14:textId="77777777" w:rsidR="003E1290" w:rsidRPr="00CF7AFD" w:rsidRDefault="00BA6153">
      <w:pPr>
        <w:spacing w:before="120" w:line="320" w:lineRule="atLeast"/>
        <w:ind w:firstLineChars="200" w:firstLine="420"/>
        <w:rPr>
          <w:szCs w:val="21"/>
        </w:rPr>
      </w:pPr>
      <w:r w:rsidRPr="00CF7AFD">
        <w:rPr>
          <w:rFonts w:hint="eastAsia"/>
          <w:szCs w:val="21"/>
        </w:rPr>
        <w:t>②</w:t>
      </w:r>
      <w:r w:rsidRPr="00CF7AFD">
        <w:rPr>
          <w:szCs w:val="21"/>
        </w:rPr>
        <w:t>授权给供应商后参加同一合同项（分标、分包）投标的生产厂商。</w:t>
      </w:r>
    </w:p>
    <w:p w14:paraId="3E233425" w14:textId="77777777" w:rsidR="003E1290" w:rsidRPr="00CF7AFD" w:rsidRDefault="00BA6153">
      <w:pPr>
        <w:spacing w:before="120" w:line="320" w:lineRule="atLeast"/>
        <w:ind w:firstLineChars="200" w:firstLine="420"/>
        <w:rPr>
          <w:szCs w:val="21"/>
        </w:rPr>
      </w:pPr>
      <w:r w:rsidRPr="00CF7AFD">
        <w:rPr>
          <w:rFonts w:hint="eastAsia"/>
          <w:szCs w:val="21"/>
        </w:rPr>
        <w:t>③</w:t>
      </w:r>
      <w:r w:rsidRPr="00CF7AFD">
        <w:rPr>
          <w:szCs w:val="21"/>
        </w:rPr>
        <w:t>视为或被认定为串通投标的相关供应商。</w:t>
      </w:r>
    </w:p>
    <w:p w14:paraId="432C751F" w14:textId="77777777" w:rsidR="003E1290" w:rsidRPr="00CF7AFD" w:rsidRDefault="00BA6153">
      <w:pPr>
        <w:spacing w:before="120" w:line="320" w:lineRule="atLeast"/>
        <w:ind w:firstLineChars="200" w:firstLine="420"/>
        <w:rPr>
          <w:szCs w:val="21"/>
        </w:rPr>
      </w:pPr>
      <w:bookmarkStart w:id="60" w:name="_Hlk19122058"/>
      <w:bookmarkEnd w:id="59"/>
      <w:r w:rsidRPr="00CF7AFD">
        <w:rPr>
          <w:rFonts w:hint="eastAsia"/>
          <w:szCs w:val="21"/>
        </w:rPr>
        <w:t>（</w:t>
      </w:r>
      <w:r w:rsidRPr="00CF7AFD">
        <w:rPr>
          <w:rFonts w:hint="eastAsia"/>
          <w:szCs w:val="21"/>
        </w:rPr>
        <w:t>2</w:t>
      </w:r>
      <w:r w:rsidRPr="00CF7AFD">
        <w:rPr>
          <w:rFonts w:hint="eastAsia"/>
          <w:szCs w:val="21"/>
        </w:rPr>
        <w:t>）</w:t>
      </w:r>
      <w:bookmarkEnd w:id="60"/>
      <w:r w:rsidRPr="00CF7AFD">
        <w:rPr>
          <w:szCs w:val="21"/>
        </w:rPr>
        <w:t>根据《关于防治政府采购招标中串通投标行为的通知》</w:t>
      </w:r>
      <w:r w:rsidRPr="00CF7AFD">
        <w:rPr>
          <w:rFonts w:hint="eastAsia"/>
          <w:szCs w:val="21"/>
        </w:rPr>
        <w:t>（</w:t>
      </w:r>
      <w:r w:rsidRPr="00CF7AFD">
        <w:rPr>
          <w:szCs w:val="21"/>
        </w:rPr>
        <w:t>桂财采</w:t>
      </w:r>
      <w:r w:rsidRPr="00CF7AFD">
        <w:rPr>
          <w:szCs w:val="21"/>
        </w:rPr>
        <w:t>[2016]42</w:t>
      </w:r>
      <w:r w:rsidRPr="00CF7AFD">
        <w:rPr>
          <w:szCs w:val="21"/>
        </w:rPr>
        <w:t>号</w:t>
      </w:r>
      <w:r w:rsidRPr="00CF7AFD">
        <w:rPr>
          <w:rFonts w:hint="eastAsia"/>
          <w:szCs w:val="21"/>
        </w:rPr>
        <w:t>）</w:t>
      </w:r>
      <w:r w:rsidRPr="00CF7AFD">
        <w:rPr>
          <w:szCs w:val="21"/>
        </w:rPr>
        <w:t>规定，有下列情形之一的视为供应商相互串通投标，响应文件将被视为无效。</w:t>
      </w:r>
    </w:p>
    <w:p w14:paraId="7D21FA2E" w14:textId="77777777" w:rsidR="003E1290" w:rsidRPr="00CF7AFD" w:rsidRDefault="00BA6153">
      <w:pPr>
        <w:spacing w:before="120" w:line="320" w:lineRule="atLeast"/>
        <w:ind w:firstLineChars="200" w:firstLine="420"/>
        <w:rPr>
          <w:szCs w:val="21"/>
        </w:rPr>
      </w:pPr>
      <w:bookmarkStart w:id="61" w:name="_Hlk19122048"/>
      <w:r w:rsidRPr="00CF7AFD">
        <w:rPr>
          <w:rFonts w:ascii="宋体" w:hAnsi="宋体" w:cs="宋体" w:hint="eastAsia"/>
          <w:szCs w:val="21"/>
        </w:rPr>
        <w:t>①</w:t>
      </w:r>
      <w:r w:rsidRPr="00CF7AFD">
        <w:rPr>
          <w:szCs w:val="21"/>
        </w:rPr>
        <w:t>不同供应商的响应文件由同一单位或者个人编制；或不同供应商报名的</w:t>
      </w:r>
      <w:r w:rsidRPr="00CF7AFD">
        <w:rPr>
          <w:szCs w:val="21"/>
        </w:rPr>
        <w:t>IP</w:t>
      </w:r>
      <w:r w:rsidRPr="00CF7AFD">
        <w:rPr>
          <w:szCs w:val="21"/>
        </w:rPr>
        <w:t>地址一致的；</w:t>
      </w:r>
    </w:p>
    <w:p w14:paraId="1FE11733" w14:textId="77777777" w:rsidR="003E1290" w:rsidRPr="00CF7AFD" w:rsidRDefault="00BA6153">
      <w:pPr>
        <w:spacing w:before="120" w:line="320" w:lineRule="atLeast"/>
        <w:ind w:firstLineChars="200" w:firstLine="420"/>
        <w:rPr>
          <w:szCs w:val="21"/>
        </w:rPr>
      </w:pPr>
      <w:r w:rsidRPr="00CF7AFD">
        <w:rPr>
          <w:rFonts w:hint="eastAsia"/>
          <w:szCs w:val="21"/>
        </w:rPr>
        <w:t>②</w:t>
      </w:r>
      <w:r w:rsidRPr="00CF7AFD">
        <w:rPr>
          <w:szCs w:val="21"/>
        </w:rPr>
        <w:t>不同供应商委托同一单位或者个人办理投标事宜；</w:t>
      </w:r>
    </w:p>
    <w:p w14:paraId="50549E99" w14:textId="77777777" w:rsidR="003E1290" w:rsidRPr="00CF7AFD" w:rsidRDefault="00BA6153">
      <w:pPr>
        <w:spacing w:before="120" w:line="320" w:lineRule="atLeast"/>
        <w:ind w:firstLineChars="200" w:firstLine="420"/>
        <w:rPr>
          <w:szCs w:val="21"/>
        </w:rPr>
      </w:pPr>
      <w:r w:rsidRPr="00CF7AFD">
        <w:rPr>
          <w:rFonts w:hint="eastAsia"/>
          <w:szCs w:val="21"/>
        </w:rPr>
        <w:t>③</w:t>
      </w:r>
      <w:r w:rsidRPr="00CF7AFD">
        <w:rPr>
          <w:szCs w:val="21"/>
        </w:rPr>
        <w:t>不同的供应商的响应文件载明的项目管理员为同一个人；</w:t>
      </w:r>
    </w:p>
    <w:p w14:paraId="5A7D5FA0" w14:textId="77777777" w:rsidR="003E1290" w:rsidRPr="00CF7AFD" w:rsidRDefault="00BA6153">
      <w:pPr>
        <w:spacing w:before="120" w:line="320" w:lineRule="atLeast"/>
        <w:ind w:firstLineChars="200" w:firstLine="420"/>
        <w:rPr>
          <w:szCs w:val="21"/>
        </w:rPr>
      </w:pPr>
      <w:r w:rsidRPr="00CF7AFD">
        <w:rPr>
          <w:rFonts w:hint="eastAsia"/>
          <w:szCs w:val="21"/>
        </w:rPr>
        <w:t>④</w:t>
      </w:r>
      <w:r w:rsidRPr="00CF7AFD">
        <w:rPr>
          <w:szCs w:val="21"/>
        </w:rPr>
        <w:t>不同供应商的响应文件异常一致或投标报价呈规律性差异；</w:t>
      </w:r>
    </w:p>
    <w:p w14:paraId="0F6749C6" w14:textId="77777777" w:rsidR="003E1290" w:rsidRPr="00CF7AFD" w:rsidRDefault="00BA6153">
      <w:pPr>
        <w:spacing w:before="120" w:line="320" w:lineRule="atLeast"/>
        <w:ind w:firstLineChars="200" w:firstLine="420"/>
        <w:rPr>
          <w:szCs w:val="21"/>
        </w:rPr>
      </w:pPr>
      <w:r w:rsidRPr="00CF7AFD">
        <w:rPr>
          <w:rFonts w:hint="eastAsia"/>
          <w:szCs w:val="21"/>
        </w:rPr>
        <w:t>⑤</w:t>
      </w:r>
      <w:r w:rsidRPr="00CF7AFD">
        <w:rPr>
          <w:szCs w:val="21"/>
        </w:rPr>
        <w:t>不同供应商的响应文件相互混装；</w:t>
      </w:r>
    </w:p>
    <w:p w14:paraId="02935C70" w14:textId="77777777" w:rsidR="003E1290" w:rsidRPr="00CF7AFD" w:rsidRDefault="00BA6153">
      <w:pPr>
        <w:spacing w:before="120" w:line="320" w:lineRule="atLeast"/>
        <w:ind w:firstLineChars="200" w:firstLine="420"/>
        <w:rPr>
          <w:szCs w:val="21"/>
        </w:rPr>
      </w:pPr>
      <w:r w:rsidRPr="00CF7AFD">
        <w:rPr>
          <w:rFonts w:hint="eastAsia"/>
          <w:szCs w:val="21"/>
        </w:rPr>
        <w:t>⑥</w:t>
      </w:r>
      <w:r w:rsidRPr="00CF7AFD">
        <w:rPr>
          <w:szCs w:val="21"/>
        </w:rPr>
        <w:t>不同供应商的保证金从同一单位或者个人账户转出。</w:t>
      </w:r>
    </w:p>
    <w:p w14:paraId="16632645" w14:textId="77777777" w:rsidR="003E1290" w:rsidRPr="00CF7AFD" w:rsidRDefault="00BA6153">
      <w:pPr>
        <w:spacing w:before="120" w:line="320" w:lineRule="atLeast"/>
        <w:ind w:firstLineChars="200" w:firstLine="420"/>
        <w:rPr>
          <w:szCs w:val="21"/>
        </w:rPr>
      </w:pPr>
      <w:bookmarkStart w:id="62" w:name="_Hlk19122102"/>
      <w:bookmarkEnd w:id="61"/>
      <w:r w:rsidRPr="00CF7AFD">
        <w:rPr>
          <w:rFonts w:hint="eastAsia"/>
          <w:szCs w:val="21"/>
        </w:rPr>
        <w:t>（</w:t>
      </w:r>
      <w:r w:rsidRPr="00CF7AFD">
        <w:rPr>
          <w:rFonts w:hint="eastAsia"/>
          <w:szCs w:val="21"/>
        </w:rPr>
        <w:t>3</w:t>
      </w:r>
      <w:r w:rsidRPr="00CF7AFD">
        <w:rPr>
          <w:rFonts w:hint="eastAsia"/>
          <w:szCs w:val="21"/>
        </w:rPr>
        <w:t>）</w:t>
      </w:r>
      <w:bookmarkEnd w:id="62"/>
      <w:r w:rsidRPr="00CF7AFD">
        <w:rPr>
          <w:szCs w:val="21"/>
        </w:rPr>
        <w:t>根据《关于防治政府采购招标中串通投标行为的通知》</w:t>
      </w:r>
      <w:r w:rsidRPr="00CF7AFD">
        <w:rPr>
          <w:rFonts w:hint="eastAsia"/>
          <w:szCs w:val="21"/>
        </w:rPr>
        <w:t>（</w:t>
      </w:r>
      <w:r w:rsidRPr="00CF7AFD">
        <w:rPr>
          <w:szCs w:val="21"/>
        </w:rPr>
        <w:t>桂财采</w:t>
      </w:r>
      <w:r w:rsidRPr="00CF7AFD">
        <w:rPr>
          <w:szCs w:val="21"/>
        </w:rPr>
        <w:t>[2016]42</w:t>
      </w:r>
      <w:r w:rsidRPr="00CF7AFD">
        <w:rPr>
          <w:szCs w:val="21"/>
        </w:rPr>
        <w:t>号</w:t>
      </w:r>
      <w:r w:rsidRPr="00CF7AFD">
        <w:rPr>
          <w:rFonts w:hint="eastAsia"/>
          <w:szCs w:val="21"/>
        </w:rPr>
        <w:t>）</w:t>
      </w:r>
      <w:r w:rsidRPr="00CF7AFD">
        <w:rPr>
          <w:szCs w:val="21"/>
        </w:rPr>
        <w:t>规定，供应商有下列情形之一的，属于恶意串通行为，响应文件将被视为无效。</w:t>
      </w:r>
    </w:p>
    <w:p w14:paraId="44684C9B" w14:textId="77777777" w:rsidR="003E1290" w:rsidRPr="00CF7AFD" w:rsidRDefault="00BA6153">
      <w:pPr>
        <w:spacing w:before="120" w:line="320" w:lineRule="atLeast"/>
        <w:ind w:firstLineChars="200" w:firstLine="420"/>
        <w:rPr>
          <w:szCs w:val="21"/>
        </w:rPr>
      </w:pPr>
      <w:bookmarkStart w:id="63" w:name="_Hlk19122095"/>
      <w:r w:rsidRPr="00CF7AFD">
        <w:rPr>
          <w:rFonts w:hint="eastAsia"/>
          <w:szCs w:val="21"/>
        </w:rPr>
        <w:t>①</w:t>
      </w:r>
      <w:r w:rsidRPr="00CF7AFD">
        <w:rPr>
          <w:szCs w:val="21"/>
        </w:rPr>
        <w:t>供应商直接或者间接从采购人或者采购代理机构处获得其他供应商的相关信息并修改其响应文件或者响应文件；</w:t>
      </w:r>
    </w:p>
    <w:p w14:paraId="02CE141D" w14:textId="77777777" w:rsidR="003E1290" w:rsidRPr="00CF7AFD" w:rsidRDefault="00BA6153">
      <w:pPr>
        <w:spacing w:before="120" w:line="320" w:lineRule="atLeast"/>
        <w:ind w:firstLineChars="200" w:firstLine="420"/>
        <w:rPr>
          <w:szCs w:val="21"/>
        </w:rPr>
      </w:pPr>
      <w:r w:rsidRPr="00CF7AFD">
        <w:rPr>
          <w:rFonts w:hint="eastAsia"/>
          <w:szCs w:val="21"/>
        </w:rPr>
        <w:t>②</w:t>
      </w:r>
      <w:r w:rsidRPr="00CF7AFD">
        <w:rPr>
          <w:szCs w:val="21"/>
        </w:rPr>
        <w:t>供应商按照采购人或者采购代理机构的授意撤换、修改响应文件或者响应文件</w:t>
      </w:r>
      <w:r w:rsidRPr="00CF7AFD">
        <w:rPr>
          <w:szCs w:val="21"/>
        </w:rPr>
        <w:t>;</w:t>
      </w:r>
      <w:r w:rsidRPr="00CF7AFD">
        <w:rPr>
          <w:szCs w:val="21"/>
        </w:rPr>
        <w:t>；</w:t>
      </w:r>
    </w:p>
    <w:p w14:paraId="2DBE63A3" w14:textId="77777777" w:rsidR="003E1290" w:rsidRPr="00CF7AFD" w:rsidRDefault="00BA6153">
      <w:pPr>
        <w:spacing w:before="120" w:line="320" w:lineRule="atLeast"/>
        <w:ind w:firstLineChars="200" w:firstLine="420"/>
        <w:rPr>
          <w:szCs w:val="21"/>
        </w:rPr>
      </w:pPr>
      <w:r w:rsidRPr="00CF7AFD">
        <w:rPr>
          <w:rFonts w:hint="eastAsia"/>
          <w:szCs w:val="21"/>
        </w:rPr>
        <w:t>③</w:t>
      </w:r>
      <w:r w:rsidRPr="00CF7AFD">
        <w:rPr>
          <w:szCs w:val="21"/>
        </w:rPr>
        <w:t>供应商之间协商报价、技术方案等响应文件或者响应文件的实质性内容；</w:t>
      </w:r>
    </w:p>
    <w:p w14:paraId="1943CB7E" w14:textId="77777777" w:rsidR="003E1290" w:rsidRPr="00CF7AFD" w:rsidRDefault="00BA6153">
      <w:pPr>
        <w:spacing w:before="120" w:line="320" w:lineRule="atLeast"/>
        <w:ind w:firstLineChars="200" w:firstLine="420"/>
        <w:rPr>
          <w:szCs w:val="21"/>
        </w:rPr>
      </w:pPr>
      <w:r w:rsidRPr="00CF7AFD">
        <w:rPr>
          <w:rFonts w:hint="eastAsia"/>
          <w:szCs w:val="21"/>
        </w:rPr>
        <w:t>④</w:t>
      </w:r>
      <w:r w:rsidRPr="00CF7AFD">
        <w:rPr>
          <w:szCs w:val="21"/>
        </w:rPr>
        <w:t>属于同一集团、协会、商会等组织成员的供应商按照该组织要求协同参加政府采购活动；</w:t>
      </w:r>
    </w:p>
    <w:p w14:paraId="1DD70255" w14:textId="77777777" w:rsidR="003E1290" w:rsidRPr="00CF7AFD" w:rsidRDefault="00BA6153">
      <w:pPr>
        <w:spacing w:before="120" w:line="320" w:lineRule="atLeast"/>
        <w:ind w:firstLineChars="200" w:firstLine="420"/>
        <w:rPr>
          <w:szCs w:val="21"/>
        </w:rPr>
      </w:pPr>
      <w:r w:rsidRPr="00CF7AFD">
        <w:rPr>
          <w:rFonts w:hint="eastAsia"/>
          <w:szCs w:val="21"/>
        </w:rPr>
        <w:t>⑤</w:t>
      </w:r>
      <w:r w:rsidRPr="00CF7AFD">
        <w:rPr>
          <w:szCs w:val="21"/>
        </w:rPr>
        <w:t>供应商之间事先约定一致抬高或者压低投标报价，或者在招标项目中事先约定轮流以高价位或者低价位中标，或者事先约定由某一特定供应商中标，然后再参加投标；</w:t>
      </w:r>
    </w:p>
    <w:p w14:paraId="30ABB20C" w14:textId="77777777" w:rsidR="003E1290" w:rsidRPr="00CF7AFD" w:rsidRDefault="00BA6153">
      <w:pPr>
        <w:spacing w:before="120" w:line="320" w:lineRule="atLeast"/>
        <w:ind w:firstLineChars="200" w:firstLine="420"/>
        <w:rPr>
          <w:szCs w:val="21"/>
        </w:rPr>
      </w:pPr>
      <w:r w:rsidRPr="00CF7AFD">
        <w:rPr>
          <w:rFonts w:hint="eastAsia"/>
          <w:szCs w:val="21"/>
        </w:rPr>
        <w:lastRenderedPageBreak/>
        <w:t>⑥</w:t>
      </w:r>
      <w:r w:rsidRPr="00CF7AFD">
        <w:rPr>
          <w:szCs w:val="21"/>
        </w:rPr>
        <w:t>供应商之间商定部分供应商放弃参加政府采购活动或者放弃中标；</w:t>
      </w:r>
    </w:p>
    <w:p w14:paraId="3D1A3C46" w14:textId="77777777" w:rsidR="003E1290" w:rsidRPr="00CF7AFD" w:rsidRDefault="00BA6153">
      <w:pPr>
        <w:spacing w:before="120" w:line="320" w:lineRule="atLeast"/>
        <w:ind w:firstLineChars="200" w:firstLine="420"/>
        <w:rPr>
          <w:szCs w:val="21"/>
        </w:rPr>
      </w:pPr>
      <w:r w:rsidRPr="00CF7AFD">
        <w:rPr>
          <w:rFonts w:hint="eastAsia"/>
          <w:szCs w:val="21"/>
        </w:rPr>
        <w:t>⑦</w:t>
      </w:r>
      <w:r w:rsidRPr="00CF7AFD">
        <w:rPr>
          <w:szCs w:val="21"/>
        </w:rPr>
        <w:t>供应商与采购人或者采购代理机构之间、供应商相互之间，为谋求特定供应商中标或者排斥其他供应商的其他串通行为。</w:t>
      </w:r>
    </w:p>
    <w:bookmarkEnd w:id="63"/>
    <w:p w14:paraId="20A09357" w14:textId="77777777" w:rsidR="003E1290" w:rsidRPr="00CF7AFD" w:rsidRDefault="00BA6153">
      <w:pPr>
        <w:spacing w:before="120" w:line="320" w:lineRule="atLeast"/>
        <w:ind w:firstLineChars="200" w:firstLine="420"/>
        <w:rPr>
          <w:szCs w:val="21"/>
        </w:rPr>
      </w:pPr>
      <w:r w:rsidRPr="00CF7AFD">
        <w:rPr>
          <w:szCs w:val="21"/>
        </w:rPr>
        <w:t>6.3.</w:t>
      </w:r>
      <w:r w:rsidRPr="00CF7AFD">
        <w:rPr>
          <w:rFonts w:hint="eastAsia"/>
          <w:szCs w:val="21"/>
        </w:rPr>
        <w:t>10</w:t>
      </w:r>
      <w:r w:rsidRPr="00CF7AFD">
        <w:rPr>
          <w:szCs w:val="21"/>
        </w:rPr>
        <w:t>响应</w:t>
      </w:r>
      <w:r w:rsidRPr="00CF7AFD">
        <w:rPr>
          <w:rFonts w:hint="eastAsia"/>
          <w:szCs w:val="21"/>
        </w:rPr>
        <w:t>无效</w:t>
      </w:r>
      <w:r w:rsidRPr="00CF7AFD">
        <w:rPr>
          <w:szCs w:val="21"/>
        </w:rPr>
        <w:t>认定</w:t>
      </w:r>
    </w:p>
    <w:p w14:paraId="105A21D3"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1</w:t>
      </w:r>
      <w:r w:rsidRPr="00CF7AFD">
        <w:rPr>
          <w:szCs w:val="21"/>
        </w:rPr>
        <w:t>）在</w:t>
      </w:r>
      <w:r w:rsidRPr="00CF7AFD">
        <w:rPr>
          <w:rFonts w:hint="eastAsia"/>
          <w:szCs w:val="21"/>
        </w:rPr>
        <w:t>评审过程中</w:t>
      </w:r>
      <w:r w:rsidRPr="00CF7AFD">
        <w:rPr>
          <w:szCs w:val="21"/>
        </w:rPr>
        <w:t>如发现下列情形之一的，响应文件将被视为无效：</w:t>
      </w:r>
    </w:p>
    <w:p w14:paraId="67C6A24F" w14:textId="77777777" w:rsidR="003E1290" w:rsidRPr="00CF7AFD" w:rsidRDefault="00BA6153">
      <w:pPr>
        <w:spacing w:before="120" w:line="320" w:lineRule="atLeast"/>
        <w:ind w:firstLineChars="200" w:firstLine="420"/>
      </w:pPr>
      <w:r w:rsidRPr="00CF7AFD">
        <w:rPr>
          <w:rFonts w:hint="eastAsia"/>
          <w:szCs w:val="21"/>
        </w:rPr>
        <w:t>①</w:t>
      </w:r>
      <w:r w:rsidRPr="00CF7AFD">
        <w:rPr>
          <w:szCs w:val="21"/>
        </w:rPr>
        <w:t>响应文件</w:t>
      </w:r>
      <w:r w:rsidRPr="00CF7AFD">
        <w:rPr>
          <w:rFonts w:hint="eastAsia"/>
          <w:szCs w:val="21"/>
        </w:rPr>
        <w:t>存在法律、法规及监督部门有关文件规定的无效情形</w:t>
      </w:r>
      <w:r w:rsidRPr="00CF7AFD">
        <w:rPr>
          <w:szCs w:val="21"/>
        </w:rPr>
        <w:t>。</w:t>
      </w:r>
    </w:p>
    <w:p w14:paraId="0BB2894C" w14:textId="77777777" w:rsidR="003E1290" w:rsidRPr="00CF7AFD" w:rsidRDefault="00BA6153">
      <w:pPr>
        <w:spacing w:before="120" w:line="320" w:lineRule="atLeast"/>
        <w:ind w:firstLineChars="200" w:firstLine="420"/>
        <w:rPr>
          <w:szCs w:val="21"/>
        </w:rPr>
      </w:pPr>
      <w:r w:rsidRPr="00CF7AFD">
        <w:rPr>
          <w:rFonts w:hint="eastAsia"/>
          <w:szCs w:val="21"/>
        </w:rPr>
        <w:t>②</w:t>
      </w:r>
      <w:r w:rsidRPr="00CF7AFD">
        <w:rPr>
          <w:szCs w:val="21"/>
        </w:rPr>
        <w:t>响应文件</w:t>
      </w:r>
      <w:r w:rsidRPr="00CF7AFD">
        <w:rPr>
          <w:rFonts w:hint="eastAsia"/>
          <w:szCs w:val="21"/>
        </w:rPr>
        <w:t>存在采购文件规定的无效情形。</w:t>
      </w:r>
    </w:p>
    <w:p w14:paraId="27B6A3D0" w14:textId="77777777" w:rsidR="003E1290" w:rsidRPr="00CF7AFD" w:rsidRDefault="00BA6153">
      <w:pPr>
        <w:spacing w:before="120" w:line="320" w:lineRule="atLeast"/>
        <w:ind w:firstLineChars="200" w:firstLine="420"/>
        <w:rPr>
          <w:szCs w:val="21"/>
        </w:rPr>
      </w:pPr>
      <w:bookmarkStart w:id="64" w:name="_Hlk19113313"/>
      <w:r w:rsidRPr="00CF7AFD">
        <w:rPr>
          <w:rFonts w:hint="eastAsia"/>
          <w:szCs w:val="21"/>
        </w:rPr>
        <w:t>（</w:t>
      </w:r>
      <w:r w:rsidRPr="00CF7AFD">
        <w:rPr>
          <w:rFonts w:hint="eastAsia"/>
          <w:szCs w:val="21"/>
        </w:rPr>
        <w:t>2</w:t>
      </w:r>
      <w:r w:rsidRPr="00CF7AFD">
        <w:rPr>
          <w:rFonts w:hint="eastAsia"/>
          <w:szCs w:val="21"/>
        </w:rPr>
        <w:t>）根据</w:t>
      </w:r>
      <w:r w:rsidRPr="00CF7AFD">
        <w:rPr>
          <w:szCs w:val="21"/>
        </w:rPr>
        <w:t>财库</w:t>
      </w:r>
      <w:r w:rsidRPr="00CF7AFD">
        <w:rPr>
          <w:rFonts w:hint="eastAsia"/>
          <w:szCs w:val="21"/>
        </w:rPr>
        <w:t>《</w:t>
      </w:r>
      <w:r w:rsidRPr="00CF7AFD">
        <w:rPr>
          <w:szCs w:val="21"/>
        </w:rPr>
        <w:t>关于促进政府采购公平竞争优化营商环境的通知</w:t>
      </w:r>
      <w:r w:rsidRPr="00CF7AFD">
        <w:rPr>
          <w:rFonts w:hint="eastAsia"/>
          <w:szCs w:val="21"/>
        </w:rPr>
        <w:t>》（</w:t>
      </w:r>
      <w:r w:rsidRPr="00CF7AFD">
        <w:rPr>
          <w:szCs w:val="21"/>
        </w:rPr>
        <w:t>〔</w:t>
      </w:r>
      <w:r w:rsidRPr="00CF7AFD">
        <w:rPr>
          <w:szCs w:val="21"/>
        </w:rPr>
        <w:t>2019</w:t>
      </w:r>
      <w:r w:rsidRPr="00CF7AFD">
        <w:rPr>
          <w:szCs w:val="21"/>
        </w:rPr>
        <w:t>〕</w:t>
      </w:r>
      <w:r w:rsidRPr="00CF7AFD">
        <w:rPr>
          <w:szCs w:val="21"/>
        </w:rPr>
        <w:t>38</w:t>
      </w:r>
      <w:r w:rsidRPr="00CF7AFD">
        <w:rPr>
          <w:szCs w:val="21"/>
        </w:rPr>
        <w:t>号</w:t>
      </w:r>
      <w:r w:rsidRPr="00CF7AFD">
        <w:rPr>
          <w:rFonts w:hint="eastAsia"/>
          <w:szCs w:val="21"/>
        </w:rPr>
        <w:t>）以及《广西壮族自治区财政厅转发财政部关于促进政府采购公平竞争优化营商环境的通知》（桂财采〔</w:t>
      </w:r>
      <w:r w:rsidRPr="00CF7AFD">
        <w:rPr>
          <w:rFonts w:hint="eastAsia"/>
          <w:szCs w:val="21"/>
        </w:rPr>
        <w:t>2019</w:t>
      </w:r>
      <w:r w:rsidRPr="00CF7AFD">
        <w:rPr>
          <w:rFonts w:hint="eastAsia"/>
          <w:szCs w:val="21"/>
        </w:rPr>
        <w:t>〕</w:t>
      </w:r>
      <w:r w:rsidRPr="00CF7AFD">
        <w:rPr>
          <w:rFonts w:hint="eastAsia"/>
          <w:szCs w:val="21"/>
        </w:rPr>
        <w:t>41</w:t>
      </w:r>
      <w:r w:rsidRPr="00CF7AFD">
        <w:rPr>
          <w:rFonts w:hint="eastAsia"/>
          <w:szCs w:val="21"/>
        </w:rPr>
        <w:t>号）规定，磋商小组不得因装订、纸张、文件排序等非实质性的格式、形式问题认定投标无效或否决投标，从而限制和影响供应商投标（响应）。</w:t>
      </w:r>
    </w:p>
    <w:p w14:paraId="463FA828" w14:textId="77777777" w:rsidR="003E1290" w:rsidRPr="00CF7AFD" w:rsidRDefault="00BA6153">
      <w:pPr>
        <w:spacing w:before="120" w:line="320" w:lineRule="atLeast"/>
        <w:ind w:firstLineChars="200" w:firstLine="420"/>
        <w:rPr>
          <w:szCs w:val="21"/>
        </w:rPr>
      </w:pPr>
      <w:bookmarkStart w:id="65" w:name="_Hlk19113363"/>
      <w:bookmarkEnd w:id="64"/>
      <w:r w:rsidRPr="00CF7AFD">
        <w:rPr>
          <w:szCs w:val="21"/>
        </w:rPr>
        <w:t>6.3.1</w:t>
      </w:r>
      <w:r w:rsidRPr="00CF7AFD">
        <w:rPr>
          <w:rFonts w:hint="eastAsia"/>
          <w:szCs w:val="21"/>
        </w:rPr>
        <w:t>1</w:t>
      </w:r>
      <w:r w:rsidRPr="00CF7AFD">
        <w:rPr>
          <w:szCs w:val="21"/>
        </w:rPr>
        <w:t>比较与评价</w:t>
      </w:r>
    </w:p>
    <w:p w14:paraId="76A87349"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）磋商小组</w:t>
      </w:r>
      <w:r w:rsidRPr="00CF7AFD">
        <w:rPr>
          <w:szCs w:val="21"/>
        </w:rPr>
        <w:t>按采购文件中规定的评审方法和标准，</w:t>
      </w:r>
      <w:r w:rsidRPr="00CF7AFD">
        <w:rPr>
          <w:rFonts w:hint="eastAsia"/>
          <w:szCs w:val="21"/>
        </w:rPr>
        <w:t>对提交最后报价的供应商的响应文件和最后报价进行综合评分。</w:t>
      </w:r>
    </w:p>
    <w:p w14:paraId="1092593B"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w:t>
      </w:r>
      <w:r w:rsidRPr="00CF7AFD">
        <w:rPr>
          <w:szCs w:val="21"/>
        </w:rPr>
        <w:t>磋商小组各成员独立对每个有效供应商的响应文件进行评价</w:t>
      </w:r>
      <w:r w:rsidRPr="00CF7AFD">
        <w:rPr>
          <w:rFonts w:hint="eastAsia"/>
          <w:szCs w:val="21"/>
        </w:rPr>
        <w:t>、打分。评价打分</w:t>
      </w:r>
      <w:r w:rsidRPr="00CF7AFD">
        <w:rPr>
          <w:szCs w:val="21"/>
        </w:rPr>
        <w:t>有误的应及时进行修正。</w:t>
      </w:r>
      <w:r w:rsidRPr="00CF7AFD">
        <w:rPr>
          <w:rFonts w:hint="eastAsia"/>
          <w:szCs w:val="21"/>
        </w:rPr>
        <w:t>评分</w:t>
      </w:r>
      <w:r w:rsidRPr="00CF7AFD">
        <w:rPr>
          <w:szCs w:val="21"/>
        </w:rPr>
        <w:t>标准如有客观分定义，磋商小组所有成员的客观分</w:t>
      </w:r>
      <w:r w:rsidRPr="00CF7AFD">
        <w:rPr>
          <w:rFonts w:hint="eastAsia"/>
          <w:szCs w:val="21"/>
        </w:rPr>
        <w:t>评分分值</w:t>
      </w:r>
      <w:r w:rsidRPr="00CF7AFD">
        <w:rPr>
          <w:szCs w:val="21"/>
        </w:rPr>
        <w:t>应当一致。</w:t>
      </w:r>
    </w:p>
    <w:p w14:paraId="6699CEA6"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）磋商小组按综合评分由高到低的排列顺序推荐</w:t>
      </w:r>
      <w:r w:rsidRPr="00CF7AFD">
        <w:rPr>
          <w:szCs w:val="21"/>
        </w:rPr>
        <w:t>3</w:t>
      </w:r>
      <w:r w:rsidRPr="00CF7AFD">
        <w:rPr>
          <w:rFonts w:hint="eastAsia"/>
          <w:szCs w:val="21"/>
        </w:rPr>
        <w:t>名以上成交候选供应商，排名第一的为第一成交候选供应商。</w:t>
      </w:r>
      <w:r w:rsidRPr="00CF7AFD">
        <w:rPr>
          <w:szCs w:val="21"/>
        </w:rPr>
        <w:t>若</w:t>
      </w:r>
      <w:r w:rsidRPr="00CF7AFD">
        <w:rPr>
          <w:rFonts w:hint="eastAsia"/>
          <w:szCs w:val="21"/>
        </w:rPr>
        <w:t>成交</w:t>
      </w:r>
      <w:r w:rsidRPr="00CF7AFD">
        <w:rPr>
          <w:szCs w:val="21"/>
        </w:rPr>
        <w:t>候选人综合</w:t>
      </w:r>
      <w:r w:rsidRPr="00CF7AFD">
        <w:rPr>
          <w:rFonts w:hint="eastAsia"/>
          <w:szCs w:val="21"/>
        </w:rPr>
        <w:t>评</w:t>
      </w:r>
      <w:r w:rsidRPr="00CF7AFD">
        <w:rPr>
          <w:szCs w:val="21"/>
        </w:rPr>
        <w:t>分相同的，按</w:t>
      </w:r>
      <w:r w:rsidRPr="00CF7AFD">
        <w:rPr>
          <w:rFonts w:hint="eastAsia"/>
          <w:szCs w:val="21"/>
        </w:rPr>
        <w:t>最后</w:t>
      </w:r>
      <w:r w:rsidRPr="00CF7AFD">
        <w:rPr>
          <w:szCs w:val="21"/>
        </w:rPr>
        <w:t>报价由低到高顺序排列；综合</w:t>
      </w:r>
      <w:r w:rsidRPr="00CF7AFD">
        <w:rPr>
          <w:rFonts w:hint="eastAsia"/>
          <w:szCs w:val="21"/>
        </w:rPr>
        <w:t>评</w:t>
      </w:r>
      <w:r w:rsidRPr="00CF7AFD">
        <w:rPr>
          <w:szCs w:val="21"/>
        </w:rPr>
        <w:t>分且</w:t>
      </w:r>
      <w:r w:rsidRPr="00CF7AFD">
        <w:rPr>
          <w:rFonts w:hint="eastAsia"/>
          <w:szCs w:val="21"/>
        </w:rPr>
        <w:t>最后</w:t>
      </w:r>
      <w:r w:rsidRPr="00CF7AFD">
        <w:rPr>
          <w:szCs w:val="21"/>
        </w:rPr>
        <w:t>报价相同的</w:t>
      </w:r>
      <w:r w:rsidRPr="00CF7AFD">
        <w:t>并列</w:t>
      </w:r>
      <w:r w:rsidRPr="00CF7AFD">
        <w:rPr>
          <w:szCs w:val="21"/>
        </w:rPr>
        <w:t>；</w:t>
      </w:r>
      <w:r w:rsidRPr="00CF7AFD">
        <w:rPr>
          <w:rFonts w:hint="eastAsia"/>
          <w:szCs w:val="21"/>
        </w:rPr>
        <w:t>成交</w:t>
      </w:r>
      <w:r w:rsidRPr="00CF7AFD">
        <w:rPr>
          <w:szCs w:val="21"/>
        </w:rPr>
        <w:t>候选人并列的，按技术部分</w:t>
      </w:r>
      <w:r w:rsidRPr="00CF7AFD">
        <w:rPr>
          <w:rFonts w:hint="eastAsia"/>
          <w:szCs w:val="21"/>
        </w:rPr>
        <w:t>评</w:t>
      </w:r>
      <w:r w:rsidRPr="00CF7AFD">
        <w:rPr>
          <w:szCs w:val="21"/>
        </w:rPr>
        <w:t>分由高到低顺序排列，若综合评分、</w:t>
      </w:r>
      <w:r w:rsidRPr="00CF7AFD">
        <w:rPr>
          <w:rFonts w:hint="eastAsia"/>
          <w:szCs w:val="21"/>
        </w:rPr>
        <w:t>最后</w:t>
      </w:r>
      <w:r w:rsidRPr="00CF7AFD">
        <w:rPr>
          <w:szCs w:val="21"/>
        </w:rPr>
        <w:t>报价、技术部分</w:t>
      </w:r>
      <w:r w:rsidRPr="00CF7AFD">
        <w:rPr>
          <w:rFonts w:hint="eastAsia"/>
          <w:szCs w:val="21"/>
        </w:rPr>
        <w:t>评分</w:t>
      </w:r>
      <w:r w:rsidRPr="00CF7AFD">
        <w:rPr>
          <w:szCs w:val="21"/>
        </w:rPr>
        <w:t>均相同的，按商务</w:t>
      </w:r>
      <w:r w:rsidRPr="00CF7AFD">
        <w:rPr>
          <w:rFonts w:hint="eastAsia"/>
          <w:szCs w:val="21"/>
        </w:rPr>
        <w:t>资信</w:t>
      </w:r>
      <w:r w:rsidRPr="00CF7AFD">
        <w:rPr>
          <w:szCs w:val="21"/>
        </w:rPr>
        <w:t>部分</w:t>
      </w:r>
      <w:r w:rsidRPr="00CF7AFD">
        <w:rPr>
          <w:rFonts w:hint="eastAsia"/>
          <w:szCs w:val="21"/>
        </w:rPr>
        <w:t>评</w:t>
      </w:r>
      <w:r w:rsidRPr="00CF7AFD">
        <w:rPr>
          <w:szCs w:val="21"/>
        </w:rPr>
        <w:t>分由高到低顺序排列。</w:t>
      </w:r>
      <w:r w:rsidRPr="00CF7AFD">
        <w:rPr>
          <w:rFonts w:hint="eastAsia"/>
          <w:szCs w:val="21"/>
        </w:rPr>
        <w:t>若综合评分、最后报价、技术部分评分、商务资信部分评分均相同的，由采购人自行决定。</w:t>
      </w:r>
    </w:p>
    <w:p w14:paraId="5CF18826" w14:textId="77777777" w:rsidR="003E1290" w:rsidRPr="00CF7AFD" w:rsidRDefault="00BA6153">
      <w:pPr>
        <w:spacing w:before="120" w:line="320" w:lineRule="atLeast"/>
        <w:ind w:firstLineChars="200" w:firstLine="420"/>
      </w:pPr>
      <w:r w:rsidRPr="00CF7AFD">
        <w:rPr>
          <w:rFonts w:hint="eastAsia"/>
          <w:szCs w:val="21"/>
        </w:rPr>
        <w:t>（</w:t>
      </w:r>
      <w:r w:rsidRPr="00CF7AFD">
        <w:rPr>
          <w:szCs w:val="21"/>
        </w:rPr>
        <w:t>4</w:t>
      </w:r>
      <w:r w:rsidRPr="00CF7AFD">
        <w:rPr>
          <w:rFonts w:hint="eastAsia"/>
          <w:szCs w:val="21"/>
        </w:rPr>
        <w:t>）磋商小组根据评审记录及评审结果编写评审报告，磋商小组成员均应当在评审报告上签字，对自己的评审意见承担法律责任。</w:t>
      </w:r>
      <w:r w:rsidRPr="00CF7AFD">
        <w:t>评审报告签署前，经复核发现存在以</w:t>
      </w:r>
      <w:r w:rsidRPr="00CF7AFD">
        <w:rPr>
          <w:rFonts w:hint="eastAsia"/>
        </w:rPr>
        <w:t>下</w:t>
      </w:r>
      <w:r w:rsidRPr="00CF7AFD">
        <w:t>情形之一的，磋商小组应当当场修改评审结果，并在评审报告中记载；评审报告签署后，采购人或者采购代理机构发现存在以</w:t>
      </w:r>
      <w:r w:rsidRPr="00CF7AFD">
        <w:rPr>
          <w:rFonts w:hint="eastAsia"/>
        </w:rPr>
        <w:t>下</w:t>
      </w:r>
      <w:r w:rsidRPr="00CF7AFD">
        <w:t>情形之一的，应当组织原磋商小组进行重新评审。</w:t>
      </w:r>
    </w:p>
    <w:p w14:paraId="659D27EB" w14:textId="77777777" w:rsidR="003E1290" w:rsidRPr="00CF7AFD" w:rsidRDefault="00BA6153">
      <w:pPr>
        <w:spacing w:before="120" w:line="320" w:lineRule="atLeast"/>
        <w:ind w:firstLineChars="200" w:firstLine="420"/>
      </w:pPr>
      <w:r w:rsidRPr="00CF7AFD">
        <w:rPr>
          <w:rFonts w:hint="eastAsia"/>
        </w:rPr>
        <w:t>资格性检查认定错误、分值汇总计算错误、分项评分超出评分标准范围、客观分评分不一致、经磋商小组一致认定评分畸高、畸低。</w:t>
      </w:r>
    </w:p>
    <w:bookmarkEnd w:id="65"/>
    <w:p w14:paraId="0EFC6D5D"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6.4</w:t>
      </w:r>
      <w:r w:rsidRPr="00CF7AFD">
        <w:rPr>
          <w:b/>
          <w:bCs/>
          <w:kern w:val="0"/>
          <w:szCs w:val="21"/>
        </w:rPr>
        <w:t>确定成交供应商</w:t>
      </w:r>
    </w:p>
    <w:p w14:paraId="021AC714" w14:textId="77777777" w:rsidR="003E1290" w:rsidRPr="00CF7AFD" w:rsidRDefault="00BA6153">
      <w:pPr>
        <w:spacing w:before="120" w:line="276" w:lineRule="auto"/>
        <w:ind w:firstLineChars="200" w:firstLine="420"/>
        <w:rPr>
          <w:szCs w:val="21"/>
        </w:rPr>
      </w:pPr>
      <w:r w:rsidRPr="00CF7AFD">
        <w:rPr>
          <w:rFonts w:hint="eastAsia"/>
          <w:szCs w:val="21"/>
        </w:rPr>
        <w:t>6.4</w:t>
      </w:r>
      <w:r w:rsidRPr="00CF7AFD">
        <w:rPr>
          <w:szCs w:val="21"/>
        </w:rPr>
        <w:t>.1</w:t>
      </w:r>
      <w:r w:rsidRPr="00CF7AFD">
        <w:rPr>
          <w:szCs w:val="21"/>
        </w:rPr>
        <w:t>采购代理机构在评审结束后</w:t>
      </w:r>
      <w:r w:rsidRPr="00CF7AFD">
        <w:rPr>
          <w:szCs w:val="21"/>
        </w:rPr>
        <w:t>2</w:t>
      </w:r>
      <w:r w:rsidRPr="00CF7AFD">
        <w:rPr>
          <w:szCs w:val="21"/>
        </w:rPr>
        <w:t>个工作日内将评审报告送采购人，采购人在</w:t>
      </w:r>
      <w:r w:rsidRPr="00CF7AFD">
        <w:rPr>
          <w:szCs w:val="21"/>
        </w:rPr>
        <w:t>5</w:t>
      </w:r>
      <w:r w:rsidRPr="00CF7AFD">
        <w:rPr>
          <w:szCs w:val="21"/>
        </w:rPr>
        <w:t>个工作日内按照评审报告中推荐的成交候选供应商顺序确定成交供应商。</w:t>
      </w:r>
    </w:p>
    <w:p w14:paraId="7BE57F2F" w14:textId="77777777" w:rsidR="003E1290" w:rsidRPr="00CF7AFD" w:rsidRDefault="00BA6153">
      <w:pPr>
        <w:spacing w:before="120" w:line="276" w:lineRule="auto"/>
        <w:ind w:firstLineChars="200" w:firstLine="420"/>
        <w:rPr>
          <w:szCs w:val="21"/>
        </w:rPr>
      </w:pPr>
      <w:r w:rsidRPr="00CF7AFD">
        <w:rPr>
          <w:szCs w:val="21"/>
        </w:rPr>
        <w:t>6.4.2</w:t>
      </w:r>
      <w:r w:rsidRPr="00CF7AFD">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74B3BAA"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6.5</w:t>
      </w:r>
      <w:r w:rsidRPr="00CF7AFD">
        <w:rPr>
          <w:rFonts w:hint="eastAsia"/>
          <w:b/>
          <w:bCs/>
          <w:kern w:val="0"/>
          <w:szCs w:val="21"/>
        </w:rPr>
        <w:t>结果公告</w:t>
      </w:r>
    </w:p>
    <w:p w14:paraId="5536FBA0" w14:textId="77777777" w:rsidR="003E1290" w:rsidRPr="00CF7AFD" w:rsidRDefault="00BA6153">
      <w:pPr>
        <w:spacing w:before="120" w:line="320" w:lineRule="atLeast"/>
        <w:ind w:firstLineChars="200" w:firstLine="420"/>
        <w:rPr>
          <w:szCs w:val="21"/>
        </w:rPr>
      </w:pPr>
      <w:r w:rsidRPr="00CF7AFD">
        <w:rPr>
          <w:rFonts w:hint="eastAsia"/>
          <w:szCs w:val="21"/>
        </w:rPr>
        <w:t>6</w:t>
      </w:r>
      <w:r w:rsidRPr="00CF7AFD">
        <w:rPr>
          <w:szCs w:val="21"/>
        </w:rPr>
        <w:t>.5.1</w:t>
      </w:r>
      <w:r w:rsidRPr="00CF7AFD">
        <w:rPr>
          <w:szCs w:val="21"/>
        </w:rPr>
        <w:t>自成交供应商确定后</w:t>
      </w:r>
      <w:r w:rsidRPr="00CF7AFD">
        <w:rPr>
          <w:szCs w:val="21"/>
        </w:rPr>
        <w:t>2</w:t>
      </w:r>
      <w:r w:rsidRPr="00CF7AFD">
        <w:rPr>
          <w:szCs w:val="21"/>
        </w:rPr>
        <w:t>个工作日内，采购代理机构</w:t>
      </w:r>
      <w:r w:rsidRPr="00CF7AFD">
        <w:rPr>
          <w:rFonts w:hint="eastAsia"/>
          <w:szCs w:val="21"/>
        </w:rPr>
        <w:t>按照供应商须知</w:t>
      </w:r>
      <w:r w:rsidRPr="00CF7AFD">
        <w:rPr>
          <w:rFonts w:hint="eastAsia"/>
          <w:kern w:val="0"/>
          <w:szCs w:val="21"/>
        </w:rPr>
        <w:t>前附表的规定</w:t>
      </w:r>
      <w:r w:rsidRPr="00CF7AFD">
        <w:rPr>
          <w:kern w:val="0"/>
          <w:szCs w:val="21"/>
        </w:rPr>
        <w:t>公告</w:t>
      </w:r>
      <w:r w:rsidRPr="00CF7AFD">
        <w:rPr>
          <w:szCs w:val="21"/>
        </w:rPr>
        <w:t>成交结果。</w:t>
      </w:r>
    </w:p>
    <w:p w14:paraId="56150E47" w14:textId="77777777" w:rsidR="003E1290" w:rsidRPr="00CF7AFD" w:rsidRDefault="00BA6153">
      <w:pPr>
        <w:spacing w:before="120" w:line="320" w:lineRule="atLeast"/>
        <w:ind w:firstLineChars="200" w:firstLine="420"/>
        <w:rPr>
          <w:szCs w:val="21"/>
        </w:rPr>
      </w:pPr>
      <w:r w:rsidRPr="00CF7AFD">
        <w:rPr>
          <w:rFonts w:hint="eastAsia"/>
          <w:szCs w:val="21"/>
        </w:rPr>
        <w:t>6</w:t>
      </w:r>
      <w:r w:rsidRPr="00CF7AFD">
        <w:rPr>
          <w:szCs w:val="21"/>
        </w:rPr>
        <w:t>.5.2</w:t>
      </w:r>
      <w:r w:rsidRPr="00CF7AFD">
        <w:rPr>
          <w:szCs w:val="21"/>
        </w:rPr>
        <w:t>在发布</w:t>
      </w:r>
      <w:r w:rsidRPr="00CF7AFD">
        <w:rPr>
          <w:rFonts w:hint="eastAsia"/>
          <w:szCs w:val="21"/>
        </w:rPr>
        <w:t>结果</w:t>
      </w:r>
      <w:r w:rsidRPr="00CF7AFD">
        <w:rPr>
          <w:szCs w:val="21"/>
        </w:rPr>
        <w:t>公告的同时，采购代理机构以供应商须知前附表规定的形式向成交供应商发出成交通知书。成交通知书发出后，采购人改变成交结果，或者成交供应商放弃成交，应当承担相应的法律</w:t>
      </w:r>
      <w:r w:rsidRPr="00CF7AFD">
        <w:rPr>
          <w:szCs w:val="21"/>
        </w:rPr>
        <w:lastRenderedPageBreak/>
        <w:t>责任。</w:t>
      </w:r>
    </w:p>
    <w:p w14:paraId="342B8876" w14:textId="77777777" w:rsidR="003E1290" w:rsidRPr="00CF7AFD" w:rsidRDefault="00BA6153">
      <w:pPr>
        <w:suppressAutoHyphens/>
        <w:spacing w:before="120" w:line="320" w:lineRule="atLeast"/>
        <w:ind w:firstLineChars="200" w:firstLine="422"/>
        <w:outlineLvl w:val="2"/>
        <w:rPr>
          <w:b/>
          <w:bCs/>
          <w:kern w:val="0"/>
          <w:szCs w:val="21"/>
        </w:rPr>
      </w:pPr>
      <w:r w:rsidRPr="00CF7AFD">
        <w:rPr>
          <w:b/>
          <w:bCs/>
          <w:kern w:val="0"/>
          <w:szCs w:val="21"/>
        </w:rPr>
        <w:t>6.6</w:t>
      </w:r>
      <w:r w:rsidRPr="00CF7AFD">
        <w:rPr>
          <w:rFonts w:hint="eastAsia"/>
          <w:b/>
          <w:bCs/>
          <w:kern w:val="0"/>
          <w:szCs w:val="21"/>
        </w:rPr>
        <w:t>废标</w:t>
      </w:r>
    </w:p>
    <w:p w14:paraId="4AEAAE42" w14:textId="77777777" w:rsidR="003E1290" w:rsidRPr="00CF7AFD" w:rsidRDefault="00BA6153">
      <w:pPr>
        <w:spacing w:before="120" w:line="320" w:lineRule="atLeast"/>
        <w:ind w:firstLineChars="200" w:firstLine="420"/>
        <w:rPr>
          <w:kern w:val="1"/>
          <w:szCs w:val="21"/>
        </w:rPr>
      </w:pPr>
      <w:r w:rsidRPr="00CF7AFD">
        <w:rPr>
          <w:kern w:val="1"/>
          <w:szCs w:val="21"/>
        </w:rPr>
        <w:t>6.6.1</w:t>
      </w:r>
      <w:r w:rsidRPr="00CF7AFD">
        <w:rPr>
          <w:rFonts w:hint="eastAsia"/>
          <w:kern w:val="1"/>
          <w:szCs w:val="21"/>
        </w:rPr>
        <w:t>出现下列情形之一，将导致项目废标：</w:t>
      </w:r>
      <w:r w:rsidRPr="00CF7AFD">
        <w:rPr>
          <w:rFonts w:hint="eastAsia"/>
          <w:kern w:val="1"/>
          <w:szCs w:val="21"/>
        </w:rPr>
        <w:t xml:space="preserve"> </w:t>
      </w:r>
    </w:p>
    <w:p w14:paraId="326FA1CA" w14:textId="77777777" w:rsidR="003E1290" w:rsidRPr="00CF7AFD" w:rsidRDefault="00BA6153">
      <w:pPr>
        <w:spacing w:before="120" w:line="320" w:lineRule="atLeast"/>
        <w:ind w:firstLineChars="200" w:firstLine="420"/>
        <w:rPr>
          <w:szCs w:val="21"/>
        </w:rPr>
      </w:pPr>
      <w:r w:rsidRPr="00CF7AFD">
        <w:rPr>
          <w:rFonts w:hint="eastAsia"/>
          <w:kern w:val="1"/>
          <w:szCs w:val="21"/>
        </w:rPr>
        <w:t>（</w:t>
      </w:r>
      <w:r w:rsidRPr="00CF7AFD">
        <w:rPr>
          <w:rFonts w:hint="eastAsia"/>
          <w:kern w:val="1"/>
          <w:szCs w:val="21"/>
        </w:rPr>
        <w:t>1</w:t>
      </w:r>
      <w:r w:rsidRPr="00CF7AFD">
        <w:rPr>
          <w:rFonts w:hint="eastAsia"/>
          <w:szCs w:val="21"/>
        </w:rPr>
        <w:t>）符合专业条件的供应商或者对采购文件做实质性响应的供应商不足三家；</w:t>
      </w:r>
    </w:p>
    <w:p w14:paraId="15916840"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）出现影响采购公正的违法、违规行为的；</w:t>
      </w:r>
    </w:p>
    <w:p w14:paraId="0E6EE8CB"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）供应商的报价均超过了采购预算，采购人不能支付的；</w:t>
      </w:r>
    </w:p>
    <w:p w14:paraId="71B4C1B3" w14:textId="77777777" w:rsidR="003E1290" w:rsidRPr="00CF7AFD" w:rsidRDefault="00BA6153">
      <w:pPr>
        <w:spacing w:before="120" w:line="320" w:lineRule="atLeast"/>
        <w:ind w:firstLineChars="200" w:firstLine="420"/>
      </w:pPr>
      <w:r w:rsidRPr="00CF7AFD">
        <w:rPr>
          <w:rFonts w:hint="eastAsia"/>
          <w:szCs w:val="21"/>
        </w:rPr>
        <w:t>（</w:t>
      </w:r>
      <w:r w:rsidRPr="00CF7AFD">
        <w:rPr>
          <w:rFonts w:hint="eastAsia"/>
          <w:szCs w:val="21"/>
        </w:rPr>
        <w:t>4</w:t>
      </w:r>
      <w:r w:rsidRPr="00CF7AFD">
        <w:rPr>
          <w:rFonts w:hint="eastAsia"/>
          <w:szCs w:val="21"/>
        </w:rPr>
        <w:t>）</w:t>
      </w:r>
      <w:r w:rsidRPr="00CF7AFD">
        <w:rPr>
          <w:rFonts w:hint="eastAsia"/>
        </w:rPr>
        <w:t>因发生重大变故或采购任务取消的。</w:t>
      </w:r>
    </w:p>
    <w:p w14:paraId="5BD1300F" w14:textId="77777777" w:rsidR="003E1290" w:rsidRPr="00CF7AFD" w:rsidRDefault="00BA6153">
      <w:pPr>
        <w:spacing w:before="120" w:line="320" w:lineRule="atLeast"/>
        <w:ind w:firstLineChars="200" w:firstLine="420"/>
        <w:rPr>
          <w:szCs w:val="21"/>
        </w:rPr>
      </w:pPr>
      <w:r w:rsidRPr="00CF7AFD">
        <w:rPr>
          <w:kern w:val="1"/>
          <w:szCs w:val="21"/>
        </w:rPr>
        <w:t>6.6.2</w:t>
      </w:r>
      <w:r w:rsidRPr="00CF7AFD">
        <w:rPr>
          <w:rFonts w:hint="eastAsia"/>
          <w:kern w:val="1"/>
          <w:szCs w:val="21"/>
        </w:rPr>
        <w:t>废标后</w:t>
      </w:r>
      <w:r w:rsidRPr="00CF7AFD">
        <w:rPr>
          <w:rFonts w:hint="eastAsia"/>
          <w:szCs w:val="21"/>
        </w:rPr>
        <w:t>采购</w:t>
      </w:r>
      <w:r w:rsidRPr="00CF7AFD">
        <w:rPr>
          <w:rFonts w:hint="eastAsia"/>
          <w:kern w:val="1"/>
          <w:szCs w:val="21"/>
        </w:rPr>
        <w:t>代理机构将发布废标公告通知供应商。</w:t>
      </w:r>
    </w:p>
    <w:p w14:paraId="67EECBB6" w14:textId="77777777" w:rsidR="003E1290" w:rsidRPr="00CF7AFD" w:rsidRDefault="00BA6153">
      <w:pPr>
        <w:spacing w:before="120" w:line="320" w:lineRule="atLeast"/>
        <w:ind w:leftChars="1" w:left="2" w:firstLineChars="200" w:firstLine="422"/>
        <w:outlineLvl w:val="1"/>
        <w:rPr>
          <w:b/>
          <w:bCs/>
          <w:kern w:val="0"/>
          <w:szCs w:val="21"/>
        </w:rPr>
      </w:pPr>
      <w:r w:rsidRPr="00CF7AFD">
        <w:rPr>
          <w:b/>
          <w:bCs/>
          <w:kern w:val="0"/>
          <w:szCs w:val="21"/>
        </w:rPr>
        <w:t>7</w:t>
      </w:r>
      <w:r w:rsidRPr="00CF7AFD">
        <w:rPr>
          <w:b/>
          <w:bCs/>
          <w:kern w:val="0"/>
          <w:szCs w:val="21"/>
        </w:rPr>
        <w:t>．合同</w:t>
      </w:r>
    </w:p>
    <w:p w14:paraId="14442116"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7.1</w:t>
      </w:r>
      <w:r w:rsidRPr="00CF7AFD">
        <w:rPr>
          <w:b/>
          <w:bCs/>
          <w:kern w:val="0"/>
          <w:szCs w:val="21"/>
        </w:rPr>
        <w:t>合同授予标准</w:t>
      </w:r>
    </w:p>
    <w:p w14:paraId="6B8E9F06" w14:textId="77777777" w:rsidR="003E1290" w:rsidRPr="00CF7AFD" w:rsidRDefault="00BA6153">
      <w:pPr>
        <w:spacing w:before="120" w:line="320" w:lineRule="atLeast"/>
        <w:ind w:firstLineChars="200" w:firstLine="420"/>
        <w:rPr>
          <w:szCs w:val="21"/>
        </w:rPr>
      </w:pPr>
      <w:r w:rsidRPr="00CF7AFD">
        <w:rPr>
          <w:szCs w:val="21"/>
        </w:rPr>
        <w:t>合同将授予被确定实质上响应采购文件要求，具备履行合同能力，综合评分排名第一的供应商。在</w:t>
      </w:r>
      <w:r w:rsidRPr="00CF7AFD">
        <w:rPr>
          <w:rFonts w:hint="eastAsia"/>
          <w:szCs w:val="21"/>
        </w:rPr>
        <w:t>成交通知书</w:t>
      </w:r>
      <w:r w:rsidRPr="00CF7AFD">
        <w:rPr>
          <w:szCs w:val="21"/>
        </w:rPr>
        <w:t>发出前或签订合同前，如果</w:t>
      </w:r>
      <w:r w:rsidRPr="00CF7AFD">
        <w:rPr>
          <w:rFonts w:hint="eastAsia"/>
          <w:szCs w:val="21"/>
        </w:rPr>
        <w:t>成交供应商</w:t>
      </w:r>
      <w:r w:rsidRPr="00CF7AFD">
        <w:rPr>
          <w:szCs w:val="21"/>
        </w:rPr>
        <w:t>的组织机构</w:t>
      </w:r>
      <w:r w:rsidRPr="00CF7AFD">
        <w:rPr>
          <w:rFonts w:hint="eastAsia"/>
          <w:szCs w:val="21"/>
        </w:rPr>
        <w:t>、</w:t>
      </w:r>
      <w:r w:rsidRPr="00CF7AFD">
        <w:rPr>
          <w:szCs w:val="21"/>
        </w:rPr>
        <w:t>经营、财务状况发生较大变化，可能造成不能履行合同、无法按照</w:t>
      </w:r>
      <w:r w:rsidRPr="00CF7AFD">
        <w:rPr>
          <w:rFonts w:hint="eastAsia"/>
          <w:szCs w:val="21"/>
        </w:rPr>
        <w:t>采购文件</w:t>
      </w:r>
      <w:r w:rsidRPr="00CF7AFD">
        <w:rPr>
          <w:szCs w:val="21"/>
        </w:rPr>
        <w:t>要求提交履约保证金等情形，不符合成交条件或不满足供应商资格条件要求</w:t>
      </w:r>
      <w:r w:rsidRPr="00CF7AFD">
        <w:rPr>
          <w:szCs w:val="21"/>
        </w:rPr>
        <w:t xml:space="preserve"> </w:t>
      </w:r>
      <w:r w:rsidRPr="00CF7AFD">
        <w:rPr>
          <w:szCs w:val="21"/>
        </w:rPr>
        <w:t>，应在</w:t>
      </w:r>
      <w:r w:rsidRPr="00CF7AFD">
        <w:rPr>
          <w:rFonts w:hint="eastAsia"/>
          <w:szCs w:val="21"/>
        </w:rPr>
        <w:t>成交通知书</w:t>
      </w:r>
      <w:r w:rsidRPr="00CF7AFD">
        <w:rPr>
          <w:szCs w:val="21"/>
        </w:rPr>
        <w:t>发出前或签订合同前及时书面告知采购人</w:t>
      </w:r>
      <w:r w:rsidRPr="00CF7AFD">
        <w:rPr>
          <w:rFonts w:hint="eastAsia"/>
          <w:szCs w:val="21"/>
        </w:rPr>
        <w:t>，</w:t>
      </w:r>
      <w:r w:rsidRPr="00CF7AFD">
        <w:rPr>
          <w:szCs w:val="21"/>
        </w:rPr>
        <w:t>未主动告知</w:t>
      </w:r>
      <w:r w:rsidRPr="00CF7AFD">
        <w:rPr>
          <w:rFonts w:hint="eastAsia"/>
          <w:szCs w:val="21"/>
        </w:rPr>
        <w:t>，</w:t>
      </w:r>
      <w:r w:rsidRPr="00CF7AFD">
        <w:rPr>
          <w:szCs w:val="21"/>
        </w:rPr>
        <w:t>给采购人造成损失的</w:t>
      </w:r>
      <w:r w:rsidRPr="00CF7AFD">
        <w:rPr>
          <w:rFonts w:hint="eastAsia"/>
          <w:szCs w:val="21"/>
        </w:rPr>
        <w:t>，</w:t>
      </w:r>
      <w:r w:rsidRPr="00CF7AFD">
        <w:rPr>
          <w:szCs w:val="21"/>
        </w:rPr>
        <w:t>采购人有权</w:t>
      </w:r>
      <w:r w:rsidRPr="00CF7AFD">
        <w:rPr>
          <w:rFonts w:hint="eastAsia"/>
          <w:szCs w:val="21"/>
        </w:rPr>
        <w:t>取消其成交资格并</w:t>
      </w:r>
      <w:r w:rsidRPr="00CF7AFD">
        <w:rPr>
          <w:szCs w:val="21"/>
        </w:rPr>
        <w:t>没收磋商保证金</w:t>
      </w:r>
      <w:r w:rsidRPr="00CF7AFD">
        <w:rPr>
          <w:rFonts w:hint="eastAsia"/>
          <w:szCs w:val="21"/>
        </w:rPr>
        <w:t>。</w:t>
      </w:r>
    </w:p>
    <w:p w14:paraId="5508AB56"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7.2</w:t>
      </w:r>
      <w:r w:rsidRPr="00CF7AFD">
        <w:rPr>
          <w:b/>
          <w:bCs/>
          <w:kern w:val="0"/>
          <w:szCs w:val="21"/>
        </w:rPr>
        <w:t>签订合同</w:t>
      </w:r>
    </w:p>
    <w:p w14:paraId="2FC0F15D" w14:textId="77777777" w:rsidR="003E1290" w:rsidRPr="00CF7AFD" w:rsidRDefault="00BA6153">
      <w:pPr>
        <w:spacing w:before="120" w:line="320" w:lineRule="atLeast"/>
        <w:ind w:firstLineChars="200" w:firstLine="420"/>
        <w:rPr>
          <w:szCs w:val="21"/>
        </w:rPr>
      </w:pPr>
      <w:r w:rsidRPr="00CF7AFD">
        <w:rPr>
          <w:szCs w:val="21"/>
        </w:rPr>
        <w:t>7.2.1</w:t>
      </w:r>
      <w:r w:rsidRPr="00CF7AFD">
        <w:rPr>
          <w:szCs w:val="21"/>
        </w:rPr>
        <w:t>如</w:t>
      </w:r>
      <w:r w:rsidRPr="00CF7AFD">
        <w:rPr>
          <w:rFonts w:hint="eastAsia"/>
          <w:szCs w:val="21"/>
        </w:rPr>
        <w:t>采购文件</w:t>
      </w:r>
      <w:r w:rsidRPr="00CF7AFD">
        <w:rPr>
          <w:szCs w:val="21"/>
        </w:rPr>
        <w:t>无</w:t>
      </w:r>
      <w:r w:rsidRPr="00CF7AFD">
        <w:rPr>
          <w:rFonts w:hint="eastAsia"/>
          <w:szCs w:val="21"/>
        </w:rPr>
        <w:t>特别</w:t>
      </w:r>
      <w:r w:rsidRPr="00CF7AFD">
        <w:rPr>
          <w:szCs w:val="21"/>
        </w:rPr>
        <w:t>规定，</w:t>
      </w:r>
      <w:r w:rsidRPr="00CF7AFD">
        <w:rPr>
          <w:rFonts w:hint="eastAsia"/>
          <w:szCs w:val="21"/>
        </w:rPr>
        <w:t>成交供应商按采购文件确定的事项签订政府采购合同。</w:t>
      </w:r>
    </w:p>
    <w:p w14:paraId="60037D3B" w14:textId="77777777" w:rsidR="003E1290" w:rsidRPr="00CF7AFD" w:rsidRDefault="00BA6153">
      <w:pPr>
        <w:spacing w:before="120" w:line="320" w:lineRule="atLeast"/>
        <w:ind w:firstLineChars="200" w:firstLine="420"/>
        <w:rPr>
          <w:szCs w:val="21"/>
        </w:rPr>
      </w:pPr>
      <w:r w:rsidRPr="00CF7AFD">
        <w:rPr>
          <w:szCs w:val="21"/>
        </w:rPr>
        <w:t>7.2.2</w:t>
      </w:r>
      <w:r w:rsidRPr="00CF7AFD">
        <w:rPr>
          <w:rFonts w:hint="eastAsia"/>
          <w:szCs w:val="21"/>
        </w:rPr>
        <w:t>政府采购合同应当包括采购人与成交供应商的名称和住所、标的、数量、质量、价款或者报酬、履行期限及地点和方式、验收要求、违约责任、解决争议的方法等内容。</w:t>
      </w:r>
      <w:r w:rsidRPr="00CF7AFD">
        <w:rPr>
          <w:szCs w:val="21"/>
        </w:rPr>
        <w:t>采购文件、成交供应商的响应文件及澄清文件等，均为签订政府采购合同的依据。</w:t>
      </w:r>
    </w:p>
    <w:p w14:paraId="26BE7434" w14:textId="77777777" w:rsidR="003E1290" w:rsidRPr="00CF7AFD" w:rsidRDefault="00BA6153">
      <w:pPr>
        <w:spacing w:before="120" w:line="320" w:lineRule="atLeast"/>
        <w:ind w:firstLineChars="200" w:firstLine="420"/>
        <w:rPr>
          <w:szCs w:val="21"/>
        </w:rPr>
      </w:pPr>
      <w:r w:rsidRPr="00CF7AFD">
        <w:rPr>
          <w:szCs w:val="21"/>
        </w:rPr>
        <w:t>7.2.3</w:t>
      </w:r>
      <w:r w:rsidRPr="00CF7AFD">
        <w:rPr>
          <w:szCs w:val="21"/>
        </w:rPr>
        <w:t>如成交供应商不按成交通知书的规定签订合同，</w:t>
      </w:r>
      <w:r w:rsidRPr="00CF7AFD">
        <w:rPr>
          <w:rFonts w:hint="eastAsia"/>
          <w:szCs w:val="21"/>
        </w:rPr>
        <w:t>其磋商保证金将不予退还，并报由同级政府采购监督管理部门处理。</w:t>
      </w:r>
    </w:p>
    <w:p w14:paraId="51FC6BC3" w14:textId="77777777" w:rsidR="003E1290" w:rsidRPr="00CF7AFD" w:rsidRDefault="00BA6153">
      <w:pPr>
        <w:spacing w:before="120" w:line="320" w:lineRule="atLeast"/>
        <w:ind w:firstLineChars="200" w:firstLine="420"/>
        <w:rPr>
          <w:szCs w:val="21"/>
        </w:rPr>
      </w:pPr>
      <w:r w:rsidRPr="00CF7AFD">
        <w:rPr>
          <w:rFonts w:hint="eastAsia"/>
          <w:szCs w:val="21"/>
        </w:rPr>
        <w:t>7</w:t>
      </w:r>
      <w:r w:rsidRPr="00CF7AFD">
        <w:rPr>
          <w:szCs w:val="21"/>
        </w:rPr>
        <w:t>.2.4</w:t>
      </w:r>
      <w:r w:rsidRPr="00CF7AFD">
        <w:rPr>
          <w:rFonts w:hint="eastAsia"/>
          <w:szCs w:val="21"/>
        </w:rPr>
        <w:t>成交供应商拒绝与采购人签订合同的，采购人可以按照评审报告推荐的成交候选人名单排序，确定下一候选人为成交供应商，也可以重新开展政府采购活动。</w:t>
      </w:r>
    </w:p>
    <w:p w14:paraId="3F81CF38" w14:textId="77777777" w:rsidR="003E1290" w:rsidRPr="00CF7AFD" w:rsidRDefault="00BA6153">
      <w:pPr>
        <w:spacing w:before="120" w:line="320" w:lineRule="atLeast"/>
        <w:ind w:firstLineChars="200" w:firstLine="420"/>
        <w:rPr>
          <w:szCs w:val="21"/>
        </w:rPr>
      </w:pPr>
      <w:bookmarkStart w:id="66" w:name="_Hlk155170999"/>
      <w:r w:rsidRPr="00CF7AFD">
        <w:rPr>
          <w:rFonts w:hint="eastAsia"/>
          <w:szCs w:val="21"/>
        </w:rPr>
        <w:t>7</w:t>
      </w:r>
      <w:r w:rsidRPr="00CF7AFD">
        <w:rPr>
          <w:szCs w:val="21"/>
        </w:rPr>
        <w:t>.2.5</w:t>
      </w:r>
      <w:r w:rsidRPr="00CF7AFD">
        <w:rPr>
          <w:rFonts w:hint="eastAsia"/>
          <w:szCs w:val="21"/>
        </w:rPr>
        <w:t>采购人因不可抗力原因迟延签订合同的，应当自不可抗力事由消除之日起</w:t>
      </w:r>
      <w:r w:rsidRPr="00CF7AFD">
        <w:rPr>
          <w:rFonts w:hint="eastAsia"/>
          <w:szCs w:val="21"/>
        </w:rPr>
        <w:t>5</w:t>
      </w:r>
      <w:r w:rsidRPr="00CF7AFD">
        <w:rPr>
          <w:rFonts w:hint="eastAsia"/>
          <w:szCs w:val="21"/>
        </w:rPr>
        <w:t>个工作日内完成合同签订事宜。</w:t>
      </w:r>
      <w:bookmarkEnd w:id="66"/>
    </w:p>
    <w:p w14:paraId="7844BC33"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7.3</w:t>
      </w:r>
      <w:r w:rsidRPr="00CF7AFD">
        <w:rPr>
          <w:b/>
          <w:bCs/>
          <w:kern w:val="0"/>
          <w:szCs w:val="21"/>
        </w:rPr>
        <w:t>合同公告</w:t>
      </w:r>
    </w:p>
    <w:p w14:paraId="601CB944" w14:textId="77777777" w:rsidR="003E1290" w:rsidRPr="00CF7AFD" w:rsidRDefault="00BA6153">
      <w:pPr>
        <w:spacing w:before="120" w:line="320" w:lineRule="atLeast"/>
        <w:ind w:firstLineChars="200" w:firstLine="420"/>
        <w:rPr>
          <w:szCs w:val="21"/>
        </w:rPr>
      </w:pPr>
      <w:r w:rsidRPr="00CF7AFD">
        <w:rPr>
          <w:szCs w:val="21"/>
        </w:rPr>
        <w:t>7.3.1</w:t>
      </w:r>
      <w:r w:rsidRPr="00CF7AFD">
        <w:rPr>
          <w:szCs w:val="21"/>
        </w:rPr>
        <w:t>如</w:t>
      </w:r>
      <w:r w:rsidRPr="00CF7AFD">
        <w:rPr>
          <w:rFonts w:hint="eastAsia"/>
          <w:szCs w:val="21"/>
        </w:rPr>
        <w:t>采购文件</w:t>
      </w:r>
      <w:r w:rsidRPr="00CF7AFD">
        <w:rPr>
          <w:szCs w:val="21"/>
        </w:rPr>
        <w:t>无特殊规定</w:t>
      </w:r>
      <w:r w:rsidRPr="00CF7AFD">
        <w:rPr>
          <w:rFonts w:hint="eastAsia"/>
          <w:szCs w:val="21"/>
        </w:rPr>
        <w:t>，</w:t>
      </w:r>
      <w:r w:rsidRPr="00CF7AFD">
        <w:rPr>
          <w:szCs w:val="21"/>
        </w:rPr>
        <w:t>成交供应商应在签订合同后</w:t>
      </w:r>
      <w:r w:rsidRPr="00CF7AFD">
        <w:rPr>
          <w:szCs w:val="21"/>
        </w:rPr>
        <w:t>1</w:t>
      </w:r>
      <w:r w:rsidRPr="00CF7AFD">
        <w:rPr>
          <w:szCs w:val="21"/>
        </w:rPr>
        <w:t>个工作日内，将政府采购合同副本送采购代理机构</w:t>
      </w:r>
      <w:r w:rsidRPr="00CF7AFD">
        <w:rPr>
          <w:rFonts w:hint="eastAsia"/>
          <w:szCs w:val="21"/>
        </w:rPr>
        <w:t>存档</w:t>
      </w:r>
      <w:r w:rsidRPr="00CF7AFD">
        <w:rPr>
          <w:szCs w:val="21"/>
        </w:rPr>
        <w:t>。</w:t>
      </w:r>
    </w:p>
    <w:p w14:paraId="34637FDA" w14:textId="77777777" w:rsidR="003E1290" w:rsidRPr="00CF7AFD" w:rsidRDefault="00BA6153">
      <w:pPr>
        <w:spacing w:before="120" w:line="320" w:lineRule="atLeast"/>
        <w:ind w:firstLineChars="200" w:firstLine="420"/>
        <w:rPr>
          <w:szCs w:val="21"/>
        </w:rPr>
      </w:pPr>
      <w:r w:rsidRPr="00CF7AFD">
        <w:rPr>
          <w:szCs w:val="21"/>
        </w:rPr>
        <w:t>7.3.2</w:t>
      </w:r>
      <w:r w:rsidRPr="00CF7AFD">
        <w:rPr>
          <w:szCs w:val="21"/>
        </w:rPr>
        <w:t>采购人应当自政府采购合同签订之日起</w:t>
      </w:r>
      <w:r w:rsidRPr="00CF7AFD">
        <w:rPr>
          <w:szCs w:val="21"/>
        </w:rPr>
        <w:t>2</w:t>
      </w:r>
      <w:r w:rsidRPr="00CF7AFD">
        <w:rPr>
          <w:szCs w:val="21"/>
        </w:rPr>
        <w:t>个工作日内，将政府采购合同在省级以上人民政府财政部门指定的媒体上公告，但政府采购合同中涉及国家秘密、商业秘密的内容除外。</w:t>
      </w:r>
    </w:p>
    <w:p w14:paraId="0588BD68" w14:textId="77777777" w:rsidR="003E1290" w:rsidRPr="00CF7AFD" w:rsidRDefault="00BA6153">
      <w:pPr>
        <w:spacing w:before="120" w:line="320" w:lineRule="atLeast"/>
        <w:ind w:firstLineChars="200" w:firstLine="420"/>
        <w:rPr>
          <w:szCs w:val="21"/>
        </w:rPr>
      </w:pPr>
      <w:bookmarkStart w:id="67" w:name="_Hlk155171014"/>
      <w:r w:rsidRPr="00CF7AFD">
        <w:rPr>
          <w:rFonts w:hint="eastAsia"/>
          <w:szCs w:val="21"/>
        </w:rPr>
        <w:t>7</w:t>
      </w:r>
      <w:r w:rsidRPr="00CF7AFD">
        <w:rPr>
          <w:szCs w:val="21"/>
        </w:rPr>
        <w:t xml:space="preserve">.3.3 </w:t>
      </w:r>
      <w:r w:rsidRPr="00CF7AFD">
        <w:rPr>
          <w:rFonts w:hint="eastAsia"/>
          <w:szCs w:val="21"/>
        </w:rPr>
        <w:t>政府采购合同双方不得擅自变更合同，依照政府采购法确需变更政府采购合同内容的，采购人应当自合同变更之日起</w:t>
      </w:r>
      <w:r w:rsidRPr="00CF7AFD">
        <w:rPr>
          <w:rFonts w:hint="eastAsia"/>
          <w:szCs w:val="21"/>
        </w:rPr>
        <w:t>2</w:t>
      </w:r>
      <w:r w:rsidRPr="00CF7AFD">
        <w:rPr>
          <w:rFonts w:hint="eastAsia"/>
          <w:szCs w:val="21"/>
        </w:rPr>
        <w:t>个工作日内在省级以上财政部门指定的媒体上发布政府采购合同变更公告，但涉及国家秘密、商业秘密的信息和其他依法不得公开的信息除外。</w:t>
      </w:r>
      <w:bookmarkEnd w:id="67"/>
    </w:p>
    <w:p w14:paraId="5CB46D5F"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 xml:space="preserve">7.4 </w:t>
      </w:r>
      <w:r w:rsidRPr="00CF7AFD">
        <w:rPr>
          <w:b/>
          <w:bCs/>
          <w:kern w:val="0"/>
          <w:szCs w:val="21"/>
        </w:rPr>
        <w:t>履行合同</w:t>
      </w:r>
    </w:p>
    <w:p w14:paraId="1DA2BDC1" w14:textId="77777777" w:rsidR="003E1290" w:rsidRPr="00CF7AFD" w:rsidRDefault="00BA6153">
      <w:pPr>
        <w:spacing w:before="120" w:line="320" w:lineRule="atLeast"/>
        <w:ind w:firstLineChars="200" w:firstLine="420"/>
        <w:rPr>
          <w:szCs w:val="21"/>
        </w:rPr>
      </w:pPr>
      <w:bookmarkStart w:id="68" w:name="_Toc308164814"/>
      <w:bookmarkStart w:id="69" w:name="_Toc217446070"/>
      <w:r w:rsidRPr="00CF7AFD">
        <w:rPr>
          <w:szCs w:val="21"/>
        </w:rPr>
        <w:t>7.4.1</w:t>
      </w:r>
      <w:r w:rsidRPr="00CF7AFD">
        <w:rPr>
          <w:rFonts w:hint="eastAsia"/>
          <w:szCs w:val="21"/>
        </w:rPr>
        <w:t>采购人与成交供应商签订合同后，政府采购合同的履行、违约责任和解决争议的方法等适用</w:t>
      </w:r>
      <w:r w:rsidRPr="00CF7AFD">
        <w:rPr>
          <w:rFonts w:hint="eastAsia"/>
          <w:szCs w:val="21"/>
        </w:rPr>
        <w:lastRenderedPageBreak/>
        <w:t>《中华人民共和国民法典》。合同双方应严格执行合同条款，履行合同规定的义务，保证合同的顺利完成。双方均不得擅自变更、中止或者终止政府采购合同。</w:t>
      </w:r>
    </w:p>
    <w:p w14:paraId="797A1171" w14:textId="77777777" w:rsidR="003E1290" w:rsidRPr="00CF7AFD" w:rsidRDefault="00BA6153">
      <w:pPr>
        <w:spacing w:before="120" w:line="320" w:lineRule="atLeast"/>
        <w:ind w:firstLineChars="200" w:firstLine="422"/>
        <w:rPr>
          <w:b/>
          <w:bCs/>
          <w:kern w:val="0"/>
          <w:szCs w:val="21"/>
        </w:rPr>
      </w:pPr>
      <w:r w:rsidRPr="00CF7AFD">
        <w:rPr>
          <w:b/>
          <w:bCs/>
          <w:kern w:val="0"/>
          <w:szCs w:val="21"/>
        </w:rPr>
        <w:t>7.5</w:t>
      </w:r>
      <w:r w:rsidRPr="00CF7AFD">
        <w:rPr>
          <w:b/>
          <w:bCs/>
          <w:kern w:val="0"/>
          <w:szCs w:val="21"/>
        </w:rPr>
        <w:t>履约验收</w:t>
      </w:r>
      <w:bookmarkEnd w:id="68"/>
      <w:bookmarkEnd w:id="69"/>
    </w:p>
    <w:p w14:paraId="602F026E" w14:textId="77777777" w:rsidR="003E1290" w:rsidRPr="00CF7AFD" w:rsidRDefault="00BA6153">
      <w:pPr>
        <w:spacing w:before="120" w:line="320" w:lineRule="atLeast"/>
        <w:ind w:firstLineChars="200" w:firstLine="420"/>
        <w:rPr>
          <w:szCs w:val="21"/>
        </w:rPr>
      </w:pPr>
      <w:r w:rsidRPr="00CF7AFD">
        <w:rPr>
          <w:szCs w:val="21"/>
        </w:rPr>
        <w:t>7.5.1</w:t>
      </w:r>
      <w:r w:rsidRPr="00CF7AFD">
        <w:rPr>
          <w:szCs w:val="21"/>
        </w:rPr>
        <w:t>采购人可以根据政府采购项目具体情况自行组织验收，或者委托政府采购代理机构、国家认可的质量检测机构开展采购项目履约验收工作。</w:t>
      </w:r>
    </w:p>
    <w:p w14:paraId="14FC2A23" w14:textId="77777777" w:rsidR="003E1290" w:rsidRPr="00CF7AFD" w:rsidRDefault="00BA6153">
      <w:pPr>
        <w:spacing w:before="120" w:line="320" w:lineRule="atLeast"/>
        <w:ind w:firstLineChars="200" w:firstLine="420"/>
        <w:rPr>
          <w:szCs w:val="21"/>
        </w:rPr>
      </w:pPr>
      <w:r w:rsidRPr="00CF7AFD">
        <w:rPr>
          <w:szCs w:val="21"/>
        </w:rPr>
        <w:t>7.5.2</w:t>
      </w:r>
      <w:r w:rsidRPr="00CF7AFD">
        <w:rPr>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986B077" w14:textId="77777777" w:rsidR="003E1290" w:rsidRPr="00CF7AFD" w:rsidRDefault="00BA6153">
      <w:pPr>
        <w:spacing w:before="120" w:line="320" w:lineRule="atLeast"/>
        <w:ind w:firstLineChars="200" w:firstLine="420"/>
        <w:rPr>
          <w:szCs w:val="21"/>
        </w:rPr>
      </w:pPr>
      <w:r w:rsidRPr="00CF7AFD">
        <w:rPr>
          <w:szCs w:val="21"/>
        </w:rPr>
        <w:t>7.5.3</w:t>
      </w:r>
      <w:r w:rsidRPr="00CF7AFD">
        <w:rPr>
          <w:szCs w:val="21"/>
        </w:rPr>
        <w:t>采购合同项目完成验收后，采购人应当将验收原始记录、验收书等资料作为该采购项目档案妥善保管，不得伪造、变造、隐匿或者销毁，验收资料保存期为采购结束之日起至少保存</w:t>
      </w:r>
      <w:r w:rsidRPr="00CF7AFD">
        <w:rPr>
          <w:szCs w:val="21"/>
        </w:rPr>
        <w:t>15</w:t>
      </w:r>
      <w:r w:rsidRPr="00CF7AFD">
        <w:rPr>
          <w:szCs w:val="21"/>
        </w:rPr>
        <w:t>年。</w:t>
      </w:r>
    </w:p>
    <w:p w14:paraId="0784FA26" w14:textId="77777777" w:rsidR="003E1290" w:rsidRPr="00CF7AFD" w:rsidRDefault="00BA6153">
      <w:pPr>
        <w:spacing w:before="120" w:line="320" w:lineRule="atLeast"/>
        <w:ind w:firstLineChars="200" w:firstLine="420"/>
        <w:rPr>
          <w:szCs w:val="21"/>
        </w:rPr>
      </w:pPr>
      <w:r w:rsidRPr="00CF7AFD">
        <w:rPr>
          <w:szCs w:val="21"/>
        </w:rPr>
        <w:t>7.5.4</w:t>
      </w:r>
      <w:r w:rsidRPr="00CF7AFD">
        <w:rPr>
          <w:szCs w:val="21"/>
        </w:rPr>
        <w:t>本项目将严格按照本采购文件及合同有关规定进行合同履约验收。采购文件或合同未规定的按财政部关于进一步加强政府采购需求和履约验收管理的指导意见（财库〔</w:t>
      </w:r>
      <w:r w:rsidRPr="00CF7AFD">
        <w:rPr>
          <w:szCs w:val="21"/>
        </w:rPr>
        <w:t>2016</w:t>
      </w:r>
      <w:r w:rsidRPr="00CF7AFD">
        <w:rPr>
          <w:szCs w:val="21"/>
        </w:rPr>
        <w:t>〕</w:t>
      </w:r>
      <w:r w:rsidRPr="00CF7AFD">
        <w:rPr>
          <w:szCs w:val="21"/>
        </w:rPr>
        <w:t>205</w:t>
      </w:r>
      <w:r w:rsidRPr="00CF7AFD">
        <w:rPr>
          <w:szCs w:val="21"/>
        </w:rPr>
        <w:t>号）以及《广西壮族自治区政府采购项目履约验收管理办法》（桂财采〔</w:t>
      </w:r>
      <w:r w:rsidRPr="00CF7AFD">
        <w:rPr>
          <w:szCs w:val="21"/>
        </w:rPr>
        <w:t>2015</w:t>
      </w:r>
      <w:r w:rsidRPr="00CF7AFD">
        <w:rPr>
          <w:szCs w:val="21"/>
        </w:rPr>
        <w:t>〕</w:t>
      </w:r>
      <w:r w:rsidRPr="00CF7AFD">
        <w:rPr>
          <w:szCs w:val="21"/>
        </w:rPr>
        <w:t>22</w:t>
      </w:r>
      <w:r w:rsidRPr="00CF7AFD">
        <w:rPr>
          <w:szCs w:val="21"/>
        </w:rPr>
        <w:t>号）的规定执行。</w:t>
      </w:r>
    </w:p>
    <w:p w14:paraId="58604533" w14:textId="77777777" w:rsidR="003E1290" w:rsidRPr="00CF7AFD" w:rsidRDefault="00BA6153">
      <w:pPr>
        <w:spacing w:before="120" w:line="320" w:lineRule="atLeast"/>
        <w:ind w:leftChars="1" w:left="2" w:firstLineChars="200" w:firstLine="422"/>
        <w:outlineLvl w:val="1"/>
        <w:rPr>
          <w:b/>
          <w:bCs/>
          <w:kern w:val="0"/>
          <w:szCs w:val="21"/>
        </w:rPr>
      </w:pPr>
      <w:bookmarkStart w:id="70" w:name="_Toc254970674"/>
      <w:bookmarkStart w:id="71" w:name="_Toc254970533"/>
      <w:r w:rsidRPr="00CF7AFD">
        <w:rPr>
          <w:b/>
          <w:bCs/>
          <w:kern w:val="0"/>
          <w:szCs w:val="21"/>
        </w:rPr>
        <w:t>8</w:t>
      </w:r>
      <w:r w:rsidRPr="00CF7AFD">
        <w:rPr>
          <w:b/>
          <w:bCs/>
          <w:kern w:val="0"/>
          <w:szCs w:val="21"/>
        </w:rPr>
        <w:t>．质疑和投诉</w:t>
      </w:r>
      <w:bookmarkEnd w:id="70"/>
      <w:bookmarkEnd w:id="71"/>
    </w:p>
    <w:p w14:paraId="45A601E5"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8.1</w:t>
      </w:r>
      <w:r w:rsidRPr="00CF7AFD">
        <w:rPr>
          <w:b/>
          <w:bCs/>
          <w:kern w:val="0"/>
          <w:szCs w:val="21"/>
        </w:rPr>
        <w:t>质疑</w:t>
      </w:r>
    </w:p>
    <w:p w14:paraId="4836E9CF" w14:textId="77777777" w:rsidR="003E1290" w:rsidRPr="00CF7AFD" w:rsidRDefault="00BA6153">
      <w:pPr>
        <w:spacing w:before="120" w:line="320" w:lineRule="atLeast"/>
        <w:ind w:firstLineChars="200" w:firstLine="420"/>
        <w:rPr>
          <w:szCs w:val="21"/>
        </w:rPr>
      </w:pPr>
      <w:r w:rsidRPr="00CF7AFD">
        <w:rPr>
          <w:szCs w:val="21"/>
        </w:rPr>
        <w:t>8.1.1</w:t>
      </w:r>
      <w:r w:rsidRPr="00CF7AFD">
        <w:rPr>
          <w:szCs w:val="21"/>
        </w:rPr>
        <w:t>质疑内容、时限</w:t>
      </w:r>
    </w:p>
    <w:p w14:paraId="307B62C3"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）供应商对政府采购活动有疑问的，可以向采购人或采购代理机构提出询问。采购人或者采购代理机构应当在</w:t>
      </w:r>
      <w:r w:rsidRPr="00CF7AFD">
        <w:rPr>
          <w:rFonts w:hint="eastAsia"/>
          <w:szCs w:val="21"/>
        </w:rPr>
        <w:t>3</w:t>
      </w:r>
      <w:r w:rsidRPr="00CF7AFD">
        <w:rPr>
          <w:rFonts w:hint="eastAsia"/>
          <w:szCs w:val="21"/>
        </w:rPr>
        <w:t>个工作日内对供应商依法提出的询问作出答复。</w:t>
      </w:r>
    </w:p>
    <w:p w14:paraId="2A5AFBB9"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）供应商为认为采购文件、采购过程、中标或者成交结果使自己的权益受到损害的，可以在知道或者应知其权益受到损害之日起</w:t>
      </w:r>
      <w:r w:rsidRPr="00CF7AFD">
        <w:rPr>
          <w:rFonts w:hint="eastAsia"/>
          <w:szCs w:val="21"/>
        </w:rPr>
        <w:t>7</w:t>
      </w:r>
      <w:r w:rsidRPr="00CF7AFD">
        <w:rPr>
          <w:rFonts w:hint="eastAsia"/>
          <w:szCs w:val="21"/>
        </w:rPr>
        <w:t>个工作日内向采购人或采购代理机构提出质疑。采购人或</w:t>
      </w:r>
      <w:r w:rsidRPr="00CF7AFD">
        <w:rPr>
          <w:szCs w:val="21"/>
        </w:rPr>
        <w:t>采购代理机构在收到供应商书面质疑后</w:t>
      </w:r>
      <w:r w:rsidRPr="00CF7AFD">
        <w:rPr>
          <w:szCs w:val="21"/>
        </w:rPr>
        <w:t>7</w:t>
      </w:r>
      <w:r w:rsidRPr="00CF7AFD">
        <w:rPr>
          <w:szCs w:val="21"/>
        </w:rPr>
        <w:t>个工作日内，对质疑内容作出答复。</w:t>
      </w:r>
    </w:p>
    <w:p w14:paraId="73DF2D11" w14:textId="77777777" w:rsidR="003E1290" w:rsidRPr="00CF7AFD" w:rsidRDefault="00BA6153">
      <w:pPr>
        <w:spacing w:before="120" w:line="320" w:lineRule="atLeast"/>
        <w:ind w:firstLineChars="200" w:firstLine="420"/>
        <w:rPr>
          <w:szCs w:val="21"/>
        </w:rPr>
      </w:pPr>
      <w:r w:rsidRPr="00CF7AFD">
        <w:rPr>
          <w:szCs w:val="21"/>
        </w:rPr>
        <w:t>8.1.2</w:t>
      </w:r>
      <w:r w:rsidRPr="00CF7AFD">
        <w:rPr>
          <w:szCs w:val="21"/>
        </w:rPr>
        <w:t>质疑形式</w:t>
      </w:r>
    </w:p>
    <w:p w14:paraId="6D9C10C4" w14:textId="77777777" w:rsidR="003E1290" w:rsidRPr="00CF7AFD" w:rsidRDefault="00BA6153">
      <w:pPr>
        <w:spacing w:before="120" w:line="320" w:lineRule="atLeast"/>
        <w:ind w:firstLineChars="200" w:firstLine="420"/>
        <w:rPr>
          <w:szCs w:val="21"/>
        </w:rPr>
      </w:pPr>
      <w:r w:rsidRPr="00CF7AFD">
        <w:rPr>
          <w:szCs w:val="21"/>
        </w:rPr>
        <w:t>质疑应当采用</w:t>
      </w:r>
      <w:r w:rsidRPr="00CF7AFD">
        <w:rPr>
          <w:rFonts w:hint="eastAsia"/>
          <w:szCs w:val="21"/>
        </w:rPr>
        <w:t>供应商</w:t>
      </w:r>
      <w:r w:rsidRPr="00CF7AFD">
        <w:rPr>
          <w:szCs w:val="21"/>
        </w:rPr>
        <w:t>须知前附表所规定的形式，质疑书应明确阐述</w:t>
      </w:r>
      <w:r w:rsidRPr="00CF7AFD">
        <w:rPr>
          <w:rFonts w:hint="eastAsia"/>
          <w:szCs w:val="21"/>
        </w:rPr>
        <w:t>采购文件</w:t>
      </w:r>
      <w:r w:rsidRPr="00CF7AFD">
        <w:rPr>
          <w:szCs w:val="21"/>
        </w:rPr>
        <w:t>、</w:t>
      </w:r>
      <w:r w:rsidRPr="00CF7AFD">
        <w:rPr>
          <w:rFonts w:hint="eastAsia"/>
          <w:szCs w:val="21"/>
        </w:rPr>
        <w:t>采购</w:t>
      </w:r>
      <w:r w:rsidRPr="00CF7AFD">
        <w:rPr>
          <w:szCs w:val="21"/>
        </w:rPr>
        <w:t>过程或成交结果中使自己合法权益受到损害的实质性内容，提供相关事实、依据和证据及其来源或线索，便于有关单位调查、答复和处理。</w:t>
      </w:r>
    </w:p>
    <w:p w14:paraId="3D8C6533" w14:textId="77777777" w:rsidR="003E1290" w:rsidRPr="00CF7AFD" w:rsidRDefault="00BA6153">
      <w:pPr>
        <w:spacing w:before="120" w:line="320" w:lineRule="atLeast"/>
        <w:ind w:firstLineChars="200" w:firstLine="420"/>
        <w:rPr>
          <w:szCs w:val="21"/>
        </w:rPr>
      </w:pPr>
      <w:r w:rsidRPr="00CF7AFD">
        <w:rPr>
          <w:rFonts w:hint="eastAsia"/>
          <w:szCs w:val="21"/>
        </w:rPr>
        <w:t>8</w:t>
      </w:r>
      <w:r w:rsidRPr="00CF7AFD">
        <w:rPr>
          <w:szCs w:val="21"/>
        </w:rPr>
        <w:t>.1.3</w:t>
      </w:r>
      <w:r w:rsidRPr="00CF7AFD">
        <w:rPr>
          <w:rFonts w:hint="eastAsia"/>
        </w:rPr>
        <w:t xml:space="preserve"> </w:t>
      </w:r>
      <w:r w:rsidRPr="00CF7AFD">
        <w:rPr>
          <w:rFonts w:hint="eastAsia"/>
          <w:szCs w:val="21"/>
        </w:rPr>
        <w:t>供应商提出质疑应当提交质疑函和必要的证明材料。质疑函应当包括下列内容：</w:t>
      </w:r>
    </w:p>
    <w:p w14:paraId="0F075B8E"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w:t>
      </w:r>
      <w:r w:rsidRPr="00CF7AFD">
        <w:rPr>
          <w:rFonts w:hint="eastAsia"/>
          <w:szCs w:val="21"/>
        </w:rPr>
        <w:tab/>
      </w:r>
      <w:r w:rsidRPr="00CF7AFD">
        <w:rPr>
          <w:rFonts w:hint="eastAsia"/>
          <w:szCs w:val="21"/>
        </w:rPr>
        <w:t>供应商的姓名或者名称、地址、邮编、联系人及联系电话；</w:t>
      </w:r>
    </w:p>
    <w:p w14:paraId="5E95C660"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w:t>
      </w:r>
      <w:r w:rsidRPr="00CF7AFD">
        <w:rPr>
          <w:rFonts w:hint="eastAsia"/>
          <w:szCs w:val="21"/>
        </w:rPr>
        <w:tab/>
      </w:r>
      <w:r w:rsidRPr="00CF7AFD">
        <w:rPr>
          <w:rFonts w:hint="eastAsia"/>
          <w:szCs w:val="21"/>
        </w:rPr>
        <w:t>质疑项目的名称、编号；</w:t>
      </w:r>
    </w:p>
    <w:p w14:paraId="080B08FB"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w:t>
      </w:r>
      <w:r w:rsidRPr="00CF7AFD">
        <w:rPr>
          <w:rFonts w:hint="eastAsia"/>
          <w:szCs w:val="21"/>
        </w:rPr>
        <w:tab/>
      </w:r>
      <w:r w:rsidRPr="00CF7AFD">
        <w:rPr>
          <w:rFonts w:hint="eastAsia"/>
          <w:szCs w:val="21"/>
        </w:rPr>
        <w:t>具体、明确的质疑事项和与质疑事项相关的请求；</w:t>
      </w:r>
    </w:p>
    <w:p w14:paraId="2EC3BBAF"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4</w:t>
      </w:r>
      <w:r w:rsidRPr="00CF7AFD">
        <w:rPr>
          <w:rFonts w:hint="eastAsia"/>
          <w:szCs w:val="21"/>
        </w:rPr>
        <w:t>）</w:t>
      </w:r>
      <w:r w:rsidRPr="00CF7AFD">
        <w:rPr>
          <w:rFonts w:hint="eastAsia"/>
          <w:szCs w:val="21"/>
        </w:rPr>
        <w:tab/>
      </w:r>
      <w:r w:rsidRPr="00CF7AFD">
        <w:rPr>
          <w:rFonts w:hint="eastAsia"/>
          <w:szCs w:val="21"/>
        </w:rPr>
        <w:t>事实依据；</w:t>
      </w:r>
    </w:p>
    <w:p w14:paraId="6489AE9D"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5</w:t>
      </w:r>
      <w:r w:rsidRPr="00CF7AFD">
        <w:rPr>
          <w:rFonts w:hint="eastAsia"/>
          <w:szCs w:val="21"/>
        </w:rPr>
        <w:t>）</w:t>
      </w:r>
      <w:r w:rsidRPr="00CF7AFD">
        <w:rPr>
          <w:rFonts w:hint="eastAsia"/>
          <w:szCs w:val="21"/>
        </w:rPr>
        <w:tab/>
      </w:r>
      <w:r w:rsidRPr="00CF7AFD">
        <w:rPr>
          <w:rFonts w:hint="eastAsia"/>
          <w:szCs w:val="21"/>
        </w:rPr>
        <w:t>必要的法律依据；</w:t>
      </w:r>
    </w:p>
    <w:p w14:paraId="1B856548"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6</w:t>
      </w:r>
      <w:r w:rsidRPr="00CF7AFD">
        <w:rPr>
          <w:rFonts w:hint="eastAsia"/>
          <w:szCs w:val="21"/>
        </w:rPr>
        <w:t>）</w:t>
      </w:r>
      <w:r w:rsidRPr="00CF7AFD">
        <w:rPr>
          <w:rFonts w:hint="eastAsia"/>
          <w:szCs w:val="21"/>
        </w:rPr>
        <w:tab/>
      </w:r>
      <w:r w:rsidRPr="00CF7AFD">
        <w:rPr>
          <w:rFonts w:hint="eastAsia"/>
          <w:szCs w:val="21"/>
        </w:rPr>
        <w:t>提出质疑的日期。</w:t>
      </w:r>
    </w:p>
    <w:p w14:paraId="60E419F9" w14:textId="77777777" w:rsidR="003E1290" w:rsidRPr="00CF7AFD" w:rsidRDefault="00BA6153">
      <w:pPr>
        <w:spacing w:before="120" w:line="320" w:lineRule="atLeast"/>
        <w:ind w:firstLineChars="200" w:firstLine="420"/>
        <w:rPr>
          <w:szCs w:val="21"/>
        </w:rPr>
      </w:pPr>
      <w:r w:rsidRPr="00CF7AFD">
        <w:rPr>
          <w:rFonts w:hint="eastAsia"/>
          <w:szCs w:val="21"/>
        </w:rPr>
        <w:t>供应商为自然人的，应当由本人签字；供应商为法人或者其他组织的，应当由法定代表人、主要负责人，或者其授权代表签字或者盖章，并加盖公章。</w:t>
      </w:r>
      <w:r w:rsidRPr="00CF7AFD">
        <w:rPr>
          <w:szCs w:val="21"/>
        </w:rPr>
        <w:t xml:space="preserve"> </w:t>
      </w:r>
    </w:p>
    <w:p w14:paraId="7734CC99" w14:textId="77777777" w:rsidR="003E1290" w:rsidRPr="00CF7AFD" w:rsidRDefault="00BA6153">
      <w:pPr>
        <w:spacing w:before="120" w:line="320" w:lineRule="atLeast"/>
        <w:ind w:firstLineChars="200" w:firstLine="422"/>
        <w:outlineLvl w:val="2"/>
        <w:rPr>
          <w:b/>
          <w:bCs/>
          <w:kern w:val="0"/>
          <w:szCs w:val="21"/>
        </w:rPr>
      </w:pPr>
      <w:r w:rsidRPr="00CF7AFD">
        <w:rPr>
          <w:b/>
          <w:bCs/>
          <w:kern w:val="0"/>
          <w:szCs w:val="21"/>
        </w:rPr>
        <w:t>8.2</w:t>
      </w:r>
      <w:r w:rsidRPr="00CF7AFD">
        <w:rPr>
          <w:b/>
          <w:bCs/>
          <w:kern w:val="0"/>
          <w:szCs w:val="21"/>
        </w:rPr>
        <w:t>投诉</w:t>
      </w:r>
    </w:p>
    <w:p w14:paraId="4BB938E0" w14:textId="77777777" w:rsidR="003E1290" w:rsidRPr="00CF7AFD" w:rsidRDefault="00BA6153">
      <w:pPr>
        <w:spacing w:before="120" w:line="320" w:lineRule="atLeast"/>
        <w:ind w:firstLineChars="200" w:firstLine="420"/>
        <w:rPr>
          <w:szCs w:val="21"/>
        </w:rPr>
      </w:pPr>
      <w:r w:rsidRPr="00CF7AFD">
        <w:rPr>
          <w:szCs w:val="21"/>
        </w:rPr>
        <w:t>8.2.1</w:t>
      </w:r>
      <w:r w:rsidRPr="00CF7AFD">
        <w:rPr>
          <w:szCs w:val="21"/>
        </w:rPr>
        <w:t>供应商对采购人、采购代理机构的答复不满意，或者采购人、采购代理机构未在规定时间内</w:t>
      </w:r>
      <w:r w:rsidRPr="00CF7AFD">
        <w:rPr>
          <w:szCs w:val="21"/>
        </w:rPr>
        <w:lastRenderedPageBreak/>
        <w:t>答复的，可在答复期满后</w:t>
      </w:r>
      <w:r w:rsidRPr="00CF7AFD">
        <w:rPr>
          <w:szCs w:val="21"/>
        </w:rPr>
        <w:t>15</w:t>
      </w:r>
      <w:r w:rsidRPr="00CF7AFD">
        <w:rPr>
          <w:szCs w:val="21"/>
        </w:rPr>
        <w:t>个工作日内按有关规定，向同级财政部门投诉。</w:t>
      </w:r>
    </w:p>
    <w:p w14:paraId="484A9EC3" w14:textId="77777777" w:rsidR="003E1290" w:rsidRPr="00CF7AFD" w:rsidRDefault="00BA6153">
      <w:pPr>
        <w:spacing w:before="120" w:line="320" w:lineRule="atLeast"/>
        <w:ind w:firstLineChars="200" w:firstLine="420"/>
        <w:rPr>
          <w:szCs w:val="21"/>
        </w:rPr>
      </w:pPr>
      <w:r w:rsidRPr="00CF7AFD">
        <w:rPr>
          <w:szCs w:val="21"/>
        </w:rPr>
        <w:t>8.2.</w:t>
      </w:r>
      <w:r w:rsidRPr="00CF7AFD">
        <w:rPr>
          <w:rFonts w:hint="eastAsia"/>
          <w:szCs w:val="21"/>
        </w:rPr>
        <w:t>2</w:t>
      </w:r>
      <w:r w:rsidRPr="00CF7AFD">
        <w:rPr>
          <w:rFonts w:hint="eastAsia"/>
          <w:szCs w:val="21"/>
        </w:rPr>
        <w:t>投诉</w:t>
      </w:r>
      <w:r w:rsidRPr="00CF7AFD">
        <w:rPr>
          <w:szCs w:val="21"/>
        </w:rPr>
        <w:t>书应使用财政部发布的</w:t>
      </w:r>
      <w:r w:rsidRPr="00CF7AFD">
        <w:rPr>
          <w:rFonts w:hint="eastAsia"/>
          <w:szCs w:val="21"/>
        </w:rPr>
        <w:t>政府采购供应投诉书范本，并应按照“投诉书制作说明”进行编写。</w:t>
      </w:r>
    </w:p>
    <w:p w14:paraId="71814809" w14:textId="77777777" w:rsidR="003E1290" w:rsidRPr="00CF7AFD" w:rsidRDefault="00BA6153">
      <w:pPr>
        <w:spacing w:before="120" w:line="320" w:lineRule="atLeast"/>
        <w:ind w:firstLineChars="200" w:firstLine="422"/>
        <w:outlineLvl w:val="1"/>
        <w:rPr>
          <w:b/>
          <w:bCs/>
          <w:kern w:val="0"/>
          <w:szCs w:val="21"/>
        </w:rPr>
      </w:pPr>
      <w:r w:rsidRPr="00CF7AFD">
        <w:rPr>
          <w:b/>
          <w:bCs/>
          <w:kern w:val="0"/>
          <w:szCs w:val="21"/>
        </w:rPr>
        <w:t>9</w:t>
      </w:r>
      <w:r w:rsidRPr="00CF7AFD">
        <w:rPr>
          <w:b/>
          <w:bCs/>
          <w:kern w:val="0"/>
          <w:szCs w:val="21"/>
        </w:rPr>
        <w:t>．其他事项</w:t>
      </w:r>
    </w:p>
    <w:p w14:paraId="57DEA025" w14:textId="77777777" w:rsidR="003E1290" w:rsidRPr="00CF7AFD" w:rsidRDefault="00BA6153">
      <w:pPr>
        <w:spacing w:before="120" w:line="320" w:lineRule="atLeast"/>
        <w:ind w:firstLineChars="200" w:firstLine="420"/>
        <w:rPr>
          <w:szCs w:val="21"/>
        </w:rPr>
      </w:pPr>
      <w:r w:rsidRPr="00CF7AFD">
        <w:rPr>
          <w:szCs w:val="21"/>
        </w:rPr>
        <w:t>9.1</w:t>
      </w:r>
      <w:r w:rsidRPr="00CF7AFD">
        <w:rPr>
          <w:szCs w:val="21"/>
        </w:rPr>
        <w:t>代理服务收费由采购代理机构向成交供应商收取。签订合同前，成交供应商应向采购代理机构一次付清代理服务费。</w:t>
      </w:r>
    </w:p>
    <w:p w14:paraId="20E860C4" w14:textId="77777777" w:rsidR="003E1290" w:rsidRPr="00CF7AFD" w:rsidRDefault="00BA6153">
      <w:pPr>
        <w:spacing w:before="120" w:line="276" w:lineRule="auto"/>
        <w:ind w:firstLineChars="200" w:firstLine="420"/>
        <w:rPr>
          <w:szCs w:val="21"/>
        </w:rPr>
      </w:pPr>
      <w:r w:rsidRPr="00CF7AFD">
        <w:rPr>
          <w:szCs w:val="21"/>
        </w:rPr>
        <w:t>9.2</w:t>
      </w:r>
      <w:r w:rsidRPr="00CF7AFD">
        <w:rPr>
          <w:rFonts w:hint="eastAsia"/>
          <w:szCs w:val="21"/>
        </w:rPr>
        <w:t>电子交易活动的中止。采购过程中出现以下情形，导致电子交易平台无法正常运行，或者无法保证电子交易的公平、公正和安全时，采购机构可中止电子交易活动：</w:t>
      </w:r>
    </w:p>
    <w:p w14:paraId="63CC3771" w14:textId="77777777" w:rsidR="003E1290" w:rsidRPr="00CF7AFD" w:rsidRDefault="00BA6153">
      <w:pPr>
        <w:spacing w:before="120" w:line="276" w:lineRule="auto"/>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）电子交易平台发生故障而无法登录访问的；</w:t>
      </w:r>
      <w:r w:rsidRPr="00CF7AFD">
        <w:rPr>
          <w:rFonts w:hint="eastAsia"/>
          <w:szCs w:val="21"/>
        </w:rPr>
        <w:t xml:space="preserve"> </w:t>
      </w:r>
    </w:p>
    <w:p w14:paraId="726CE6EA" w14:textId="77777777" w:rsidR="003E1290" w:rsidRPr="00CF7AFD" w:rsidRDefault="00BA6153">
      <w:pPr>
        <w:spacing w:before="120" w:line="276" w:lineRule="auto"/>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）电子交易平台应用或数据库出现错误，不能进行正常操作的；</w:t>
      </w:r>
    </w:p>
    <w:p w14:paraId="4143F582" w14:textId="77777777" w:rsidR="003E1290" w:rsidRPr="00CF7AFD" w:rsidRDefault="00BA6153">
      <w:pPr>
        <w:spacing w:before="120" w:line="276" w:lineRule="auto"/>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）电子交易平台发现严重安全漏洞，有潜在泄密危险的；</w:t>
      </w:r>
    </w:p>
    <w:p w14:paraId="1B53A358" w14:textId="77777777" w:rsidR="003E1290" w:rsidRPr="00CF7AFD" w:rsidRDefault="00BA6153">
      <w:pPr>
        <w:spacing w:before="120" w:line="276" w:lineRule="auto"/>
        <w:ind w:firstLineChars="200" w:firstLine="420"/>
        <w:rPr>
          <w:szCs w:val="21"/>
        </w:rPr>
      </w:pPr>
      <w:r w:rsidRPr="00CF7AFD">
        <w:rPr>
          <w:rFonts w:hint="eastAsia"/>
          <w:szCs w:val="21"/>
        </w:rPr>
        <w:t>（</w:t>
      </w:r>
      <w:r w:rsidRPr="00CF7AFD">
        <w:rPr>
          <w:rFonts w:hint="eastAsia"/>
          <w:szCs w:val="21"/>
        </w:rPr>
        <w:t>4</w:t>
      </w:r>
      <w:r w:rsidRPr="00CF7AFD">
        <w:rPr>
          <w:rFonts w:hint="eastAsia"/>
          <w:szCs w:val="21"/>
        </w:rPr>
        <w:t>）病毒发作导致不能进行正常操作的；</w:t>
      </w:r>
      <w:r w:rsidRPr="00CF7AFD">
        <w:rPr>
          <w:rFonts w:hint="eastAsia"/>
          <w:szCs w:val="21"/>
        </w:rPr>
        <w:t xml:space="preserve"> </w:t>
      </w:r>
    </w:p>
    <w:p w14:paraId="01E2FDC1" w14:textId="77777777" w:rsidR="003E1290" w:rsidRPr="00CF7AFD" w:rsidRDefault="00BA6153">
      <w:pPr>
        <w:spacing w:before="120" w:line="276" w:lineRule="auto"/>
        <w:ind w:firstLineChars="200" w:firstLine="420"/>
        <w:rPr>
          <w:szCs w:val="21"/>
        </w:rPr>
      </w:pPr>
      <w:r w:rsidRPr="00CF7AFD">
        <w:rPr>
          <w:rFonts w:hint="eastAsia"/>
          <w:szCs w:val="21"/>
        </w:rPr>
        <w:t>（</w:t>
      </w:r>
      <w:r w:rsidRPr="00CF7AFD">
        <w:rPr>
          <w:szCs w:val="21"/>
        </w:rPr>
        <w:t>5</w:t>
      </w:r>
      <w:r w:rsidRPr="00CF7AFD">
        <w:rPr>
          <w:rFonts w:hint="eastAsia"/>
          <w:szCs w:val="21"/>
        </w:rPr>
        <w:t>）其他无法保证电子交易的公平、公正和安全的情况。</w:t>
      </w:r>
    </w:p>
    <w:p w14:paraId="6C7FE8E7" w14:textId="77777777" w:rsidR="003E1290" w:rsidRPr="00CF7AFD" w:rsidRDefault="00BA6153">
      <w:pPr>
        <w:tabs>
          <w:tab w:val="left" w:pos="4820"/>
        </w:tabs>
        <w:spacing w:before="120" w:line="360" w:lineRule="auto"/>
        <w:ind w:firstLineChars="200" w:firstLine="420"/>
        <w:rPr>
          <w:szCs w:val="21"/>
        </w:rPr>
      </w:pPr>
      <w:r w:rsidRPr="00CF7AFD">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CF7AFD">
        <w:rPr>
          <w:szCs w:val="21"/>
        </w:rPr>
        <w:t xml:space="preserve"> </w:t>
      </w:r>
    </w:p>
    <w:p w14:paraId="19798282" w14:textId="77777777" w:rsidR="003E1290" w:rsidRPr="00CF7AFD" w:rsidRDefault="00BA6153">
      <w:pPr>
        <w:spacing w:line="360" w:lineRule="auto"/>
        <w:ind w:firstLine="420"/>
        <w:rPr>
          <w:szCs w:val="21"/>
        </w:rPr>
      </w:pPr>
      <w:r w:rsidRPr="00CF7AFD">
        <w:rPr>
          <w:szCs w:val="21"/>
        </w:rPr>
        <w:t>9.3</w:t>
      </w:r>
      <w:r w:rsidRPr="00CF7AFD">
        <w:rPr>
          <w:rFonts w:hint="eastAsia"/>
          <w:szCs w:val="21"/>
        </w:rPr>
        <w:t>本项目的附件及图纸</w:t>
      </w:r>
      <w:r w:rsidRPr="00CF7AFD">
        <w:rPr>
          <w:szCs w:val="21"/>
        </w:rPr>
        <w:t>详见供应商须知前附表</w:t>
      </w:r>
      <w:r w:rsidRPr="00CF7AFD">
        <w:rPr>
          <w:rFonts w:hint="eastAsia"/>
          <w:szCs w:val="21"/>
        </w:rPr>
        <w:t>。</w:t>
      </w:r>
    </w:p>
    <w:p w14:paraId="7C9BA139" w14:textId="77777777" w:rsidR="003E1290" w:rsidRPr="00CF7AFD" w:rsidRDefault="00BA6153">
      <w:pPr>
        <w:spacing w:line="360" w:lineRule="auto"/>
        <w:ind w:firstLine="420"/>
        <w:rPr>
          <w:szCs w:val="21"/>
        </w:rPr>
      </w:pPr>
      <w:r w:rsidRPr="00CF7AFD">
        <w:rPr>
          <w:szCs w:val="21"/>
        </w:rPr>
        <w:t>9.4</w:t>
      </w:r>
      <w:r w:rsidRPr="00CF7AFD">
        <w:rPr>
          <w:rFonts w:hint="eastAsia"/>
          <w:szCs w:val="21"/>
        </w:rPr>
        <w:t>本项目的其他事项</w:t>
      </w:r>
      <w:r w:rsidRPr="00CF7AFD">
        <w:rPr>
          <w:szCs w:val="21"/>
        </w:rPr>
        <w:t>详见供应商须知前附表</w:t>
      </w:r>
      <w:r w:rsidRPr="00CF7AFD">
        <w:rPr>
          <w:rFonts w:hint="eastAsia"/>
          <w:szCs w:val="21"/>
        </w:rPr>
        <w:t>。</w:t>
      </w:r>
    </w:p>
    <w:p w14:paraId="5FD96AA9" w14:textId="77777777" w:rsidR="003E1290" w:rsidRPr="00CF7AFD" w:rsidRDefault="00BA6153">
      <w:pPr>
        <w:spacing w:before="120" w:line="320" w:lineRule="atLeast"/>
        <w:ind w:leftChars="1" w:left="2" w:firstLineChars="200" w:firstLine="422"/>
        <w:outlineLvl w:val="1"/>
        <w:rPr>
          <w:b/>
          <w:bCs/>
          <w:kern w:val="0"/>
          <w:szCs w:val="21"/>
        </w:rPr>
      </w:pPr>
      <w:r w:rsidRPr="00CF7AFD">
        <w:rPr>
          <w:b/>
          <w:bCs/>
          <w:kern w:val="0"/>
          <w:szCs w:val="21"/>
        </w:rPr>
        <w:t>10</w:t>
      </w:r>
      <w:r w:rsidRPr="00CF7AFD">
        <w:rPr>
          <w:b/>
          <w:bCs/>
          <w:kern w:val="0"/>
          <w:szCs w:val="21"/>
        </w:rPr>
        <w:t>．</w:t>
      </w:r>
      <w:r w:rsidRPr="00CF7AFD">
        <w:rPr>
          <w:rFonts w:hint="eastAsia"/>
          <w:b/>
          <w:bCs/>
          <w:kern w:val="0"/>
          <w:szCs w:val="21"/>
        </w:rPr>
        <w:t>其他说明</w:t>
      </w:r>
    </w:p>
    <w:p w14:paraId="432A5976" w14:textId="77777777" w:rsidR="003E1290" w:rsidRPr="00CF7AFD" w:rsidRDefault="00BA6153">
      <w:pPr>
        <w:spacing w:before="120" w:line="320" w:lineRule="atLeast"/>
        <w:ind w:leftChars="1" w:left="2" w:firstLineChars="200" w:firstLine="422"/>
        <w:outlineLvl w:val="1"/>
        <w:rPr>
          <w:kern w:val="0"/>
          <w:szCs w:val="21"/>
        </w:rPr>
      </w:pPr>
      <w:r w:rsidRPr="00CF7AFD">
        <w:rPr>
          <w:rFonts w:hint="eastAsia"/>
          <w:b/>
          <w:bCs/>
          <w:kern w:val="0"/>
          <w:szCs w:val="21"/>
        </w:rPr>
        <w:t>1</w:t>
      </w:r>
      <w:r w:rsidRPr="00CF7AFD">
        <w:rPr>
          <w:b/>
          <w:bCs/>
          <w:kern w:val="0"/>
          <w:szCs w:val="21"/>
        </w:rPr>
        <w:t>0.1</w:t>
      </w:r>
      <w:r w:rsidRPr="00CF7AFD">
        <w:rPr>
          <w:rFonts w:hint="eastAsia"/>
          <w:kern w:val="0"/>
          <w:szCs w:val="21"/>
        </w:rPr>
        <w:t>其余未尽事宜按</w:t>
      </w:r>
      <w:r w:rsidRPr="00CF7AFD">
        <w:rPr>
          <w:kern w:val="0"/>
          <w:szCs w:val="21"/>
        </w:rPr>
        <w:t>《中华人民共和国政府采购法》、《中华人民共和国政府采购法实施条例》</w:t>
      </w:r>
      <w:r w:rsidRPr="00CF7AFD">
        <w:rPr>
          <w:rFonts w:hint="eastAsia"/>
          <w:kern w:val="0"/>
          <w:szCs w:val="21"/>
        </w:rPr>
        <w:t>的相关规定执行。</w:t>
      </w:r>
    </w:p>
    <w:p w14:paraId="3C8FE82C" w14:textId="77777777" w:rsidR="003E1290" w:rsidRPr="00CF7AFD" w:rsidRDefault="00BA6153">
      <w:pPr>
        <w:spacing w:before="120" w:line="320" w:lineRule="atLeast"/>
        <w:ind w:leftChars="1" w:left="2" w:firstLineChars="200" w:firstLine="422"/>
        <w:outlineLvl w:val="1"/>
        <w:rPr>
          <w:sz w:val="32"/>
          <w:szCs w:val="32"/>
        </w:rPr>
        <w:sectPr w:rsidR="003E1290" w:rsidRPr="00CF7AFD">
          <w:headerReference w:type="default" r:id="rId21"/>
          <w:headerReference w:type="first" r:id="rId22"/>
          <w:pgSz w:w="11906" w:h="16838"/>
          <w:pgMar w:top="993" w:right="1133" w:bottom="1246" w:left="1418" w:header="851" w:footer="992" w:gutter="0"/>
          <w:cols w:space="720"/>
          <w:titlePg/>
          <w:docGrid w:linePitch="312"/>
        </w:sectPr>
      </w:pPr>
      <w:r w:rsidRPr="00CF7AFD">
        <w:rPr>
          <w:b/>
          <w:bCs/>
          <w:kern w:val="0"/>
          <w:szCs w:val="21"/>
        </w:rPr>
        <w:t>10.2</w:t>
      </w:r>
      <w:r w:rsidRPr="00CF7AFD">
        <w:rPr>
          <w:rFonts w:hint="eastAsia"/>
        </w:rPr>
        <w:t>本</w:t>
      </w:r>
      <w:r w:rsidRPr="00CF7AFD">
        <w:t>采购文件是根据国家有关法律及有关政策、法规和参照国际惯例编制，解释权属采购代理机构</w:t>
      </w:r>
    </w:p>
    <w:p w14:paraId="1E4BFB14"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bookmarkStart w:id="72" w:name="_Toc203754374"/>
      <w:bookmarkStart w:id="73" w:name="_Toc254970690"/>
      <w:bookmarkStart w:id="74" w:name="_Toc254970549"/>
      <w:r w:rsidRPr="00CF7AFD">
        <w:rPr>
          <w:rFonts w:ascii="Times New Roman" w:hAnsi="Times New Roman" w:cs="Times New Roman"/>
          <w:sz w:val="32"/>
          <w:szCs w:val="32"/>
        </w:rPr>
        <w:lastRenderedPageBreak/>
        <w:t>第四章</w:t>
      </w:r>
      <w:r w:rsidRPr="00CF7AFD">
        <w:rPr>
          <w:rFonts w:ascii="Times New Roman" w:hAnsi="Times New Roman" w:cs="Times New Roman"/>
          <w:sz w:val="32"/>
          <w:szCs w:val="32"/>
        </w:rPr>
        <w:t xml:space="preserve">  </w:t>
      </w:r>
      <w:r w:rsidRPr="00CF7AFD">
        <w:rPr>
          <w:rFonts w:ascii="Times New Roman" w:hAnsi="Times New Roman" w:cs="Times New Roman"/>
          <w:sz w:val="32"/>
          <w:szCs w:val="32"/>
        </w:rPr>
        <w:t>评审方法及标准</w:t>
      </w:r>
      <w:bookmarkEnd w:id="72"/>
    </w:p>
    <w:p w14:paraId="0D60927A" w14:textId="77777777" w:rsidR="003E1290" w:rsidRPr="00CF7AFD" w:rsidRDefault="00BA6153">
      <w:pPr>
        <w:spacing w:before="120" w:line="320" w:lineRule="atLeast"/>
        <w:ind w:firstLineChars="196" w:firstLine="413"/>
        <w:outlineLvl w:val="1"/>
        <w:rPr>
          <w:b/>
          <w:bCs/>
          <w:kern w:val="0"/>
          <w:szCs w:val="21"/>
        </w:rPr>
      </w:pPr>
      <w:r w:rsidRPr="00CF7AFD">
        <w:rPr>
          <w:rFonts w:hint="eastAsia"/>
          <w:b/>
          <w:bCs/>
          <w:kern w:val="0"/>
          <w:szCs w:val="21"/>
        </w:rPr>
        <w:t>1.</w:t>
      </w:r>
      <w:r w:rsidRPr="00CF7AFD">
        <w:rPr>
          <w:b/>
          <w:bCs/>
          <w:kern w:val="0"/>
          <w:szCs w:val="21"/>
        </w:rPr>
        <w:t>评审</w:t>
      </w:r>
      <w:r w:rsidRPr="00CF7AFD">
        <w:rPr>
          <w:rFonts w:hint="eastAsia"/>
          <w:b/>
          <w:bCs/>
          <w:kern w:val="0"/>
          <w:szCs w:val="21"/>
        </w:rPr>
        <w:t>方法</w:t>
      </w:r>
    </w:p>
    <w:p w14:paraId="09FF64CF" w14:textId="77777777" w:rsidR="003E1290" w:rsidRPr="00CF7AFD" w:rsidRDefault="00BA6153">
      <w:pPr>
        <w:suppressAutoHyphens/>
        <w:spacing w:before="120" w:line="320" w:lineRule="atLeast"/>
        <w:ind w:firstLineChars="200" w:firstLine="420"/>
        <w:rPr>
          <w:kern w:val="1"/>
          <w:szCs w:val="21"/>
        </w:rPr>
      </w:pPr>
      <w:r w:rsidRPr="00CF7AFD">
        <w:rPr>
          <w:szCs w:val="21"/>
        </w:rPr>
        <w:t>本项目采用</w:t>
      </w:r>
      <w:r w:rsidRPr="00CF7AFD">
        <w:rPr>
          <w:bCs/>
          <w:kern w:val="1"/>
          <w:szCs w:val="21"/>
        </w:rPr>
        <w:t>综合评分法</w:t>
      </w:r>
      <w:r w:rsidRPr="00CF7AFD">
        <w:rPr>
          <w:szCs w:val="21"/>
        </w:rPr>
        <w:t>进行评审</w:t>
      </w:r>
      <w:r w:rsidRPr="00CF7AFD">
        <w:rPr>
          <w:bCs/>
          <w:kern w:val="1"/>
          <w:szCs w:val="21"/>
        </w:rPr>
        <w:t>。</w:t>
      </w:r>
      <w:r w:rsidRPr="00CF7AFD">
        <w:rPr>
          <w:szCs w:val="21"/>
        </w:rPr>
        <w:t>综合评分法，是指响应文件满足采购文件全部实质性要求且按照评审因素的量化指标评审得分最高的</w:t>
      </w:r>
      <w:r w:rsidRPr="00CF7AFD">
        <w:rPr>
          <w:rFonts w:hint="eastAsia"/>
          <w:szCs w:val="21"/>
        </w:rPr>
        <w:t>供应商</w:t>
      </w:r>
      <w:r w:rsidRPr="00CF7AFD">
        <w:rPr>
          <w:szCs w:val="21"/>
        </w:rPr>
        <w:t>为</w:t>
      </w:r>
      <w:r w:rsidRPr="00CF7AFD">
        <w:rPr>
          <w:rFonts w:hint="eastAsia"/>
          <w:szCs w:val="21"/>
        </w:rPr>
        <w:t>成交</w:t>
      </w:r>
      <w:r w:rsidRPr="00CF7AFD">
        <w:rPr>
          <w:szCs w:val="21"/>
        </w:rPr>
        <w:t>候选人的评审方法。</w:t>
      </w:r>
    </w:p>
    <w:p w14:paraId="4163B413" w14:textId="77777777" w:rsidR="003E1290" w:rsidRPr="00CF7AFD" w:rsidRDefault="00BA6153">
      <w:pPr>
        <w:suppressAutoHyphens/>
        <w:spacing w:before="120" w:line="320" w:lineRule="atLeast"/>
        <w:ind w:firstLineChars="200" w:firstLine="420"/>
        <w:rPr>
          <w:kern w:val="1"/>
          <w:szCs w:val="21"/>
        </w:rPr>
      </w:pPr>
      <w:r w:rsidRPr="00CF7AFD">
        <w:rPr>
          <w:rFonts w:hint="eastAsia"/>
          <w:kern w:val="1"/>
          <w:szCs w:val="21"/>
        </w:rPr>
        <w:t>本项目评审的其他详细规定在第三章供应商须知中规定。</w:t>
      </w:r>
    </w:p>
    <w:p w14:paraId="3921CEF4" w14:textId="77777777" w:rsidR="003E1290" w:rsidRPr="00CF7AFD" w:rsidRDefault="00BA6153">
      <w:pPr>
        <w:spacing w:before="120" w:line="320" w:lineRule="atLeast"/>
        <w:ind w:firstLineChars="196" w:firstLine="413"/>
        <w:outlineLvl w:val="1"/>
        <w:rPr>
          <w:b/>
          <w:kern w:val="0"/>
          <w:szCs w:val="21"/>
        </w:rPr>
      </w:pPr>
      <w:r w:rsidRPr="00CF7AFD">
        <w:rPr>
          <w:b/>
          <w:kern w:val="0"/>
          <w:szCs w:val="21"/>
        </w:rPr>
        <w:t>2</w:t>
      </w:r>
      <w:r w:rsidRPr="00CF7AFD">
        <w:rPr>
          <w:rFonts w:hint="eastAsia"/>
          <w:b/>
          <w:kern w:val="0"/>
          <w:szCs w:val="21"/>
        </w:rPr>
        <w:t>.</w:t>
      </w:r>
      <w:r w:rsidRPr="00CF7AFD">
        <w:rPr>
          <w:rFonts w:hint="eastAsia"/>
          <w:b/>
          <w:kern w:val="0"/>
          <w:szCs w:val="21"/>
        </w:rPr>
        <w:t>资格审查标准</w:t>
      </w:r>
      <w:r w:rsidRPr="00CF7AFD">
        <w:rPr>
          <w:rFonts w:hint="eastAsia"/>
          <w:b/>
          <w:bCs/>
          <w:kern w:val="0"/>
          <w:szCs w:val="21"/>
        </w:rPr>
        <w:t>（不满足任何一项审查内容要求，资格审查即为不合格；</w:t>
      </w:r>
      <w:bookmarkStart w:id="75" w:name="_Hlk160525103"/>
      <w:r w:rsidRPr="00CF7AFD">
        <w:rPr>
          <w:rFonts w:hint="eastAsia"/>
          <w:b/>
          <w:bCs/>
          <w:kern w:val="0"/>
          <w:szCs w:val="21"/>
        </w:rPr>
        <w:t>联合体投标的，联合体各方均应提交第一项基本资格要求的资格证明文件）</w:t>
      </w:r>
      <w:bookmarkEnd w:id="75"/>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CF7AFD" w:rsidRPr="00CF7AFD" w14:paraId="78B0EC43" w14:textId="77777777">
        <w:trPr>
          <w:trHeight w:val="468"/>
        </w:trPr>
        <w:tc>
          <w:tcPr>
            <w:tcW w:w="846" w:type="dxa"/>
            <w:vAlign w:val="center"/>
          </w:tcPr>
          <w:p w14:paraId="44DFDBFC" w14:textId="77777777" w:rsidR="003E1290" w:rsidRPr="00CF7AFD" w:rsidRDefault="00BA6153">
            <w:pPr>
              <w:spacing w:line="240" w:lineRule="exact"/>
              <w:jc w:val="center"/>
              <w:rPr>
                <w:b/>
                <w:kern w:val="0"/>
                <w:szCs w:val="21"/>
              </w:rPr>
            </w:pPr>
            <w:r w:rsidRPr="00CF7AFD">
              <w:rPr>
                <w:rFonts w:hint="eastAsia"/>
                <w:b/>
                <w:kern w:val="0"/>
                <w:szCs w:val="21"/>
              </w:rPr>
              <w:t>审查</w:t>
            </w:r>
            <w:r w:rsidRPr="00CF7AFD">
              <w:rPr>
                <w:b/>
                <w:kern w:val="0"/>
                <w:szCs w:val="21"/>
              </w:rPr>
              <w:t>因素</w:t>
            </w:r>
          </w:p>
        </w:tc>
        <w:tc>
          <w:tcPr>
            <w:tcW w:w="1843" w:type="dxa"/>
            <w:vAlign w:val="center"/>
          </w:tcPr>
          <w:p w14:paraId="789102D9" w14:textId="77777777" w:rsidR="003E1290" w:rsidRPr="00CF7AFD" w:rsidRDefault="00BA6153">
            <w:pPr>
              <w:spacing w:line="240" w:lineRule="exact"/>
              <w:jc w:val="center"/>
              <w:rPr>
                <w:b/>
                <w:kern w:val="0"/>
                <w:szCs w:val="21"/>
              </w:rPr>
            </w:pPr>
            <w:r w:rsidRPr="00CF7AFD">
              <w:rPr>
                <w:rFonts w:hint="eastAsia"/>
                <w:b/>
                <w:kern w:val="0"/>
                <w:szCs w:val="21"/>
              </w:rPr>
              <w:t>审查</w:t>
            </w:r>
            <w:r w:rsidRPr="00CF7AFD">
              <w:rPr>
                <w:b/>
                <w:kern w:val="0"/>
                <w:szCs w:val="21"/>
              </w:rPr>
              <w:t>内容</w:t>
            </w:r>
          </w:p>
        </w:tc>
        <w:tc>
          <w:tcPr>
            <w:tcW w:w="6242" w:type="dxa"/>
            <w:vAlign w:val="center"/>
          </w:tcPr>
          <w:p w14:paraId="7BE2E2FD" w14:textId="77777777" w:rsidR="003E1290" w:rsidRPr="00CF7AFD" w:rsidRDefault="00BA6153">
            <w:pPr>
              <w:spacing w:line="240" w:lineRule="exact"/>
              <w:jc w:val="center"/>
              <w:rPr>
                <w:b/>
                <w:kern w:val="0"/>
                <w:szCs w:val="21"/>
              </w:rPr>
            </w:pPr>
            <w:r w:rsidRPr="00CF7AFD">
              <w:rPr>
                <w:rFonts w:hint="eastAsia"/>
                <w:b/>
                <w:kern w:val="0"/>
                <w:szCs w:val="21"/>
              </w:rPr>
              <w:t>说明</w:t>
            </w:r>
          </w:p>
        </w:tc>
      </w:tr>
      <w:tr w:rsidR="00CF7AFD" w:rsidRPr="00CF7AFD" w14:paraId="2855D06C" w14:textId="77777777">
        <w:trPr>
          <w:cantSplit/>
          <w:trHeight w:val="760"/>
        </w:trPr>
        <w:tc>
          <w:tcPr>
            <w:tcW w:w="846" w:type="dxa"/>
            <w:vMerge w:val="restart"/>
            <w:vAlign w:val="center"/>
          </w:tcPr>
          <w:p w14:paraId="38BFC097" w14:textId="77777777" w:rsidR="003E1290" w:rsidRPr="00CF7AFD" w:rsidRDefault="00BA6153">
            <w:pPr>
              <w:spacing w:line="240" w:lineRule="exact"/>
              <w:rPr>
                <w:szCs w:val="21"/>
                <w:lang w:val="zh-CN"/>
              </w:rPr>
            </w:pPr>
            <w:r w:rsidRPr="00CF7AFD">
              <w:rPr>
                <w:szCs w:val="21"/>
                <w:lang w:val="zh-CN"/>
              </w:rPr>
              <w:t>供应商应符合的</w:t>
            </w:r>
            <w:r w:rsidRPr="00CF7AFD">
              <w:rPr>
                <w:rFonts w:hint="eastAsia"/>
                <w:szCs w:val="21"/>
                <w:lang w:val="zh-CN"/>
              </w:rPr>
              <w:t>基本</w:t>
            </w:r>
            <w:r w:rsidRPr="00CF7AFD">
              <w:rPr>
                <w:szCs w:val="21"/>
              </w:rPr>
              <w:t>资格</w:t>
            </w:r>
            <w:r w:rsidRPr="00CF7AFD">
              <w:rPr>
                <w:rFonts w:hint="eastAsia"/>
                <w:szCs w:val="21"/>
              </w:rPr>
              <w:t>要求</w:t>
            </w:r>
          </w:p>
        </w:tc>
        <w:tc>
          <w:tcPr>
            <w:tcW w:w="1843" w:type="dxa"/>
            <w:vAlign w:val="center"/>
          </w:tcPr>
          <w:p w14:paraId="7A17CEA5" w14:textId="77777777" w:rsidR="003E1290" w:rsidRPr="00CF7AFD" w:rsidRDefault="00BA6153">
            <w:pPr>
              <w:spacing w:line="240" w:lineRule="exact"/>
              <w:jc w:val="left"/>
              <w:rPr>
                <w:szCs w:val="21"/>
              </w:rPr>
            </w:pPr>
            <w:r w:rsidRPr="00CF7AFD">
              <w:rPr>
                <w:szCs w:val="21"/>
              </w:rPr>
              <w:t>（</w:t>
            </w:r>
            <w:r w:rsidRPr="00CF7AFD">
              <w:rPr>
                <w:szCs w:val="21"/>
              </w:rPr>
              <w:t>1</w:t>
            </w:r>
            <w:r w:rsidRPr="00CF7AFD">
              <w:rPr>
                <w:szCs w:val="21"/>
              </w:rPr>
              <w:t>）具有独立承担民事责任的能力</w:t>
            </w:r>
          </w:p>
        </w:tc>
        <w:tc>
          <w:tcPr>
            <w:tcW w:w="6242" w:type="dxa"/>
          </w:tcPr>
          <w:p w14:paraId="66ABD379" w14:textId="77777777" w:rsidR="003E1290" w:rsidRPr="00CF7AFD" w:rsidRDefault="00BA6153">
            <w:pPr>
              <w:spacing w:line="240" w:lineRule="exact"/>
              <w:rPr>
                <w:szCs w:val="21"/>
              </w:rPr>
            </w:pPr>
            <w:r w:rsidRPr="00CF7AFD">
              <w:rPr>
                <w:rFonts w:hint="eastAsia"/>
                <w:szCs w:val="21"/>
              </w:rPr>
              <w:t>审查供应商为法人或者其他组织的，提供营业执照等证明文件（如营业执照或者事业单位法人证书或者执业许可证等），供应商为自然人的，提供身份证复印件</w:t>
            </w:r>
          </w:p>
        </w:tc>
      </w:tr>
      <w:tr w:rsidR="00CF7AFD" w:rsidRPr="00CF7AFD" w14:paraId="4D15A205" w14:textId="77777777">
        <w:trPr>
          <w:cantSplit/>
          <w:trHeight w:val="397"/>
        </w:trPr>
        <w:tc>
          <w:tcPr>
            <w:tcW w:w="846" w:type="dxa"/>
            <w:vMerge/>
            <w:vAlign w:val="center"/>
          </w:tcPr>
          <w:p w14:paraId="5658C3ED" w14:textId="77777777" w:rsidR="003E1290" w:rsidRPr="00CF7AFD" w:rsidRDefault="003E1290">
            <w:pPr>
              <w:spacing w:line="240" w:lineRule="exact"/>
              <w:rPr>
                <w:szCs w:val="21"/>
                <w:lang w:val="zh-CN"/>
              </w:rPr>
            </w:pPr>
          </w:p>
        </w:tc>
        <w:tc>
          <w:tcPr>
            <w:tcW w:w="1843" w:type="dxa"/>
            <w:vAlign w:val="center"/>
          </w:tcPr>
          <w:p w14:paraId="3F007CA8" w14:textId="77777777" w:rsidR="003E1290" w:rsidRPr="00CF7AFD" w:rsidRDefault="00BA6153">
            <w:pPr>
              <w:spacing w:line="240" w:lineRule="exact"/>
              <w:jc w:val="left"/>
              <w:rPr>
                <w:szCs w:val="21"/>
              </w:rPr>
            </w:pPr>
            <w:r w:rsidRPr="00CF7AFD">
              <w:rPr>
                <w:szCs w:val="21"/>
                <w:lang w:val="zh-CN"/>
              </w:rPr>
              <w:t>（</w:t>
            </w:r>
            <w:r w:rsidRPr="00CF7AFD">
              <w:rPr>
                <w:szCs w:val="21"/>
                <w:lang w:val="zh-CN"/>
              </w:rPr>
              <w:t>2</w:t>
            </w:r>
            <w:r w:rsidRPr="00CF7AFD">
              <w:rPr>
                <w:szCs w:val="21"/>
                <w:lang w:val="zh-CN"/>
              </w:rPr>
              <w:t>）</w:t>
            </w:r>
            <w:r w:rsidRPr="00CF7AFD">
              <w:rPr>
                <w:szCs w:val="21"/>
              </w:rPr>
              <w:t>具有良好的商业信誉和健全的财务会计制度</w:t>
            </w:r>
          </w:p>
        </w:tc>
        <w:tc>
          <w:tcPr>
            <w:tcW w:w="6242" w:type="dxa"/>
          </w:tcPr>
          <w:p w14:paraId="706E5B09" w14:textId="77777777" w:rsidR="003E1290" w:rsidRPr="00CF7AFD" w:rsidRDefault="00BA6153">
            <w:pPr>
              <w:spacing w:line="240" w:lineRule="exact"/>
              <w:jc w:val="left"/>
              <w:rPr>
                <w:szCs w:val="21"/>
              </w:rPr>
            </w:pPr>
            <w:r w:rsidRPr="00CF7AFD">
              <w:rPr>
                <w:rFonts w:ascii="宋体" w:hAnsi="宋体" w:cs="宋体" w:hint="eastAsia"/>
                <w:szCs w:val="21"/>
              </w:rPr>
              <w:t>①</w:t>
            </w:r>
            <w:r w:rsidRPr="00CF7AFD">
              <w:rPr>
                <w:szCs w:val="21"/>
              </w:rPr>
              <w:t>审查商业信誉声明。须提供，格式见第六章</w:t>
            </w:r>
            <w:r w:rsidRPr="00CF7AFD">
              <w:rPr>
                <w:rFonts w:hint="eastAsia"/>
                <w:szCs w:val="21"/>
              </w:rPr>
              <w:t>响应</w:t>
            </w:r>
            <w:r w:rsidRPr="00CF7AFD">
              <w:rPr>
                <w:szCs w:val="21"/>
              </w:rPr>
              <w:t>文件格式</w:t>
            </w:r>
            <w:r w:rsidRPr="00CF7AFD">
              <w:rPr>
                <w:szCs w:val="21"/>
              </w:rPr>
              <w:t>“</w:t>
            </w:r>
            <w:r w:rsidRPr="00CF7AFD">
              <w:rPr>
                <w:rFonts w:hint="eastAsia"/>
                <w:szCs w:val="21"/>
              </w:rPr>
              <w:t>响应</w:t>
            </w:r>
            <w:r w:rsidRPr="00CF7AFD">
              <w:rPr>
                <w:szCs w:val="21"/>
              </w:rPr>
              <w:t>声明书</w:t>
            </w:r>
            <w:r w:rsidRPr="00CF7AFD">
              <w:rPr>
                <w:szCs w:val="21"/>
              </w:rPr>
              <w:t>”</w:t>
            </w:r>
            <w:r w:rsidRPr="00CF7AFD">
              <w:rPr>
                <w:szCs w:val="21"/>
              </w:rPr>
              <w:t>。</w:t>
            </w:r>
          </w:p>
          <w:p w14:paraId="24211A83" w14:textId="5CA9256B" w:rsidR="003E1290" w:rsidRPr="00CF7AFD" w:rsidRDefault="00BA6153">
            <w:pPr>
              <w:spacing w:line="240" w:lineRule="exact"/>
              <w:jc w:val="left"/>
              <w:rPr>
                <w:szCs w:val="21"/>
              </w:rPr>
            </w:pPr>
            <w:r w:rsidRPr="00CF7AFD">
              <w:rPr>
                <w:rFonts w:ascii="宋体" w:hAnsi="宋体" w:cs="宋体" w:hint="eastAsia"/>
                <w:szCs w:val="21"/>
              </w:rPr>
              <w:t>②</w:t>
            </w:r>
            <w:r w:rsidRPr="00CF7AFD">
              <w:rPr>
                <w:szCs w:val="21"/>
              </w:rPr>
              <w:t>审查</w:t>
            </w:r>
            <w:r w:rsidR="00AF4951" w:rsidRPr="00CF7AFD">
              <w:rPr>
                <w:rFonts w:hint="eastAsia"/>
                <w:szCs w:val="21"/>
              </w:rPr>
              <w:t>2</w:t>
            </w:r>
            <w:r w:rsidR="00AF4951" w:rsidRPr="00CF7AFD">
              <w:rPr>
                <w:szCs w:val="21"/>
              </w:rPr>
              <w:t>024</w:t>
            </w:r>
            <w:r w:rsidRPr="00CF7AFD">
              <w:rPr>
                <w:rFonts w:hint="eastAsia"/>
                <w:szCs w:val="21"/>
              </w:rPr>
              <w:t>年</w:t>
            </w:r>
            <w:r w:rsidRPr="00CF7AFD">
              <w:rPr>
                <w:szCs w:val="21"/>
              </w:rPr>
              <w:t>度财务状况报告（表）复印件或银行出具的资信证明复印件，</w:t>
            </w:r>
            <w:r w:rsidRPr="00CF7AFD">
              <w:t>对于从取得营业执照时间起到响应文件递交截止时间为止不足</w:t>
            </w:r>
            <w:r w:rsidRPr="00CF7AFD">
              <w:t>1</w:t>
            </w:r>
            <w:r w:rsidRPr="00CF7AFD">
              <w:t>年的供应商，只需提交</w:t>
            </w:r>
            <w:r w:rsidRPr="00CF7AFD">
              <w:rPr>
                <w:rFonts w:hint="eastAsia"/>
                <w:szCs w:val="21"/>
              </w:rPr>
              <w:t>响应</w:t>
            </w:r>
            <w:r w:rsidRPr="00CF7AFD">
              <w:rPr>
                <w:szCs w:val="21"/>
              </w:rPr>
              <w:t>文件递交截止时间前一个月的财务状况报告（表）复印件。</w:t>
            </w:r>
          </w:p>
        </w:tc>
      </w:tr>
      <w:tr w:rsidR="00CF7AFD" w:rsidRPr="00CF7AFD" w14:paraId="6988DDB3" w14:textId="77777777">
        <w:trPr>
          <w:cantSplit/>
          <w:trHeight w:val="397"/>
        </w:trPr>
        <w:tc>
          <w:tcPr>
            <w:tcW w:w="846" w:type="dxa"/>
            <w:vMerge/>
            <w:vAlign w:val="center"/>
          </w:tcPr>
          <w:p w14:paraId="42F94FCF" w14:textId="77777777" w:rsidR="003E1290" w:rsidRPr="00CF7AFD" w:rsidRDefault="003E1290">
            <w:pPr>
              <w:spacing w:line="240" w:lineRule="exact"/>
              <w:rPr>
                <w:szCs w:val="21"/>
                <w:lang w:val="zh-CN"/>
              </w:rPr>
            </w:pPr>
          </w:p>
        </w:tc>
        <w:tc>
          <w:tcPr>
            <w:tcW w:w="1843" w:type="dxa"/>
            <w:vAlign w:val="center"/>
          </w:tcPr>
          <w:p w14:paraId="219AE0C9" w14:textId="77777777" w:rsidR="003E1290" w:rsidRPr="00CF7AFD" w:rsidRDefault="00BA6153">
            <w:pPr>
              <w:spacing w:line="240" w:lineRule="exact"/>
              <w:jc w:val="left"/>
              <w:rPr>
                <w:szCs w:val="21"/>
              </w:rPr>
            </w:pPr>
            <w:r w:rsidRPr="00CF7AFD">
              <w:rPr>
                <w:szCs w:val="21"/>
                <w:lang w:val="zh-CN"/>
              </w:rPr>
              <w:t>（</w:t>
            </w:r>
            <w:r w:rsidRPr="00CF7AFD">
              <w:rPr>
                <w:szCs w:val="21"/>
                <w:lang w:val="zh-CN"/>
              </w:rPr>
              <w:t>3</w:t>
            </w:r>
            <w:r w:rsidRPr="00CF7AFD">
              <w:rPr>
                <w:szCs w:val="21"/>
                <w:lang w:val="zh-CN"/>
              </w:rPr>
              <w:t>）具有履行合同所必需的设备和专业技术能力</w:t>
            </w:r>
          </w:p>
        </w:tc>
        <w:tc>
          <w:tcPr>
            <w:tcW w:w="6242" w:type="dxa"/>
          </w:tcPr>
          <w:p w14:paraId="70B575F7" w14:textId="77777777" w:rsidR="003E1290" w:rsidRPr="00CF7AFD" w:rsidRDefault="00BA6153">
            <w:pPr>
              <w:spacing w:line="240" w:lineRule="exact"/>
              <w:jc w:val="left"/>
              <w:rPr>
                <w:szCs w:val="21"/>
              </w:rPr>
            </w:pPr>
            <w:r w:rsidRPr="00CF7AFD">
              <w:rPr>
                <w:rFonts w:ascii="宋体" w:hAnsi="宋体" w:cs="宋体" w:hint="eastAsia"/>
                <w:szCs w:val="21"/>
              </w:rPr>
              <w:t>①</w:t>
            </w:r>
            <w:r w:rsidRPr="00CF7AFD">
              <w:rPr>
                <w:szCs w:val="21"/>
              </w:rPr>
              <w:t>审查供应商营业执照，须有效；</w:t>
            </w:r>
            <w:r w:rsidRPr="00CF7AFD">
              <w:rPr>
                <w:szCs w:val="21"/>
              </w:rPr>
              <w:t xml:space="preserve"> </w:t>
            </w:r>
          </w:p>
          <w:p w14:paraId="2C5A35B9" w14:textId="77777777" w:rsidR="003E1290" w:rsidRPr="00CF7AFD" w:rsidRDefault="00BA6153">
            <w:pPr>
              <w:spacing w:line="240" w:lineRule="exact"/>
              <w:jc w:val="left"/>
              <w:rPr>
                <w:szCs w:val="21"/>
              </w:rPr>
            </w:pPr>
            <w:r w:rsidRPr="00CF7AFD">
              <w:rPr>
                <w:rFonts w:ascii="宋体" w:hAnsi="宋体" w:cs="宋体" w:hint="eastAsia"/>
                <w:szCs w:val="21"/>
              </w:rPr>
              <w:t>②</w:t>
            </w:r>
            <w:r w:rsidRPr="00CF7AFD">
              <w:rPr>
                <w:szCs w:val="21"/>
              </w:rPr>
              <w:t>审查书面声明。须提供，格式见第六章</w:t>
            </w:r>
            <w:r w:rsidRPr="00CF7AFD">
              <w:rPr>
                <w:rFonts w:hint="eastAsia"/>
                <w:szCs w:val="21"/>
              </w:rPr>
              <w:t>响应</w:t>
            </w:r>
            <w:r w:rsidRPr="00CF7AFD">
              <w:rPr>
                <w:szCs w:val="21"/>
              </w:rPr>
              <w:t>文件格式</w:t>
            </w:r>
            <w:r w:rsidRPr="00CF7AFD">
              <w:rPr>
                <w:szCs w:val="21"/>
              </w:rPr>
              <w:t>“</w:t>
            </w:r>
            <w:r w:rsidRPr="00CF7AFD">
              <w:rPr>
                <w:rFonts w:hint="eastAsia"/>
                <w:szCs w:val="21"/>
              </w:rPr>
              <w:t>响应</w:t>
            </w:r>
            <w:r w:rsidRPr="00CF7AFD">
              <w:t>声明书</w:t>
            </w:r>
            <w:r w:rsidRPr="00CF7AFD">
              <w:rPr>
                <w:szCs w:val="21"/>
              </w:rPr>
              <w:t>”</w:t>
            </w:r>
            <w:r w:rsidRPr="00CF7AFD">
              <w:rPr>
                <w:szCs w:val="21"/>
              </w:rPr>
              <w:t>。</w:t>
            </w:r>
          </w:p>
          <w:p w14:paraId="51983F15" w14:textId="77777777" w:rsidR="003E1290" w:rsidRPr="00CF7AFD" w:rsidRDefault="00BA6153">
            <w:pPr>
              <w:spacing w:line="240" w:lineRule="exact"/>
              <w:jc w:val="left"/>
              <w:rPr>
                <w:szCs w:val="21"/>
              </w:rPr>
            </w:pPr>
            <w:r w:rsidRPr="00CF7AFD">
              <w:rPr>
                <w:szCs w:val="21"/>
              </w:rPr>
              <w:t>审查</w:t>
            </w:r>
            <w:r w:rsidRPr="00CF7AFD">
              <w:rPr>
                <w:rFonts w:ascii="宋体" w:hAnsi="宋体" w:cs="宋体" w:hint="eastAsia"/>
                <w:szCs w:val="21"/>
              </w:rPr>
              <w:t>①</w:t>
            </w:r>
            <w:r w:rsidRPr="00CF7AFD">
              <w:rPr>
                <w:szCs w:val="21"/>
              </w:rPr>
              <w:t>或</w:t>
            </w:r>
            <w:r w:rsidRPr="00CF7AFD">
              <w:rPr>
                <w:rFonts w:ascii="宋体" w:hAnsi="宋体" w:cs="宋体" w:hint="eastAsia"/>
                <w:szCs w:val="21"/>
              </w:rPr>
              <w:t>②</w:t>
            </w:r>
            <w:r w:rsidRPr="00CF7AFD">
              <w:rPr>
                <w:szCs w:val="21"/>
              </w:rPr>
              <w:t>，满足其一，即为符合要求。</w:t>
            </w:r>
          </w:p>
        </w:tc>
      </w:tr>
      <w:tr w:rsidR="00CF7AFD" w:rsidRPr="00CF7AFD" w14:paraId="36187B2A" w14:textId="77777777">
        <w:trPr>
          <w:cantSplit/>
          <w:trHeight w:val="397"/>
        </w:trPr>
        <w:tc>
          <w:tcPr>
            <w:tcW w:w="846" w:type="dxa"/>
            <w:vMerge/>
            <w:vAlign w:val="center"/>
          </w:tcPr>
          <w:p w14:paraId="2F0B493F" w14:textId="77777777" w:rsidR="003E1290" w:rsidRPr="00CF7AFD" w:rsidRDefault="003E1290">
            <w:pPr>
              <w:spacing w:line="240" w:lineRule="exact"/>
              <w:rPr>
                <w:szCs w:val="21"/>
                <w:lang w:val="zh-CN"/>
              </w:rPr>
            </w:pPr>
          </w:p>
        </w:tc>
        <w:tc>
          <w:tcPr>
            <w:tcW w:w="1843" w:type="dxa"/>
            <w:vAlign w:val="center"/>
          </w:tcPr>
          <w:p w14:paraId="3228FF97" w14:textId="77777777" w:rsidR="003E1290" w:rsidRPr="00CF7AFD" w:rsidRDefault="00BA6153">
            <w:pPr>
              <w:spacing w:line="240" w:lineRule="exact"/>
              <w:jc w:val="left"/>
              <w:rPr>
                <w:szCs w:val="21"/>
              </w:rPr>
            </w:pPr>
            <w:r w:rsidRPr="00CF7AFD">
              <w:rPr>
                <w:szCs w:val="21"/>
                <w:lang w:val="zh-CN"/>
              </w:rPr>
              <w:t>（</w:t>
            </w:r>
            <w:r w:rsidRPr="00CF7AFD">
              <w:rPr>
                <w:szCs w:val="21"/>
                <w:lang w:val="zh-CN"/>
              </w:rPr>
              <w:t>4</w:t>
            </w:r>
            <w:r w:rsidRPr="00CF7AFD">
              <w:rPr>
                <w:szCs w:val="21"/>
                <w:lang w:val="zh-CN"/>
              </w:rPr>
              <w:t>）有依法缴纳税收和社会保障金的良好记录</w:t>
            </w:r>
          </w:p>
        </w:tc>
        <w:tc>
          <w:tcPr>
            <w:tcW w:w="6242" w:type="dxa"/>
          </w:tcPr>
          <w:p w14:paraId="4EFC3EB8" w14:textId="77777777" w:rsidR="003E1290" w:rsidRPr="00CF7AFD" w:rsidRDefault="00BA6153">
            <w:pPr>
              <w:spacing w:line="240" w:lineRule="exact"/>
              <w:jc w:val="left"/>
              <w:rPr>
                <w:szCs w:val="21"/>
              </w:rPr>
            </w:pPr>
            <w:r w:rsidRPr="00CF7AFD">
              <w:rPr>
                <w:rFonts w:ascii="宋体" w:hAnsi="宋体" w:cs="宋体" w:hint="eastAsia"/>
                <w:szCs w:val="21"/>
              </w:rPr>
              <w:t>①</w:t>
            </w:r>
            <w:r w:rsidRPr="00CF7AFD">
              <w:rPr>
                <w:szCs w:val="21"/>
              </w:rPr>
              <w:t>审查</w:t>
            </w:r>
            <w:r w:rsidRPr="00CF7AFD">
              <w:rPr>
                <w:rFonts w:hint="eastAsia"/>
                <w:szCs w:val="21"/>
              </w:rPr>
              <w:t>响应</w:t>
            </w:r>
            <w:r w:rsidRPr="00CF7AFD">
              <w:rPr>
                <w:szCs w:val="21"/>
              </w:rPr>
              <w:t>截止时间前</w:t>
            </w:r>
            <w:r w:rsidRPr="00CF7AFD">
              <w:rPr>
                <w:szCs w:val="21"/>
              </w:rPr>
              <w:t>6</w:t>
            </w:r>
            <w:r w:rsidRPr="00CF7AFD">
              <w:rPr>
                <w:szCs w:val="21"/>
              </w:rPr>
              <w:t>个月内，</w:t>
            </w:r>
            <w:r w:rsidRPr="00CF7AFD">
              <w:rPr>
                <w:rFonts w:hint="eastAsia"/>
              </w:rPr>
              <w:t>供应商</w:t>
            </w:r>
            <w:r w:rsidRPr="00CF7AFD">
              <w:t>任意</w:t>
            </w:r>
            <w:r w:rsidRPr="00CF7AFD">
              <w:rPr>
                <w:rFonts w:hint="eastAsia"/>
              </w:rPr>
              <w:t>1</w:t>
            </w:r>
            <w:r w:rsidRPr="00CF7AFD">
              <w:rPr>
                <w:rFonts w:hint="eastAsia"/>
              </w:rPr>
              <w:t>个月</w:t>
            </w:r>
            <w:r w:rsidRPr="00CF7AFD">
              <w:rPr>
                <w:szCs w:val="21"/>
              </w:rPr>
              <w:t>依法缴纳税费证明复印件加盖供应商</w:t>
            </w:r>
            <w:r w:rsidRPr="00CF7AFD">
              <w:rPr>
                <w:rFonts w:hint="eastAsia"/>
                <w:szCs w:val="21"/>
              </w:rPr>
              <w:t>电子签章</w:t>
            </w:r>
            <w:r w:rsidRPr="00CF7AFD">
              <w:rPr>
                <w:szCs w:val="21"/>
              </w:rPr>
              <w:t>。</w:t>
            </w:r>
          </w:p>
          <w:p w14:paraId="4D6CA2F9" w14:textId="77777777" w:rsidR="003E1290" w:rsidRPr="00CF7AFD" w:rsidRDefault="00BA6153">
            <w:pPr>
              <w:spacing w:line="240" w:lineRule="exact"/>
              <w:jc w:val="left"/>
              <w:rPr>
                <w:szCs w:val="21"/>
              </w:rPr>
            </w:pPr>
            <w:r w:rsidRPr="00CF7AFD">
              <w:rPr>
                <w:rFonts w:ascii="宋体" w:hAnsi="宋体" w:cs="宋体" w:hint="eastAsia"/>
                <w:szCs w:val="21"/>
              </w:rPr>
              <w:t>②</w:t>
            </w:r>
            <w:r w:rsidRPr="00CF7AFD">
              <w:rPr>
                <w:szCs w:val="21"/>
              </w:rPr>
              <w:t>审查</w:t>
            </w:r>
            <w:r w:rsidRPr="00CF7AFD">
              <w:rPr>
                <w:rFonts w:hint="eastAsia"/>
                <w:szCs w:val="21"/>
              </w:rPr>
              <w:t>响应</w:t>
            </w:r>
            <w:r w:rsidRPr="00CF7AFD">
              <w:rPr>
                <w:szCs w:val="21"/>
              </w:rPr>
              <w:t>截止时间前</w:t>
            </w:r>
            <w:r w:rsidRPr="00CF7AFD">
              <w:rPr>
                <w:szCs w:val="21"/>
              </w:rPr>
              <w:t>6</w:t>
            </w:r>
            <w:r w:rsidRPr="00CF7AFD">
              <w:rPr>
                <w:szCs w:val="21"/>
              </w:rPr>
              <w:t>个月内，</w:t>
            </w:r>
            <w:r w:rsidRPr="00CF7AFD">
              <w:rPr>
                <w:rFonts w:hint="eastAsia"/>
              </w:rPr>
              <w:t>供应商</w:t>
            </w:r>
            <w:r w:rsidRPr="00CF7AFD">
              <w:t>任意</w:t>
            </w:r>
            <w:r w:rsidRPr="00CF7AFD">
              <w:rPr>
                <w:rFonts w:hint="eastAsia"/>
              </w:rPr>
              <w:t>1</w:t>
            </w:r>
            <w:r w:rsidRPr="00CF7AFD">
              <w:rPr>
                <w:rFonts w:hint="eastAsia"/>
              </w:rPr>
              <w:t>个月</w:t>
            </w:r>
            <w:r w:rsidRPr="00CF7AFD">
              <w:rPr>
                <w:szCs w:val="21"/>
              </w:rPr>
              <w:t>的社保缴费证明记录复印件加盖供应商</w:t>
            </w:r>
            <w:r w:rsidRPr="00CF7AFD">
              <w:rPr>
                <w:rFonts w:hint="eastAsia"/>
                <w:szCs w:val="21"/>
              </w:rPr>
              <w:t>电子签章</w:t>
            </w:r>
            <w:r w:rsidRPr="00CF7AFD">
              <w:rPr>
                <w:szCs w:val="21"/>
              </w:rPr>
              <w:t>。</w:t>
            </w:r>
          </w:p>
          <w:p w14:paraId="4FCF2C4F" w14:textId="77777777" w:rsidR="003E1290" w:rsidRPr="00CF7AFD" w:rsidRDefault="00BA6153">
            <w:pPr>
              <w:spacing w:line="240" w:lineRule="exact"/>
              <w:jc w:val="left"/>
              <w:rPr>
                <w:szCs w:val="21"/>
              </w:rPr>
            </w:pPr>
            <w:r w:rsidRPr="00CF7AFD">
              <w:rPr>
                <w:szCs w:val="21"/>
              </w:rPr>
              <w:t>供应商成立不足</w:t>
            </w:r>
            <w:r w:rsidRPr="00CF7AFD">
              <w:rPr>
                <w:rFonts w:hint="eastAsia"/>
                <w:szCs w:val="21"/>
              </w:rPr>
              <w:t>1</w:t>
            </w:r>
            <w:r w:rsidRPr="00CF7AFD">
              <w:rPr>
                <w:rFonts w:hint="eastAsia"/>
                <w:szCs w:val="21"/>
              </w:rPr>
              <w:t>个月的，无须提供</w:t>
            </w:r>
            <w:r w:rsidRPr="00CF7AFD">
              <w:rPr>
                <w:szCs w:val="21"/>
              </w:rPr>
              <w:t>缴纳税费证明及社保缴费证明加盖供应商电子签章</w:t>
            </w:r>
            <w:r w:rsidRPr="00CF7AFD">
              <w:rPr>
                <w:rFonts w:hint="eastAsia"/>
                <w:szCs w:val="21"/>
              </w:rPr>
              <w:t>。</w:t>
            </w:r>
          </w:p>
          <w:p w14:paraId="0EA352E2" w14:textId="77777777" w:rsidR="003E1290" w:rsidRPr="00CF7AFD" w:rsidRDefault="00BA6153">
            <w:pPr>
              <w:spacing w:line="240" w:lineRule="exact"/>
              <w:jc w:val="left"/>
              <w:rPr>
                <w:szCs w:val="21"/>
              </w:rPr>
            </w:pPr>
            <w:r w:rsidRPr="00CF7AFD">
              <w:rPr>
                <w:szCs w:val="21"/>
              </w:rPr>
              <w:t>依法免税或不需要缴纳社会保障资金的供应商，须提供相应文件证明其依法免税或不需要缴纳社会保障资金。</w:t>
            </w:r>
          </w:p>
        </w:tc>
      </w:tr>
      <w:tr w:rsidR="00CF7AFD" w:rsidRPr="00CF7AFD" w14:paraId="5184A698" w14:textId="77777777">
        <w:trPr>
          <w:cantSplit/>
          <w:trHeight w:val="397"/>
        </w:trPr>
        <w:tc>
          <w:tcPr>
            <w:tcW w:w="846" w:type="dxa"/>
            <w:vMerge/>
            <w:vAlign w:val="center"/>
          </w:tcPr>
          <w:p w14:paraId="5811D21B" w14:textId="77777777" w:rsidR="003E1290" w:rsidRPr="00CF7AFD" w:rsidRDefault="003E1290">
            <w:pPr>
              <w:spacing w:line="240" w:lineRule="exact"/>
              <w:rPr>
                <w:szCs w:val="21"/>
                <w:lang w:val="zh-CN"/>
              </w:rPr>
            </w:pPr>
          </w:p>
        </w:tc>
        <w:tc>
          <w:tcPr>
            <w:tcW w:w="1843" w:type="dxa"/>
            <w:vAlign w:val="center"/>
          </w:tcPr>
          <w:p w14:paraId="18D75CFA" w14:textId="77777777" w:rsidR="003E1290" w:rsidRPr="00CF7AFD" w:rsidRDefault="00BA6153">
            <w:pPr>
              <w:spacing w:line="240" w:lineRule="exact"/>
              <w:jc w:val="left"/>
              <w:rPr>
                <w:szCs w:val="21"/>
              </w:rPr>
            </w:pPr>
            <w:r w:rsidRPr="00CF7AFD">
              <w:rPr>
                <w:szCs w:val="21"/>
              </w:rPr>
              <w:t>（</w:t>
            </w:r>
            <w:r w:rsidRPr="00CF7AFD">
              <w:rPr>
                <w:szCs w:val="21"/>
              </w:rPr>
              <w:t>5</w:t>
            </w:r>
            <w:r w:rsidRPr="00CF7AFD">
              <w:rPr>
                <w:szCs w:val="21"/>
              </w:rPr>
              <w:t>）参加政府采购活动前三年内，在经营活动中没有重大违法记录</w:t>
            </w:r>
          </w:p>
        </w:tc>
        <w:tc>
          <w:tcPr>
            <w:tcW w:w="6242" w:type="dxa"/>
            <w:vAlign w:val="center"/>
          </w:tcPr>
          <w:p w14:paraId="414B641D" w14:textId="77777777" w:rsidR="003E1290" w:rsidRPr="00CF7AFD" w:rsidRDefault="00BA6153">
            <w:pPr>
              <w:spacing w:line="240" w:lineRule="exact"/>
              <w:jc w:val="left"/>
              <w:rPr>
                <w:szCs w:val="21"/>
              </w:rPr>
            </w:pPr>
            <w:r w:rsidRPr="00CF7AFD">
              <w:rPr>
                <w:szCs w:val="21"/>
              </w:rPr>
              <w:t>审查无重大违法记录声明。须提供，格式见第六章</w:t>
            </w:r>
            <w:r w:rsidRPr="00CF7AFD">
              <w:rPr>
                <w:rFonts w:hint="eastAsia"/>
                <w:szCs w:val="21"/>
              </w:rPr>
              <w:t>响应</w:t>
            </w:r>
            <w:r w:rsidRPr="00CF7AFD">
              <w:rPr>
                <w:szCs w:val="21"/>
              </w:rPr>
              <w:t>文件格式</w:t>
            </w:r>
            <w:r w:rsidRPr="00CF7AFD">
              <w:rPr>
                <w:szCs w:val="21"/>
              </w:rPr>
              <w:t>“</w:t>
            </w:r>
            <w:r w:rsidRPr="00CF7AFD">
              <w:rPr>
                <w:rFonts w:hint="eastAsia"/>
                <w:szCs w:val="21"/>
              </w:rPr>
              <w:t>响应</w:t>
            </w:r>
            <w:r w:rsidRPr="00CF7AFD">
              <w:rPr>
                <w:szCs w:val="21"/>
              </w:rPr>
              <w:t>声明书</w:t>
            </w:r>
            <w:r w:rsidRPr="00CF7AFD">
              <w:rPr>
                <w:szCs w:val="21"/>
              </w:rPr>
              <w:t>”</w:t>
            </w:r>
            <w:r w:rsidRPr="00CF7AFD">
              <w:rPr>
                <w:szCs w:val="21"/>
              </w:rPr>
              <w:t>。</w:t>
            </w:r>
            <w:r w:rsidRPr="00CF7AFD">
              <w:rPr>
                <w:szCs w:val="21"/>
              </w:rPr>
              <w:t xml:space="preserve"> </w:t>
            </w:r>
          </w:p>
        </w:tc>
      </w:tr>
      <w:tr w:rsidR="00CF7AFD" w:rsidRPr="00CF7AFD" w14:paraId="1177EC84" w14:textId="77777777">
        <w:trPr>
          <w:cantSplit/>
          <w:trHeight w:val="397"/>
        </w:trPr>
        <w:tc>
          <w:tcPr>
            <w:tcW w:w="846" w:type="dxa"/>
            <w:vMerge/>
            <w:vAlign w:val="center"/>
          </w:tcPr>
          <w:p w14:paraId="591A00E8" w14:textId="77777777" w:rsidR="003E1290" w:rsidRPr="00CF7AFD" w:rsidRDefault="003E1290">
            <w:pPr>
              <w:spacing w:line="240" w:lineRule="exact"/>
              <w:rPr>
                <w:szCs w:val="21"/>
                <w:lang w:val="zh-CN"/>
              </w:rPr>
            </w:pPr>
          </w:p>
        </w:tc>
        <w:tc>
          <w:tcPr>
            <w:tcW w:w="1843" w:type="dxa"/>
            <w:vAlign w:val="center"/>
          </w:tcPr>
          <w:p w14:paraId="5EE015F2" w14:textId="77777777" w:rsidR="003E1290" w:rsidRPr="00CF7AFD" w:rsidRDefault="00BA6153">
            <w:pPr>
              <w:spacing w:line="240" w:lineRule="exact"/>
              <w:jc w:val="left"/>
              <w:rPr>
                <w:szCs w:val="21"/>
              </w:rPr>
            </w:pPr>
            <w:r w:rsidRPr="00CF7AFD">
              <w:rPr>
                <w:szCs w:val="21"/>
              </w:rPr>
              <w:t>（</w:t>
            </w:r>
            <w:r w:rsidRPr="00CF7AFD">
              <w:rPr>
                <w:szCs w:val="21"/>
              </w:rPr>
              <w:t>6</w:t>
            </w:r>
            <w:r w:rsidRPr="00CF7AFD">
              <w:rPr>
                <w:szCs w:val="21"/>
              </w:rPr>
              <w:t>）具备法律、行政法规规定的其他要求</w:t>
            </w:r>
          </w:p>
        </w:tc>
        <w:tc>
          <w:tcPr>
            <w:tcW w:w="6242" w:type="dxa"/>
            <w:vAlign w:val="center"/>
          </w:tcPr>
          <w:p w14:paraId="2FADEDEA" w14:textId="77777777" w:rsidR="003E1290" w:rsidRPr="00CF7AFD" w:rsidRDefault="00BA6153">
            <w:pPr>
              <w:spacing w:line="240" w:lineRule="exact"/>
              <w:jc w:val="left"/>
              <w:rPr>
                <w:szCs w:val="21"/>
              </w:rPr>
            </w:pPr>
            <w:r w:rsidRPr="00CF7AFD">
              <w:rPr>
                <w:szCs w:val="21"/>
              </w:rPr>
              <w:t>无。</w:t>
            </w:r>
          </w:p>
        </w:tc>
      </w:tr>
      <w:tr w:rsidR="00CF7AFD" w:rsidRPr="00CF7AFD" w14:paraId="57C21309" w14:textId="77777777">
        <w:trPr>
          <w:cantSplit/>
          <w:trHeight w:val="397"/>
        </w:trPr>
        <w:tc>
          <w:tcPr>
            <w:tcW w:w="846" w:type="dxa"/>
            <w:vAlign w:val="center"/>
          </w:tcPr>
          <w:p w14:paraId="6485F237" w14:textId="77777777" w:rsidR="00AF4951" w:rsidRPr="00CF7AFD" w:rsidRDefault="00AF4951" w:rsidP="00AF4951">
            <w:pPr>
              <w:spacing w:line="240" w:lineRule="exact"/>
              <w:rPr>
                <w:szCs w:val="21"/>
                <w:lang w:val="zh-CN"/>
              </w:rPr>
            </w:pPr>
            <w:r w:rsidRPr="00CF7AFD">
              <w:rPr>
                <w:rFonts w:hint="eastAsia"/>
                <w:kern w:val="0"/>
                <w:szCs w:val="21"/>
              </w:rPr>
              <w:t>采购政策</w:t>
            </w:r>
          </w:p>
        </w:tc>
        <w:tc>
          <w:tcPr>
            <w:tcW w:w="1843" w:type="dxa"/>
            <w:vAlign w:val="center"/>
          </w:tcPr>
          <w:p w14:paraId="3DB6B075" w14:textId="21419B9E" w:rsidR="00AF4951" w:rsidRPr="00CF7AFD" w:rsidRDefault="00AF4951" w:rsidP="00AF4951">
            <w:pPr>
              <w:spacing w:line="240" w:lineRule="exact"/>
              <w:jc w:val="left"/>
              <w:rPr>
                <w:szCs w:val="21"/>
              </w:rPr>
            </w:pPr>
            <w:r w:rsidRPr="00CF7AFD">
              <w:rPr>
                <w:rFonts w:hint="eastAsia"/>
                <w:szCs w:val="21"/>
              </w:rPr>
              <w:t>落实政府采购政策需满足的资格要求</w:t>
            </w:r>
          </w:p>
        </w:tc>
        <w:tc>
          <w:tcPr>
            <w:tcW w:w="6242" w:type="dxa"/>
            <w:vAlign w:val="center"/>
          </w:tcPr>
          <w:p w14:paraId="37C54C61" w14:textId="11F82F1F" w:rsidR="00AF4951" w:rsidRPr="00CF7AFD" w:rsidRDefault="00AF4951" w:rsidP="00AF4951">
            <w:pPr>
              <w:spacing w:line="240" w:lineRule="exact"/>
              <w:jc w:val="left"/>
              <w:rPr>
                <w:szCs w:val="21"/>
              </w:rPr>
            </w:pPr>
            <w:r w:rsidRPr="00CF7AFD">
              <w:rPr>
                <w:rFonts w:hint="eastAsia"/>
                <w:szCs w:val="21"/>
              </w:rPr>
              <w:t>提供《中小企业声明函》，符合提供采购文件标明所属行业的标的物应全部为中型或小型或微型企业或残疾人福利企业或监狱企业的条件。</w:t>
            </w:r>
          </w:p>
        </w:tc>
      </w:tr>
      <w:tr w:rsidR="00CF7AFD" w:rsidRPr="00CF7AFD" w14:paraId="7102009D" w14:textId="77777777">
        <w:trPr>
          <w:cantSplit/>
          <w:trHeight w:val="584"/>
        </w:trPr>
        <w:tc>
          <w:tcPr>
            <w:tcW w:w="846" w:type="dxa"/>
            <w:vMerge w:val="restart"/>
            <w:vAlign w:val="center"/>
          </w:tcPr>
          <w:p w14:paraId="4129ABA9" w14:textId="77777777" w:rsidR="003E1290" w:rsidRPr="00CF7AFD" w:rsidRDefault="00BA6153">
            <w:pPr>
              <w:spacing w:line="240" w:lineRule="exact"/>
              <w:rPr>
                <w:szCs w:val="21"/>
              </w:rPr>
            </w:pPr>
            <w:r w:rsidRPr="00CF7AFD">
              <w:rPr>
                <w:szCs w:val="21"/>
                <w:lang w:val="zh-CN"/>
              </w:rPr>
              <w:t>供应商应符合的</w:t>
            </w:r>
            <w:r w:rsidRPr="00CF7AFD">
              <w:rPr>
                <w:szCs w:val="21"/>
              </w:rPr>
              <w:t>特定资格</w:t>
            </w:r>
            <w:r w:rsidRPr="00CF7AFD">
              <w:rPr>
                <w:rFonts w:hint="eastAsia"/>
                <w:szCs w:val="21"/>
              </w:rPr>
              <w:t>要求</w:t>
            </w:r>
          </w:p>
        </w:tc>
        <w:tc>
          <w:tcPr>
            <w:tcW w:w="1843" w:type="dxa"/>
            <w:vAlign w:val="center"/>
          </w:tcPr>
          <w:p w14:paraId="3510AB33" w14:textId="77777777" w:rsidR="003E1290" w:rsidRPr="00CF7AFD" w:rsidRDefault="00BA6153">
            <w:pPr>
              <w:spacing w:line="240" w:lineRule="exact"/>
              <w:jc w:val="left"/>
              <w:rPr>
                <w:szCs w:val="21"/>
              </w:rPr>
            </w:pPr>
            <w:r w:rsidRPr="00CF7AFD">
              <w:rPr>
                <w:szCs w:val="21"/>
              </w:rPr>
              <w:t>（</w:t>
            </w:r>
            <w:r w:rsidRPr="00CF7AFD">
              <w:rPr>
                <w:szCs w:val="21"/>
              </w:rPr>
              <w:t>1</w:t>
            </w:r>
            <w:r w:rsidRPr="00CF7AFD">
              <w:rPr>
                <w:szCs w:val="21"/>
              </w:rPr>
              <w:t>）资质</w:t>
            </w:r>
            <w:r w:rsidRPr="00CF7AFD">
              <w:rPr>
                <w:rFonts w:hint="eastAsia"/>
                <w:szCs w:val="21"/>
              </w:rPr>
              <w:t>要求</w:t>
            </w:r>
          </w:p>
        </w:tc>
        <w:tc>
          <w:tcPr>
            <w:tcW w:w="6242" w:type="dxa"/>
            <w:vAlign w:val="center"/>
          </w:tcPr>
          <w:p w14:paraId="4746F940" w14:textId="77777777" w:rsidR="003E1290" w:rsidRPr="00CF7AFD" w:rsidRDefault="00BA6153">
            <w:pPr>
              <w:spacing w:line="240" w:lineRule="exact"/>
              <w:jc w:val="left"/>
              <w:rPr>
                <w:szCs w:val="21"/>
              </w:rPr>
            </w:pPr>
            <w:r w:rsidRPr="00CF7AFD">
              <w:rPr>
                <w:szCs w:val="21"/>
              </w:rPr>
              <w:t>须符合</w:t>
            </w:r>
            <w:r w:rsidRPr="00CF7AFD">
              <w:rPr>
                <w:rFonts w:hint="eastAsia"/>
                <w:szCs w:val="21"/>
              </w:rPr>
              <w:t>“磋商公告”</w:t>
            </w:r>
            <w:r w:rsidRPr="00CF7AFD">
              <w:rPr>
                <w:szCs w:val="21"/>
              </w:rPr>
              <w:t>的要求</w:t>
            </w:r>
          </w:p>
        </w:tc>
      </w:tr>
      <w:tr w:rsidR="00CF7AFD" w:rsidRPr="00CF7AFD" w14:paraId="785F7F63" w14:textId="77777777">
        <w:trPr>
          <w:cantSplit/>
          <w:trHeight w:val="397"/>
        </w:trPr>
        <w:tc>
          <w:tcPr>
            <w:tcW w:w="846" w:type="dxa"/>
            <w:vMerge/>
            <w:vAlign w:val="center"/>
          </w:tcPr>
          <w:p w14:paraId="22934BA3" w14:textId="77777777" w:rsidR="003E1290" w:rsidRPr="00CF7AFD" w:rsidRDefault="003E1290">
            <w:pPr>
              <w:spacing w:line="240" w:lineRule="exact"/>
              <w:rPr>
                <w:szCs w:val="21"/>
              </w:rPr>
            </w:pPr>
          </w:p>
        </w:tc>
        <w:tc>
          <w:tcPr>
            <w:tcW w:w="1843" w:type="dxa"/>
            <w:vAlign w:val="center"/>
          </w:tcPr>
          <w:p w14:paraId="0D5B9097" w14:textId="77777777" w:rsidR="003E1290" w:rsidRPr="00CF7AFD" w:rsidRDefault="00BA6153">
            <w:pPr>
              <w:spacing w:line="240" w:lineRule="exact"/>
              <w:jc w:val="left"/>
              <w:rPr>
                <w:szCs w:val="21"/>
              </w:rPr>
            </w:pPr>
            <w:r w:rsidRPr="00CF7AFD">
              <w:rPr>
                <w:szCs w:val="21"/>
              </w:rPr>
              <w:t>（</w:t>
            </w:r>
            <w:r w:rsidRPr="00CF7AFD">
              <w:rPr>
                <w:szCs w:val="21"/>
              </w:rPr>
              <w:t>2</w:t>
            </w:r>
            <w:r w:rsidRPr="00CF7AFD">
              <w:rPr>
                <w:szCs w:val="21"/>
              </w:rPr>
              <w:t>）业绩要求</w:t>
            </w:r>
          </w:p>
        </w:tc>
        <w:tc>
          <w:tcPr>
            <w:tcW w:w="6242" w:type="dxa"/>
            <w:vAlign w:val="center"/>
          </w:tcPr>
          <w:p w14:paraId="4702B9B9" w14:textId="77777777" w:rsidR="003E1290" w:rsidRPr="00CF7AFD" w:rsidRDefault="00BA6153">
            <w:pPr>
              <w:spacing w:line="240" w:lineRule="exact"/>
              <w:jc w:val="left"/>
              <w:rPr>
                <w:szCs w:val="21"/>
              </w:rPr>
            </w:pPr>
            <w:r w:rsidRPr="00CF7AFD">
              <w:rPr>
                <w:szCs w:val="21"/>
              </w:rPr>
              <w:t>须符合</w:t>
            </w:r>
            <w:r w:rsidRPr="00CF7AFD">
              <w:rPr>
                <w:rFonts w:hint="eastAsia"/>
                <w:szCs w:val="21"/>
              </w:rPr>
              <w:t>“磋商公告”</w:t>
            </w:r>
            <w:r w:rsidRPr="00CF7AFD">
              <w:rPr>
                <w:szCs w:val="21"/>
              </w:rPr>
              <w:t>的要求</w:t>
            </w:r>
          </w:p>
        </w:tc>
      </w:tr>
      <w:tr w:rsidR="00CF7AFD" w:rsidRPr="00CF7AFD" w14:paraId="6FCFA60F" w14:textId="77777777">
        <w:trPr>
          <w:cantSplit/>
          <w:trHeight w:val="1064"/>
        </w:trPr>
        <w:tc>
          <w:tcPr>
            <w:tcW w:w="846" w:type="dxa"/>
            <w:vMerge/>
            <w:vAlign w:val="center"/>
          </w:tcPr>
          <w:p w14:paraId="223698A4" w14:textId="77777777" w:rsidR="003E1290" w:rsidRPr="00CF7AFD" w:rsidRDefault="003E1290">
            <w:pPr>
              <w:spacing w:line="240" w:lineRule="exact"/>
              <w:jc w:val="left"/>
              <w:rPr>
                <w:szCs w:val="21"/>
              </w:rPr>
            </w:pPr>
          </w:p>
        </w:tc>
        <w:tc>
          <w:tcPr>
            <w:tcW w:w="1843" w:type="dxa"/>
            <w:vAlign w:val="center"/>
          </w:tcPr>
          <w:p w14:paraId="4F9AAC89" w14:textId="77777777" w:rsidR="003E1290" w:rsidRPr="00CF7AFD" w:rsidRDefault="00BA6153">
            <w:pPr>
              <w:spacing w:line="240" w:lineRule="exact"/>
              <w:jc w:val="left"/>
              <w:rPr>
                <w:szCs w:val="21"/>
              </w:rPr>
            </w:pPr>
            <w:r w:rsidRPr="00CF7AFD">
              <w:rPr>
                <w:rFonts w:hint="eastAsia"/>
                <w:szCs w:val="21"/>
              </w:rPr>
              <w:t>（</w:t>
            </w:r>
            <w:r w:rsidRPr="00CF7AFD">
              <w:rPr>
                <w:szCs w:val="21"/>
              </w:rPr>
              <w:t>3</w:t>
            </w:r>
            <w:r w:rsidRPr="00CF7AFD">
              <w:rPr>
                <w:rFonts w:hint="eastAsia"/>
                <w:szCs w:val="21"/>
              </w:rPr>
              <w:t>）供应商不得参加响应的情形</w:t>
            </w:r>
          </w:p>
        </w:tc>
        <w:tc>
          <w:tcPr>
            <w:tcW w:w="6242" w:type="dxa"/>
            <w:vAlign w:val="center"/>
          </w:tcPr>
          <w:p w14:paraId="0820356B" w14:textId="77777777" w:rsidR="003E1290" w:rsidRPr="00CF7AFD" w:rsidRDefault="00BA6153">
            <w:pPr>
              <w:spacing w:line="240" w:lineRule="exact"/>
              <w:jc w:val="left"/>
              <w:rPr>
                <w:kern w:val="0"/>
                <w:szCs w:val="21"/>
              </w:rPr>
            </w:pPr>
            <w:r w:rsidRPr="00CF7AFD">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CF7AFD">
              <w:rPr>
                <w:rFonts w:hint="eastAsia"/>
                <w:kern w:val="0"/>
                <w:szCs w:val="21"/>
              </w:rPr>
              <w:t>本</w:t>
            </w:r>
            <w:r w:rsidRPr="00CF7AFD">
              <w:rPr>
                <w:kern w:val="0"/>
                <w:szCs w:val="21"/>
              </w:rPr>
              <w:t>项目的采购活动。</w:t>
            </w:r>
          </w:p>
          <w:p w14:paraId="57C0858B" w14:textId="77777777" w:rsidR="003E1290" w:rsidRPr="00CF7AFD" w:rsidRDefault="00BA6153">
            <w:pPr>
              <w:spacing w:line="240" w:lineRule="exact"/>
              <w:jc w:val="left"/>
              <w:rPr>
                <w:szCs w:val="21"/>
              </w:rPr>
            </w:pPr>
            <w:r w:rsidRPr="00CF7AFD">
              <w:rPr>
                <w:szCs w:val="21"/>
              </w:rPr>
              <w:t>须提供，格式见第六章</w:t>
            </w:r>
            <w:r w:rsidRPr="00CF7AFD">
              <w:rPr>
                <w:rFonts w:hint="eastAsia"/>
                <w:szCs w:val="21"/>
              </w:rPr>
              <w:t>响应</w:t>
            </w:r>
            <w:r w:rsidRPr="00CF7AFD">
              <w:rPr>
                <w:szCs w:val="21"/>
              </w:rPr>
              <w:t>文件格式</w:t>
            </w:r>
            <w:r w:rsidRPr="00CF7AFD">
              <w:rPr>
                <w:szCs w:val="21"/>
              </w:rPr>
              <w:t>“</w:t>
            </w:r>
            <w:r w:rsidRPr="00CF7AFD">
              <w:rPr>
                <w:rFonts w:hint="eastAsia"/>
                <w:szCs w:val="21"/>
              </w:rPr>
              <w:t>供应商直接控股股东、管理关系信息表</w:t>
            </w:r>
            <w:r w:rsidRPr="00CF7AFD">
              <w:rPr>
                <w:szCs w:val="21"/>
              </w:rPr>
              <w:t>”</w:t>
            </w:r>
            <w:r w:rsidRPr="00CF7AFD">
              <w:rPr>
                <w:szCs w:val="21"/>
              </w:rPr>
              <w:t>。</w:t>
            </w:r>
          </w:p>
        </w:tc>
      </w:tr>
      <w:tr w:rsidR="00CF7AFD" w:rsidRPr="00CF7AFD" w14:paraId="56D3F6C0" w14:textId="77777777">
        <w:trPr>
          <w:cantSplit/>
          <w:trHeight w:val="624"/>
        </w:trPr>
        <w:tc>
          <w:tcPr>
            <w:tcW w:w="846" w:type="dxa"/>
            <w:vMerge/>
            <w:vAlign w:val="center"/>
          </w:tcPr>
          <w:p w14:paraId="409F78DA" w14:textId="77777777" w:rsidR="003E1290" w:rsidRPr="00CF7AFD" w:rsidRDefault="003E1290">
            <w:pPr>
              <w:spacing w:line="240" w:lineRule="exact"/>
              <w:jc w:val="left"/>
              <w:rPr>
                <w:kern w:val="0"/>
                <w:szCs w:val="21"/>
              </w:rPr>
            </w:pPr>
          </w:p>
        </w:tc>
        <w:tc>
          <w:tcPr>
            <w:tcW w:w="1843" w:type="dxa"/>
            <w:vAlign w:val="center"/>
          </w:tcPr>
          <w:p w14:paraId="6B105F70" w14:textId="77777777" w:rsidR="003E1290" w:rsidRPr="00CF7AFD" w:rsidRDefault="00BA6153">
            <w:pPr>
              <w:spacing w:line="240" w:lineRule="exact"/>
              <w:jc w:val="left"/>
              <w:rPr>
                <w:kern w:val="0"/>
                <w:szCs w:val="21"/>
              </w:rPr>
            </w:pPr>
            <w:r w:rsidRPr="00CF7AFD">
              <w:rPr>
                <w:rFonts w:hint="eastAsia"/>
                <w:szCs w:val="21"/>
              </w:rPr>
              <w:t>（</w:t>
            </w:r>
            <w:r w:rsidRPr="00CF7AFD">
              <w:rPr>
                <w:szCs w:val="21"/>
              </w:rPr>
              <w:t>4</w:t>
            </w:r>
            <w:r w:rsidRPr="00CF7AFD">
              <w:rPr>
                <w:rFonts w:hint="eastAsia"/>
                <w:szCs w:val="21"/>
              </w:rPr>
              <w:t>）诚信要求</w:t>
            </w:r>
          </w:p>
        </w:tc>
        <w:tc>
          <w:tcPr>
            <w:tcW w:w="6242" w:type="dxa"/>
          </w:tcPr>
          <w:p w14:paraId="37762CB5" w14:textId="77777777" w:rsidR="003E1290" w:rsidRPr="00CF7AFD" w:rsidRDefault="00BA6153">
            <w:pPr>
              <w:spacing w:line="240" w:lineRule="exact"/>
              <w:jc w:val="left"/>
              <w:rPr>
                <w:kern w:val="0"/>
                <w:szCs w:val="21"/>
              </w:rPr>
            </w:pPr>
            <w:r w:rsidRPr="00CF7AFD">
              <w:rPr>
                <w:rFonts w:hint="eastAsia"/>
                <w:szCs w:val="21"/>
              </w:rPr>
              <w:t>未被列入失信被执行人、</w:t>
            </w:r>
            <w:r w:rsidRPr="00CF7AFD">
              <w:rPr>
                <w:szCs w:val="21"/>
              </w:rPr>
              <w:t>重大税收违法失信主体、政府采购严重违法失信行为记录名单</w:t>
            </w:r>
            <w:r w:rsidRPr="00CF7AFD">
              <w:rPr>
                <w:rFonts w:hint="eastAsia"/>
                <w:szCs w:val="21"/>
              </w:rPr>
              <w:t>。</w:t>
            </w:r>
          </w:p>
        </w:tc>
      </w:tr>
      <w:tr w:rsidR="00CF7AFD" w:rsidRPr="00CF7AFD" w14:paraId="3AC29A7B" w14:textId="77777777">
        <w:trPr>
          <w:cantSplit/>
          <w:trHeight w:val="624"/>
        </w:trPr>
        <w:tc>
          <w:tcPr>
            <w:tcW w:w="846" w:type="dxa"/>
            <w:vMerge/>
            <w:vAlign w:val="center"/>
          </w:tcPr>
          <w:p w14:paraId="068E47D4" w14:textId="77777777" w:rsidR="003E1290" w:rsidRPr="00CF7AFD" w:rsidRDefault="003E1290">
            <w:pPr>
              <w:spacing w:line="240" w:lineRule="exact"/>
              <w:jc w:val="left"/>
              <w:rPr>
                <w:kern w:val="0"/>
                <w:szCs w:val="21"/>
              </w:rPr>
            </w:pPr>
          </w:p>
        </w:tc>
        <w:tc>
          <w:tcPr>
            <w:tcW w:w="1843" w:type="dxa"/>
            <w:vAlign w:val="center"/>
          </w:tcPr>
          <w:p w14:paraId="73FDB0F5" w14:textId="77777777" w:rsidR="003E1290" w:rsidRPr="00CF7AFD" w:rsidRDefault="00BA6153">
            <w:pPr>
              <w:spacing w:line="240" w:lineRule="exact"/>
              <w:jc w:val="left"/>
              <w:rPr>
                <w:szCs w:val="21"/>
              </w:rPr>
            </w:pPr>
            <w:r w:rsidRPr="00CF7AFD">
              <w:rPr>
                <w:rFonts w:hint="eastAsia"/>
                <w:szCs w:val="21"/>
              </w:rPr>
              <w:t>（</w:t>
            </w:r>
            <w:r w:rsidRPr="00CF7AFD">
              <w:rPr>
                <w:rFonts w:hint="eastAsia"/>
                <w:szCs w:val="21"/>
              </w:rPr>
              <w:t>5</w:t>
            </w:r>
            <w:r w:rsidRPr="00CF7AFD">
              <w:rPr>
                <w:rFonts w:hint="eastAsia"/>
                <w:szCs w:val="21"/>
              </w:rPr>
              <w:t>）分公司</w:t>
            </w:r>
          </w:p>
        </w:tc>
        <w:tc>
          <w:tcPr>
            <w:tcW w:w="6242" w:type="dxa"/>
            <w:vAlign w:val="center"/>
          </w:tcPr>
          <w:p w14:paraId="7385EF2A" w14:textId="77777777" w:rsidR="003E1290" w:rsidRPr="00CF7AFD" w:rsidRDefault="00BA6153">
            <w:pPr>
              <w:spacing w:line="240" w:lineRule="exact"/>
              <w:rPr>
                <w:szCs w:val="21"/>
              </w:rPr>
            </w:pPr>
            <w:r w:rsidRPr="00CF7AFD">
              <w:rPr>
                <w:rFonts w:hint="eastAsia"/>
                <w:szCs w:val="21"/>
              </w:rPr>
              <w:t>允许分公司参与响应的，供应商须提供总公司出具的授权其参与本项目的授权文件或制度。</w:t>
            </w:r>
          </w:p>
        </w:tc>
      </w:tr>
      <w:tr w:rsidR="00CF7AFD" w:rsidRPr="00CF7AFD" w14:paraId="26621B3E" w14:textId="77777777">
        <w:trPr>
          <w:cantSplit/>
          <w:trHeight w:val="624"/>
        </w:trPr>
        <w:tc>
          <w:tcPr>
            <w:tcW w:w="846" w:type="dxa"/>
            <w:vMerge/>
            <w:vAlign w:val="center"/>
          </w:tcPr>
          <w:p w14:paraId="0DAA80B5" w14:textId="77777777" w:rsidR="003E1290" w:rsidRPr="00CF7AFD" w:rsidRDefault="003E1290">
            <w:pPr>
              <w:spacing w:line="240" w:lineRule="exact"/>
              <w:jc w:val="left"/>
              <w:rPr>
                <w:kern w:val="0"/>
                <w:szCs w:val="21"/>
              </w:rPr>
            </w:pPr>
          </w:p>
        </w:tc>
        <w:tc>
          <w:tcPr>
            <w:tcW w:w="1843" w:type="dxa"/>
            <w:vAlign w:val="center"/>
          </w:tcPr>
          <w:p w14:paraId="140725E8" w14:textId="77777777" w:rsidR="003E1290" w:rsidRPr="00CF7AFD" w:rsidRDefault="00BA6153">
            <w:pPr>
              <w:spacing w:line="240" w:lineRule="exact"/>
              <w:jc w:val="left"/>
              <w:rPr>
                <w:szCs w:val="21"/>
              </w:rPr>
            </w:pPr>
            <w:r w:rsidRPr="00CF7AFD">
              <w:rPr>
                <w:rFonts w:hint="eastAsia"/>
                <w:szCs w:val="21"/>
              </w:rPr>
              <w:t>（</w:t>
            </w:r>
            <w:r w:rsidRPr="00CF7AFD">
              <w:rPr>
                <w:szCs w:val="21"/>
              </w:rPr>
              <w:t>6</w:t>
            </w:r>
            <w:r w:rsidRPr="00CF7AFD">
              <w:rPr>
                <w:rFonts w:hint="eastAsia"/>
                <w:szCs w:val="21"/>
              </w:rPr>
              <w:t>）分包</w:t>
            </w:r>
          </w:p>
        </w:tc>
        <w:tc>
          <w:tcPr>
            <w:tcW w:w="6242" w:type="dxa"/>
            <w:vAlign w:val="center"/>
          </w:tcPr>
          <w:p w14:paraId="5BD92C6C" w14:textId="77777777" w:rsidR="003E1290" w:rsidRPr="00CF7AFD" w:rsidRDefault="00BA6153">
            <w:pPr>
              <w:spacing w:line="240" w:lineRule="exact"/>
              <w:rPr>
                <w:szCs w:val="21"/>
                <w:lang w:val="zh-CN"/>
              </w:rPr>
            </w:pPr>
            <w:r w:rsidRPr="00CF7AFD">
              <w:rPr>
                <w:szCs w:val="21"/>
              </w:rPr>
              <w:t>须符合</w:t>
            </w:r>
            <w:r w:rsidRPr="00CF7AFD">
              <w:rPr>
                <w:rFonts w:hint="eastAsia"/>
                <w:szCs w:val="21"/>
              </w:rPr>
              <w:t>“磋商公告”</w:t>
            </w:r>
            <w:r w:rsidRPr="00CF7AFD">
              <w:rPr>
                <w:szCs w:val="21"/>
              </w:rPr>
              <w:t>的要求</w:t>
            </w:r>
          </w:p>
        </w:tc>
      </w:tr>
      <w:tr w:rsidR="00CF7AFD" w:rsidRPr="00CF7AFD" w14:paraId="252812D3" w14:textId="77777777">
        <w:trPr>
          <w:cantSplit/>
          <w:trHeight w:val="624"/>
        </w:trPr>
        <w:tc>
          <w:tcPr>
            <w:tcW w:w="846" w:type="dxa"/>
            <w:vMerge/>
            <w:vAlign w:val="center"/>
          </w:tcPr>
          <w:p w14:paraId="624A77FD" w14:textId="77777777" w:rsidR="003E1290" w:rsidRPr="00CF7AFD" w:rsidRDefault="003E1290">
            <w:pPr>
              <w:spacing w:line="240" w:lineRule="exact"/>
              <w:jc w:val="left"/>
              <w:rPr>
                <w:kern w:val="0"/>
                <w:szCs w:val="21"/>
              </w:rPr>
            </w:pPr>
          </w:p>
        </w:tc>
        <w:tc>
          <w:tcPr>
            <w:tcW w:w="1843" w:type="dxa"/>
            <w:vAlign w:val="center"/>
          </w:tcPr>
          <w:p w14:paraId="3B7F4B14" w14:textId="77777777" w:rsidR="003E1290" w:rsidRPr="00CF7AFD" w:rsidRDefault="00BA6153">
            <w:pPr>
              <w:spacing w:line="240" w:lineRule="exact"/>
              <w:jc w:val="left"/>
              <w:rPr>
                <w:szCs w:val="21"/>
              </w:rPr>
            </w:pPr>
            <w:r w:rsidRPr="00CF7AFD">
              <w:rPr>
                <w:rFonts w:hint="eastAsia"/>
                <w:szCs w:val="21"/>
              </w:rPr>
              <w:t>（</w:t>
            </w:r>
            <w:r w:rsidRPr="00CF7AFD">
              <w:rPr>
                <w:szCs w:val="21"/>
              </w:rPr>
              <w:t>7</w:t>
            </w:r>
            <w:r w:rsidRPr="00CF7AFD">
              <w:rPr>
                <w:rFonts w:hint="eastAsia"/>
                <w:szCs w:val="21"/>
              </w:rPr>
              <w:t>）联合体</w:t>
            </w:r>
          </w:p>
        </w:tc>
        <w:tc>
          <w:tcPr>
            <w:tcW w:w="6242" w:type="dxa"/>
            <w:vAlign w:val="center"/>
          </w:tcPr>
          <w:p w14:paraId="009CB6DF" w14:textId="77777777" w:rsidR="003E1290" w:rsidRPr="00CF7AFD" w:rsidRDefault="00BA6153">
            <w:pPr>
              <w:spacing w:line="240" w:lineRule="exact"/>
              <w:rPr>
                <w:szCs w:val="21"/>
              </w:rPr>
            </w:pPr>
            <w:r w:rsidRPr="00CF7AFD">
              <w:rPr>
                <w:rFonts w:hint="eastAsia"/>
                <w:szCs w:val="21"/>
                <w:lang w:val="zh-CN"/>
              </w:rPr>
              <w:t>须符合“磋商公告”的要求</w:t>
            </w:r>
          </w:p>
        </w:tc>
      </w:tr>
      <w:tr w:rsidR="00CF7AFD" w:rsidRPr="00CF7AFD" w14:paraId="14A99BE9" w14:textId="77777777">
        <w:trPr>
          <w:cantSplit/>
          <w:trHeight w:val="624"/>
        </w:trPr>
        <w:tc>
          <w:tcPr>
            <w:tcW w:w="846" w:type="dxa"/>
            <w:vMerge/>
            <w:vAlign w:val="center"/>
          </w:tcPr>
          <w:p w14:paraId="3A5BBFAB" w14:textId="77777777" w:rsidR="003E1290" w:rsidRPr="00CF7AFD" w:rsidRDefault="003E1290">
            <w:pPr>
              <w:spacing w:line="240" w:lineRule="exact"/>
              <w:jc w:val="left"/>
              <w:rPr>
                <w:kern w:val="0"/>
                <w:szCs w:val="21"/>
              </w:rPr>
            </w:pPr>
          </w:p>
        </w:tc>
        <w:tc>
          <w:tcPr>
            <w:tcW w:w="1843" w:type="dxa"/>
            <w:vAlign w:val="center"/>
          </w:tcPr>
          <w:p w14:paraId="59BAC4CC" w14:textId="77777777" w:rsidR="003E1290" w:rsidRPr="00CF7AFD" w:rsidRDefault="00BA6153">
            <w:pPr>
              <w:spacing w:line="240" w:lineRule="exact"/>
              <w:jc w:val="left"/>
              <w:rPr>
                <w:szCs w:val="21"/>
              </w:rPr>
            </w:pPr>
            <w:r w:rsidRPr="00CF7AFD">
              <w:rPr>
                <w:rFonts w:hint="eastAsia"/>
                <w:szCs w:val="21"/>
              </w:rPr>
              <w:t>（</w:t>
            </w:r>
            <w:r w:rsidRPr="00CF7AFD">
              <w:rPr>
                <w:szCs w:val="21"/>
              </w:rPr>
              <w:t>8</w:t>
            </w:r>
            <w:r w:rsidRPr="00CF7AFD">
              <w:rPr>
                <w:rFonts w:hint="eastAsia"/>
                <w:szCs w:val="21"/>
              </w:rPr>
              <w:t>）其他要求</w:t>
            </w:r>
          </w:p>
        </w:tc>
        <w:tc>
          <w:tcPr>
            <w:tcW w:w="6242" w:type="dxa"/>
          </w:tcPr>
          <w:p w14:paraId="4F5E06EA" w14:textId="77777777" w:rsidR="003E1290" w:rsidRPr="00CF7AFD" w:rsidRDefault="00BA6153">
            <w:pPr>
              <w:spacing w:line="312" w:lineRule="auto"/>
              <w:jc w:val="left"/>
              <w:rPr>
                <w:kern w:val="0"/>
                <w:szCs w:val="21"/>
              </w:rPr>
            </w:pPr>
            <w:r w:rsidRPr="00CF7AFD">
              <w:rPr>
                <w:rFonts w:hint="eastAsia"/>
                <w:kern w:val="0"/>
                <w:szCs w:val="21"/>
              </w:rPr>
              <w:t>按</w:t>
            </w:r>
            <w:r w:rsidRPr="00CF7AFD">
              <w:rPr>
                <w:kern w:val="0"/>
                <w:szCs w:val="21"/>
              </w:rPr>
              <w:t>照</w:t>
            </w:r>
            <w:r w:rsidRPr="00CF7AFD">
              <w:rPr>
                <w:rFonts w:hint="eastAsia"/>
                <w:kern w:val="0"/>
                <w:szCs w:val="21"/>
              </w:rPr>
              <w:t>磋商</w:t>
            </w:r>
            <w:r w:rsidRPr="00CF7AFD">
              <w:rPr>
                <w:kern w:val="0"/>
                <w:szCs w:val="21"/>
              </w:rPr>
              <w:t>公告规定获得</w:t>
            </w:r>
            <w:r w:rsidRPr="00CF7AFD">
              <w:rPr>
                <w:rFonts w:hint="eastAsia"/>
                <w:kern w:val="0"/>
                <w:szCs w:val="21"/>
              </w:rPr>
              <w:t>采购</w:t>
            </w:r>
            <w:r w:rsidRPr="00CF7AFD">
              <w:rPr>
                <w:kern w:val="0"/>
                <w:szCs w:val="21"/>
              </w:rPr>
              <w:t>文件。</w:t>
            </w:r>
            <w:r w:rsidRPr="00CF7AFD">
              <w:rPr>
                <w:rFonts w:hint="eastAsia"/>
                <w:kern w:val="0"/>
                <w:szCs w:val="21"/>
              </w:rPr>
              <w:t>足额、及时缴纳磋商保证金。</w:t>
            </w:r>
          </w:p>
        </w:tc>
      </w:tr>
    </w:tbl>
    <w:p w14:paraId="52B2202F" w14:textId="77777777" w:rsidR="003E1290" w:rsidRPr="00CF7AFD" w:rsidRDefault="00BA6153">
      <w:pPr>
        <w:spacing w:before="120" w:line="320" w:lineRule="atLeast"/>
        <w:ind w:firstLineChars="196" w:firstLine="413"/>
        <w:outlineLvl w:val="1"/>
        <w:rPr>
          <w:szCs w:val="21"/>
        </w:rPr>
      </w:pPr>
      <w:r w:rsidRPr="00CF7AFD">
        <w:rPr>
          <w:b/>
          <w:bCs/>
          <w:kern w:val="0"/>
          <w:szCs w:val="21"/>
        </w:rPr>
        <w:t>3</w:t>
      </w:r>
      <w:r w:rsidRPr="00CF7AFD">
        <w:rPr>
          <w:rFonts w:hint="eastAsia"/>
          <w:b/>
          <w:bCs/>
          <w:kern w:val="0"/>
          <w:szCs w:val="21"/>
        </w:rPr>
        <w:t>.</w:t>
      </w:r>
      <w:r w:rsidRPr="00CF7AFD">
        <w:rPr>
          <w:b/>
          <w:bCs/>
          <w:kern w:val="0"/>
          <w:szCs w:val="21"/>
        </w:rPr>
        <w:t>符合性审查</w:t>
      </w:r>
      <w:r w:rsidRPr="00CF7AFD">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CF7AFD" w:rsidRPr="00CF7AFD" w14:paraId="74ADD9CA" w14:textId="77777777">
        <w:trPr>
          <w:trHeight w:val="518"/>
        </w:trPr>
        <w:tc>
          <w:tcPr>
            <w:tcW w:w="1512" w:type="dxa"/>
            <w:vAlign w:val="center"/>
          </w:tcPr>
          <w:p w14:paraId="39551210" w14:textId="77777777" w:rsidR="003E1290" w:rsidRPr="00CF7AFD" w:rsidRDefault="00BA6153">
            <w:pPr>
              <w:spacing w:line="240" w:lineRule="exact"/>
              <w:jc w:val="center"/>
              <w:rPr>
                <w:b/>
                <w:kern w:val="0"/>
                <w:szCs w:val="21"/>
              </w:rPr>
            </w:pPr>
            <w:bookmarkStart w:id="76" w:name="_Hlk20388968"/>
            <w:bookmarkStart w:id="77" w:name="_Hlk48146640"/>
            <w:r w:rsidRPr="00CF7AFD">
              <w:rPr>
                <w:rFonts w:hint="eastAsia"/>
                <w:b/>
                <w:kern w:val="0"/>
                <w:szCs w:val="21"/>
              </w:rPr>
              <w:t>审查</w:t>
            </w:r>
            <w:r w:rsidRPr="00CF7AFD">
              <w:rPr>
                <w:b/>
                <w:kern w:val="0"/>
                <w:szCs w:val="21"/>
              </w:rPr>
              <w:t>因素</w:t>
            </w:r>
          </w:p>
        </w:tc>
        <w:tc>
          <w:tcPr>
            <w:tcW w:w="2333" w:type="dxa"/>
            <w:vAlign w:val="center"/>
          </w:tcPr>
          <w:p w14:paraId="199DF36D" w14:textId="77777777" w:rsidR="003E1290" w:rsidRPr="00CF7AFD" w:rsidRDefault="00BA6153">
            <w:pPr>
              <w:spacing w:line="240" w:lineRule="exact"/>
              <w:jc w:val="center"/>
              <w:rPr>
                <w:b/>
                <w:kern w:val="0"/>
                <w:szCs w:val="21"/>
              </w:rPr>
            </w:pPr>
            <w:r w:rsidRPr="00CF7AFD">
              <w:rPr>
                <w:rFonts w:hint="eastAsia"/>
                <w:b/>
                <w:kern w:val="0"/>
                <w:szCs w:val="21"/>
              </w:rPr>
              <w:t>审查内容</w:t>
            </w:r>
          </w:p>
        </w:tc>
        <w:tc>
          <w:tcPr>
            <w:tcW w:w="5085" w:type="dxa"/>
          </w:tcPr>
          <w:p w14:paraId="4581D01E" w14:textId="77777777" w:rsidR="003E1290" w:rsidRPr="00CF7AFD" w:rsidRDefault="003E1290">
            <w:pPr>
              <w:spacing w:line="240" w:lineRule="exact"/>
              <w:jc w:val="center"/>
              <w:rPr>
                <w:b/>
                <w:kern w:val="0"/>
                <w:szCs w:val="21"/>
              </w:rPr>
            </w:pPr>
          </w:p>
          <w:p w14:paraId="28037F71" w14:textId="77777777" w:rsidR="003E1290" w:rsidRPr="00CF7AFD" w:rsidRDefault="00BA6153">
            <w:pPr>
              <w:spacing w:line="240" w:lineRule="exact"/>
              <w:jc w:val="center"/>
              <w:rPr>
                <w:b/>
                <w:kern w:val="0"/>
                <w:szCs w:val="21"/>
              </w:rPr>
            </w:pPr>
            <w:r w:rsidRPr="00CF7AFD">
              <w:rPr>
                <w:rFonts w:hint="eastAsia"/>
                <w:b/>
                <w:kern w:val="0"/>
                <w:szCs w:val="21"/>
              </w:rPr>
              <w:t>说明</w:t>
            </w:r>
          </w:p>
        </w:tc>
      </w:tr>
      <w:tr w:rsidR="00CF7AFD" w:rsidRPr="00CF7AFD" w14:paraId="50686B9A" w14:textId="77777777">
        <w:trPr>
          <w:trHeight w:val="1367"/>
        </w:trPr>
        <w:tc>
          <w:tcPr>
            <w:tcW w:w="1512" w:type="dxa"/>
            <w:vMerge w:val="restart"/>
            <w:vAlign w:val="center"/>
          </w:tcPr>
          <w:p w14:paraId="65FA315F" w14:textId="77777777" w:rsidR="003E1290" w:rsidRPr="00CF7AFD" w:rsidRDefault="00BA6153">
            <w:pPr>
              <w:spacing w:line="240" w:lineRule="exact"/>
              <w:jc w:val="center"/>
              <w:rPr>
                <w:kern w:val="0"/>
                <w:szCs w:val="21"/>
              </w:rPr>
            </w:pPr>
            <w:r w:rsidRPr="00CF7AFD">
              <w:rPr>
                <w:rFonts w:hint="eastAsia"/>
                <w:kern w:val="0"/>
                <w:szCs w:val="21"/>
              </w:rPr>
              <w:t>商务资信</w:t>
            </w:r>
          </w:p>
        </w:tc>
        <w:tc>
          <w:tcPr>
            <w:tcW w:w="2333" w:type="dxa"/>
            <w:vAlign w:val="center"/>
          </w:tcPr>
          <w:p w14:paraId="01D63FF5" w14:textId="77777777" w:rsidR="003E1290" w:rsidRPr="00CF7AFD" w:rsidRDefault="00BA6153">
            <w:pPr>
              <w:spacing w:line="240" w:lineRule="exact"/>
            </w:pPr>
            <w:r w:rsidRPr="00CF7AFD">
              <w:rPr>
                <w:rFonts w:hint="eastAsia"/>
              </w:rPr>
              <w:t>法定代表人身份证明及授权委托书</w:t>
            </w:r>
          </w:p>
        </w:tc>
        <w:tc>
          <w:tcPr>
            <w:tcW w:w="5085" w:type="dxa"/>
            <w:vAlign w:val="center"/>
          </w:tcPr>
          <w:p w14:paraId="28293E7A" w14:textId="77777777" w:rsidR="003E1290" w:rsidRPr="00CF7AFD" w:rsidRDefault="00BA6153">
            <w:pPr>
              <w:spacing w:line="240" w:lineRule="exact"/>
              <w:rPr>
                <w:szCs w:val="21"/>
              </w:rPr>
            </w:pPr>
            <w:r w:rsidRPr="00CF7AFD">
              <w:rPr>
                <w:rFonts w:hint="eastAsia"/>
                <w:szCs w:val="21"/>
              </w:rPr>
              <w:t>授权</w:t>
            </w:r>
            <w:r w:rsidRPr="00CF7AFD">
              <w:rPr>
                <w:szCs w:val="21"/>
              </w:rPr>
              <w:t>代表</w:t>
            </w:r>
            <w:r w:rsidRPr="00CF7AFD">
              <w:rPr>
                <w:rFonts w:hint="eastAsia"/>
                <w:szCs w:val="21"/>
              </w:rPr>
              <w:t>参加响应</w:t>
            </w:r>
            <w:r w:rsidRPr="00CF7AFD">
              <w:rPr>
                <w:szCs w:val="21"/>
              </w:rPr>
              <w:t>时审查</w:t>
            </w:r>
            <w:r w:rsidRPr="00CF7AFD">
              <w:t>：</w:t>
            </w:r>
            <w:r w:rsidRPr="00CF7AFD">
              <w:rPr>
                <w:rFonts w:ascii="宋体" w:hAnsi="宋体"/>
                <w:szCs w:val="21"/>
              </w:rPr>
              <w:t>法定代表人授权委托书及附件</w:t>
            </w:r>
            <w:r w:rsidRPr="00CF7AFD">
              <w:rPr>
                <w:szCs w:val="21"/>
              </w:rPr>
              <w:t xml:space="preserve"> </w:t>
            </w:r>
          </w:p>
          <w:p w14:paraId="1E0D3ECB" w14:textId="77777777" w:rsidR="003E1290" w:rsidRPr="00CF7AFD" w:rsidRDefault="00BA6153">
            <w:pPr>
              <w:spacing w:line="240" w:lineRule="exact"/>
              <w:rPr>
                <w:rFonts w:ascii="宋体" w:hAnsi="宋体"/>
                <w:szCs w:val="21"/>
              </w:rPr>
            </w:pPr>
            <w:r w:rsidRPr="00CF7AFD">
              <w:rPr>
                <w:rFonts w:hint="eastAsia"/>
                <w:szCs w:val="21"/>
              </w:rPr>
              <w:t>法定代表人直接参加响应</w:t>
            </w:r>
            <w:r w:rsidRPr="00CF7AFD">
              <w:rPr>
                <w:szCs w:val="21"/>
              </w:rPr>
              <w:t>时审查</w:t>
            </w:r>
            <w:r w:rsidRPr="00CF7AFD">
              <w:t>：</w:t>
            </w:r>
            <w:r w:rsidRPr="00CF7AFD">
              <w:rPr>
                <w:rFonts w:ascii="宋体" w:hAnsi="宋体"/>
                <w:szCs w:val="21"/>
              </w:rPr>
              <w:t>法定代表人身份证明</w:t>
            </w:r>
            <w:r w:rsidRPr="00CF7AFD">
              <w:rPr>
                <w:rFonts w:ascii="宋体" w:hAnsi="宋体" w:hint="eastAsia"/>
                <w:szCs w:val="21"/>
              </w:rPr>
              <w:t>及</w:t>
            </w:r>
            <w:r w:rsidRPr="00CF7AFD">
              <w:rPr>
                <w:rFonts w:ascii="宋体" w:hAnsi="宋体"/>
                <w:szCs w:val="21"/>
              </w:rPr>
              <w:t>附件</w:t>
            </w:r>
          </w:p>
          <w:p w14:paraId="1026F538" w14:textId="77777777" w:rsidR="003E1290" w:rsidRPr="00CF7AFD" w:rsidRDefault="00BA6153">
            <w:pPr>
              <w:spacing w:line="240" w:lineRule="exact"/>
            </w:pPr>
            <w:r w:rsidRPr="00CF7AFD">
              <w:rPr>
                <w:rFonts w:ascii="宋体" w:hAnsi="宋体"/>
                <w:szCs w:val="21"/>
              </w:rPr>
              <w:t>格式及附件见第六章响应文件格式要求</w:t>
            </w:r>
          </w:p>
        </w:tc>
      </w:tr>
      <w:tr w:rsidR="00CF7AFD" w:rsidRPr="00CF7AFD" w14:paraId="4BB3E171" w14:textId="77777777">
        <w:trPr>
          <w:trHeight w:val="518"/>
        </w:trPr>
        <w:tc>
          <w:tcPr>
            <w:tcW w:w="1512" w:type="dxa"/>
            <w:vMerge/>
            <w:vAlign w:val="center"/>
          </w:tcPr>
          <w:p w14:paraId="256C35FD" w14:textId="77777777" w:rsidR="003E1290" w:rsidRPr="00CF7AFD" w:rsidRDefault="003E1290">
            <w:pPr>
              <w:spacing w:line="240" w:lineRule="exact"/>
              <w:jc w:val="center"/>
              <w:rPr>
                <w:kern w:val="0"/>
                <w:szCs w:val="21"/>
              </w:rPr>
            </w:pPr>
          </w:p>
        </w:tc>
        <w:tc>
          <w:tcPr>
            <w:tcW w:w="2333" w:type="dxa"/>
            <w:vAlign w:val="center"/>
          </w:tcPr>
          <w:p w14:paraId="1FFE7AC4" w14:textId="77777777" w:rsidR="003E1290" w:rsidRPr="00CF7AFD" w:rsidRDefault="00BA6153">
            <w:pPr>
              <w:spacing w:line="240" w:lineRule="exact"/>
              <w:rPr>
                <w:szCs w:val="21"/>
              </w:rPr>
            </w:pPr>
            <w:r w:rsidRPr="00CF7AFD">
              <w:rPr>
                <w:rFonts w:hint="eastAsia"/>
                <w:szCs w:val="21"/>
              </w:rPr>
              <w:t>实质性条款响应</w:t>
            </w:r>
          </w:p>
        </w:tc>
        <w:tc>
          <w:tcPr>
            <w:tcW w:w="5085" w:type="dxa"/>
            <w:vAlign w:val="center"/>
          </w:tcPr>
          <w:p w14:paraId="23EB001C" w14:textId="77777777" w:rsidR="003E1290" w:rsidRPr="00CF7AFD" w:rsidRDefault="00BA6153">
            <w:pPr>
              <w:spacing w:line="240" w:lineRule="exact"/>
              <w:rPr>
                <w:szCs w:val="21"/>
              </w:rPr>
            </w:pPr>
            <w:r w:rsidRPr="00CF7AFD">
              <w:rPr>
                <w:rFonts w:ascii="宋体" w:hAnsi="宋体" w:hint="eastAsia"/>
                <w:szCs w:val="21"/>
              </w:rPr>
              <w:t>采购文件实质性要求响应均无负偏离</w:t>
            </w:r>
          </w:p>
        </w:tc>
      </w:tr>
      <w:tr w:rsidR="00CF7AFD" w:rsidRPr="00CF7AFD" w14:paraId="1C2C698C" w14:textId="77777777">
        <w:trPr>
          <w:trHeight w:val="518"/>
        </w:trPr>
        <w:tc>
          <w:tcPr>
            <w:tcW w:w="1512" w:type="dxa"/>
            <w:vMerge/>
            <w:vAlign w:val="center"/>
          </w:tcPr>
          <w:p w14:paraId="3ED58C05" w14:textId="77777777" w:rsidR="003E1290" w:rsidRPr="00CF7AFD" w:rsidRDefault="003E1290">
            <w:pPr>
              <w:spacing w:line="240" w:lineRule="exact"/>
              <w:jc w:val="center"/>
              <w:rPr>
                <w:kern w:val="0"/>
                <w:szCs w:val="21"/>
              </w:rPr>
            </w:pPr>
          </w:p>
        </w:tc>
        <w:tc>
          <w:tcPr>
            <w:tcW w:w="2333" w:type="dxa"/>
            <w:vAlign w:val="center"/>
          </w:tcPr>
          <w:p w14:paraId="0DC7C550" w14:textId="77777777" w:rsidR="003E1290" w:rsidRPr="00CF7AFD" w:rsidRDefault="00BA6153">
            <w:pPr>
              <w:spacing w:line="240" w:lineRule="exact"/>
              <w:rPr>
                <w:szCs w:val="21"/>
              </w:rPr>
            </w:pPr>
            <w:r w:rsidRPr="00CF7AFD">
              <w:rPr>
                <w:rFonts w:hint="eastAsia"/>
                <w:szCs w:val="21"/>
              </w:rPr>
              <w:t>串通投标</w:t>
            </w:r>
          </w:p>
        </w:tc>
        <w:tc>
          <w:tcPr>
            <w:tcW w:w="5085" w:type="dxa"/>
            <w:vAlign w:val="center"/>
          </w:tcPr>
          <w:p w14:paraId="4D518935" w14:textId="77777777" w:rsidR="003E1290" w:rsidRPr="00CF7AFD" w:rsidRDefault="00BA6153">
            <w:pPr>
              <w:spacing w:line="240" w:lineRule="exact"/>
              <w:rPr>
                <w:szCs w:val="21"/>
              </w:rPr>
            </w:pPr>
            <w:r w:rsidRPr="00CF7AFD">
              <w:rPr>
                <w:rFonts w:ascii="宋体" w:hAnsi="宋体" w:hint="eastAsia"/>
                <w:szCs w:val="21"/>
              </w:rPr>
              <w:t>不属于供应商须知正文第</w:t>
            </w:r>
            <w:r w:rsidRPr="00CF7AFD">
              <w:rPr>
                <w:rFonts w:ascii="宋体" w:hAnsi="宋体"/>
                <w:szCs w:val="21"/>
              </w:rPr>
              <w:t>6</w:t>
            </w:r>
            <w:r w:rsidRPr="00CF7AFD">
              <w:rPr>
                <w:rFonts w:ascii="宋体" w:hAnsi="宋体" w:hint="eastAsia"/>
                <w:szCs w:val="21"/>
              </w:rPr>
              <w:t>.</w:t>
            </w:r>
            <w:r w:rsidRPr="00CF7AFD">
              <w:rPr>
                <w:rFonts w:ascii="宋体" w:hAnsi="宋体"/>
                <w:szCs w:val="21"/>
              </w:rPr>
              <w:t>3</w:t>
            </w:r>
            <w:r w:rsidRPr="00CF7AFD">
              <w:rPr>
                <w:rFonts w:ascii="宋体" w:hAnsi="宋体" w:hint="eastAsia"/>
                <w:szCs w:val="21"/>
              </w:rPr>
              <w:t>.</w:t>
            </w:r>
            <w:r w:rsidRPr="00CF7AFD">
              <w:rPr>
                <w:rFonts w:ascii="宋体" w:hAnsi="宋体"/>
                <w:szCs w:val="21"/>
              </w:rPr>
              <w:t>8</w:t>
            </w:r>
            <w:r w:rsidRPr="00CF7AFD">
              <w:rPr>
                <w:rFonts w:ascii="宋体" w:hAnsi="宋体" w:hint="eastAsia"/>
                <w:szCs w:val="21"/>
              </w:rPr>
              <w:t>规定的串通投标情形，见</w:t>
            </w:r>
            <w:r w:rsidRPr="00CF7AFD">
              <w:rPr>
                <w:rFonts w:ascii="宋体" w:hAnsi="宋体"/>
                <w:szCs w:val="21"/>
              </w:rPr>
              <w:t>第六章响应文件格式要求</w:t>
            </w:r>
          </w:p>
        </w:tc>
      </w:tr>
      <w:tr w:rsidR="00CF7AFD" w:rsidRPr="00CF7AFD" w14:paraId="1AF67FD0" w14:textId="77777777">
        <w:trPr>
          <w:trHeight w:val="672"/>
        </w:trPr>
        <w:tc>
          <w:tcPr>
            <w:tcW w:w="1512" w:type="dxa"/>
            <w:vMerge w:val="restart"/>
            <w:vAlign w:val="center"/>
          </w:tcPr>
          <w:p w14:paraId="6132D926" w14:textId="77777777" w:rsidR="003E1290" w:rsidRPr="00CF7AFD" w:rsidRDefault="00BA6153">
            <w:pPr>
              <w:spacing w:line="240" w:lineRule="exact"/>
              <w:jc w:val="center"/>
              <w:rPr>
                <w:kern w:val="0"/>
                <w:szCs w:val="21"/>
              </w:rPr>
            </w:pPr>
            <w:r w:rsidRPr="00CF7AFD">
              <w:rPr>
                <w:rFonts w:hint="eastAsia"/>
                <w:kern w:val="0"/>
                <w:szCs w:val="21"/>
              </w:rPr>
              <w:t>报价</w:t>
            </w:r>
          </w:p>
        </w:tc>
        <w:tc>
          <w:tcPr>
            <w:tcW w:w="2333" w:type="dxa"/>
            <w:vAlign w:val="center"/>
          </w:tcPr>
          <w:p w14:paraId="1C3DBB1D" w14:textId="77777777" w:rsidR="003E1290" w:rsidRPr="00CF7AFD" w:rsidRDefault="00BA6153">
            <w:pPr>
              <w:spacing w:line="240" w:lineRule="exact"/>
              <w:rPr>
                <w:szCs w:val="21"/>
              </w:rPr>
            </w:pPr>
            <w:r w:rsidRPr="00CF7AFD">
              <w:rPr>
                <w:rFonts w:hint="eastAsia"/>
                <w:szCs w:val="21"/>
              </w:rPr>
              <w:t>有效报价</w:t>
            </w:r>
          </w:p>
        </w:tc>
        <w:tc>
          <w:tcPr>
            <w:tcW w:w="5085" w:type="dxa"/>
            <w:vAlign w:val="center"/>
          </w:tcPr>
          <w:p w14:paraId="2F71B759" w14:textId="77777777" w:rsidR="003E1290" w:rsidRPr="00CF7AFD" w:rsidRDefault="00BA6153">
            <w:pPr>
              <w:spacing w:line="240" w:lineRule="exact"/>
              <w:rPr>
                <w:bCs/>
                <w:kern w:val="0"/>
                <w:szCs w:val="21"/>
              </w:rPr>
            </w:pPr>
            <w:r w:rsidRPr="00CF7AFD">
              <w:rPr>
                <w:rFonts w:hint="eastAsia"/>
              </w:rPr>
              <w:t>报价未超出采购预算金额，也未超出最高限价（如有）</w:t>
            </w:r>
          </w:p>
        </w:tc>
      </w:tr>
      <w:tr w:rsidR="00CF7AFD" w:rsidRPr="00CF7AFD" w14:paraId="3FD7D2E3" w14:textId="77777777">
        <w:trPr>
          <w:trHeight w:val="672"/>
        </w:trPr>
        <w:tc>
          <w:tcPr>
            <w:tcW w:w="1512" w:type="dxa"/>
            <w:vMerge/>
            <w:vAlign w:val="center"/>
          </w:tcPr>
          <w:p w14:paraId="258E911A" w14:textId="77777777" w:rsidR="003E1290" w:rsidRPr="00CF7AFD" w:rsidRDefault="003E1290">
            <w:pPr>
              <w:spacing w:line="240" w:lineRule="exact"/>
              <w:jc w:val="center"/>
              <w:rPr>
                <w:kern w:val="0"/>
                <w:szCs w:val="21"/>
              </w:rPr>
            </w:pPr>
          </w:p>
        </w:tc>
        <w:tc>
          <w:tcPr>
            <w:tcW w:w="2333" w:type="dxa"/>
            <w:vAlign w:val="center"/>
          </w:tcPr>
          <w:p w14:paraId="7AF07860" w14:textId="77777777" w:rsidR="003E1290" w:rsidRPr="00CF7AFD" w:rsidRDefault="00BA6153">
            <w:pPr>
              <w:spacing w:line="240" w:lineRule="exact"/>
              <w:rPr>
                <w:bCs/>
                <w:kern w:val="0"/>
                <w:szCs w:val="21"/>
              </w:rPr>
            </w:pPr>
            <w:r w:rsidRPr="00CF7AFD">
              <w:rPr>
                <w:rFonts w:hint="eastAsia"/>
                <w:bCs/>
                <w:kern w:val="0"/>
                <w:szCs w:val="21"/>
              </w:rPr>
              <w:t>漏项报价</w:t>
            </w:r>
          </w:p>
        </w:tc>
        <w:tc>
          <w:tcPr>
            <w:tcW w:w="5085" w:type="dxa"/>
            <w:vAlign w:val="center"/>
          </w:tcPr>
          <w:p w14:paraId="61BB4E97" w14:textId="77777777" w:rsidR="003E1290" w:rsidRPr="00CF7AFD" w:rsidRDefault="00BA6153">
            <w:pPr>
              <w:spacing w:line="240" w:lineRule="exact"/>
              <w:rPr>
                <w:rFonts w:hAnsi="宋体"/>
                <w:szCs w:val="21"/>
              </w:rPr>
            </w:pPr>
            <w:r w:rsidRPr="00CF7AFD">
              <w:rPr>
                <w:rFonts w:ascii="宋体" w:hAnsi="宋体" w:hint="eastAsia"/>
                <w:szCs w:val="21"/>
              </w:rPr>
              <w:t>未就所投分标进行报价或者存在漏项报价；</w:t>
            </w:r>
          </w:p>
        </w:tc>
      </w:tr>
      <w:tr w:rsidR="00CF7AFD" w:rsidRPr="00CF7AFD" w14:paraId="17FF7824" w14:textId="77777777">
        <w:trPr>
          <w:trHeight w:val="672"/>
        </w:trPr>
        <w:tc>
          <w:tcPr>
            <w:tcW w:w="1512" w:type="dxa"/>
            <w:vMerge/>
            <w:vAlign w:val="center"/>
          </w:tcPr>
          <w:p w14:paraId="09E15467" w14:textId="77777777" w:rsidR="003E1290" w:rsidRPr="00CF7AFD" w:rsidRDefault="003E1290">
            <w:pPr>
              <w:spacing w:line="240" w:lineRule="exact"/>
              <w:jc w:val="center"/>
              <w:rPr>
                <w:kern w:val="0"/>
                <w:szCs w:val="21"/>
              </w:rPr>
            </w:pPr>
          </w:p>
        </w:tc>
        <w:tc>
          <w:tcPr>
            <w:tcW w:w="2333" w:type="dxa"/>
            <w:vAlign w:val="center"/>
          </w:tcPr>
          <w:p w14:paraId="526AA93C" w14:textId="77777777" w:rsidR="003E1290" w:rsidRPr="00CF7AFD" w:rsidRDefault="00BA6153">
            <w:pPr>
              <w:spacing w:line="240" w:lineRule="exact"/>
              <w:rPr>
                <w:rFonts w:hAnsi="宋体"/>
                <w:szCs w:val="21"/>
              </w:rPr>
            </w:pPr>
            <w:r w:rsidRPr="00CF7AFD">
              <w:rPr>
                <w:rFonts w:hAnsi="宋体" w:hint="eastAsia"/>
                <w:szCs w:val="21"/>
              </w:rPr>
              <w:t>响应报价唯一性</w:t>
            </w:r>
          </w:p>
        </w:tc>
        <w:tc>
          <w:tcPr>
            <w:tcW w:w="5085" w:type="dxa"/>
            <w:vAlign w:val="center"/>
          </w:tcPr>
          <w:p w14:paraId="2E5CCC27" w14:textId="77777777" w:rsidR="003E1290" w:rsidRPr="00CF7AFD" w:rsidRDefault="00BA6153">
            <w:pPr>
              <w:spacing w:line="240" w:lineRule="exact"/>
              <w:rPr>
                <w:szCs w:val="21"/>
              </w:rPr>
            </w:pPr>
            <w:r w:rsidRPr="00CF7AFD">
              <w:rPr>
                <w:rFonts w:ascii="宋体" w:hAnsi="宋体" w:hint="eastAsia"/>
                <w:szCs w:val="21"/>
              </w:rPr>
              <w:t>不存在有选择、有条件的最后报价（采购文件允许有备选方案或者其他约定的除外）</w:t>
            </w:r>
          </w:p>
        </w:tc>
      </w:tr>
      <w:tr w:rsidR="003E1290" w:rsidRPr="00CF7AFD" w14:paraId="17F7684D" w14:textId="77777777">
        <w:trPr>
          <w:trHeight w:val="672"/>
        </w:trPr>
        <w:tc>
          <w:tcPr>
            <w:tcW w:w="1512" w:type="dxa"/>
            <w:vMerge/>
            <w:vAlign w:val="center"/>
          </w:tcPr>
          <w:p w14:paraId="02581615" w14:textId="77777777" w:rsidR="003E1290" w:rsidRPr="00CF7AFD" w:rsidRDefault="003E1290">
            <w:pPr>
              <w:spacing w:line="240" w:lineRule="exact"/>
              <w:jc w:val="center"/>
              <w:rPr>
                <w:kern w:val="0"/>
                <w:szCs w:val="21"/>
              </w:rPr>
            </w:pPr>
          </w:p>
        </w:tc>
        <w:tc>
          <w:tcPr>
            <w:tcW w:w="2333" w:type="dxa"/>
            <w:vAlign w:val="center"/>
          </w:tcPr>
          <w:p w14:paraId="651CD25A" w14:textId="77777777" w:rsidR="003E1290" w:rsidRPr="00CF7AFD" w:rsidRDefault="00BA6153">
            <w:pPr>
              <w:spacing w:line="240" w:lineRule="exact"/>
              <w:rPr>
                <w:rFonts w:ascii="宋体" w:hAnsi="宋体"/>
                <w:szCs w:val="21"/>
              </w:rPr>
            </w:pPr>
            <w:r w:rsidRPr="00CF7AFD">
              <w:rPr>
                <w:rFonts w:hint="eastAsia"/>
                <w:szCs w:val="21"/>
              </w:rPr>
              <w:t>响应有效期</w:t>
            </w:r>
          </w:p>
        </w:tc>
        <w:tc>
          <w:tcPr>
            <w:tcW w:w="5085" w:type="dxa"/>
            <w:vAlign w:val="center"/>
          </w:tcPr>
          <w:p w14:paraId="6069E9B1" w14:textId="77777777" w:rsidR="003E1290" w:rsidRPr="00CF7AFD" w:rsidRDefault="00BA6153">
            <w:pPr>
              <w:spacing w:line="240" w:lineRule="exact"/>
              <w:rPr>
                <w:szCs w:val="21"/>
              </w:rPr>
            </w:pPr>
            <w:r w:rsidRPr="00CF7AFD">
              <w:rPr>
                <w:rFonts w:ascii="宋体" w:hAnsi="宋体" w:hint="eastAsia"/>
                <w:szCs w:val="21"/>
              </w:rPr>
              <w:t>满足采购文件规定</w:t>
            </w:r>
          </w:p>
        </w:tc>
      </w:tr>
      <w:bookmarkEnd w:id="76"/>
      <w:bookmarkEnd w:id="77"/>
    </w:tbl>
    <w:p w14:paraId="4D3543FB" w14:textId="77777777" w:rsidR="003E1290" w:rsidRPr="00CF7AFD" w:rsidRDefault="003E1290">
      <w:pPr>
        <w:spacing w:before="120" w:line="320" w:lineRule="atLeast"/>
      </w:pPr>
    </w:p>
    <w:p w14:paraId="51CCB7E9" w14:textId="77777777" w:rsidR="003E1290" w:rsidRPr="00CF7AFD" w:rsidRDefault="003E1290">
      <w:pPr>
        <w:spacing w:before="120" w:line="320" w:lineRule="atLeast"/>
      </w:pPr>
    </w:p>
    <w:p w14:paraId="15130C5D" w14:textId="77777777" w:rsidR="003E1290" w:rsidRPr="00CF7AFD" w:rsidRDefault="00BA6153">
      <w:pPr>
        <w:tabs>
          <w:tab w:val="left" w:pos="1950"/>
        </w:tabs>
        <w:spacing w:before="120" w:line="320" w:lineRule="atLeast"/>
        <w:jc w:val="left"/>
        <w:outlineLvl w:val="1"/>
        <w:rPr>
          <w:b/>
          <w:bCs/>
          <w:kern w:val="0"/>
          <w:szCs w:val="21"/>
        </w:rPr>
      </w:pPr>
      <w:r w:rsidRPr="00CF7AFD">
        <w:rPr>
          <w:b/>
          <w:bCs/>
          <w:kern w:val="0"/>
        </w:rPr>
        <w:br w:type="page"/>
      </w:r>
      <w:r w:rsidRPr="00CF7AFD">
        <w:rPr>
          <w:b/>
          <w:bCs/>
          <w:kern w:val="0"/>
          <w:szCs w:val="21"/>
        </w:rPr>
        <w:lastRenderedPageBreak/>
        <w:t>4.</w:t>
      </w:r>
      <w:r w:rsidRPr="00CF7AFD">
        <w:rPr>
          <w:rFonts w:hint="eastAsia"/>
          <w:b/>
          <w:bCs/>
          <w:kern w:val="0"/>
          <w:szCs w:val="21"/>
        </w:rPr>
        <w:t>评审标准</w:t>
      </w:r>
    </w:p>
    <w:p w14:paraId="703890A0" w14:textId="77777777" w:rsidR="00AF4951" w:rsidRPr="00CF7AFD" w:rsidRDefault="00AF4951" w:rsidP="00AF4951">
      <w:pPr>
        <w:ind w:firstLineChars="200" w:firstLine="420"/>
      </w:pPr>
      <w:r w:rsidRPr="00CF7AFD">
        <w:rPr>
          <w:rFonts w:hint="eastAsia"/>
        </w:rPr>
        <w:t>（</w:t>
      </w:r>
      <w:r w:rsidRPr="00CF7AFD">
        <w:t>1</w:t>
      </w:r>
      <w:r w:rsidRPr="00CF7AFD">
        <w:rPr>
          <w:rFonts w:hint="eastAsia"/>
        </w:rPr>
        <w:t>）技术及商务资信分</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6376"/>
        <w:gridCol w:w="1196"/>
      </w:tblGrid>
      <w:tr w:rsidR="00CF7AFD" w:rsidRPr="00CF7AFD" w14:paraId="48F081B0" w14:textId="77777777" w:rsidTr="0050566A">
        <w:trPr>
          <w:cantSplit/>
          <w:trHeight w:val="402"/>
          <w:jc w:val="center"/>
        </w:trPr>
        <w:tc>
          <w:tcPr>
            <w:tcW w:w="708" w:type="dxa"/>
            <w:vAlign w:val="center"/>
          </w:tcPr>
          <w:p w14:paraId="45112EC1" w14:textId="77777777" w:rsidR="00AF4951" w:rsidRPr="00CF7AFD" w:rsidRDefault="00AF4951" w:rsidP="0050566A">
            <w:pPr>
              <w:jc w:val="center"/>
              <w:rPr>
                <w:b/>
                <w:szCs w:val="21"/>
              </w:rPr>
            </w:pPr>
            <w:r w:rsidRPr="00CF7AFD">
              <w:rPr>
                <w:b/>
                <w:szCs w:val="21"/>
              </w:rPr>
              <w:t>序号</w:t>
            </w:r>
          </w:p>
        </w:tc>
        <w:tc>
          <w:tcPr>
            <w:tcW w:w="988" w:type="dxa"/>
            <w:vAlign w:val="center"/>
          </w:tcPr>
          <w:p w14:paraId="3F3B79DB" w14:textId="77777777" w:rsidR="00AF4951" w:rsidRPr="00CF7AFD" w:rsidRDefault="00AF4951" w:rsidP="0050566A">
            <w:pPr>
              <w:jc w:val="center"/>
              <w:rPr>
                <w:b/>
                <w:szCs w:val="21"/>
              </w:rPr>
            </w:pPr>
            <w:r w:rsidRPr="00CF7AFD">
              <w:rPr>
                <w:rFonts w:hint="eastAsia"/>
                <w:b/>
                <w:szCs w:val="21"/>
              </w:rPr>
              <w:t>类型</w:t>
            </w:r>
          </w:p>
        </w:tc>
        <w:tc>
          <w:tcPr>
            <w:tcW w:w="6376" w:type="dxa"/>
            <w:vAlign w:val="center"/>
          </w:tcPr>
          <w:p w14:paraId="67BE94EE" w14:textId="77777777" w:rsidR="00AF4951" w:rsidRPr="00CF7AFD" w:rsidRDefault="00AF4951" w:rsidP="0050566A">
            <w:pPr>
              <w:jc w:val="center"/>
              <w:rPr>
                <w:b/>
                <w:szCs w:val="21"/>
              </w:rPr>
            </w:pPr>
            <w:r w:rsidRPr="00CF7AFD">
              <w:rPr>
                <w:rFonts w:hint="eastAsia"/>
                <w:b/>
                <w:szCs w:val="21"/>
              </w:rPr>
              <w:t>评分标准</w:t>
            </w:r>
          </w:p>
        </w:tc>
        <w:tc>
          <w:tcPr>
            <w:tcW w:w="1196" w:type="dxa"/>
            <w:vAlign w:val="center"/>
          </w:tcPr>
          <w:p w14:paraId="15646E84" w14:textId="77777777" w:rsidR="00AF4951" w:rsidRPr="00CF7AFD" w:rsidRDefault="00AF4951" w:rsidP="0050566A">
            <w:pPr>
              <w:jc w:val="center"/>
              <w:rPr>
                <w:b/>
                <w:szCs w:val="21"/>
              </w:rPr>
            </w:pPr>
            <w:r w:rsidRPr="00CF7AFD">
              <w:rPr>
                <w:rFonts w:hint="eastAsia"/>
                <w:b/>
                <w:szCs w:val="21"/>
              </w:rPr>
              <w:t>分值权重</w:t>
            </w:r>
          </w:p>
        </w:tc>
      </w:tr>
      <w:tr w:rsidR="00CF7AFD" w:rsidRPr="00CF7AFD" w14:paraId="38C3AD4A" w14:textId="77777777" w:rsidTr="0050566A">
        <w:trPr>
          <w:cantSplit/>
          <w:trHeight w:val="402"/>
          <w:jc w:val="center"/>
        </w:trPr>
        <w:tc>
          <w:tcPr>
            <w:tcW w:w="708" w:type="dxa"/>
            <w:vAlign w:val="center"/>
          </w:tcPr>
          <w:p w14:paraId="4DAC1E92" w14:textId="77777777" w:rsidR="00AF4951" w:rsidRPr="00CF7AFD" w:rsidRDefault="00AF4951" w:rsidP="0050566A">
            <w:pPr>
              <w:jc w:val="center"/>
              <w:rPr>
                <w:b/>
                <w:szCs w:val="21"/>
              </w:rPr>
            </w:pPr>
            <w:r w:rsidRPr="00CF7AFD">
              <w:rPr>
                <w:rFonts w:hint="eastAsia"/>
                <w:b/>
                <w:szCs w:val="21"/>
              </w:rPr>
              <w:t>1</w:t>
            </w:r>
          </w:p>
        </w:tc>
        <w:tc>
          <w:tcPr>
            <w:tcW w:w="988" w:type="dxa"/>
            <w:vAlign w:val="center"/>
          </w:tcPr>
          <w:p w14:paraId="5F1D9483"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0CD75EC1" w14:textId="77777777" w:rsidR="00AF4951" w:rsidRPr="00CF7AFD" w:rsidRDefault="00AF4951" w:rsidP="0050566A">
            <w:pPr>
              <w:rPr>
                <w:szCs w:val="21"/>
              </w:rPr>
            </w:pPr>
            <w:r w:rsidRPr="00CF7AFD">
              <w:rPr>
                <w:rFonts w:hint="eastAsia"/>
                <w:szCs w:val="21"/>
              </w:rPr>
              <w:t>（</w:t>
            </w:r>
            <w:r w:rsidRPr="00CF7AFD">
              <w:rPr>
                <w:rFonts w:hint="eastAsia"/>
                <w:szCs w:val="21"/>
              </w:rPr>
              <w:t>1</w:t>
            </w:r>
            <w:r w:rsidRPr="00CF7AFD">
              <w:rPr>
                <w:rFonts w:hint="eastAsia"/>
                <w:szCs w:val="21"/>
              </w:rPr>
              <w:t>）项目背景的理解分（满分</w:t>
            </w:r>
            <w:r w:rsidRPr="00CF7AFD">
              <w:rPr>
                <w:rFonts w:hint="eastAsia"/>
                <w:szCs w:val="21"/>
              </w:rPr>
              <w:t>10</w:t>
            </w:r>
            <w:r w:rsidRPr="00CF7AFD">
              <w:rPr>
                <w:rFonts w:hint="eastAsia"/>
                <w:szCs w:val="21"/>
              </w:rPr>
              <w:t>分）</w:t>
            </w:r>
          </w:p>
          <w:p w14:paraId="3D5ABA93" w14:textId="77777777"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分）：未提供项目背景的理解阐述的或理解不正确或理解有重大偏差的；</w:t>
            </w:r>
          </w:p>
          <w:p w14:paraId="5CB47689" w14:textId="77777777" w:rsidR="00AF4951" w:rsidRPr="00CF7AFD" w:rsidRDefault="00AF4951" w:rsidP="0050566A">
            <w:pPr>
              <w:rPr>
                <w:szCs w:val="21"/>
              </w:rPr>
            </w:pPr>
            <w:r w:rsidRPr="00CF7AFD">
              <w:rPr>
                <w:rFonts w:hint="eastAsia"/>
                <w:szCs w:val="21"/>
              </w:rPr>
              <w:t>二档（</w:t>
            </w:r>
            <w:r w:rsidRPr="00CF7AFD">
              <w:rPr>
                <w:rFonts w:hint="eastAsia"/>
                <w:szCs w:val="21"/>
              </w:rPr>
              <w:t>4</w:t>
            </w:r>
            <w:r w:rsidRPr="00CF7AFD">
              <w:rPr>
                <w:rFonts w:hint="eastAsia"/>
                <w:szCs w:val="21"/>
              </w:rPr>
              <w:t>分）：有项目背景的理解阐述，对项目的背景、特性、相关政策阐述不完整；</w:t>
            </w:r>
          </w:p>
          <w:p w14:paraId="12345D82" w14:textId="77777777" w:rsidR="00AF4951" w:rsidRPr="00CF7AFD" w:rsidRDefault="00AF4951" w:rsidP="0050566A">
            <w:pPr>
              <w:rPr>
                <w:szCs w:val="21"/>
              </w:rPr>
            </w:pPr>
            <w:r w:rsidRPr="00CF7AFD">
              <w:rPr>
                <w:rFonts w:hint="eastAsia"/>
                <w:szCs w:val="21"/>
              </w:rPr>
              <w:t>三档（</w:t>
            </w:r>
            <w:r w:rsidRPr="00CF7AFD">
              <w:rPr>
                <w:rFonts w:hint="eastAsia"/>
                <w:szCs w:val="21"/>
              </w:rPr>
              <w:t>7</w:t>
            </w:r>
            <w:r w:rsidRPr="00CF7AFD">
              <w:rPr>
                <w:rFonts w:hint="eastAsia"/>
                <w:szCs w:val="21"/>
              </w:rPr>
              <w:t>分）：有项目背景的理解阐述，对项目的背景、特性、相关政策阐述完整，但理解不到位；</w:t>
            </w:r>
          </w:p>
          <w:p w14:paraId="7DF401BD" w14:textId="77777777" w:rsidR="00AF4951" w:rsidRPr="00CF7AFD" w:rsidRDefault="00AF4951" w:rsidP="0050566A">
            <w:pPr>
              <w:rPr>
                <w:szCs w:val="21"/>
              </w:rPr>
            </w:pPr>
            <w:r w:rsidRPr="00CF7AFD">
              <w:rPr>
                <w:rFonts w:hint="eastAsia"/>
                <w:szCs w:val="21"/>
              </w:rPr>
              <w:t>四档（</w:t>
            </w:r>
            <w:r w:rsidRPr="00CF7AFD">
              <w:rPr>
                <w:rFonts w:hint="eastAsia"/>
                <w:szCs w:val="21"/>
              </w:rPr>
              <w:t>10</w:t>
            </w:r>
            <w:r w:rsidRPr="00CF7AFD">
              <w:rPr>
                <w:rFonts w:hint="eastAsia"/>
                <w:szCs w:val="21"/>
              </w:rPr>
              <w:t>分）：有项目背景的理解阐述，对项目的背景、特性、相关政策阐述完整且理解到位，利于活动组织方案的准确定位和执行导向。</w:t>
            </w:r>
          </w:p>
          <w:p w14:paraId="14F3B4BC" w14:textId="77777777" w:rsidR="00AF4951" w:rsidRPr="00CF7AFD" w:rsidRDefault="00AF4951" w:rsidP="0050566A">
            <w:pPr>
              <w:rPr>
                <w:szCs w:val="21"/>
              </w:rPr>
            </w:pPr>
            <w:r w:rsidRPr="00CF7AFD">
              <w:rPr>
                <w:rFonts w:hint="eastAsia"/>
                <w:szCs w:val="21"/>
              </w:rPr>
              <w:t>未提供项目背景的理解阐述的不得分。</w:t>
            </w:r>
          </w:p>
        </w:tc>
        <w:tc>
          <w:tcPr>
            <w:tcW w:w="1196" w:type="dxa"/>
            <w:vAlign w:val="center"/>
          </w:tcPr>
          <w:p w14:paraId="64695A8D" w14:textId="77777777" w:rsidR="00AF4951" w:rsidRPr="00CF7AFD" w:rsidRDefault="00AF4951" w:rsidP="0050566A">
            <w:pPr>
              <w:jc w:val="center"/>
              <w:rPr>
                <w:szCs w:val="21"/>
              </w:rPr>
            </w:pPr>
            <w:r w:rsidRPr="00CF7AFD">
              <w:rPr>
                <w:rFonts w:hint="eastAsia"/>
                <w:szCs w:val="21"/>
              </w:rPr>
              <w:t>0</w:t>
            </w:r>
            <w:r w:rsidRPr="00CF7AFD">
              <w:rPr>
                <w:szCs w:val="21"/>
              </w:rPr>
              <w:t>-10</w:t>
            </w:r>
          </w:p>
        </w:tc>
      </w:tr>
      <w:tr w:rsidR="00CF7AFD" w:rsidRPr="00CF7AFD" w14:paraId="4EFB0B1E" w14:textId="77777777" w:rsidTr="0050566A">
        <w:trPr>
          <w:cantSplit/>
          <w:trHeight w:val="402"/>
          <w:jc w:val="center"/>
        </w:trPr>
        <w:tc>
          <w:tcPr>
            <w:tcW w:w="708" w:type="dxa"/>
            <w:vAlign w:val="center"/>
          </w:tcPr>
          <w:p w14:paraId="45DBB019" w14:textId="77777777" w:rsidR="00AF4951" w:rsidRPr="00CF7AFD" w:rsidRDefault="00AF4951" w:rsidP="0050566A">
            <w:pPr>
              <w:jc w:val="center"/>
              <w:rPr>
                <w:b/>
                <w:szCs w:val="21"/>
              </w:rPr>
            </w:pPr>
            <w:r w:rsidRPr="00CF7AFD">
              <w:rPr>
                <w:rFonts w:hint="eastAsia"/>
                <w:b/>
                <w:szCs w:val="21"/>
              </w:rPr>
              <w:t>2</w:t>
            </w:r>
          </w:p>
        </w:tc>
        <w:tc>
          <w:tcPr>
            <w:tcW w:w="988" w:type="dxa"/>
            <w:vAlign w:val="center"/>
          </w:tcPr>
          <w:p w14:paraId="17FF7C1C"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3F490D85" w14:textId="77777777" w:rsidR="00AF4951" w:rsidRPr="00CF7AFD" w:rsidRDefault="00AF4951" w:rsidP="0050566A">
            <w:pPr>
              <w:rPr>
                <w:szCs w:val="21"/>
              </w:rPr>
            </w:pPr>
            <w:r w:rsidRPr="00CF7AFD">
              <w:rPr>
                <w:rFonts w:hint="eastAsia"/>
                <w:szCs w:val="21"/>
              </w:rPr>
              <w:t>（</w:t>
            </w:r>
            <w:r w:rsidRPr="00CF7AFD">
              <w:rPr>
                <w:rFonts w:hint="eastAsia"/>
                <w:szCs w:val="21"/>
              </w:rPr>
              <w:t>2</w:t>
            </w:r>
            <w:r w:rsidRPr="00CF7AFD">
              <w:rPr>
                <w:rFonts w:hint="eastAsia"/>
                <w:szCs w:val="21"/>
              </w:rPr>
              <w:t>）项目执行的重点难点分析分（满分</w:t>
            </w:r>
            <w:r w:rsidRPr="00CF7AFD">
              <w:rPr>
                <w:rFonts w:hint="eastAsia"/>
                <w:szCs w:val="21"/>
              </w:rPr>
              <w:t>10</w:t>
            </w:r>
            <w:r w:rsidRPr="00CF7AFD">
              <w:rPr>
                <w:rFonts w:hint="eastAsia"/>
                <w:szCs w:val="21"/>
              </w:rPr>
              <w:t>分）</w:t>
            </w:r>
          </w:p>
          <w:p w14:paraId="70988EDD" w14:textId="77777777"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分）：未提供项目执行的重点难点分析的或分析不正确或分析有重大偏差的；</w:t>
            </w:r>
          </w:p>
          <w:p w14:paraId="27ADB58A" w14:textId="77777777" w:rsidR="00AF4951" w:rsidRPr="00CF7AFD" w:rsidRDefault="00AF4951" w:rsidP="0050566A">
            <w:pPr>
              <w:rPr>
                <w:szCs w:val="21"/>
              </w:rPr>
            </w:pPr>
            <w:r w:rsidRPr="00CF7AFD">
              <w:rPr>
                <w:rFonts w:hint="eastAsia"/>
                <w:szCs w:val="21"/>
              </w:rPr>
              <w:t>二档（</w:t>
            </w:r>
            <w:r w:rsidRPr="00CF7AFD">
              <w:rPr>
                <w:rFonts w:hint="eastAsia"/>
                <w:szCs w:val="21"/>
              </w:rPr>
              <w:t>4</w:t>
            </w:r>
            <w:r w:rsidRPr="00CF7AFD">
              <w:rPr>
                <w:rFonts w:hint="eastAsia"/>
                <w:szCs w:val="21"/>
              </w:rPr>
              <w:t>分）：有项目执行的重点难点分析，但分析有偏差，未能准确把握本项目执行的重点难点的；</w:t>
            </w:r>
          </w:p>
          <w:p w14:paraId="4E1A2F59" w14:textId="77777777" w:rsidR="00AF4951" w:rsidRPr="00CF7AFD" w:rsidRDefault="00AF4951" w:rsidP="0050566A">
            <w:pPr>
              <w:rPr>
                <w:szCs w:val="21"/>
              </w:rPr>
            </w:pPr>
            <w:r w:rsidRPr="00CF7AFD">
              <w:rPr>
                <w:rFonts w:hint="eastAsia"/>
                <w:szCs w:val="21"/>
              </w:rPr>
              <w:t>三档（</w:t>
            </w:r>
            <w:r w:rsidRPr="00CF7AFD">
              <w:rPr>
                <w:rFonts w:hint="eastAsia"/>
                <w:szCs w:val="21"/>
              </w:rPr>
              <w:t>7</w:t>
            </w:r>
            <w:r w:rsidRPr="00CF7AFD">
              <w:rPr>
                <w:rFonts w:hint="eastAsia"/>
                <w:szCs w:val="21"/>
              </w:rPr>
              <w:t>分）：有项目执行的重点难点分析，执行的重点难点分析准确，但缺乏相应的解决方案和措施或相应的解决方案和措施考虑不周全有缺陷的；</w:t>
            </w:r>
          </w:p>
          <w:p w14:paraId="5D97365B" w14:textId="77777777" w:rsidR="00AF4951" w:rsidRPr="00CF7AFD" w:rsidRDefault="00AF4951" w:rsidP="0050566A">
            <w:pPr>
              <w:rPr>
                <w:szCs w:val="21"/>
              </w:rPr>
            </w:pPr>
            <w:r w:rsidRPr="00CF7AFD">
              <w:rPr>
                <w:rFonts w:hint="eastAsia"/>
                <w:szCs w:val="21"/>
              </w:rPr>
              <w:t>四档（</w:t>
            </w:r>
            <w:r w:rsidRPr="00CF7AFD">
              <w:rPr>
                <w:rFonts w:hint="eastAsia"/>
                <w:szCs w:val="21"/>
              </w:rPr>
              <w:t>10</w:t>
            </w:r>
            <w:r w:rsidRPr="00CF7AFD">
              <w:rPr>
                <w:rFonts w:hint="eastAsia"/>
                <w:szCs w:val="21"/>
              </w:rPr>
              <w:t>分）：有项目执行的重点难点分析，项目执行的重点难点分析准确到位，且有相应的解决方案和措施，措施方案可行、考虑周全，对项目的开展保障性高的。</w:t>
            </w:r>
          </w:p>
        </w:tc>
        <w:tc>
          <w:tcPr>
            <w:tcW w:w="1196" w:type="dxa"/>
            <w:vAlign w:val="center"/>
          </w:tcPr>
          <w:p w14:paraId="0D0D36C6" w14:textId="77777777" w:rsidR="00AF4951" w:rsidRPr="00CF7AFD" w:rsidRDefault="00AF4951" w:rsidP="0050566A">
            <w:pPr>
              <w:jc w:val="center"/>
              <w:rPr>
                <w:szCs w:val="21"/>
              </w:rPr>
            </w:pPr>
            <w:r w:rsidRPr="00CF7AFD">
              <w:rPr>
                <w:rFonts w:hint="eastAsia"/>
                <w:szCs w:val="21"/>
              </w:rPr>
              <w:t>0</w:t>
            </w:r>
            <w:r w:rsidRPr="00CF7AFD">
              <w:rPr>
                <w:szCs w:val="21"/>
              </w:rPr>
              <w:t>-10</w:t>
            </w:r>
          </w:p>
        </w:tc>
      </w:tr>
      <w:tr w:rsidR="00CF7AFD" w:rsidRPr="00CF7AFD" w14:paraId="04054BAA" w14:textId="77777777" w:rsidTr="0050566A">
        <w:trPr>
          <w:cantSplit/>
          <w:trHeight w:val="402"/>
          <w:jc w:val="center"/>
        </w:trPr>
        <w:tc>
          <w:tcPr>
            <w:tcW w:w="708" w:type="dxa"/>
            <w:vAlign w:val="center"/>
          </w:tcPr>
          <w:p w14:paraId="0FE658CA" w14:textId="77777777" w:rsidR="00AF4951" w:rsidRPr="00CF7AFD" w:rsidRDefault="00AF4951" w:rsidP="0050566A">
            <w:pPr>
              <w:jc w:val="center"/>
              <w:rPr>
                <w:b/>
                <w:szCs w:val="21"/>
              </w:rPr>
            </w:pPr>
            <w:r w:rsidRPr="00CF7AFD">
              <w:rPr>
                <w:rFonts w:hint="eastAsia"/>
                <w:b/>
                <w:szCs w:val="21"/>
              </w:rPr>
              <w:t>3</w:t>
            </w:r>
          </w:p>
        </w:tc>
        <w:tc>
          <w:tcPr>
            <w:tcW w:w="988" w:type="dxa"/>
            <w:vAlign w:val="center"/>
          </w:tcPr>
          <w:p w14:paraId="12E8FD86"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0F52C3BE" w14:textId="77777777" w:rsidR="00AF4951" w:rsidRPr="00CF7AFD" w:rsidRDefault="00AF4951" w:rsidP="0050566A">
            <w:pPr>
              <w:rPr>
                <w:szCs w:val="21"/>
              </w:rPr>
            </w:pPr>
            <w:r w:rsidRPr="00CF7AFD">
              <w:rPr>
                <w:rFonts w:hint="eastAsia"/>
                <w:szCs w:val="21"/>
              </w:rPr>
              <w:t>（</w:t>
            </w:r>
            <w:r w:rsidRPr="00CF7AFD">
              <w:rPr>
                <w:rFonts w:hint="eastAsia"/>
                <w:szCs w:val="21"/>
              </w:rPr>
              <w:t>3</w:t>
            </w:r>
            <w:r w:rsidRPr="00CF7AFD">
              <w:rPr>
                <w:rFonts w:hint="eastAsia"/>
                <w:szCs w:val="21"/>
              </w:rPr>
              <w:t>）活动执行初步设想方案分（满分</w:t>
            </w:r>
            <w:r w:rsidRPr="00CF7AFD">
              <w:rPr>
                <w:rFonts w:hint="eastAsia"/>
                <w:szCs w:val="21"/>
              </w:rPr>
              <w:t>25</w:t>
            </w:r>
            <w:r w:rsidRPr="00CF7AFD">
              <w:rPr>
                <w:rFonts w:hint="eastAsia"/>
                <w:szCs w:val="21"/>
              </w:rPr>
              <w:t>分）</w:t>
            </w:r>
          </w:p>
          <w:p w14:paraId="752BFD21" w14:textId="77777777"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分）：未提供活动执行初步设想方案或方案不符合采购需求和不切实际；</w:t>
            </w:r>
          </w:p>
          <w:p w14:paraId="339AC22A" w14:textId="77777777" w:rsidR="00AF4951" w:rsidRPr="00CF7AFD" w:rsidRDefault="00AF4951" w:rsidP="0050566A">
            <w:pPr>
              <w:rPr>
                <w:szCs w:val="21"/>
              </w:rPr>
            </w:pPr>
            <w:r w:rsidRPr="00CF7AFD">
              <w:rPr>
                <w:rFonts w:hint="eastAsia"/>
                <w:szCs w:val="21"/>
              </w:rPr>
              <w:t>二档（</w:t>
            </w:r>
            <w:r w:rsidRPr="00CF7AFD">
              <w:rPr>
                <w:rFonts w:hint="eastAsia"/>
                <w:szCs w:val="21"/>
              </w:rPr>
              <w:t>10</w:t>
            </w:r>
            <w:r w:rsidRPr="00CF7AFD">
              <w:rPr>
                <w:rFonts w:hint="eastAsia"/>
                <w:szCs w:val="21"/>
              </w:rPr>
              <w:t>分）：提供活动执行初步设想方案，且方案满足采购需求。</w:t>
            </w:r>
          </w:p>
          <w:p w14:paraId="5317A3BE" w14:textId="77777777" w:rsidR="00AF4951" w:rsidRPr="00CF7AFD" w:rsidRDefault="00AF4951" w:rsidP="0050566A">
            <w:pPr>
              <w:rPr>
                <w:szCs w:val="21"/>
              </w:rPr>
            </w:pPr>
            <w:r w:rsidRPr="00CF7AFD">
              <w:rPr>
                <w:rFonts w:hint="eastAsia"/>
                <w:szCs w:val="21"/>
              </w:rPr>
              <w:t>三档（</w:t>
            </w:r>
            <w:r w:rsidRPr="00CF7AFD">
              <w:rPr>
                <w:rFonts w:hint="eastAsia"/>
                <w:szCs w:val="21"/>
              </w:rPr>
              <w:t>15</w:t>
            </w:r>
            <w:r w:rsidRPr="00CF7AFD">
              <w:rPr>
                <w:rFonts w:hint="eastAsia"/>
                <w:szCs w:val="21"/>
              </w:rPr>
              <w:t>分）：提供活动执行初步设想方案</w:t>
            </w:r>
            <w:r w:rsidRPr="00CF7AFD">
              <w:rPr>
                <w:rFonts w:hint="eastAsia"/>
                <w:szCs w:val="21"/>
              </w:rPr>
              <w:t xml:space="preserve">, </w:t>
            </w:r>
            <w:r w:rsidRPr="00CF7AFD">
              <w:rPr>
                <w:rFonts w:hint="eastAsia"/>
                <w:szCs w:val="21"/>
              </w:rPr>
              <w:t>方案中组织结构合理、内容可行、方案表述详细，有明确的项目人员配备、时间安排，项目管理制度。</w:t>
            </w:r>
          </w:p>
          <w:p w14:paraId="4CF18BBC" w14:textId="77777777" w:rsidR="00AF4951" w:rsidRPr="00CF7AFD" w:rsidRDefault="00AF4951" w:rsidP="0050566A">
            <w:pPr>
              <w:rPr>
                <w:szCs w:val="21"/>
              </w:rPr>
            </w:pPr>
            <w:r w:rsidRPr="00CF7AFD">
              <w:rPr>
                <w:rFonts w:hint="eastAsia"/>
                <w:szCs w:val="21"/>
              </w:rPr>
              <w:t>四档（</w:t>
            </w:r>
            <w:r w:rsidRPr="00CF7AFD">
              <w:rPr>
                <w:rFonts w:hint="eastAsia"/>
                <w:szCs w:val="21"/>
              </w:rPr>
              <w:t>25</w:t>
            </w:r>
            <w:r w:rsidRPr="00CF7AFD">
              <w:rPr>
                <w:rFonts w:hint="eastAsia"/>
                <w:szCs w:val="21"/>
              </w:rPr>
              <w:t>分）：提供活动执行初步设想方案</w:t>
            </w:r>
            <w:r w:rsidRPr="00CF7AFD">
              <w:rPr>
                <w:rFonts w:hint="eastAsia"/>
                <w:szCs w:val="21"/>
              </w:rPr>
              <w:t>,</w:t>
            </w:r>
            <w:r w:rsidRPr="00CF7AFD">
              <w:rPr>
                <w:rFonts w:hint="eastAsia"/>
                <w:szCs w:val="21"/>
              </w:rPr>
              <w:t>详细地描述了服务项目的内容以及实现方式，完全满足项目的需要。有明确的项目人员配备、项目设计进度、流程设计、相关资源安排、时间安排、管理措施、项目实施保障措施等。组织实施方案科学合理，考虑周全，活动执行保障性高。</w:t>
            </w:r>
          </w:p>
        </w:tc>
        <w:tc>
          <w:tcPr>
            <w:tcW w:w="1196" w:type="dxa"/>
            <w:vAlign w:val="center"/>
          </w:tcPr>
          <w:p w14:paraId="698A91B9" w14:textId="77777777" w:rsidR="00AF4951" w:rsidRPr="00CF7AFD" w:rsidRDefault="00AF4951" w:rsidP="0050566A">
            <w:pPr>
              <w:jc w:val="center"/>
              <w:rPr>
                <w:szCs w:val="21"/>
              </w:rPr>
            </w:pPr>
            <w:r w:rsidRPr="00CF7AFD">
              <w:rPr>
                <w:rFonts w:hint="eastAsia"/>
                <w:szCs w:val="21"/>
              </w:rPr>
              <w:t>0</w:t>
            </w:r>
            <w:r w:rsidRPr="00CF7AFD">
              <w:rPr>
                <w:szCs w:val="21"/>
              </w:rPr>
              <w:t>-25</w:t>
            </w:r>
          </w:p>
        </w:tc>
      </w:tr>
      <w:tr w:rsidR="00CF7AFD" w:rsidRPr="00CF7AFD" w14:paraId="6E4E8839" w14:textId="77777777" w:rsidTr="0050566A">
        <w:trPr>
          <w:cantSplit/>
          <w:trHeight w:val="402"/>
          <w:jc w:val="center"/>
        </w:trPr>
        <w:tc>
          <w:tcPr>
            <w:tcW w:w="708" w:type="dxa"/>
            <w:vAlign w:val="center"/>
          </w:tcPr>
          <w:p w14:paraId="5A3469FC" w14:textId="77777777" w:rsidR="00AF4951" w:rsidRPr="00CF7AFD" w:rsidRDefault="00AF4951" w:rsidP="0050566A">
            <w:pPr>
              <w:jc w:val="center"/>
              <w:rPr>
                <w:b/>
                <w:szCs w:val="21"/>
              </w:rPr>
            </w:pPr>
            <w:r w:rsidRPr="00CF7AFD">
              <w:rPr>
                <w:rFonts w:hint="eastAsia"/>
                <w:b/>
                <w:szCs w:val="21"/>
              </w:rPr>
              <w:t>4</w:t>
            </w:r>
          </w:p>
        </w:tc>
        <w:tc>
          <w:tcPr>
            <w:tcW w:w="988" w:type="dxa"/>
            <w:vAlign w:val="center"/>
          </w:tcPr>
          <w:p w14:paraId="27D2CF5A"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5D696B43" w14:textId="77777777" w:rsidR="00AF4951" w:rsidRPr="00CF7AFD" w:rsidRDefault="00AF4951" w:rsidP="0050566A">
            <w:pPr>
              <w:rPr>
                <w:szCs w:val="21"/>
              </w:rPr>
            </w:pPr>
            <w:r w:rsidRPr="00CF7AFD">
              <w:rPr>
                <w:rFonts w:hint="eastAsia"/>
                <w:szCs w:val="21"/>
              </w:rPr>
              <w:t>（</w:t>
            </w:r>
            <w:r w:rsidRPr="00CF7AFD">
              <w:rPr>
                <w:szCs w:val="21"/>
              </w:rPr>
              <w:t>4</w:t>
            </w:r>
            <w:r w:rsidRPr="00CF7AFD">
              <w:rPr>
                <w:rFonts w:hint="eastAsia"/>
                <w:szCs w:val="21"/>
              </w:rPr>
              <w:t>）活动现场布置初步设想方案（满分</w:t>
            </w:r>
            <w:r w:rsidRPr="00CF7AFD">
              <w:rPr>
                <w:rFonts w:hint="eastAsia"/>
                <w:szCs w:val="21"/>
              </w:rPr>
              <w:t>15</w:t>
            </w:r>
            <w:r w:rsidRPr="00CF7AFD">
              <w:rPr>
                <w:rFonts w:hint="eastAsia"/>
                <w:szCs w:val="21"/>
              </w:rPr>
              <w:t>分）</w:t>
            </w:r>
          </w:p>
          <w:p w14:paraId="3044D2B1" w14:textId="77777777"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分）：未提供活动现场布置初步设想方案（活动选址建议方案、场地布置、相关宣传物料的设计样版等）或方案不切实际，无可行性；</w:t>
            </w:r>
          </w:p>
          <w:p w14:paraId="5B53929C" w14:textId="77777777" w:rsidR="00AF4951" w:rsidRPr="00CF7AFD" w:rsidRDefault="00AF4951" w:rsidP="0050566A">
            <w:pPr>
              <w:rPr>
                <w:szCs w:val="21"/>
              </w:rPr>
            </w:pPr>
            <w:r w:rsidRPr="00CF7AFD">
              <w:rPr>
                <w:rFonts w:hint="eastAsia"/>
                <w:szCs w:val="21"/>
              </w:rPr>
              <w:t>二档（</w:t>
            </w:r>
            <w:r w:rsidRPr="00CF7AFD">
              <w:rPr>
                <w:rFonts w:hint="eastAsia"/>
                <w:szCs w:val="21"/>
              </w:rPr>
              <w:t>5</w:t>
            </w:r>
            <w:r w:rsidRPr="00CF7AFD">
              <w:rPr>
                <w:rFonts w:hint="eastAsia"/>
                <w:szCs w:val="21"/>
              </w:rPr>
              <w:t>分）：提供活动现场布置初步设想方案（活动选址建议方案、场地布置、相关宣传物料的设计样版等），但内容不完整或缺乏可行性。</w:t>
            </w:r>
          </w:p>
          <w:p w14:paraId="302C615C" w14:textId="77777777" w:rsidR="00AF4951" w:rsidRPr="00CF7AFD" w:rsidRDefault="00AF4951" w:rsidP="0050566A">
            <w:pPr>
              <w:rPr>
                <w:szCs w:val="21"/>
              </w:rPr>
            </w:pPr>
            <w:r w:rsidRPr="00CF7AFD">
              <w:rPr>
                <w:rFonts w:hint="eastAsia"/>
                <w:szCs w:val="21"/>
              </w:rPr>
              <w:t>三档（</w:t>
            </w:r>
            <w:r w:rsidRPr="00CF7AFD">
              <w:rPr>
                <w:rFonts w:hint="eastAsia"/>
                <w:szCs w:val="21"/>
              </w:rPr>
              <w:t>10</w:t>
            </w:r>
            <w:r w:rsidRPr="00CF7AFD">
              <w:rPr>
                <w:rFonts w:hint="eastAsia"/>
                <w:szCs w:val="21"/>
              </w:rPr>
              <w:t>分）：提供活动现场布置初步设想方案（活动选址建议方案、场地布置、相关宣传物料的设计样版等），方案齐全可行。</w:t>
            </w:r>
          </w:p>
          <w:p w14:paraId="319FD579" w14:textId="77777777" w:rsidR="00AF4951" w:rsidRPr="00CF7AFD" w:rsidRDefault="00AF4951" w:rsidP="0050566A">
            <w:pPr>
              <w:rPr>
                <w:szCs w:val="21"/>
              </w:rPr>
            </w:pPr>
            <w:r w:rsidRPr="00CF7AFD">
              <w:rPr>
                <w:rFonts w:hint="eastAsia"/>
                <w:szCs w:val="21"/>
              </w:rPr>
              <w:t>四档（</w:t>
            </w:r>
            <w:r w:rsidRPr="00CF7AFD">
              <w:rPr>
                <w:rFonts w:hint="eastAsia"/>
                <w:szCs w:val="21"/>
              </w:rPr>
              <w:t>15</w:t>
            </w:r>
            <w:r w:rsidRPr="00CF7AFD">
              <w:rPr>
                <w:rFonts w:hint="eastAsia"/>
                <w:szCs w:val="21"/>
              </w:rPr>
              <w:t>分）：提供活动现场布置初步设想方案（活动选址建议方案、场地布置、相关宣传物料的设计样版等）</w:t>
            </w:r>
            <w:r w:rsidRPr="00CF7AFD">
              <w:rPr>
                <w:rFonts w:hint="eastAsia"/>
                <w:szCs w:val="21"/>
              </w:rPr>
              <w:t>,</w:t>
            </w:r>
            <w:r w:rsidRPr="00CF7AFD">
              <w:rPr>
                <w:rFonts w:hint="eastAsia"/>
                <w:szCs w:val="21"/>
              </w:rPr>
              <w:t>方案齐全可行，且能贴合项目的特性，能运用贴合主题的体彩元素，针对性强，对活动效果保障性高的。</w:t>
            </w:r>
          </w:p>
        </w:tc>
        <w:tc>
          <w:tcPr>
            <w:tcW w:w="1196" w:type="dxa"/>
            <w:vAlign w:val="center"/>
          </w:tcPr>
          <w:p w14:paraId="5BCD4EA2" w14:textId="77777777" w:rsidR="00AF4951" w:rsidRPr="00CF7AFD" w:rsidRDefault="00AF4951" w:rsidP="0050566A">
            <w:pPr>
              <w:jc w:val="center"/>
              <w:rPr>
                <w:szCs w:val="21"/>
              </w:rPr>
            </w:pPr>
            <w:r w:rsidRPr="00CF7AFD">
              <w:rPr>
                <w:rFonts w:hint="eastAsia"/>
                <w:szCs w:val="21"/>
              </w:rPr>
              <w:t>0</w:t>
            </w:r>
            <w:r w:rsidRPr="00CF7AFD">
              <w:rPr>
                <w:szCs w:val="21"/>
              </w:rPr>
              <w:t>-15</w:t>
            </w:r>
          </w:p>
        </w:tc>
      </w:tr>
      <w:tr w:rsidR="00CF7AFD" w:rsidRPr="00CF7AFD" w14:paraId="591B02D2" w14:textId="77777777" w:rsidTr="0050566A">
        <w:trPr>
          <w:cantSplit/>
          <w:trHeight w:val="402"/>
          <w:jc w:val="center"/>
        </w:trPr>
        <w:tc>
          <w:tcPr>
            <w:tcW w:w="708" w:type="dxa"/>
            <w:vAlign w:val="center"/>
          </w:tcPr>
          <w:p w14:paraId="55CCD7B6" w14:textId="77777777" w:rsidR="00AF4951" w:rsidRPr="00CF7AFD" w:rsidRDefault="00AF4951" w:rsidP="0050566A">
            <w:pPr>
              <w:jc w:val="center"/>
              <w:rPr>
                <w:b/>
                <w:szCs w:val="21"/>
              </w:rPr>
            </w:pPr>
            <w:r w:rsidRPr="00CF7AFD">
              <w:rPr>
                <w:rFonts w:hint="eastAsia"/>
                <w:b/>
                <w:szCs w:val="21"/>
              </w:rPr>
              <w:t>5</w:t>
            </w:r>
          </w:p>
        </w:tc>
        <w:tc>
          <w:tcPr>
            <w:tcW w:w="988" w:type="dxa"/>
            <w:vAlign w:val="center"/>
          </w:tcPr>
          <w:p w14:paraId="2E7C3543"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6E142481" w14:textId="77777777" w:rsidR="00AF4951" w:rsidRPr="00CF7AFD" w:rsidRDefault="00AF4951" w:rsidP="0050566A">
            <w:pPr>
              <w:rPr>
                <w:szCs w:val="21"/>
              </w:rPr>
            </w:pPr>
            <w:r w:rsidRPr="00CF7AFD">
              <w:rPr>
                <w:rFonts w:hint="eastAsia"/>
                <w:szCs w:val="21"/>
              </w:rPr>
              <w:t>（</w:t>
            </w:r>
            <w:r w:rsidRPr="00CF7AFD">
              <w:rPr>
                <w:szCs w:val="21"/>
              </w:rPr>
              <w:t>5</w:t>
            </w:r>
            <w:r w:rsidRPr="00CF7AFD">
              <w:rPr>
                <w:rFonts w:hint="eastAsia"/>
                <w:szCs w:val="21"/>
              </w:rPr>
              <w:t>）人员投入方案（满分</w:t>
            </w:r>
            <w:r w:rsidRPr="00CF7AFD">
              <w:rPr>
                <w:rFonts w:hint="eastAsia"/>
                <w:szCs w:val="21"/>
              </w:rPr>
              <w:t>5</w:t>
            </w:r>
            <w:r w:rsidRPr="00CF7AFD">
              <w:rPr>
                <w:rFonts w:hint="eastAsia"/>
                <w:szCs w:val="21"/>
              </w:rPr>
              <w:t>分）</w:t>
            </w:r>
          </w:p>
          <w:p w14:paraId="15C9488D" w14:textId="77777777"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分）：未提供人员投入方案或人员投入方案不切实际，无可行性；</w:t>
            </w:r>
          </w:p>
          <w:p w14:paraId="65F0FB0C" w14:textId="1B57C2DC" w:rsidR="00AF4951" w:rsidRPr="00CF7AFD" w:rsidRDefault="00AF4951" w:rsidP="0050566A">
            <w:pPr>
              <w:rPr>
                <w:szCs w:val="21"/>
              </w:rPr>
            </w:pPr>
            <w:r w:rsidRPr="00CF7AFD">
              <w:rPr>
                <w:rFonts w:hint="eastAsia"/>
                <w:szCs w:val="21"/>
              </w:rPr>
              <w:t>二档（</w:t>
            </w:r>
            <w:r w:rsidRPr="00CF7AFD">
              <w:rPr>
                <w:rFonts w:hint="eastAsia"/>
                <w:szCs w:val="21"/>
              </w:rPr>
              <w:t>5</w:t>
            </w:r>
            <w:r w:rsidRPr="00CF7AFD">
              <w:rPr>
                <w:rFonts w:hint="eastAsia"/>
                <w:szCs w:val="21"/>
              </w:rPr>
              <w:t>分）：提供人员投入方案</w:t>
            </w:r>
            <w:r w:rsidRPr="00CF7AFD">
              <w:rPr>
                <w:szCs w:val="21"/>
              </w:rPr>
              <w:t>[</w:t>
            </w:r>
            <w:r w:rsidRPr="00CF7AFD">
              <w:rPr>
                <w:rFonts w:hint="eastAsia"/>
                <w:szCs w:val="21"/>
              </w:rPr>
              <w:t>拟投入的项目总负责人的简历</w:t>
            </w:r>
            <w:r w:rsidRPr="00CF7AFD">
              <w:rPr>
                <w:rFonts w:hint="eastAsia"/>
                <w:szCs w:val="21"/>
              </w:rPr>
              <w:t>(</w:t>
            </w:r>
            <w:r w:rsidRPr="00CF7AFD">
              <w:rPr>
                <w:rFonts w:hint="eastAsia"/>
                <w:szCs w:val="21"/>
              </w:rPr>
              <w:t>包括负责同类项目的经验</w:t>
            </w:r>
            <w:r w:rsidRPr="00CF7AFD">
              <w:rPr>
                <w:rFonts w:hint="eastAsia"/>
                <w:szCs w:val="21"/>
              </w:rPr>
              <w:t>)</w:t>
            </w:r>
            <w:r w:rsidRPr="00CF7AFD">
              <w:rPr>
                <w:rFonts w:hint="eastAsia"/>
                <w:szCs w:val="21"/>
              </w:rPr>
              <w:t>；拟投入活动执行的人员安排和经验介绍；其他演职人员、摄像人员等专业人员的配备计划等</w:t>
            </w:r>
            <w:r w:rsidRPr="00CF7AFD">
              <w:rPr>
                <w:rFonts w:hint="eastAsia"/>
                <w:szCs w:val="21"/>
              </w:rPr>
              <w:t>]</w:t>
            </w:r>
            <w:r w:rsidRPr="00CF7AFD">
              <w:rPr>
                <w:rFonts w:hint="eastAsia"/>
                <w:szCs w:val="21"/>
              </w:rPr>
              <w:t>，内容完整且可行。</w:t>
            </w:r>
          </w:p>
        </w:tc>
        <w:tc>
          <w:tcPr>
            <w:tcW w:w="1196" w:type="dxa"/>
            <w:vAlign w:val="center"/>
          </w:tcPr>
          <w:p w14:paraId="68DBF38B" w14:textId="77777777" w:rsidR="00AF4951" w:rsidRPr="00CF7AFD" w:rsidRDefault="00AF4951" w:rsidP="0050566A">
            <w:pPr>
              <w:jc w:val="center"/>
              <w:rPr>
                <w:szCs w:val="21"/>
              </w:rPr>
            </w:pPr>
            <w:r w:rsidRPr="00CF7AFD">
              <w:rPr>
                <w:rFonts w:hint="eastAsia"/>
                <w:szCs w:val="21"/>
              </w:rPr>
              <w:t>0</w:t>
            </w:r>
            <w:r w:rsidRPr="00CF7AFD">
              <w:rPr>
                <w:szCs w:val="21"/>
              </w:rPr>
              <w:t>-5</w:t>
            </w:r>
          </w:p>
        </w:tc>
      </w:tr>
      <w:tr w:rsidR="00CF7AFD" w:rsidRPr="00CF7AFD" w14:paraId="3CCE9531" w14:textId="77777777" w:rsidTr="0050566A">
        <w:trPr>
          <w:cantSplit/>
          <w:trHeight w:val="402"/>
          <w:jc w:val="center"/>
        </w:trPr>
        <w:tc>
          <w:tcPr>
            <w:tcW w:w="708" w:type="dxa"/>
            <w:vAlign w:val="center"/>
          </w:tcPr>
          <w:p w14:paraId="7C481EA2" w14:textId="77777777" w:rsidR="00AF4951" w:rsidRPr="00CF7AFD" w:rsidRDefault="00AF4951" w:rsidP="0050566A">
            <w:pPr>
              <w:jc w:val="center"/>
              <w:rPr>
                <w:b/>
                <w:szCs w:val="21"/>
              </w:rPr>
            </w:pPr>
            <w:r w:rsidRPr="00CF7AFD">
              <w:rPr>
                <w:b/>
                <w:szCs w:val="21"/>
              </w:rPr>
              <w:t>6</w:t>
            </w:r>
          </w:p>
        </w:tc>
        <w:tc>
          <w:tcPr>
            <w:tcW w:w="988" w:type="dxa"/>
            <w:vAlign w:val="center"/>
          </w:tcPr>
          <w:p w14:paraId="75CC1FB7" w14:textId="77777777" w:rsidR="00AF4951" w:rsidRPr="00CF7AFD" w:rsidRDefault="00AF4951" w:rsidP="0050566A">
            <w:pPr>
              <w:jc w:val="center"/>
              <w:rPr>
                <w:szCs w:val="21"/>
              </w:rPr>
            </w:pPr>
            <w:r w:rsidRPr="00CF7AFD">
              <w:rPr>
                <w:rFonts w:hint="eastAsia"/>
                <w:szCs w:val="21"/>
              </w:rPr>
              <w:t>技术分</w:t>
            </w:r>
          </w:p>
        </w:tc>
        <w:tc>
          <w:tcPr>
            <w:tcW w:w="6376" w:type="dxa"/>
            <w:vAlign w:val="center"/>
          </w:tcPr>
          <w:p w14:paraId="32E99ADB" w14:textId="77777777" w:rsidR="00AF4951" w:rsidRPr="00CF7AFD" w:rsidRDefault="00AF4951" w:rsidP="0050566A">
            <w:pPr>
              <w:rPr>
                <w:szCs w:val="21"/>
              </w:rPr>
            </w:pPr>
            <w:r w:rsidRPr="00CF7AFD">
              <w:rPr>
                <w:rFonts w:hint="eastAsia"/>
                <w:szCs w:val="21"/>
              </w:rPr>
              <w:t>（</w:t>
            </w:r>
            <w:r w:rsidRPr="00CF7AFD">
              <w:rPr>
                <w:szCs w:val="21"/>
              </w:rPr>
              <w:t>6</w:t>
            </w:r>
            <w:r w:rsidRPr="00CF7AFD">
              <w:rPr>
                <w:rFonts w:hint="eastAsia"/>
                <w:szCs w:val="21"/>
              </w:rPr>
              <w:t>）服务承诺分（满分</w:t>
            </w:r>
            <w:r w:rsidRPr="00CF7AFD">
              <w:rPr>
                <w:rFonts w:hint="eastAsia"/>
                <w:szCs w:val="21"/>
              </w:rPr>
              <w:t>5</w:t>
            </w:r>
            <w:r w:rsidRPr="00CF7AFD">
              <w:rPr>
                <w:rFonts w:hint="eastAsia"/>
                <w:szCs w:val="21"/>
              </w:rPr>
              <w:t>分）</w:t>
            </w:r>
          </w:p>
          <w:p w14:paraId="46E68246" w14:textId="315D2EC8" w:rsidR="00AF4951" w:rsidRPr="00CF7AFD" w:rsidRDefault="00AF4951" w:rsidP="0050566A">
            <w:pPr>
              <w:rPr>
                <w:szCs w:val="21"/>
              </w:rPr>
            </w:pPr>
            <w:r w:rsidRPr="00CF7AFD">
              <w:rPr>
                <w:rFonts w:hint="eastAsia"/>
                <w:szCs w:val="21"/>
              </w:rPr>
              <w:t>一档（</w:t>
            </w:r>
            <w:r w:rsidRPr="00CF7AFD">
              <w:rPr>
                <w:rFonts w:hint="eastAsia"/>
                <w:szCs w:val="21"/>
              </w:rPr>
              <w:t>0</w:t>
            </w:r>
            <w:r w:rsidRPr="00CF7AFD">
              <w:rPr>
                <w:rFonts w:hint="eastAsia"/>
                <w:szCs w:val="21"/>
              </w:rPr>
              <w:t>分）：未提供服务承诺</w:t>
            </w:r>
            <w:r w:rsidR="000A158C" w:rsidRPr="00CF7AFD">
              <w:rPr>
                <w:rFonts w:hint="eastAsia"/>
              </w:rPr>
              <w:t>或提供的服务承诺未满足二档要求的</w:t>
            </w:r>
            <w:r w:rsidRPr="00CF7AFD">
              <w:rPr>
                <w:rFonts w:hint="eastAsia"/>
                <w:szCs w:val="21"/>
              </w:rPr>
              <w:t>；</w:t>
            </w:r>
          </w:p>
          <w:p w14:paraId="1420928C" w14:textId="7C7D98B1" w:rsidR="00AF4951" w:rsidRPr="00CF7AFD" w:rsidRDefault="00AF4951" w:rsidP="0050566A">
            <w:pPr>
              <w:rPr>
                <w:szCs w:val="21"/>
              </w:rPr>
            </w:pPr>
            <w:r w:rsidRPr="00CF7AFD">
              <w:rPr>
                <w:rFonts w:hint="eastAsia"/>
                <w:szCs w:val="21"/>
              </w:rPr>
              <w:t>二档（</w:t>
            </w:r>
            <w:r w:rsidRPr="00CF7AFD">
              <w:rPr>
                <w:rFonts w:hint="eastAsia"/>
                <w:szCs w:val="21"/>
              </w:rPr>
              <w:t>5</w:t>
            </w:r>
            <w:r w:rsidRPr="00CF7AFD">
              <w:rPr>
                <w:rFonts w:hint="eastAsia"/>
                <w:szCs w:val="21"/>
              </w:rPr>
              <w:t>分）：提供服务承诺（供应商接采购人活动通知后的响应机制和流程、响应的时效；沟通协调机制；应急方案；如发生违约，供应商承担违约责任的相关承诺），承诺内容齐全。</w:t>
            </w:r>
          </w:p>
        </w:tc>
        <w:tc>
          <w:tcPr>
            <w:tcW w:w="1196" w:type="dxa"/>
            <w:vAlign w:val="center"/>
          </w:tcPr>
          <w:p w14:paraId="40A2B38A" w14:textId="77777777" w:rsidR="00AF4951" w:rsidRPr="00CF7AFD" w:rsidRDefault="00AF4951" w:rsidP="0050566A">
            <w:pPr>
              <w:jc w:val="center"/>
              <w:rPr>
                <w:szCs w:val="21"/>
              </w:rPr>
            </w:pPr>
            <w:r w:rsidRPr="00CF7AFD">
              <w:rPr>
                <w:rFonts w:hint="eastAsia"/>
                <w:szCs w:val="21"/>
              </w:rPr>
              <w:t>0</w:t>
            </w:r>
            <w:r w:rsidRPr="00CF7AFD">
              <w:rPr>
                <w:szCs w:val="21"/>
              </w:rPr>
              <w:t>-5</w:t>
            </w:r>
          </w:p>
        </w:tc>
      </w:tr>
      <w:tr w:rsidR="00CF7AFD" w:rsidRPr="00CF7AFD" w14:paraId="2522A33C" w14:textId="77777777" w:rsidTr="0050566A">
        <w:trPr>
          <w:cantSplit/>
          <w:trHeight w:val="402"/>
          <w:jc w:val="center"/>
        </w:trPr>
        <w:tc>
          <w:tcPr>
            <w:tcW w:w="708" w:type="dxa"/>
            <w:vAlign w:val="center"/>
          </w:tcPr>
          <w:p w14:paraId="5C3E4D65" w14:textId="77777777" w:rsidR="00AF4951" w:rsidRPr="00CF7AFD" w:rsidRDefault="00AF4951" w:rsidP="0050566A">
            <w:pPr>
              <w:jc w:val="center"/>
              <w:rPr>
                <w:b/>
                <w:szCs w:val="21"/>
              </w:rPr>
            </w:pPr>
            <w:r w:rsidRPr="00CF7AFD">
              <w:rPr>
                <w:b/>
                <w:szCs w:val="21"/>
              </w:rPr>
              <w:t>7</w:t>
            </w:r>
          </w:p>
        </w:tc>
        <w:tc>
          <w:tcPr>
            <w:tcW w:w="988" w:type="dxa"/>
            <w:vAlign w:val="center"/>
          </w:tcPr>
          <w:p w14:paraId="5D2BF84D" w14:textId="77777777" w:rsidR="00AF4951" w:rsidRPr="00CF7AFD" w:rsidRDefault="00AF4951" w:rsidP="0050566A">
            <w:pPr>
              <w:jc w:val="center"/>
              <w:rPr>
                <w:szCs w:val="21"/>
              </w:rPr>
            </w:pPr>
            <w:r w:rsidRPr="00CF7AFD">
              <w:rPr>
                <w:rFonts w:hint="eastAsia"/>
                <w:szCs w:val="21"/>
              </w:rPr>
              <w:t>商务分</w:t>
            </w:r>
          </w:p>
        </w:tc>
        <w:tc>
          <w:tcPr>
            <w:tcW w:w="6376" w:type="dxa"/>
            <w:vAlign w:val="center"/>
          </w:tcPr>
          <w:p w14:paraId="7AE18F4A" w14:textId="77777777" w:rsidR="00AF4951" w:rsidRPr="00CF7AFD" w:rsidRDefault="00AF4951" w:rsidP="0050566A">
            <w:pPr>
              <w:rPr>
                <w:szCs w:val="21"/>
              </w:rPr>
            </w:pPr>
            <w:r w:rsidRPr="00CF7AFD">
              <w:rPr>
                <w:rFonts w:hint="eastAsia"/>
                <w:szCs w:val="21"/>
              </w:rPr>
              <w:t>（</w:t>
            </w:r>
            <w:r w:rsidRPr="00CF7AFD">
              <w:rPr>
                <w:rFonts w:hint="eastAsia"/>
                <w:szCs w:val="21"/>
              </w:rPr>
              <w:t>7</w:t>
            </w:r>
            <w:r w:rsidRPr="00CF7AFD">
              <w:rPr>
                <w:rFonts w:hint="eastAsia"/>
                <w:szCs w:val="21"/>
              </w:rPr>
              <w:t>）业绩分（满分</w:t>
            </w:r>
            <w:r w:rsidRPr="00CF7AFD">
              <w:rPr>
                <w:rFonts w:hint="eastAsia"/>
                <w:szCs w:val="21"/>
              </w:rPr>
              <w:t>10</w:t>
            </w:r>
            <w:r w:rsidRPr="00CF7AFD">
              <w:rPr>
                <w:rFonts w:hint="eastAsia"/>
                <w:szCs w:val="21"/>
              </w:rPr>
              <w:t>分）</w:t>
            </w:r>
          </w:p>
          <w:p w14:paraId="3A430A9C" w14:textId="690B5629" w:rsidR="00AF4951" w:rsidRPr="00CF7AFD" w:rsidRDefault="00AF4951" w:rsidP="0050566A">
            <w:pPr>
              <w:rPr>
                <w:szCs w:val="21"/>
              </w:rPr>
            </w:pPr>
            <w:r w:rsidRPr="00CF7AFD">
              <w:rPr>
                <w:rFonts w:hint="eastAsia"/>
                <w:szCs w:val="21"/>
              </w:rPr>
              <w:t>202</w:t>
            </w:r>
            <w:r w:rsidR="003205B6" w:rsidRPr="00CF7AFD">
              <w:rPr>
                <w:rFonts w:hint="eastAsia"/>
                <w:szCs w:val="21"/>
              </w:rPr>
              <w:t>2</w:t>
            </w:r>
            <w:r w:rsidRPr="00CF7AFD">
              <w:rPr>
                <w:rFonts w:hint="eastAsia"/>
                <w:szCs w:val="21"/>
              </w:rPr>
              <w:t>年</w:t>
            </w:r>
            <w:r w:rsidR="003205B6" w:rsidRPr="00CF7AFD">
              <w:rPr>
                <w:rFonts w:hint="eastAsia"/>
                <w:szCs w:val="21"/>
              </w:rPr>
              <w:t>1</w:t>
            </w:r>
            <w:r w:rsidRPr="00CF7AFD">
              <w:rPr>
                <w:rFonts w:hint="eastAsia"/>
                <w:szCs w:val="21"/>
              </w:rPr>
              <w:t>月</w:t>
            </w:r>
            <w:r w:rsidRPr="00CF7AFD">
              <w:rPr>
                <w:rFonts w:hint="eastAsia"/>
                <w:szCs w:val="21"/>
              </w:rPr>
              <w:t>1</w:t>
            </w:r>
            <w:r w:rsidRPr="00CF7AFD">
              <w:rPr>
                <w:rFonts w:hint="eastAsia"/>
                <w:szCs w:val="21"/>
              </w:rPr>
              <w:t>日以来有主办或承接同类活动案例的，每提供一项案例得</w:t>
            </w:r>
            <w:r w:rsidRPr="00CF7AFD">
              <w:rPr>
                <w:rFonts w:hint="eastAsia"/>
                <w:szCs w:val="21"/>
              </w:rPr>
              <w:t>2</w:t>
            </w:r>
            <w:r w:rsidRPr="00CF7AFD">
              <w:rPr>
                <w:rFonts w:hint="eastAsia"/>
                <w:szCs w:val="21"/>
              </w:rPr>
              <w:t>分，满分</w:t>
            </w:r>
            <w:r w:rsidRPr="00CF7AFD">
              <w:rPr>
                <w:rFonts w:hint="eastAsia"/>
                <w:szCs w:val="21"/>
              </w:rPr>
              <w:t>10</w:t>
            </w:r>
            <w:r w:rsidRPr="00CF7AFD">
              <w:rPr>
                <w:rFonts w:hint="eastAsia"/>
                <w:szCs w:val="21"/>
              </w:rPr>
              <w:t>分。</w:t>
            </w:r>
          </w:p>
          <w:p w14:paraId="38FADEE9" w14:textId="77777777" w:rsidR="00AF4951" w:rsidRPr="00CF7AFD" w:rsidRDefault="00AF4951" w:rsidP="0050566A">
            <w:pPr>
              <w:rPr>
                <w:szCs w:val="21"/>
              </w:rPr>
            </w:pPr>
            <w:r w:rsidRPr="00CF7AFD">
              <w:rPr>
                <w:rFonts w:hint="eastAsia"/>
                <w:szCs w:val="21"/>
              </w:rPr>
              <w:t>（响应文件提供有效的合同复印件并加盖供应商单位公章，原件备查。）</w:t>
            </w:r>
          </w:p>
        </w:tc>
        <w:tc>
          <w:tcPr>
            <w:tcW w:w="1196" w:type="dxa"/>
            <w:vAlign w:val="center"/>
          </w:tcPr>
          <w:p w14:paraId="0B465B20" w14:textId="77777777" w:rsidR="00AF4951" w:rsidRPr="00CF7AFD" w:rsidRDefault="00AF4951" w:rsidP="0050566A">
            <w:pPr>
              <w:jc w:val="center"/>
              <w:rPr>
                <w:szCs w:val="21"/>
              </w:rPr>
            </w:pPr>
            <w:r w:rsidRPr="00CF7AFD">
              <w:rPr>
                <w:rFonts w:hint="eastAsia"/>
                <w:szCs w:val="21"/>
              </w:rPr>
              <w:t>0</w:t>
            </w:r>
            <w:r w:rsidRPr="00CF7AFD">
              <w:rPr>
                <w:szCs w:val="21"/>
              </w:rPr>
              <w:t>-10</w:t>
            </w:r>
          </w:p>
        </w:tc>
      </w:tr>
    </w:tbl>
    <w:p w14:paraId="3CDCE8A6" w14:textId="77777777" w:rsidR="00AF4951" w:rsidRPr="00CF7AFD" w:rsidRDefault="00AF4951" w:rsidP="00AF4951">
      <w:pPr>
        <w:ind w:firstLineChars="150" w:firstLine="315"/>
        <w:rPr>
          <w:lang w:val="zh-CN"/>
        </w:rPr>
      </w:pPr>
      <w:r w:rsidRPr="00CF7AFD">
        <w:rPr>
          <w:rFonts w:hint="eastAsia"/>
          <w:lang w:val="zh-CN"/>
        </w:rPr>
        <w:t>（</w:t>
      </w:r>
      <w:r w:rsidRPr="00CF7AFD">
        <w:rPr>
          <w:rFonts w:hint="eastAsia"/>
          <w:lang w:val="zh-CN"/>
        </w:rPr>
        <w:t>2</w:t>
      </w:r>
      <w:r w:rsidRPr="00CF7AFD">
        <w:rPr>
          <w:rFonts w:hint="eastAsia"/>
          <w:lang w:val="zh-CN"/>
        </w:rPr>
        <w:t>）投标报价分</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64"/>
        <w:gridCol w:w="6029"/>
        <w:gridCol w:w="1080"/>
      </w:tblGrid>
      <w:tr w:rsidR="00CF7AFD" w:rsidRPr="00CF7AFD" w14:paraId="0377D0A1" w14:textId="77777777" w:rsidTr="0050566A">
        <w:trPr>
          <w:cantSplit/>
          <w:trHeight w:val="402"/>
          <w:jc w:val="center"/>
        </w:trPr>
        <w:tc>
          <w:tcPr>
            <w:tcW w:w="708" w:type="dxa"/>
            <w:vAlign w:val="center"/>
          </w:tcPr>
          <w:p w14:paraId="01D5F676" w14:textId="77777777" w:rsidR="00AF4951" w:rsidRPr="00CF7AFD" w:rsidRDefault="00AF4951" w:rsidP="0050566A">
            <w:pPr>
              <w:jc w:val="center"/>
              <w:rPr>
                <w:b/>
                <w:szCs w:val="21"/>
              </w:rPr>
            </w:pPr>
            <w:r w:rsidRPr="00CF7AFD">
              <w:rPr>
                <w:b/>
                <w:szCs w:val="21"/>
              </w:rPr>
              <w:t>序号</w:t>
            </w:r>
          </w:p>
        </w:tc>
        <w:tc>
          <w:tcPr>
            <w:tcW w:w="1364" w:type="dxa"/>
            <w:vAlign w:val="center"/>
          </w:tcPr>
          <w:p w14:paraId="085CAB4B" w14:textId="77777777" w:rsidR="00AF4951" w:rsidRPr="00CF7AFD" w:rsidRDefault="00AF4951" w:rsidP="0050566A">
            <w:pPr>
              <w:jc w:val="center"/>
              <w:rPr>
                <w:b/>
                <w:szCs w:val="21"/>
              </w:rPr>
            </w:pPr>
            <w:r w:rsidRPr="00CF7AFD">
              <w:rPr>
                <w:rFonts w:hint="eastAsia"/>
                <w:b/>
                <w:szCs w:val="21"/>
              </w:rPr>
              <w:t>类型</w:t>
            </w:r>
          </w:p>
        </w:tc>
        <w:tc>
          <w:tcPr>
            <w:tcW w:w="6029" w:type="dxa"/>
            <w:vAlign w:val="center"/>
          </w:tcPr>
          <w:p w14:paraId="662405FB" w14:textId="77777777" w:rsidR="00AF4951" w:rsidRPr="00CF7AFD" w:rsidRDefault="00AF4951" w:rsidP="0050566A">
            <w:pPr>
              <w:jc w:val="center"/>
              <w:rPr>
                <w:b/>
                <w:szCs w:val="21"/>
              </w:rPr>
            </w:pPr>
            <w:r w:rsidRPr="00CF7AFD">
              <w:rPr>
                <w:rFonts w:hint="eastAsia"/>
                <w:b/>
                <w:szCs w:val="21"/>
              </w:rPr>
              <w:t>评分标准</w:t>
            </w:r>
          </w:p>
        </w:tc>
        <w:tc>
          <w:tcPr>
            <w:tcW w:w="1080" w:type="dxa"/>
            <w:vAlign w:val="center"/>
          </w:tcPr>
          <w:p w14:paraId="0F0665B0" w14:textId="77777777" w:rsidR="00AF4951" w:rsidRPr="00CF7AFD" w:rsidRDefault="00AF4951" w:rsidP="0050566A">
            <w:pPr>
              <w:jc w:val="center"/>
              <w:rPr>
                <w:b/>
                <w:szCs w:val="21"/>
              </w:rPr>
            </w:pPr>
            <w:r w:rsidRPr="00CF7AFD">
              <w:rPr>
                <w:rFonts w:hint="eastAsia"/>
                <w:b/>
                <w:szCs w:val="21"/>
              </w:rPr>
              <w:t>分值权重</w:t>
            </w:r>
          </w:p>
        </w:tc>
      </w:tr>
      <w:tr w:rsidR="00AF4951" w:rsidRPr="00CF7AFD" w14:paraId="63A1AA20" w14:textId="77777777" w:rsidTr="0050566A">
        <w:trPr>
          <w:cantSplit/>
          <w:trHeight w:val="402"/>
          <w:jc w:val="center"/>
        </w:trPr>
        <w:tc>
          <w:tcPr>
            <w:tcW w:w="708" w:type="dxa"/>
            <w:vAlign w:val="center"/>
          </w:tcPr>
          <w:p w14:paraId="268B731A" w14:textId="77777777" w:rsidR="00AF4951" w:rsidRPr="00CF7AFD" w:rsidRDefault="00AF4951" w:rsidP="0050566A">
            <w:pPr>
              <w:jc w:val="center"/>
              <w:rPr>
                <w:b/>
                <w:szCs w:val="21"/>
              </w:rPr>
            </w:pPr>
            <w:r w:rsidRPr="00CF7AFD">
              <w:rPr>
                <w:rFonts w:hint="eastAsia"/>
                <w:b/>
                <w:szCs w:val="21"/>
              </w:rPr>
              <w:t>1</w:t>
            </w:r>
          </w:p>
        </w:tc>
        <w:tc>
          <w:tcPr>
            <w:tcW w:w="1364" w:type="dxa"/>
            <w:vAlign w:val="center"/>
          </w:tcPr>
          <w:p w14:paraId="4ECB7247" w14:textId="77777777" w:rsidR="00AF4951" w:rsidRPr="00CF7AFD" w:rsidRDefault="00AF4951" w:rsidP="0050566A">
            <w:pPr>
              <w:jc w:val="center"/>
              <w:rPr>
                <w:szCs w:val="21"/>
              </w:rPr>
            </w:pPr>
            <w:r w:rsidRPr="00CF7AFD">
              <w:rPr>
                <w:rFonts w:hint="eastAsia"/>
                <w:szCs w:val="21"/>
              </w:rPr>
              <w:t>投标报价分</w:t>
            </w:r>
          </w:p>
        </w:tc>
        <w:tc>
          <w:tcPr>
            <w:tcW w:w="6029" w:type="dxa"/>
            <w:vAlign w:val="center"/>
          </w:tcPr>
          <w:p w14:paraId="6DEBF2B8" w14:textId="77777777" w:rsidR="00AF4951" w:rsidRPr="00CF7AFD" w:rsidRDefault="00AF4951" w:rsidP="0050566A">
            <w:pPr>
              <w:ind w:leftChars="-17" w:left="-36" w:firstLineChars="17" w:firstLine="36"/>
              <w:rPr>
                <w:szCs w:val="21"/>
              </w:rPr>
            </w:pPr>
            <w:r w:rsidRPr="00CF7AFD">
              <w:rPr>
                <w:rFonts w:hint="eastAsia"/>
                <w:szCs w:val="21"/>
              </w:rPr>
              <w:t>（</w:t>
            </w:r>
            <w:r w:rsidRPr="00CF7AFD">
              <w:rPr>
                <w:rFonts w:hint="eastAsia"/>
                <w:szCs w:val="21"/>
              </w:rPr>
              <w:t>1</w:t>
            </w:r>
            <w:r w:rsidRPr="00CF7AFD">
              <w:rPr>
                <w:rFonts w:hint="eastAsia"/>
                <w:szCs w:val="21"/>
              </w:rPr>
              <w:t>）评标价＝供应商最终磋商报价。</w:t>
            </w:r>
          </w:p>
          <w:p w14:paraId="0FCB7063" w14:textId="77777777" w:rsidR="00AF4951" w:rsidRPr="00CF7AFD" w:rsidRDefault="00AF4951" w:rsidP="0050566A">
            <w:pPr>
              <w:ind w:leftChars="-17" w:left="-36" w:firstLineChars="17" w:firstLine="36"/>
              <w:rPr>
                <w:szCs w:val="21"/>
              </w:rPr>
            </w:pPr>
            <w:r w:rsidRPr="00CF7AFD">
              <w:rPr>
                <w:rFonts w:hint="eastAsia"/>
                <w:szCs w:val="21"/>
              </w:rPr>
              <w:t>（</w:t>
            </w:r>
            <w:r w:rsidRPr="00CF7AFD">
              <w:rPr>
                <w:rFonts w:hint="eastAsia"/>
                <w:szCs w:val="21"/>
              </w:rPr>
              <w:t>2</w:t>
            </w:r>
            <w:r w:rsidRPr="00CF7AFD">
              <w:rPr>
                <w:rFonts w:hint="eastAsia"/>
                <w:szCs w:val="21"/>
              </w:rPr>
              <w:t>）政策性扣除计算方法。</w:t>
            </w:r>
          </w:p>
          <w:p w14:paraId="0AA33D0A" w14:textId="77777777" w:rsidR="00AF4951" w:rsidRPr="00CF7AFD" w:rsidRDefault="00AF4951" w:rsidP="0050566A">
            <w:pPr>
              <w:ind w:leftChars="-17" w:left="-36" w:firstLineChars="17" w:firstLine="36"/>
              <w:rPr>
                <w:szCs w:val="21"/>
              </w:rPr>
            </w:pPr>
            <w:r w:rsidRPr="00CF7AFD">
              <w:rPr>
                <w:rFonts w:hint="eastAsia"/>
                <w:szCs w:val="21"/>
              </w:rPr>
              <w:t>按照《政府采购促进中小企业发展管理办法》</w:t>
            </w:r>
            <w:r w:rsidRPr="00CF7AFD">
              <w:rPr>
                <w:rFonts w:hint="eastAsia"/>
                <w:szCs w:val="21"/>
              </w:rPr>
              <w:t>(</w:t>
            </w:r>
            <w:r w:rsidRPr="00CF7AFD">
              <w:rPr>
                <w:rFonts w:hint="eastAsia"/>
                <w:szCs w:val="21"/>
              </w:rPr>
              <w:t>财库</w:t>
            </w:r>
            <w:r w:rsidRPr="00CF7AFD">
              <w:rPr>
                <w:rFonts w:hint="eastAsia"/>
                <w:szCs w:val="21"/>
              </w:rPr>
              <w:t>[2020]46</w:t>
            </w:r>
            <w:r w:rsidRPr="00CF7AFD">
              <w:rPr>
                <w:rFonts w:hint="eastAsia"/>
                <w:szCs w:val="21"/>
              </w:rPr>
              <w:t>号</w:t>
            </w:r>
            <w:r w:rsidRPr="00CF7AFD">
              <w:rPr>
                <w:rFonts w:hint="eastAsia"/>
                <w:szCs w:val="21"/>
              </w:rPr>
              <w:t>)</w:t>
            </w:r>
            <w:r w:rsidRPr="00CF7AFD">
              <w:rPr>
                <w:rFonts w:hint="eastAsia"/>
                <w:szCs w:val="21"/>
              </w:rPr>
              <w:t>，本项目专门面向中小微企业采购，不再执行价格评审优惠的扶持政策；监狱企业或残疾人福利性单位视同小型、微型企业。</w:t>
            </w:r>
          </w:p>
          <w:p w14:paraId="33696F84" w14:textId="77777777" w:rsidR="00AF4951" w:rsidRPr="00CF7AFD" w:rsidRDefault="00AF4951" w:rsidP="0050566A">
            <w:pPr>
              <w:ind w:leftChars="-17" w:left="-36" w:firstLineChars="17" w:firstLine="36"/>
              <w:rPr>
                <w:szCs w:val="21"/>
              </w:rPr>
            </w:pPr>
            <w:r w:rsidRPr="00CF7AFD">
              <w:rPr>
                <w:rFonts w:hint="eastAsia"/>
                <w:szCs w:val="21"/>
              </w:rPr>
              <w:t>（</w:t>
            </w:r>
            <w:r w:rsidRPr="00CF7AFD">
              <w:rPr>
                <w:rFonts w:hint="eastAsia"/>
                <w:szCs w:val="21"/>
              </w:rPr>
              <w:t>3</w:t>
            </w:r>
            <w:r w:rsidRPr="00CF7AFD">
              <w:rPr>
                <w:rFonts w:hint="eastAsia"/>
                <w:szCs w:val="21"/>
              </w:rPr>
              <w:t>）以进入综合评分环节的最低的评标报价为基准价，基准价报价得分为</w:t>
            </w:r>
            <w:r w:rsidRPr="00CF7AFD">
              <w:rPr>
                <w:rFonts w:hint="eastAsia"/>
                <w:szCs w:val="21"/>
              </w:rPr>
              <w:t>20</w:t>
            </w:r>
            <w:r w:rsidRPr="00CF7AFD">
              <w:rPr>
                <w:rFonts w:hint="eastAsia"/>
                <w:szCs w:val="21"/>
              </w:rPr>
              <w:t>分。</w:t>
            </w:r>
          </w:p>
          <w:p w14:paraId="6EE7EE59" w14:textId="77777777" w:rsidR="00AF4951" w:rsidRPr="00CF7AFD" w:rsidRDefault="00AF4951" w:rsidP="0050566A">
            <w:pPr>
              <w:ind w:leftChars="-17" w:left="-36" w:firstLineChars="17" w:firstLine="36"/>
              <w:rPr>
                <w:szCs w:val="21"/>
              </w:rPr>
            </w:pPr>
            <w:r w:rsidRPr="00CF7AFD">
              <w:rPr>
                <w:rFonts w:hint="eastAsia"/>
                <w:szCs w:val="21"/>
              </w:rPr>
              <w:t>（</w:t>
            </w:r>
            <w:r w:rsidRPr="00CF7AFD">
              <w:rPr>
                <w:rFonts w:hint="eastAsia"/>
                <w:szCs w:val="21"/>
              </w:rPr>
              <w:t>4</w:t>
            </w:r>
            <w:r w:rsidRPr="00CF7AFD">
              <w:rPr>
                <w:rFonts w:hint="eastAsia"/>
                <w:szCs w:val="21"/>
              </w:rPr>
              <w:t>）价格分计算公式：</w:t>
            </w:r>
          </w:p>
          <w:p w14:paraId="52AFAC8A" w14:textId="77777777" w:rsidR="00AF4951" w:rsidRPr="00CF7AFD" w:rsidRDefault="00AF4951" w:rsidP="0050566A">
            <w:pPr>
              <w:ind w:leftChars="-17" w:left="-36" w:firstLineChars="17" w:firstLine="36"/>
              <w:rPr>
                <w:szCs w:val="21"/>
              </w:rPr>
            </w:pPr>
            <w:r w:rsidRPr="00CF7AFD">
              <w:rPr>
                <w:rFonts w:hint="eastAsia"/>
                <w:szCs w:val="21"/>
              </w:rPr>
              <w:t>某供应商价格分</w:t>
            </w:r>
            <w:r w:rsidRPr="00CF7AFD">
              <w:rPr>
                <w:rFonts w:hint="eastAsia"/>
                <w:szCs w:val="21"/>
              </w:rPr>
              <w:t>=</w:t>
            </w:r>
            <w:r w:rsidRPr="00CF7AFD">
              <w:rPr>
                <w:rFonts w:hint="eastAsia"/>
                <w:szCs w:val="21"/>
              </w:rPr>
              <w:t>基准价</w:t>
            </w:r>
            <w:r w:rsidRPr="00CF7AFD">
              <w:rPr>
                <w:rFonts w:hint="eastAsia"/>
                <w:szCs w:val="21"/>
              </w:rPr>
              <w:t>/</w:t>
            </w:r>
            <w:r w:rsidRPr="00CF7AFD">
              <w:rPr>
                <w:rFonts w:hint="eastAsia"/>
                <w:szCs w:val="21"/>
              </w:rPr>
              <w:t>某供应商磋商报价金额×</w:t>
            </w:r>
            <w:r w:rsidRPr="00CF7AFD">
              <w:rPr>
                <w:rFonts w:hint="eastAsia"/>
                <w:szCs w:val="21"/>
              </w:rPr>
              <w:t>20</w:t>
            </w:r>
            <w:r w:rsidRPr="00CF7AFD">
              <w:rPr>
                <w:rFonts w:hint="eastAsia"/>
                <w:szCs w:val="21"/>
              </w:rPr>
              <w:t>分。</w:t>
            </w:r>
          </w:p>
        </w:tc>
        <w:tc>
          <w:tcPr>
            <w:tcW w:w="1080" w:type="dxa"/>
            <w:vAlign w:val="center"/>
          </w:tcPr>
          <w:p w14:paraId="387B0CAA" w14:textId="77777777" w:rsidR="00AF4951" w:rsidRPr="00CF7AFD" w:rsidRDefault="00AF4951" w:rsidP="0050566A">
            <w:pPr>
              <w:jc w:val="center"/>
              <w:rPr>
                <w:szCs w:val="21"/>
              </w:rPr>
            </w:pPr>
            <w:r w:rsidRPr="00CF7AFD">
              <w:rPr>
                <w:szCs w:val="21"/>
              </w:rPr>
              <w:t>0-</w:t>
            </w:r>
            <w:r w:rsidRPr="00CF7AFD">
              <w:rPr>
                <w:rFonts w:hint="eastAsia"/>
                <w:szCs w:val="21"/>
              </w:rPr>
              <w:t>2</w:t>
            </w:r>
            <w:r w:rsidRPr="00CF7AFD">
              <w:rPr>
                <w:szCs w:val="21"/>
              </w:rPr>
              <w:t>0</w:t>
            </w:r>
          </w:p>
        </w:tc>
      </w:tr>
    </w:tbl>
    <w:p w14:paraId="4C087BB2" w14:textId="77777777" w:rsidR="00AF4951" w:rsidRPr="00CF7AFD" w:rsidRDefault="00AF4951" w:rsidP="00AF4951"/>
    <w:p w14:paraId="7C7E2EFB" w14:textId="77777777" w:rsidR="00AF4951" w:rsidRPr="00CF7AFD" w:rsidRDefault="00AF4951" w:rsidP="00AF4951">
      <w:pPr>
        <w:ind w:firstLineChars="150" w:firstLine="315"/>
      </w:pPr>
      <w:r w:rsidRPr="00CF7AFD">
        <w:rPr>
          <w:rFonts w:hint="eastAsia"/>
        </w:rPr>
        <w:t>（</w:t>
      </w:r>
      <w:r w:rsidRPr="00CF7AFD">
        <w:t>3</w:t>
      </w:r>
      <w:r w:rsidRPr="00CF7AFD">
        <w:rPr>
          <w:rFonts w:hint="eastAsia"/>
        </w:rPr>
        <w:t>）</w:t>
      </w:r>
      <w:r w:rsidRPr="00CF7AFD">
        <w:t>综合评分</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023"/>
        <w:gridCol w:w="2247"/>
        <w:gridCol w:w="2478"/>
        <w:gridCol w:w="1131"/>
        <w:gridCol w:w="6"/>
      </w:tblGrid>
      <w:tr w:rsidR="00CF7AFD" w:rsidRPr="00CF7AFD" w14:paraId="2A379BC7" w14:textId="77777777" w:rsidTr="0050566A">
        <w:trPr>
          <w:gridAfter w:val="1"/>
          <w:wAfter w:w="6" w:type="dxa"/>
          <w:cantSplit/>
          <w:trHeight w:val="359"/>
          <w:jc w:val="center"/>
        </w:trPr>
        <w:tc>
          <w:tcPr>
            <w:tcW w:w="1267" w:type="dxa"/>
            <w:vAlign w:val="center"/>
          </w:tcPr>
          <w:p w14:paraId="0FDD52CA" w14:textId="77777777" w:rsidR="00AF4951" w:rsidRPr="00CF7AFD" w:rsidRDefault="00AF4951" w:rsidP="0050566A">
            <w:pPr>
              <w:jc w:val="center"/>
              <w:rPr>
                <w:b/>
                <w:szCs w:val="21"/>
              </w:rPr>
            </w:pPr>
            <w:r w:rsidRPr="00CF7AFD">
              <w:rPr>
                <w:rFonts w:hint="eastAsia"/>
                <w:b/>
                <w:szCs w:val="21"/>
              </w:rPr>
              <w:t>分项</w:t>
            </w:r>
          </w:p>
        </w:tc>
        <w:tc>
          <w:tcPr>
            <w:tcW w:w="2023" w:type="dxa"/>
            <w:vAlign w:val="center"/>
          </w:tcPr>
          <w:p w14:paraId="38BDCFBF" w14:textId="77777777" w:rsidR="00AF4951" w:rsidRPr="00CF7AFD" w:rsidRDefault="00AF4951" w:rsidP="0050566A">
            <w:pPr>
              <w:jc w:val="center"/>
              <w:rPr>
                <w:b/>
                <w:szCs w:val="21"/>
              </w:rPr>
            </w:pPr>
            <w:r w:rsidRPr="00CF7AFD">
              <w:rPr>
                <w:rFonts w:hint="eastAsia"/>
                <w:b/>
                <w:szCs w:val="21"/>
              </w:rPr>
              <w:t>技术分</w:t>
            </w:r>
          </w:p>
        </w:tc>
        <w:tc>
          <w:tcPr>
            <w:tcW w:w="2247" w:type="dxa"/>
            <w:vAlign w:val="center"/>
          </w:tcPr>
          <w:p w14:paraId="64D7AD59" w14:textId="77777777" w:rsidR="00AF4951" w:rsidRPr="00CF7AFD" w:rsidRDefault="00AF4951" w:rsidP="0050566A">
            <w:pPr>
              <w:jc w:val="center"/>
              <w:rPr>
                <w:b/>
                <w:bCs/>
                <w:szCs w:val="21"/>
              </w:rPr>
            </w:pPr>
            <w:r w:rsidRPr="00CF7AFD">
              <w:rPr>
                <w:rFonts w:hint="eastAsia"/>
                <w:b/>
                <w:bCs/>
                <w:szCs w:val="21"/>
              </w:rPr>
              <w:t>商务分</w:t>
            </w:r>
          </w:p>
        </w:tc>
        <w:tc>
          <w:tcPr>
            <w:tcW w:w="2478" w:type="dxa"/>
            <w:vAlign w:val="center"/>
          </w:tcPr>
          <w:p w14:paraId="41221CCD" w14:textId="77777777" w:rsidR="00AF4951" w:rsidRPr="00CF7AFD" w:rsidRDefault="00AF4951" w:rsidP="0050566A">
            <w:pPr>
              <w:jc w:val="center"/>
              <w:rPr>
                <w:b/>
                <w:szCs w:val="21"/>
              </w:rPr>
            </w:pPr>
            <w:r w:rsidRPr="00CF7AFD">
              <w:rPr>
                <w:rFonts w:hint="eastAsia"/>
                <w:b/>
                <w:szCs w:val="21"/>
              </w:rPr>
              <w:t>投标报价得分</w:t>
            </w:r>
          </w:p>
        </w:tc>
        <w:tc>
          <w:tcPr>
            <w:tcW w:w="1131" w:type="dxa"/>
            <w:vAlign w:val="center"/>
          </w:tcPr>
          <w:p w14:paraId="54B7CCC6" w14:textId="77777777" w:rsidR="00AF4951" w:rsidRPr="00CF7AFD" w:rsidRDefault="00AF4951" w:rsidP="0050566A">
            <w:pPr>
              <w:jc w:val="center"/>
              <w:rPr>
                <w:b/>
                <w:szCs w:val="21"/>
              </w:rPr>
            </w:pPr>
            <w:r w:rsidRPr="00CF7AFD">
              <w:rPr>
                <w:rFonts w:hint="eastAsia"/>
                <w:b/>
                <w:szCs w:val="21"/>
              </w:rPr>
              <w:t>总分</w:t>
            </w:r>
          </w:p>
        </w:tc>
      </w:tr>
      <w:tr w:rsidR="00CF7AFD" w:rsidRPr="00CF7AFD" w14:paraId="0F8ED848" w14:textId="77777777" w:rsidTr="0050566A">
        <w:trPr>
          <w:gridAfter w:val="1"/>
          <w:wAfter w:w="6" w:type="dxa"/>
          <w:cantSplit/>
          <w:trHeight w:val="610"/>
          <w:jc w:val="center"/>
        </w:trPr>
        <w:tc>
          <w:tcPr>
            <w:tcW w:w="1267" w:type="dxa"/>
            <w:vAlign w:val="center"/>
          </w:tcPr>
          <w:p w14:paraId="325FDE96" w14:textId="77777777" w:rsidR="00AF4951" w:rsidRPr="00CF7AFD" w:rsidRDefault="00AF4951" w:rsidP="0050566A">
            <w:pPr>
              <w:jc w:val="center"/>
              <w:rPr>
                <w:b/>
                <w:szCs w:val="21"/>
              </w:rPr>
            </w:pPr>
            <w:r w:rsidRPr="00CF7AFD">
              <w:rPr>
                <w:rFonts w:hint="eastAsia"/>
                <w:b/>
                <w:szCs w:val="21"/>
              </w:rPr>
              <w:t>分值</w:t>
            </w:r>
          </w:p>
        </w:tc>
        <w:tc>
          <w:tcPr>
            <w:tcW w:w="2023" w:type="dxa"/>
            <w:vAlign w:val="center"/>
          </w:tcPr>
          <w:p w14:paraId="22EAEA4C" w14:textId="77777777" w:rsidR="00AF4951" w:rsidRPr="00CF7AFD" w:rsidRDefault="00AF4951" w:rsidP="0050566A">
            <w:pPr>
              <w:jc w:val="center"/>
              <w:rPr>
                <w:szCs w:val="21"/>
              </w:rPr>
            </w:pPr>
            <w:r w:rsidRPr="00CF7AFD">
              <w:rPr>
                <w:rFonts w:hint="eastAsia"/>
                <w:szCs w:val="21"/>
              </w:rPr>
              <w:t>7</w:t>
            </w:r>
            <w:r w:rsidRPr="00CF7AFD">
              <w:rPr>
                <w:szCs w:val="21"/>
              </w:rPr>
              <w:t>0</w:t>
            </w:r>
          </w:p>
        </w:tc>
        <w:tc>
          <w:tcPr>
            <w:tcW w:w="2247" w:type="dxa"/>
            <w:vAlign w:val="center"/>
          </w:tcPr>
          <w:p w14:paraId="292B3C3A" w14:textId="77777777" w:rsidR="00AF4951" w:rsidRPr="00CF7AFD" w:rsidRDefault="00AF4951" w:rsidP="0050566A">
            <w:pPr>
              <w:jc w:val="center"/>
              <w:rPr>
                <w:szCs w:val="21"/>
              </w:rPr>
            </w:pPr>
            <w:r w:rsidRPr="00CF7AFD">
              <w:rPr>
                <w:rFonts w:hint="eastAsia"/>
                <w:szCs w:val="21"/>
              </w:rPr>
              <w:t>1</w:t>
            </w:r>
            <w:r w:rsidRPr="00CF7AFD">
              <w:rPr>
                <w:szCs w:val="21"/>
              </w:rPr>
              <w:t>0</w:t>
            </w:r>
          </w:p>
        </w:tc>
        <w:tc>
          <w:tcPr>
            <w:tcW w:w="2478" w:type="dxa"/>
            <w:vAlign w:val="center"/>
          </w:tcPr>
          <w:p w14:paraId="7AB25602" w14:textId="77777777" w:rsidR="00AF4951" w:rsidRPr="00CF7AFD" w:rsidRDefault="00AF4951" w:rsidP="0050566A">
            <w:pPr>
              <w:jc w:val="center"/>
              <w:rPr>
                <w:szCs w:val="21"/>
              </w:rPr>
            </w:pPr>
            <w:r w:rsidRPr="00CF7AFD">
              <w:rPr>
                <w:rFonts w:hint="eastAsia"/>
                <w:szCs w:val="21"/>
              </w:rPr>
              <w:t>2</w:t>
            </w:r>
            <w:r w:rsidRPr="00CF7AFD">
              <w:rPr>
                <w:szCs w:val="21"/>
              </w:rPr>
              <w:t>0</w:t>
            </w:r>
          </w:p>
        </w:tc>
        <w:tc>
          <w:tcPr>
            <w:tcW w:w="1131" w:type="dxa"/>
            <w:vAlign w:val="center"/>
          </w:tcPr>
          <w:p w14:paraId="269A7BDF" w14:textId="77777777" w:rsidR="00AF4951" w:rsidRPr="00CF7AFD" w:rsidRDefault="00AF4951" w:rsidP="0050566A">
            <w:pPr>
              <w:jc w:val="center"/>
              <w:rPr>
                <w:szCs w:val="21"/>
              </w:rPr>
            </w:pPr>
            <w:r w:rsidRPr="00CF7AFD">
              <w:rPr>
                <w:rFonts w:hint="eastAsia"/>
                <w:szCs w:val="21"/>
              </w:rPr>
              <w:t>1</w:t>
            </w:r>
            <w:r w:rsidRPr="00CF7AFD">
              <w:rPr>
                <w:szCs w:val="21"/>
              </w:rPr>
              <w:t>00</w:t>
            </w:r>
          </w:p>
        </w:tc>
      </w:tr>
      <w:tr w:rsidR="00AF4951" w:rsidRPr="00CF7AFD" w14:paraId="4387BD46" w14:textId="77777777" w:rsidTr="0050566A">
        <w:trPr>
          <w:cantSplit/>
          <w:trHeight w:val="610"/>
          <w:jc w:val="center"/>
        </w:trPr>
        <w:tc>
          <w:tcPr>
            <w:tcW w:w="9152" w:type="dxa"/>
            <w:gridSpan w:val="6"/>
            <w:vAlign w:val="center"/>
          </w:tcPr>
          <w:p w14:paraId="760BF375" w14:textId="77777777" w:rsidR="00AF4951" w:rsidRPr="00CF7AFD" w:rsidRDefault="00AF4951" w:rsidP="0050566A">
            <w:pPr>
              <w:rPr>
                <w:szCs w:val="21"/>
              </w:rPr>
            </w:pPr>
            <w:r w:rsidRPr="00CF7AFD">
              <w:rPr>
                <w:rFonts w:hint="eastAsia"/>
                <w:szCs w:val="21"/>
              </w:rPr>
              <w:t>综合评分</w:t>
            </w:r>
            <w:r w:rsidRPr="00CF7AFD">
              <w:rPr>
                <w:szCs w:val="21"/>
              </w:rPr>
              <w:t>=</w:t>
            </w:r>
            <w:r w:rsidRPr="00CF7AFD">
              <w:rPr>
                <w:rFonts w:hint="eastAsia"/>
                <w:szCs w:val="21"/>
              </w:rPr>
              <w:t>技术及商务资信分</w:t>
            </w:r>
            <w:r w:rsidRPr="00CF7AFD">
              <w:rPr>
                <w:rFonts w:hint="eastAsia"/>
                <w:szCs w:val="21"/>
              </w:rPr>
              <w:t>+</w:t>
            </w:r>
            <w:r w:rsidRPr="00CF7AFD">
              <w:rPr>
                <w:rFonts w:hint="eastAsia"/>
                <w:szCs w:val="21"/>
              </w:rPr>
              <w:t>投标报价得分</w:t>
            </w:r>
            <w:r w:rsidRPr="00CF7AFD">
              <w:rPr>
                <w:rFonts w:hint="eastAsia"/>
                <w:szCs w:val="21"/>
              </w:rPr>
              <w:t>+</w:t>
            </w:r>
            <w:r w:rsidRPr="00CF7AFD">
              <w:rPr>
                <w:rFonts w:hint="eastAsia"/>
                <w:szCs w:val="21"/>
              </w:rPr>
              <w:t>政策性加分（</w:t>
            </w:r>
            <w:r w:rsidRPr="00CF7AFD">
              <w:rPr>
                <w:rFonts w:hint="eastAsia"/>
              </w:rPr>
              <w:t>注：各</w:t>
            </w:r>
            <w:r w:rsidRPr="00CF7AFD">
              <w:rPr>
                <w:szCs w:val="21"/>
              </w:rPr>
              <w:t>项评分分值计算保留小数点后两位，小数点后第三位</w:t>
            </w:r>
            <w:r w:rsidRPr="00CF7AFD">
              <w:rPr>
                <w:szCs w:val="21"/>
              </w:rPr>
              <w:t>“</w:t>
            </w:r>
            <w:r w:rsidRPr="00CF7AFD">
              <w:rPr>
                <w:szCs w:val="21"/>
              </w:rPr>
              <w:t>四舍五入</w:t>
            </w:r>
            <w:r w:rsidRPr="00CF7AFD">
              <w:rPr>
                <w:szCs w:val="21"/>
              </w:rPr>
              <w:t>”</w:t>
            </w:r>
            <w:r w:rsidRPr="00CF7AFD">
              <w:rPr>
                <w:rFonts w:hint="eastAsia"/>
                <w:szCs w:val="21"/>
              </w:rPr>
              <w:t>）</w:t>
            </w:r>
          </w:p>
        </w:tc>
      </w:tr>
    </w:tbl>
    <w:p w14:paraId="0EA43F3A" w14:textId="77777777" w:rsidR="003E1290" w:rsidRPr="00CF7AFD" w:rsidRDefault="003E1290">
      <w:pPr>
        <w:rPr>
          <w:bCs/>
          <w:kern w:val="0"/>
          <w:szCs w:val="21"/>
        </w:rPr>
      </w:pPr>
    </w:p>
    <w:p w14:paraId="000E6F78" w14:textId="77777777" w:rsidR="003E1290" w:rsidRPr="00CF7AFD" w:rsidRDefault="00BA6153">
      <w:pPr>
        <w:spacing w:before="120" w:line="320" w:lineRule="atLeast"/>
        <w:ind w:firstLineChars="200" w:firstLine="420"/>
      </w:pPr>
      <w:r w:rsidRPr="00CF7AFD">
        <w:t>4.1</w:t>
      </w:r>
      <w:r w:rsidRPr="00CF7AFD">
        <w:rPr>
          <w:rFonts w:hint="eastAsia"/>
        </w:rPr>
        <w:t>偏离认定说明</w:t>
      </w:r>
    </w:p>
    <w:p w14:paraId="053DF306" w14:textId="77777777" w:rsidR="003E1290" w:rsidRPr="00CF7AFD" w:rsidRDefault="00BA6153">
      <w:pPr>
        <w:spacing w:before="120" w:line="320" w:lineRule="atLeast"/>
        <w:ind w:firstLineChars="200" w:firstLine="420"/>
        <w:rPr>
          <w:szCs w:val="21"/>
        </w:rPr>
      </w:pPr>
      <w:r w:rsidRPr="00CF7AFD">
        <w:rPr>
          <w:rFonts w:hint="eastAsia"/>
          <w:szCs w:val="21"/>
        </w:rPr>
        <w:t>供应商根据采购需求中技术参数为基准，填写响应表，对于响应表或证明材料与技术参数不符的，按如下规定：</w:t>
      </w:r>
    </w:p>
    <w:p w14:paraId="60CD32FA"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1</w:t>
      </w:r>
      <w:r w:rsidRPr="00CF7AFD">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1952893"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2</w:t>
      </w:r>
      <w:r w:rsidRPr="00CF7AFD">
        <w:rPr>
          <w:rFonts w:hint="eastAsia"/>
          <w:szCs w:val="21"/>
        </w:rPr>
        <w:t>）响应表中响应的内容与证明材料不一致的，以证明材料为准作为评审依据。</w:t>
      </w:r>
    </w:p>
    <w:p w14:paraId="0C895EF1"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rFonts w:hint="eastAsia"/>
          <w:szCs w:val="21"/>
        </w:rPr>
        <w:t>3</w:t>
      </w:r>
      <w:r w:rsidRPr="00CF7AFD">
        <w:rPr>
          <w:rFonts w:hint="eastAsia"/>
          <w:szCs w:val="21"/>
        </w:rPr>
        <w:t>）同时出现以上两种情况的，按照（</w:t>
      </w:r>
      <w:r w:rsidRPr="00CF7AFD">
        <w:rPr>
          <w:rFonts w:hint="eastAsia"/>
          <w:szCs w:val="21"/>
        </w:rPr>
        <w:t>1</w:t>
      </w:r>
      <w:r w:rsidRPr="00CF7AFD">
        <w:rPr>
          <w:rFonts w:hint="eastAsia"/>
          <w:szCs w:val="21"/>
        </w:rPr>
        <w:t>）</w:t>
      </w:r>
      <w:r w:rsidRPr="00CF7AFD">
        <w:rPr>
          <w:rFonts w:hint="eastAsia"/>
          <w:szCs w:val="21"/>
        </w:rPr>
        <w:t>-</w:t>
      </w:r>
      <w:r w:rsidRPr="00CF7AFD">
        <w:rPr>
          <w:rFonts w:hint="eastAsia"/>
          <w:szCs w:val="21"/>
        </w:rPr>
        <w:t>（</w:t>
      </w:r>
      <w:r w:rsidRPr="00CF7AFD">
        <w:rPr>
          <w:rFonts w:hint="eastAsia"/>
          <w:szCs w:val="21"/>
        </w:rPr>
        <w:t>2</w:t>
      </w:r>
      <w:r w:rsidRPr="00CF7AFD">
        <w:rPr>
          <w:rFonts w:hint="eastAsia"/>
          <w:szCs w:val="21"/>
        </w:rPr>
        <w:t>）顺序认定。</w:t>
      </w:r>
    </w:p>
    <w:p w14:paraId="6F3F7D00"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4</w:t>
      </w:r>
      <w:r w:rsidRPr="00CF7AFD">
        <w:rPr>
          <w:rFonts w:hint="eastAsia"/>
          <w:szCs w:val="21"/>
        </w:rPr>
        <w:t>）响应表与采购需求中技术参数比较有漏项的，如为实质性参数漏项，视为未响应；如为非实质性参数漏项，视为负偏离。</w:t>
      </w:r>
    </w:p>
    <w:p w14:paraId="72109015" w14:textId="77777777" w:rsidR="003E1290" w:rsidRPr="00CF7AFD" w:rsidRDefault="00BA6153">
      <w:pPr>
        <w:spacing w:before="120" w:line="320" w:lineRule="atLeast"/>
        <w:ind w:firstLineChars="200" w:firstLine="420"/>
        <w:rPr>
          <w:szCs w:val="21"/>
        </w:rPr>
      </w:pPr>
      <w:r w:rsidRPr="00CF7AFD">
        <w:rPr>
          <w:rFonts w:hint="eastAsia"/>
          <w:szCs w:val="21"/>
        </w:rPr>
        <w:lastRenderedPageBreak/>
        <w:t>（</w:t>
      </w:r>
      <w:r w:rsidRPr="00CF7AFD">
        <w:rPr>
          <w:szCs w:val="21"/>
        </w:rPr>
        <w:t>5</w:t>
      </w:r>
      <w:r w:rsidRPr="00CF7AFD">
        <w:rPr>
          <w:rFonts w:hint="eastAsia"/>
          <w:szCs w:val="21"/>
        </w:rPr>
        <w:t>）一项技术参数有多条小项要求的，必须全部响应。如只响应部分参数，视为漏项，按照（</w:t>
      </w:r>
      <w:r w:rsidRPr="00CF7AFD">
        <w:rPr>
          <w:rFonts w:hint="eastAsia"/>
          <w:szCs w:val="21"/>
        </w:rPr>
        <w:t>4</w:t>
      </w:r>
      <w:r w:rsidRPr="00CF7AFD">
        <w:rPr>
          <w:rFonts w:hint="eastAsia"/>
          <w:szCs w:val="21"/>
        </w:rPr>
        <w:t>）判定。评审时以每一条技术参数为评审依据。</w:t>
      </w:r>
    </w:p>
    <w:p w14:paraId="01E710F8"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6</w:t>
      </w:r>
      <w:r w:rsidRPr="00CF7AFD">
        <w:rPr>
          <w:rFonts w:hint="eastAsia"/>
          <w:szCs w:val="21"/>
        </w:rPr>
        <w:t>）对于区间涵盖值参数，例：电压“测量范围</w:t>
      </w:r>
      <w:r w:rsidRPr="00CF7AFD">
        <w:rPr>
          <w:szCs w:val="21"/>
        </w:rPr>
        <w:t>3V-5V</w:t>
      </w:r>
      <w:r w:rsidRPr="00CF7AFD">
        <w:rPr>
          <w:rFonts w:hint="eastAsia"/>
          <w:szCs w:val="21"/>
        </w:rPr>
        <w:t>”，同时满足下限值更低及上限值更高才视为正偏离，例：响应为“测量范围</w:t>
      </w:r>
      <w:r w:rsidRPr="00CF7AFD">
        <w:rPr>
          <w:szCs w:val="21"/>
        </w:rPr>
        <w:t>2V-6V”</w:t>
      </w:r>
      <w:r w:rsidRPr="00CF7AFD">
        <w:rPr>
          <w:rFonts w:hint="eastAsia"/>
          <w:szCs w:val="21"/>
        </w:rPr>
        <w:t>。如有一端负偏离，不管另一端如何，均视为负偏离，例：响应为“测量范围</w:t>
      </w:r>
      <w:r w:rsidRPr="00CF7AFD">
        <w:rPr>
          <w:rFonts w:hint="eastAsia"/>
          <w:szCs w:val="21"/>
        </w:rPr>
        <w:t>4</w:t>
      </w:r>
      <w:r w:rsidRPr="00CF7AFD">
        <w:rPr>
          <w:szCs w:val="21"/>
        </w:rPr>
        <w:t>V-6V</w:t>
      </w:r>
      <w:r w:rsidRPr="00CF7AFD">
        <w:rPr>
          <w:rFonts w:hint="eastAsia"/>
          <w:szCs w:val="21"/>
        </w:rPr>
        <w:t>”。</w:t>
      </w:r>
    </w:p>
    <w:p w14:paraId="720BD1A5"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7</w:t>
      </w:r>
      <w:r w:rsidRPr="00CF7AFD">
        <w:rPr>
          <w:rFonts w:hint="eastAsia"/>
          <w:szCs w:val="21"/>
        </w:rPr>
        <w:t>）对于区间任意值参数，例“</w:t>
      </w:r>
      <w:r w:rsidRPr="00CF7AFD">
        <w:rPr>
          <w:szCs w:val="21"/>
        </w:rPr>
        <w:t>5</w:t>
      </w:r>
      <w:r w:rsidRPr="00CF7AFD">
        <w:rPr>
          <w:rFonts w:hint="eastAsia"/>
          <w:szCs w:val="21"/>
        </w:rPr>
        <w:t>m</w:t>
      </w:r>
      <w:r w:rsidRPr="00CF7AFD">
        <w:rPr>
          <w:szCs w:val="21"/>
        </w:rPr>
        <w:t>m</w:t>
      </w:r>
      <w:r w:rsidRPr="00CF7AFD">
        <w:rPr>
          <w:rFonts w:hint="eastAsia"/>
          <w:szCs w:val="21"/>
        </w:rPr>
        <w:t>≤间距≤</w:t>
      </w:r>
      <w:r w:rsidRPr="00CF7AFD">
        <w:rPr>
          <w:rFonts w:hint="eastAsia"/>
          <w:szCs w:val="21"/>
        </w:rPr>
        <w:t>1</w:t>
      </w:r>
      <w:r w:rsidRPr="00CF7AFD">
        <w:rPr>
          <w:szCs w:val="21"/>
        </w:rPr>
        <w:t>0</w:t>
      </w:r>
      <w:r w:rsidRPr="00CF7AFD">
        <w:rPr>
          <w:rFonts w:hint="eastAsia"/>
          <w:szCs w:val="21"/>
        </w:rPr>
        <w:t>m</w:t>
      </w:r>
      <w:r w:rsidRPr="00CF7AFD">
        <w:rPr>
          <w:szCs w:val="21"/>
        </w:rPr>
        <w:t>m</w:t>
      </w:r>
      <w:r w:rsidRPr="00CF7AFD">
        <w:rPr>
          <w:rFonts w:hint="eastAsia"/>
          <w:szCs w:val="21"/>
        </w:rPr>
        <w:t>”或“间距</w:t>
      </w:r>
      <w:r w:rsidRPr="00CF7AFD">
        <w:rPr>
          <w:rFonts w:hint="eastAsia"/>
          <w:szCs w:val="21"/>
        </w:rPr>
        <w:t>7.5</w:t>
      </w:r>
      <w:r w:rsidRPr="00CF7AFD">
        <w:rPr>
          <w:rFonts w:hint="eastAsia"/>
          <w:szCs w:val="21"/>
        </w:rPr>
        <w:t>±</w:t>
      </w:r>
      <w:r w:rsidRPr="00CF7AFD">
        <w:rPr>
          <w:rFonts w:hint="eastAsia"/>
          <w:szCs w:val="21"/>
        </w:rPr>
        <w:t>2.5mm</w:t>
      </w:r>
      <w:r w:rsidRPr="00CF7AFD">
        <w:rPr>
          <w:rFonts w:hint="eastAsia"/>
          <w:szCs w:val="21"/>
        </w:rPr>
        <w:t>”，若间距响应值为</w:t>
      </w:r>
      <w:r w:rsidRPr="00CF7AFD">
        <w:rPr>
          <w:szCs w:val="21"/>
        </w:rPr>
        <w:t>5</w:t>
      </w:r>
      <w:r w:rsidRPr="00CF7AFD">
        <w:rPr>
          <w:rFonts w:hint="eastAsia"/>
          <w:szCs w:val="21"/>
        </w:rPr>
        <w:t>m</w:t>
      </w:r>
      <w:r w:rsidRPr="00CF7AFD">
        <w:rPr>
          <w:szCs w:val="21"/>
        </w:rPr>
        <w:t>m-10mm</w:t>
      </w:r>
      <w:r w:rsidRPr="00CF7AFD">
        <w:rPr>
          <w:rFonts w:hint="eastAsia"/>
          <w:szCs w:val="21"/>
        </w:rPr>
        <w:t>中任意区间值或任意一个数值（含本数）时为无偏离，例：“</w:t>
      </w:r>
      <w:r w:rsidRPr="00CF7AFD">
        <w:rPr>
          <w:rFonts w:hint="eastAsia"/>
          <w:szCs w:val="21"/>
        </w:rPr>
        <w:t>6m</w:t>
      </w:r>
      <w:r w:rsidRPr="00CF7AFD">
        <w:rPr>
          <w:szCs w:val="21"/>
        </w:rPr>
        <w:t>m</w:t>
      </w:r>
      <w:r w:rsidRPr="00CF7AFD">
        <w:rPr>
          <w:rFonts w:hint="eastAsia"/>
          <w:szCs w:val="21"/>
        </w:rPr>
        <w:t>≤间距≤</w:t>
      </w:r>
      <w:r w:rsidRPr="00CF7AFD">
        <w:rPr>
          <w:rFonts w:hint="eastAsia"/>
          <w:szCs w:val="21"/>
        </w:rPr>
        <w:t>8m</w:t>
      </w:r>
      <w:r w:rsidRPr="00CF7AFD">
        <w:rPr>
          <w:szCs w:val="21"/>
        </w:rPr>
        <w:t>m</w:t>
      </w:r>
      <w:r w:rsidRPr="00CF7AFD">
        <w:rPr>
          <w:rFonts w:hint="eastAsia"/>
          <w:szCs w:val="21"/>
        </w:rPr>
        <w:t>”、“</w:t>
      </w:r>
      <w:r w:rsidRPr="00CF7AFD">
        <w:rPr>
          <w:rFonts w:hint="eastAsia"/>
          <w:szCs w:val="21"/>
        </w:rPr>
        <w:t>8</w:t>
      </w:r>
      <w:r w:rsidRPr="00CF7AFD">
        <w:rPr>
          <w:rFonts w:hint="eastAsia"/>
          <w:szCs w:val="21"/>
        </w:rPr>
        <w:t>±</w:t>
      </w:r>
      <w:r w:rsidRPr="00CF7AFD">
        <w:rPr>
          <w:rFonts w:hint="eastAsia"/>
          <w:szCs w:val="21"/>
        </w:rPr>
        <w:t>2mm</w:t>
      </w:r>
      <w:r w:rsidRPr="00CF7AFD">
        <w:rPr>
          <w:rFonts w:hint="eastAsia"/>
          <w:szCs w:val="21"/>
        </w:rPr>
        <w:t>”、“</w:t>
      </w:r>
      <w:r w:rsidRPr="00CF7AFD">
        <w:rPr>
          <w:rFonts w:hint="eastAsia"/>
          <w:szCs w:val="21"/>
        </w:rPr>
        <w:t>8mm</w:t>
      </w:r>
      <w:r w:rsidRPr="00CF7AFD">
        <w:rPr>
          <w:rFonts w:hint="eastAsia"/>
          <w:szCs w:val="21"/>
        </w:rPr>
        <w:t>”。超过区间范围视为负偏离，例：“</w:t>
      </w:r>
      <w:r w:rsidRPr="00CF7AFD">
        <w:rPr>
          <w:rFonts w:hint="eastAsia"/>
          <w:szCs w:val="21"/>
        </w:rPr>
        <w:t>3m</w:t>
      </w:r>
      <w:r w:rsidRPr="00CF7AFD">
        <w:rPr>
          <w:szCs w:val="21"/>
        </w:rPr>
        <w:t>m</w:t>
      </w:r>
      <w:r w:rsidRPr="00CF7AFD">
        <w:rPr>
          <w:rFonts w:hint="eastAsia"/>
          <w:szCs w:val="21"/>
        </w:rPr>
        <w:t>≤间距≤</w:t>
      </w:r>
      <w:r w:rsidRPr="00CF7AFD">
        <w:rPr>
          <w:rFonts w:hint="eastAsia"/>
          <w:szCs w:val="21"/>
        </w:rPr>
        <w:t>12m</w:t>
      </w:r>
      <w:r w:rsidRPr="00CF7AFD">
        <w:rPr>
          <w:szCs w:val="21"/>
        </w:rPr>
        <w:t>m</w:t>
      </w:r>
      <w:r w:rsidRPr="00CF7AFD">
        <w:rPr>
          <w:rFonts w:hint="eastAsia"/>
          <w:szCs w:val="21"/>
        </w:rPr>
        <w:t>”、“</w:t>
      </w:r>
      <w:r w:rsidRPr="00CF7AFD">
        <w:rPr>
          <w:rFonts w:hint="eastAsia"/>
          <w:szCs w:val="21"/>
        </w:rPr>
        <w:t>8</w:t>
      </w:r>
      <w:r w:rsidRPr="00CF7AFD">
        <w:rPr>
          <w:rFonts w:hint="eastAsia"/>
          <w:szCs w:val="21"/>
        </w:rPr>
        <w:t>±</w:t>
      </w:r>
      <w:r w:rsidRPr="00CF7AFD">
        <w:rPr>
          <w:rFonts w:hint="eastAsia"/>
          <w:szCs w:val="21"/>
        </w:rPr>
        <w:t>4mm</w:t>
      </w:r>
      <w:r w:rsidRPr="00CF7AFD">
        <w:rPr>
          <w:rFonts w:hint="eastAsia"/>
          <w:szCs w:val="21"/>
        </w:rPr>
        <w:t>”、“</w:t>
      </w:r>
      <w:r w:rsidRPr="00CF7AFD">
        <w:rPr>
          <w:rFonts w:hint="eastAsia"/>
          <w:szCs w:val="21"/>
        </w:rPr>
        <w:t>3-12mm</w:t>
      </w:r>
      <w:r w:rsidRPr="00CF7AFD">
        <w:rPr>
          <w:rFonts w:hint="eastAsia"/>
          <w:szCs w:val="21"/>
        </w:rPr>
        <w:t>”、“</w:t>
      </w:r>
      <w:r w:rsidRPr="00CF7AFD">
        <w:rPr>
          <w:rFonts w:hint="eastAsia"/>
          <w:szCs w:val="21"/>
        </w:rPr>
        <w:t>3mm</w:t>
      </w:r>
      <w:r w:rsidRPr="00CF7AFD">
        <w:rPr>
          <w:rFonts w:hint="eastAsia"/>
          <w:szCs w:val="21"/>
        </w:rPr>
        <w:t>”。此类参数不存在正偏离。</w:t>
      </w:r>
    </w:p>
    <w:p w14:paraId="145C8153"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8</w:t>
      </w:r>
      <w:r w:rsidRPr="00CF7AFD">
        <w:rPr>
          <w:rFonts w:hint="eastAsia"/>
          <w:szCs w:val="21"/>
        </w:rPr>
        <w:t>）对于单边任意参数的要求，例“长度≥</w:t>
      </w:r>
      <w:r w:rsidRPr="00CF7AFD">
        <w:rPr>
          <w:rFonts w:hint="eastAsia"/>
          <w:szCs w:val="21"/>
        </w:rPr>
        <w:t>5</w:t>
      </w:r>
      <w:r w:rsidRPr="00CF7AFD">
        <w:rPr>
          <w:szCs w:val="21"/>
        </w:rPr>
        <w:t>0cm”</w:t>
      </w:r>
      <w:r w:rsidRPr="00CF7AFD">
        <w:rPr>
          <w:rFonts w:hint="eastAsia"/>
          <w:szCs w:val="21"/>
        </w:rPr>
        <w:t>，若响应为</w:t>
      </w:r>
      <w:r w:rsidRPr="00CF7AFD">
        <w:rPr>
          <w:rFonts w:hint="eastAsia"/>
          <w:szCs w:val="21"/>
        </w:rPr>
        <w:t>5</w:t>
      </w:r>
      <w:r w:rsidRPr="00CF7AFD">
        <w:rPr>
          <w:szCs w:val="21"/>
        </w:rPr>
        <w:t>0 cm</w:t>
      </w:r>
      <w:r w:rsidRPr="00CF7AFD">
        <w:rPr>
          <w:rFonts w:hint="eastAsia"/>
          <w:szCs w:val="21"/>
        </w:rPr>
        <w:t>及</w:t>
      </w:r>
      <w:r w:rsidRPr="00CF7AFD">
        <w:rPr>
          <w:rFonts w:hint="eastAsia"/>
          <w:szCs w:val="21"/>
        </w:rPr>
        <w:t>5</w:t>
      </w:r>
      <w:r w:rsidRPr="00CF7AFD">
        <w:rPr>
          <w:szCs w:val="21"/>
        </w:rPr>
        <w:t>0cm</w:t>
      </w:r>
      <w:r w:rsidRPr="00CF7AFD">
        <w:rPr>
          <w:rFonts w:hint="eastAsia"/>
          <w:szCs w:val="21"/>
        </w:rPr>
        <w:t>以上任意一个数值，均视为无偏离；若响应小于</w:t>
      </w:r>
      <w:r w:rsidRPr="00CF7AFD">
        <w:rPr>
          <w:rFonts w:hint="eastAsia"/>
          <w:szCs w:val="21"/>
        </w:rPr>
        <w:t>5</w:t>
      </w:r>
      <w:r w:rsidRPr="00CF7AFD">
        <w:rPr>
          <w:szCs w:val="21"/>
        </w:rPr>
        <w:t>0cm</w:t>
      </w:r>
      <w:r w:rsidRPr="00CF7AFD">
        <w:rPr>
          <w:rFonts w:hint="eastAsia"/>
          <w:szCs w:val="21"/>
        </w:rPr>
        <w:t>，视为负偏离。此类参数无正偏离。</w:t>
      </w:r>
    </w:p>
    <w:p w14:paraId="1D59ABAD"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9</w:t>
      </w:r>
      <w:r w:rsidRPr="00CF7AFD">
        <w:rPr>
          <w:rFonts w:hint="eastAsia"/>
          <w:szCs w:val="21"/>
        </w:rPr>
        <w:t>）对于固定参数，响应与采购需求中技术参数一致，视为无偏离，其他均视为负偏离，此类参数无正偏离。</w:t>
      </w:r>
    </w:p>
    <w:p w14:paraId="4F4456C2" w14:textId="77777777" w:rsidR="003E1290" w:rsidRPr="00CF7AFD" w:rsidRDefault="00BA6153">
      <w:pPr>
        <w:spacing w:before="120" w:line="320" w:lineRule="atLeast"/>
        <w:ind w:firstLineChars="200" w:firstLine="420"/>
        <w:rPr>
          <w:szCs w:val="21"/>
        </w:rPr>
      </w:pPr>
      <w:r w:rsidRPr="00CF7AFD">
        <w:rPr>
          <w:rFonts w:hint="eastAsia"/>
          <w:szCs w:val="21"/>
        </w:rPr>
        <w:t>（</w:t>
      </w:r>
      <w:r w:rsidRPr="00CF7AFD">
        <w:rPr>
          <w:szCs w:val="21"/>
        </w:rPr>
        <w:t>10</w:t>
      </w:r>
      <w:r w:rsidRPr="00CF7AFD">
        <w:rPr>
          <w:rFonts w:hint="eastAsia"/>
          <w:szCs w:val="21"/>
        </w:rPr>
        <w:t>）如采购需求中技术参数有特殊要求与上述说明不一致的，以特殊要求为准。</w:t>
      </w:r>
    </w:p>
    <w:p w14:paraId="2C42A7C2" w14:textId="77777777" w:rsidR="003E1290" w:rsidRPr="00CF7AFD" w:rsidRDefault="00BA6153">
      <w:pPr>
        <w:pStyle w:val="ae"/>
        <w:snapToGrid w:val="0"/>
        <w:spacing w:before="120" w:after="120" w:line="320" w:lineRule="exact"/>
        <w:jc w:val="center"/>
        <w:outlineLvl w:val="0"/>
        <w:rPr>
          <w:rFonts w:ascii="Times New Roman" w:hAnsi="Times New Roman" w:cs="Times New Roman"/>
          <w:sz w:val="32"/>
          <w:szCs w:val="32"/>
        </w:rPr>
      </w:pPr>
      <w:r w:rsidRPr="00CF7AFD">
        <w:br w:type="page"/>
      </w:r>
      <w:bookmarkStart w:id="78" w:name="_Toc203754375"/>
      <w:r w:rsidRPr="00CF7AFD">
        <w:rPr>
          <w:rFonts w:ascii="Times New Roman" w:hAnsi="Times New Roman" w:cs="Times New Roman"/>
          <w:sz w:val="32"/>
          <w:szCs w:val="32"/>
        </w:rPr>
        <w:lastRenderedPageBreak/>
        <w:t>第五章</w:t>
      </w:r>
      <w:r w:rsidRPr="00CF7AFD">
        <w:rPr>
          <w:rFonts w:ascii="Times New Roman" w:hAnsi="Times New Roman" w:cs="Times New Roman"/>
          <w:sz w:val="32"/>
          <w:szCs w:val="32"/>
        </w:rPr>
        <w:t xml:space="preserve">  </w:t>
      </w:r>
      <w:r w:rsidRPr="00CF7AFD">
        <w:rPr>
          <w:rFonts w:ascii="Times New Roman" w:hAnsi="Times New Roman" w:cs="Times New Roman"/>
          <w:sz w:val="32"/>
          <w:szCs w:val="32"/>
        </w:rPr>
        <w:t>合同主要条款格式</w:t>
      </w:r>
      <w:bookmarkEnd w:id="78"/>
    </w:p>
    <w:p w14:paraId="16597095" w14:textId="77777777" w:rsidR="00AF4951" w:rsidRPr="00CF7AFD" w:rsidRDefault="00AF4951" w:rsidP="00AF4951">
      <w:pPr>
        <w:spacing w:before="120" w:line="320" w:lineRule="atLeast"/>
        <w:ind w:firstLineChars="200" w:firstLine="422"/>
        <w:jc w:val="center"/>
        <w:outlineLvl w:val="1"/>
        <w:rPr>
          <w:b/>
          <w:bCs/>
          <w:kern w:val="0"/>
          <w:szCs w:val="21"/>
        </w:rPr>
      </w:pPr>
      <w:r w:rsidRPr="00CF7AFD">
        <w:rPr>
          <w:b/>
          <w:bCs/>
          <w:kern w:val="0"/>
          <w:szCs w:val="21"/>
        </w:rPr>
        <w:t>广西壮族自治区政府采购合同</w:t>
      </w:r>
    </w:p>
    <w:p w14:paraId="0040C4B9" w14:textId="77777777" w:rsidR="00AF4951" w:rsidRPr="00CF7AFD" w:rsidRDefault="00AF4951" w:rsidP="00AF4951">
      <w:pPr>
        <w:snapToGrid w:val="0"/>
        <w:spacing w:after="160" w:line="380" w:lineRule="exact"/>
        <w:rPr>
          <w:rFonts w:asciiTheme="minorEastAsia" w:eastAsiaTheme="minorEastAsia" w:hAnsiTheme="minorEastAsia" w:cs="宋体"/>
          <w:szCs w:val="21"/>
        </w:rPr>
      </w:pPr>
      <w:r w:rsidRPr="00CF7AFD">
        <w:rPr>
          <w:rFonts w:asciiTheme="minorEastAsia" w:eastAsiaTheme="minorEastAsia" w:hAnsiTheme="minorEastAsia" w:cs="宋体" w:hint="eastAsia"/>
          <w:szCs w:val="21"/>
        </w:rPr>
        <w:t>本合同为中小企业预留合同：是</w:t>
      </w:r>
    </w:p>
    <w:p w14:paraId="4FC79059" w14:textId="77777777" w:rsidR="00AF4951" w:rsidRPr="00CF7AFD" w:rsidRDefault="00AF4951" w:rsidP="00AF4951">
      <w:pPr>
        <w:spacing w:after="160" w:line="380" w:lineRule="exact"/>
        <w:ind w:right="800"/>
        <w:rPr>
          <w:rFonts w:asciiTheme="minorEastAsia" w:eastAsiaTheme="minorEastAsia" w:hAnsiTheme="minorEastAsia" w:cs="宋体"/>
          <w:bCs/>
          <w:szCs w:val="21"/>
          <w:u w:val="single"/>
        </w:rPr>
      </w:pPr>
      <w:r w:rsidRPr="00CF7AFD">
        <w:rPr>
          <w:rFonts w:asciiTheme="minorEastAsia" w:eastAsiaTheme="minorEastAsia" w:hAnsiTheme="minorEastAsia" w:cs="宋体" w:hint="eastAsia"/>
          <w:szCs w:val="21"/>
        </w:rPr>
        <w:t>采购计划号：</w:t>
      </w:r>
      <w:r w:rsidRPr="00CF7AFD">
        <w:rPr>
          <w:rFonts w:asciiTheme="minorEastAsia" w:eastAsiaTheme="minorEastAsia" w:hAnsiTheme="minorEastAsia" w:cs="宋体" w:hint="eastAsia"/>
          <w:szCs w:val="21"/>
          <w:u w:val="single"/>
        </w:rPr>
        <w:t xml:space="preserve">                         </w:t>
      </w:r>
      <w:r w:rsidRPr="00CF7AFD">
        <w:rPr>
          <w:rFonts w:asciiTheme="minorEastAsia" w:eastAsiaTheme="minorEastAsia" w:hAnsiTheme="minorEastAsia" w:cs="宋体" w:hint="eastAsia"/>
          <w:szCs w:val="21"/>
        </w:rPr>
        <w:t xml:space="preserve">   </w:t>
      </w:r>
      <w:r w:rsidRPr="00CF7AFD">
        <w:rPr>
          <w:rFonts w:asciiTheme="minorEastAsia" w:eastAsiaTheme="minorEastAsia" w:hAnsiTheme="minorEastAsia" w:cs="宋体" w:hint="eastAsia"/>
          <w:bCs/>
          <w:szCs w:val="21"/>
        </w:rPr>
        <w:t>合同编号：</w:t>
      </w:r>
      <w:r w:rsidRPr="00CF7AFD">
        <w:rPr>
          <w:rFonts w:asciiTheme="minorEastAsia" w:eastAsiaTheme="minorEastAsia" w:hAnsiTheme="minorEastAsia" w:cs="宋体" w:hint="eastAsia"/>
          <w:szCs w:val="21"/>
          <w:u w:val="single"/>
        </w:rPr>
        <w:t xml:space="preserve">                       </w:t>
      </w:r>
    </w:p>
    <w:p w14:paraId="35F98771" w14:textId="77777777" w:rsidR="00AF4951" w:rsidRPr="00CF7AFD" w:rsidRDefault="00AF4951" w:rsidP="00AF4951">
      <w:pPr>
        <w:spacing w:after="160" w:line="380" w:lineRule="exact"/>
        <w:rPr>
          <w:rFonts w:asciiTheme="minorEastAsia" w:eastAsiaTheme="minorEastAsia" w:hAnsiTheme="minorEastAsia" w:cs="宋体"/>
          <w:szCs w:val="21"/>
          <w:u w:val="single"/>
        </w:rPr>
      </w:pPr>
      <w:r w:rsidRPr="00CF7AFD">
        <w:rPr>
          <w:rFonts w:asciiTheme="minorEastAsia" w:eastAsiaTheme="minorEastAsia" w:hAnsiTheme="minorEastAsia" w:cs="宋体" w:hint="eastAsia"/>
          <w:szCs w:val="21"/>
        </w:rPr>
        <w:t>采购人（甲方）：</w:t>
      </w:r>
      <w:r w:rsidRPr="00CF7AFD">
        <w:rPr>
          <w:rFonts w:asciiTheme="minorEastAsia" w:eastAsiaTheme="minorEastAsia" w:hAnsiTheme="minorEastAsia" w:cs="宋体" w:hint="eastAsia"/>
          <w:szCs w:val="21"/>
          <w:u w:val="single"/>
        </w:rPr>
        <w:t xml:space="preserve">                     </w:t>
      </w:r>
      <w:r w:rsidRPr="00CF7AFD">
        <w:rPr>
          <w:rFonts w:asciiTheme="minorEastAsia" w:eastAsiaTheme="minorEastAsia" w:hAnsiTheme="minorEastAsia" w:cs="宋体" w:hint="eastAsia"/>
          <w:szCs w:val="21"/>
        </w:rPr>
        <w:t xml:space="preserve">   供应商（乙方）：</w:t>
      </w:r>
      <w:r w:rsidRPr="00CF7AFD">
        <w:rPr>
          <w:rFonts w:asciiTheme="minorEastAsia" w:eastAsiaTheme="minorEastAsia" w:hAnsiTheme="minorEastAsia" w:cs="宋体" w:hint="eastAsia"/>
          <w:szCs w:val="21"/>
          <w:u w:val="single"/>
        </w:rPr>
        <w:t xml:space="preserve">                   </w:t>
      </w:r>
    </w:p>
    <w:p w14:paraId="40CDCB80" w14:textId="77777777" w:rsidR="00AF4951" w:rsidRPr="00CF7AFD" w:rsidRDefault="00AF4951" w:rsidP="00AF4951">
      <w:pPr>
        <w:spacing w:after="160" w:line="380" w:lineRule="exact"/>
        <w:rPr>
          <w:rFonts w:asciiTheme="minorEastAsia" w:eastAsiaTheme="minorEastAsia" w:hAnsiTheme="minorEastAsia" w:cs="宋体"/>
          <w:szCs w:val="21"/>
          <w:u w:val="single"/>
        </w:rPr>
      </w:pPr>
      <w:r w:rsidRPr="00CF7AFD">
        <w:rPr>
          <w:rFonts w:asciiTheme="minorEastAsia" w:eastAsiaTheme="minorEastAsia" w:hAnsiTheme="minorEastAsia" w:cs="宋体" w:hint="eastAsia"/>
          <w:szCs w:val="21"/>
        </w:rPr>
        <w:t>项目名称：</w:t>
      </w:r>
      <w:r w:rsidRPr="00CF7AFD">
        <w:rPr>
          <w:rFonts w:asciiTheme="minorEastAsia" w:eastAsiaTheme="minorEastAsia" w:hAnsiTheme="minorEastAsia" w:cs="宋体" w:hint="eastAsia"/>
          <w:szCs w:val="21"/>
          <w:u w:val="single"/>
        </w:rPr>
        <w:t xml:space="preserve">                           </w:t>
      </w:r>
      <w:r w:rsidRPr="00CF7AFD">
        <w:rPr>
          <w:rFonts w:asciiTheme="minorEastAsia" w:eastAsiaTheme="minorEastAsia" w:hAnsiTheme="minorEastAsia" w:cs="宋体" w:hint="eastAsia"/>
          <w:szCs w:val="21"/>
        </w:rPr>
        <w:t xml:space="preserve">   项目编号：</w:t>
      </w:r>
      <w:r w:rsidRPr="00CF7AFD">
        <w:rPr>
          <w:rFonts w:asciiTheme="minorEastAsia" w:eastAsiaTheme="minorEastAsia" w:hAnsiTheme="minorEastAsia" w:cs="宋体" w:hint="eastAsia"/>
          <w:szCs w:val="21"/>
          <w:u w:val="single"/>
        </w:rPr>
        <w:t xml:space="preserve">                       </w:t>
      </w:r>
    </w:p>
    <w:p w14:paraId="3204B1FC" w14:textId="77777777" w:rsidR="00AF4951" w:rsidRPr="00CF7AFD" w:rsidRDefault="00AF4951" w:rsidP="00AF4951">
      <w:pPr>
        <w:spacing w:after="160" w:line="380" w:lineRule="exact"/>
        <w:rPr>
          <w:rFonts w:asciiTheme="minorEastAsia" w:eastAsiaTheme="minorEastAsia" w:hAnsiTheme="minorEastAsia" w:cs="宋体"/>
          <w:szCs w:val="21"/>
          <w:u w:val="single"/>
        </w:rPr>
      </w:pPr>
      <w:r w:rsidRPr="00CF7AFD">
        <w:rPr>
          <w:rFonts w:asciiTheme="minorEastAsia" w:eastAsiaTheme="minorEastAsia" w:hAnsiTheme="minorEastAsia" w:cs="宋体" w:hint="eastAsia"/>
          <w:szCs w:val="21"/>
        </w:rPr>
        <w:t>签订地点：</w:t>
      </w:r>
      <w:r w:rsidRPr="00CF7AFD">
        <w:rPr>
          <w:rFonts w:asciiTheme="minorEastAsia" w:eastAsiaTheme="minorEastAsia" w:hAnsiTheme="minorEastAsia" w:cs="宋体" w:hint="eastAsia"/>
          <w:szCs w:val="21"/>
          <w:u w:val="single"/>
        </w:rPr>
        <w:t xml:space="preserve">                           </w:t>
      </w:r>
      <w:r w:rsidRPr="00CF7AFD">
        <w:rPr>
          <w:rFonts w:asciiTheme="minorEastAsia" w:eastAsiaTheme="minorEastAsia" w:hAnsiTheme="minorEastAsia" w:cs="宋体" w:hint="eastAsia"/>
          <w:szCs w:val="21"/>
        </w:rPr>
        <w:t xml:space="preserve">   签订时间：</w:t>
      </w:r>
      <w:r w:rsidRPr="00CF7AFD">
        <w:rPr>
          <w:rFonts w:asciiTheme="minorEastAsia" w:eastAsiaTheme="minorEastAsia" w:hAnsiTheme="minorEastAsia" w:cs="宋体" w:hint="eastAsia"/>
          <w:szCs w:val="21"/>
          <w:u w:val="single"/>
        </w:rPr>
        <w:t xml:space="preserve">                       </w:t>
      </w:r>
    </w:p>
    <w:p w14:paraId="792CEB22" w14:textId="77777777" w:rsidR="00AF4951" w:rsidRPr="00CF7AFD" w:rsidRDefault="00AF4951" w:rsidP="00AF4951">
      <w:pPr>
        <w:spacing w:after="160" w:line="380" w:lineRule="exact"/>
        <w:ind w:firstLineChars="200" w:firstLine="420"/>
        <w:rPr>
          <w:rFonts w:asciiTheme="minorEastAsia" w:eastAsiaTheme="minorEastAsia" w:hAnsiTheme="minorEastAsia" w:cs="宋体"/>
          <w:szCs w:val="21"/>
        </w:rPr>
      </w:pPr>
    </w:p>
    <w:p w14:paraId="4B456858" w14:textId="77777777" w:rsidR="00AF4951" w:rsidRPr="00CF7AFD" w:rsidRDefault="00AF4951" w:rsidP="00AF4951">
      <w:pPr>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根据《中华人民共和国政府采购法》、《中华人民共和国政府采购法实施条例》、《中华人民共和国民法典》等法律、法规规定，按照磋商文件（采购文件）规定条款和成交供应商承诺，甲乙双方签订本合同。</w:t>
      </w:r>
    </w:p>
    <w:p w14:paraId="40C0CE83"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b/>
          <w:szCs w:val="21"/>
        </w:rPr>
      </w:pPr>
      <w:r w:rsidRPr="00CF7AFD">
        <w:rPr>
          <w:rFonts w:asciiTheme="minorEastAsia" w:eastAsiaTheme="minorEastAsia" w:hAnsiTheme="minorEastAsia" w:hint="eastAsia"/>
          <w:b/>
          <w:szCs w:val="21"/>
        </w:rPr>
        <w:t>第一条　合同标的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0"/>
        <w:gridCol w:w="2024"/>
        <w:gridCol w:w="1449"/>
        <w:gridCol w:w="1302"/>
        <w:gridCol w:w="3531"/>
      </w:tblGrid>
      <w:tr w:rsidR="00CF7AFD" w:rsidRPr="00CF7AFD" w14:paraId="52544B83" w14:textId="77777777" w:rsidTr="0050566A">
        <w:trPr>
          <w:trHeight w:val="566"/>
          <w:jc w:val="center"/>
        </w:trPr>
        <w:tc>
          <w:tcPr>
            <w:tcW w:w="528" w:type="pct"/>
            <w:tcBorders>
              <w:top w:val="single" w:sz="4" w:space="0" w:color="auto"/>
              <w:left w:val="single" w:sz="4" w:space="0" w:color="auto"/>
              <w:bottom w:val="single" w:sz="4" w:space="0" w:color="auto"/>
              <w:right w:val="single" w:sz="4" w:space="0" w:color="auto"/>
            </w:tcBorders>
            <w:vAlign w:val="center"/>
          </w:tcPr>
          <w:p w14:paraId="3FBF4990"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项号</w:t>
            </w:r>
          </w:p>
        </w:tc>
        <w:tc>
          <w:tcPr>
            <w:tcW w:w="1090" w:type="pct"/>
            <w:tcBorders>
              <w:top w:val="single" w:sz="4" w:space="0" w:color="auto"/>
              <w:left w:val="single" w:sz="4" w:space="0" w:color="auto"/>
              <w:bottom w:val="single" w:sz="4" w:space="0" w:color="auto"/>
              <w:right w:val="single" w:sz="4" w:space="0" w:color="auto"/>
            </w:tcBorders>
            <w:vAlign w:val="center"/>
          </w:tcPr>
          <w:p w14:paraId="2875E837"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采购标的</w:t>
            </w:r>
          </w:p>
        </w:tc>
        <w:tc>
          <w:tcPr>
            <w:tcW w:w="780" w:type="pct"/>
            <w:tcBorders>
              <w:top w:val="single" w:sz="4" w:space="0" w:color="auto"/>
              <w:left w:val="single" w:sz="4" w:space="0" w:color="auto"/>
              <w:bottom w:val="single" w:sz="4" w:space="0" w:color="auto"/>
              <w:right w:val="single" w:sz="4" w:space="0" w:color="auto"/>
            </w:tcBorders>
            <w:vAlign w:val="center"/>
          </w:tcPr>
          <w:p w14:paraId="4E5A43B9"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数量①</w:t>
            </w:r>
          </w:p>
        </w:tc>
        <w:tc>
          <w:tcPr>
            <w:tcW w:w="701" w:type="pct"/>
            <w:tcBorders>
              <w:top w:val="single" w:sz="4" w:space="0" w:color="auto"/>
              <w:left w:val="single" w:sz="4" w:space="0" w:color="auto"/>
              <w:bottom w:val="single" w:sz="4" w:space="0" w:color="auto"/>
              <w:right w:val="single" w:sz="4" w:space="0" w:color="auto"/>
            </w:tcBorders>
            <w:vAlign w:val="center"/>
          </w:tcPr>
          <w:p w14:paraId="77E4DD74"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单价②</w:t>
            </w:r>
          </w:p>
        </w:tc>
        <w:tc>
          <w:tcPr>
            <w:tcW w:w="1901" w:type="pct"/>
            <w:tcBorders>
              <w:top w:val="single" w:sz="4" w:space="0" w:color="auto"/>
              <w:left w:val="single" w:sz="4" w:space="0" w:color="auto"/>
              <w:bottom w:val="single" w:sz="4" w:space="0" w:color="auto"/>
              <w:right w:val="single" w:sz="4" w:space="0" w:color="auto"/>
            </w:tcBorders>
            <w:vAlign w:val="center"/>
          </w:tcPr>
          <w:p w14:paraId="2210B5C3"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单价合计（元）</w:t>
            </w:r>
          </w:p>
          <w:p w14:paraId="7619AED0" w14:textId="77777777" w:rsidR="00AF4951" w:rsidRPr="00CF7AFD" w:rsidRDefault="00AF4951" w:rsidP="0050566A">
            <w:pPr>
              <w:snapToGrid w:val="0"/>
              <w:spacing w:before="50" w:after="50" w:line="400" w:lineRule="exact"/>
              <w:jc w:val="center"/>
              <w:rPr>
                <w:rFonts w:asciiTheme="minorEastAsia" w:eastAsiaTheme="minorEastAsia" w:hAnsiTheme="minorEastAsia"/>
                <w:b/>
                <w:szCs w:val="21"/>
              </w:rPr>
            </w:pPr>
            <w:r w:rsidRPr="00CF7AFD">
              <w:rPr>
                <w:rFonts w:asciiTheme="minorEastAsia" w:eastAsiaTheme="minorEastAsia" w:hAnsiTheme="minorEastAsia" w:hint="eastAsia"/>
                <w:b/>
                <w:szCs w:val="21"/>
              </w:rPr>
              <w:t>③＝①×②</w:t>
            </w:r>
          </w:p>
        </w:tc>
      </w:tr>
      <w:tr w:rsidR="00CF7AFD" w:rsidRPr="00CF7AFD" w14:paraId="060D6C54" w14:textId="77777777" w:rsidTr="0050566A">
        <w:trPr>
          <w:cantSplit/>
          <w:trHeight w:val="538"/>
          <w:jc w:val="center"/>
        </w:trPr>
        <w:tc>
          <w:tcPr>
            <w:tcW w:w="528" w:type="pct"/>
            <w:tcBorders>
              <w:top w:val="single" w:sz="4" w:space="0" w:color="auto"/>
              <w:left w:val="single" w:sz="4" w:space="0" w:color="auto"/>
              <w:bottom w:val="single" w:sz="4" w:space="0" w:color="auto"/>
              <w:right w:val="single" w:sz="4" w:space="0" w:color="auto"/>
            </w:tcBorders>
            <w:vAlign w:val="center"/>
          </w:tcPr>
          <w:p w14:paraId="06E1B470" w14:textId="77777777" w:rsidR="00AF4951" w:rsidRPr="00CF7AFD" w:rsidRDefault="00AF4951" w:rsidP="0050566A">
            <w:pPr>
              <w:snapToGrid w:val="0"/>
              <w:spacing w:before="50" w:after="50" w:line="400" w:lineRule="exact"/>
              <w:jc w:val="center"/>
              <w:rPr>
                <w:rFonts w:asciiTheme="minorEastAsia" w:eastAsiaTheme="minorEastAsia" w:hAnsiTheme="minorEastAsia"/>
                <w:szCs w:val="21"/>
              </w:rPr>
            </w:pPr>
            <w:r w:rsidRPr="00CF7AFD">
              <w:rPr>
                <w:rFonts w:asciiTheme="minorEastAsia" w:eastAsiaTheme="minorEastAsia" w:hAnsiTheme="minorEastAsia" w:hint="eastAsia"/>
                <w:szCs w:val="21"/>
              </w:rPr>
              <w:t>1</w:t>
            </w:r>
          </w:p>
        </w:tc>
        <w:tc>
          <w:tcPr>
            <w:tcW w:w="1090" w:type="pct"/>
            <w:tcBorders>
              <w:top w:val="single" w:sz="4" w:space="0" w:color="auto"/>
              <w:left w:val="single" w:sz="4" w:space="0" w:color="auto"/>
              <w:bottom w:val="single" w:sz="4" w:space="0" w:color="auto"/>
              <w:right w:val="single" w:sz="4" w:space="0" w:color="auto"/>
            </w:tcBorders>
            <w:vAlign w:val="center"/>
          </w:tcPr>
          <w:p w14:paraId="1BD3E9FB" w14:textId="77777777" w:rsidR="00AF4951" w:rsidRPr="00CF7AFD" w:rsidRDefault="00AF4951" w:rsidP="0050566A">
            <w:pPr>
              <w:snapToGrid w:val="0"/>
              <w:spacing w:before="50" w:after="50" w:line="400" w:lineRule="exact"/>
              <w:jc w:val="center"/>
              <w:rPr>
                <w:rFonts w:asciiTheme="minorEastAsia" w:eastAsiaTheme="minorEastAsia" w:hAnsiTheme="minorEastAsia"/>
                <w:szCs w:val="21"/>
              </w:rPr>
            </w:pPr>
          </w:p>
        </w:tc>
        <w:tc>
          <w:tcPr>
            <w:tcW w:w="780" w:type="pct"/>
            <w:tcBorders>
              <w:top w:val="single" w:sz="4" w:space="0" w:color="auto"/>
              <w:left w:val="single" w:sz="4" w:space="0" w:color="auto"/>
              <w:bottom w:val="single" w:sz="4" w:space="0" w:color="auto"/>
              <w:right w:val="single" w:sz="4" w:space="0" w:color="auto"/>
            </w:tcBorders>
            <w:vAlign w:val="center"/>
          </w:tcPr>
          <w:p w14:paraId="2BC40BFD" w14:textId="77777777" w:rsidR="00AF4951" w:rsidRPr="00CF7AFD" w:rsidRDefault="00AF4951" w:rsidP="0050566A">
            <w:pPr>
              <w:snapToGrid w:val="0"/>
              <w:spacing w:before="50" w:after="50" w:line="400" w:lineRule="exact"/>
              <w:jc w:val="center"/>
              <w:rPr>
                <w:rFonts w:asciiTheme="minorEastAsia" w:eastAsiaTheme="minorEastAsia" w:hAnsiTheme="minorEastAsia"/>
                <w:szCs w:val="21"/>
              </w:rPr>
            </w:pPr>
          </w:p>
        </w:tc>
        <w:tc>
          <w:tcPr>
            <w:tcW w:w="701" w:type="pct"/>
            <w:tcBorders>
              <w:top w:val="single" w:sz="4" w:space="0" w:color="auto"/>
              <w:left w:val="single" w:sz="4" w:space="0" w:color="auto"/>
              <w:bottom w:val="single" w:sz="4" w:space="0" w:color="auto"/>
              <w:right w:val="single" w:sz="4" w:space="0" w:color="auto"/>
            </w:tcBorders>
            <w:vAlign w:val="center"/>
          </w:tcPr>
          <w:p w14:paraId="1B0CBF88" w14:textId="77777777" w:rsidR="00AF4951" w:rsidRPr="00CF7AFD" w:rsidRDefault="00AF4951" w:rsidP="0050566A">
            <w:pPr>
              <w:snapToGrid w:val="0"/>
              <w:spacing w:before="50" w:after="50" w:line="400" w:lineRule="exact"/>
              <w:jc w:val="center"/>
              <w:rPr>
                <w:rFonts w:asciiTheme="minorEastAsia" w:eastAsiaTheme="minorEastAsia" w:hAnsiTheme="minorEastAsia"/>
                <w:szCs w:val="21"/>
                <w:u w:val="single"/>
              </w:rPr>
            </w:pPr>
          </w:p>
        </w:tc>
        <w:tc>
          <w:tcPr>
            <w:tcW w:w="1901" w:type="pct"/>
            <w:tcBorders>
              <w:top w:val="single" w:sz="4" w:space="0" w:color="auto"/>
              <w:left w:val="single" w:sz="4" w:space="0" w:color="auto"/>
              <w:bottom w:val="single" w:sz="4" w:space="0" w:color="auto"/>
              <w:right w:val="single" w:sz="4" w:space="0" w:color="auto"/>
            </w:tcBorders>
            <w:vAlign w:val="center"/>
          </w:tcPr>
          <w:p w14:paraId="531C76FB" w14:textId="77777777" w:rsidR="00AF4951" w:rsidRPr="00CF7AFD" w:rsidRDefault="00AF4951" w:rsidP="0050566A">
            <w:pPr>
              <w:snapToGrid w:val="0"/>
              <w:spacing w:before="50" w:after="50" w:line="400" w:lineRule="exact"/>
              <w:jc w:val="left"/>
              <w:rPr>
                <w:rFonts w:asciiTheme="minorEastAsia" w:eastAsiaTheme="minorEastAsia" w:hAnsiTheme="minorEastAsia"/>
                <w:szCs w:val="21"/>
              </w:rPr>
            </w:pPr>
          </w:p>
        </w:tc>
      </w:tr>
      <w:tr w:rsidR="00CF7AFD" w:rsidRPr="00CF7AFD" w14:paraId="73166094" w14:textId="77777777" w:rsidTr="0050566A">
        <w:trPr>
          <w:cantSplit/>
          <w:trHeight w:val="6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C0190A1" w14:textId="77777777" w:rsidR="00AF4951" w:rsidRPr="00CF7AFD" w:rsidRDefault="00AF4951" w:rsidP="0050566A">
            <w:pPr>
              <w:snapToGrid w:val="0"/>
              <w:spacing w:before="50" w:after="50" w:line="400" w:lineRule="exact"/>
              <w:jc w:val="left"/>
              <w:rPr>
                <w:rFonts w:asciiTheme="minorEastAsia" w:eastAsiaTheme="minorEastAsia" w:hAnsiTheme="minorEastAsia"/>
                <w:szCs w:val="21"/>
              </w:rPr>
            </w:pPr>
            <w:r w:rsidRPr="00CF7AFD">
              <w:rPr>
                <w:rFonts w:asciiTheme="minorEastAsia" w:eastAsiaTheme="minorEastAsia" w:hAnsiTheme="minorEastAsia" w:hint="eastAsia"/>
                <w:szCs w:val="21"/>
              </w:rPr>
              <w:t xml:space="preserve">合同总价(人民币):大写 </w:t>
            </w:r>
            <w:r w:rsidRPr="00CF7AFD">
              <w:rPr>
                <w:rFonts w:asciiTheme="minorEastAsia" w:eastAsiaTheme="minorEastAsia" w:hAnsiTheme="minorEastAsia"/>
                <w:szCs w:val="21"/>
              </w:rPr>
              <w:t xml:space="preserve">                                 </w:t>
            </w:r>
            <w:r w:rsidRPr="00CF7AFD">
              <w:rPr>
                <w:rFonts w:asciiTheme="minorEastAsia" w:eastAsiaTheme="minorEastAsia" w:hAnsiTheme="minorEastAsia" w:hint="eastAsia"/>
                <w:szCs w:val="21"/>
              </w:rPr>
              <w:t>小写</w:t>
            </w:r>
          </w:p>
        </w:tc>
      </w:tr>
      <w:tr w:rsidR="00CF7AFD" w:rsidRPr="00CF7AFD" w14:paraId="229C6430" w14:textId="77777777" w:rsidTr="0050566A">
        <w:trPr>
          <w:cantSplit/>
          <w:trHeight w:val="891"/>
          <w:jc w:val="center"/>
        </w:trPr>
        <w:tc>
          <w:tcPr>
            <w:tcW w:w="5000" w:type="pct"/>
            <w:gridSpan w:val="5"/>
            <w:tcBorders>
              <w:top w:val="single" w:sz="4" w:space="0" w:color="auto"/>
              <w:left w:val="single" w:sz="4" w:space="0" w:color="auto"/>
              <w:right w:val="single" w:sz="4" w:space="0" w:color="auto"/>
            </w:tcBorders>
            <w:vAlign w:val="center"/>
          </w:tcPr>
          <w:p w14:paraId="3C8403C7" w14:textId="77777777" w:rsidR="00AF4951" w:rsidRPr="00CF7AFD" w:rsidRDefault="00AF4951" w:rsidP="0050566A">
            <w:pPr>
              <w:snapToGrid w:val="0"/>
              <w:spacing w:before="50" w:after="50" w:line="400" w:lineRule="exact"/>
              <w:jc w:val="left"/>
              <w:rPr>
                <w:rFonts w:asciiTheme="minorEastAsia" w:eastAsiaTheme="minorEastAsia" w:hAnsiTheme="minorEastAsia"/>
                <w:bCs/>
                <w:szCs w:val="21"/>
              </w:rPr>
            </w:pPr>
            <w:r w:rsidRPr="00CF7AFD">
              <w:rPr>
                <w:rFonts w:asciiTheme="minorEastAsia" w:eastAsiaTheme="minorEastAsia" w:hAnsiTheme="minorEastAsia" w:hint="eastAsia"/>
                <w:bCs/>
                <w:szCs w:val="21"/>
              </w:rPr>
              <w:t>合同总价包括：</w:t>
            </w:r>
          </w:p>
          <w:p w14:paraId="2F91C66E" w14:textId="77777777" w:rsidR="00AF4951" w:rsidRPr="00CF7AFD" w:rsidRDefault="00AF4951" w:rsidP="0050566A">
            <w:pPr>
              <w:snapToGrid w:val="0"/>
              <w:spacing w:before="50" w:after="50" w:line="400" w:lineRule="exact"/>
              <w:jc w:val="left"/>
              <w:rPr>
                <w:rFonts w:asciiTheme="minorEastAsia" w:eastAsiaTheme="minorEastAsia" w:hAnsiTheme="minorEastAsia"/>
                <w:bCs/>
                <w:szCs w:val="21"/>
              </w:rPr>
            </w:pPr>
            <w:r w:rsidRPr="00CF7AFD">
              <w:rPr>
                <w:rFonts w:asciiTheme="minorEastAsia" w:eastAsiaTheme="minorEastAsia" w:hAnsiTheme="minorEastAsia" w:hint="eastAsia"/>
                <w:bCs/>
                <w:szCs w:val="21"/>
              </w:rPr>
              <w:t>（1）服务的价格：包含该项目产生的一切费用，包括但不限于策划费、设计费（版权费等）、制作费（打样费等）、演出费、主持费、游戏奖品、材料费、协助执行费、场地费、现场呈现费（场景搭建和现场设备设施费用等）、有关的宣传物料采购费、成交供应商人员差旅费（包括采购人、成交供应商工作人员的交通费、食宿费等）、媒体费用、医疗急求、活动信息资料收集费、包装费、运杂费、装卸费、撤场费、人工费、执行费、服务费、维护费、管理费等成交供应商完成本合同义务所需的一切费用，采购人无须再向成交供应商支付其它任何费用，成交供应商为全面完整地履行本合同之约定所花费的其他款项全部由成交供应商承担；</w:t>
            </w:r>
          </w:p>
          <w:p w14:paraId="06763B56" w14:textId="77777777" w:rsidR="00AF4951" w:rsidRPr="00CF7AFD" w:rsidRDefault="00AF4951" w:rsidP="0050566A">
            <w:pPr>
              <w:snapToGrid w:val="0"/>
              <w:spacing w:before="50" w:after="50" w:line="400" w:lineRule="exact"/>
              <w:jc w:val="left"/>
              <w:rPr>
                <w:rFonts w:asciiTheme="minorEastAsia" w:eastAsiaTheme="minorEastAsia" w:hAnsiTheme="minorEastAsia"/>
                <w:bCs/>
                <w:szCs w:val="21"/>
              </w:rPr>
            </w:pPr>
            <w:r w:rsidRPr="00CF7AFD">
              <w:rPr>
                <w:rFonts w:asciiTheme="minorEastAsia" w:eastAsiaTheme="minorEastAsia" w:hAnsiTheme="minorEastAsia" w:hint="eastAsia"/>
                <w:bCs/>
                <w:szCs w:val="21"/>
              </w:rPr>
              <w:t>（2）必要的保险费用和各项税金。</w:t>
            </w:r>
          </w:p>
          <w:p w14:paraId="00CF0FC3" w14:textId="77777777" w:rsidR="00AF4951" w:rsidRPr="00CF7AFD" w:rsidRDefault="00AF4951" w:rsidP="0050566A">
            <w:pPr>
              <w:snapToGrid w:val="0"/>
              <w:spacing w:before="50" w:after="50" w:line="400" w:lineRule="exact"/>
              <w:jc w:val="left"/>
              <w:rPr>
                <w:rFonts w:asciiTheme="minorEastAsia" w:eastAsiaTheme="minorEastAsia" w:hAnsiTheme="minorEastAsia"/>
                <w:b/>
                <w:szCs w:val="21"/>
              </w:rPr>
            </w:pPr>
            <w:r w:rsidRPr="00CF7AFD">
              <w:rPr>
                <w:rFonts w:asciiTheme="minorEastAsia" w:eastAsiaTheme="minorEastAsia" w:hAnsiTheme="minorEastAsia" w:hint="eastAsia"/>
                <w:bCs/>
                <w:szCs w:val="21"/>
              </w:rPr>
              <w:t>2、本项目涉及的人员、广告、物料等资源等其它投入要求详见采购需求中所列内容，项目执行时以经采购人确认的成交供应商编制的执行计划为准，实行总价包干。</w:t>
            </w:r>
          </w:p>
        </w:tc>
      </w:tr>
    </w:tbl>
    <w:p w14:paraId="64BC4FB1"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szCs w:val="21"/>
        </w:rPr>
      </w:pPr>
      <w:r w:rsidRPr="00CF7AFD">
        <w:rPr>
          <w:rFonts w:asciiTheme="minorEastAsia" w:eastAsiaTheme="minorEastAsia" w:hAnsiTheme="minorEastAsia" w:hint="eastAsia"/>
          <w:b/>
          <w:szCs w:val="21"/>
        </w:rPr>
        <w:t>第二条　质量保证</w:t>
      </w:r>
    </w:p>
    <w:p w14:paraId="274A1EDE"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u w:val="single"/>
        </w:rPr>
      </w:pPr>
      <w:r w:rsidRPr="00CF7AFD">
        <w:rPr>
          <w:rFonts w:asciiTheme="minorEastAsia" w:eastAsiaTheme="minorEastAsia" w:hAnsiTheme="minorEastAsia" w:hint="eastAsia"/>
          <w:szCs w:val="21"/>
        </w:rPr>
        <w:t>乙方所提供的服务必须与采购文件、响应文件和承诺相一致。不符合要求的，按采购文件及本</w:t>
      </w:r>
      <w:r w:rsidRPr="00CF7AFD">
        <w:rPr>
          <w:rFonts w:asciiTheme="minorEastAsia" w:eastAsiaTheme="minorEastAsia" w:hAnsiTheme="minorEastAsia" w:hint="eastAsia"/>
          <w:szCs w:val="21"/>
        </w:rPr>
        <w:lastRenderedPageBreak/>
        <w:t>合同约定的规定的处罚条款处罚。</w:t>
      </w:r>
    </w:p>
    <w:p w14:paraId="618EF979"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szCs w:val="21"/>
        </w:rPr>
      </w:pPr>
      <w:r w:rsidRPr="00CF7AFD">
        <w:rPr>
          <w:rFonts w:asciiTheme="minorEastAsia" w:eastAsiaTheme="minorEastAsia" w:hAnsiTheme="minorEastAsia" w:hint="eastAsia"/>
          <w:b/>
          <w:szCs w:val="21"/>
        </w:rPr>
        <w:t>第三条　权利保证</w:t>
      </w:r>
    </w:p>
    <w:p w14:paraId="45057418"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乙方应保证所提供服务在制作过程中与使用时不会侵犯任何第三方的专利权、商标权、工业设计权或其他权利。</w:t>
      </w:r>
    </w:p>
    <w:p w14:paraId="7D438E16"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乙方应按采购文件规定的时间向甲方提供使用服务的有关技术资料。</w:t>
      </w:r>
    </w:p>
    <w:p w14:paraId="23AEEC3D"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 xml:space="preserve">没有甲方事先书面同意，乙方或乙方的工作人员不得将由甲方提供的有关合同或任何合同条文、规格、计划、图纸、样品或资料提供给与履行本合同无关的任何其他人。即使向履行本合同有关的人员提供，也应注意保密并限于履行合同的必需范围。本条约定不因本合同的解除或终止而无效。   </w:t>
      </w:r>
    </w:p>
    <w:p w14:paraId="08A99896"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甲方提供的资料的版权及相应所有知识产权均归甲方所有，乙方不享有署名权。未经乙方事先书面同意，甲方不得使用或许可他人使用，甲方需对乙方所提供的信息在未经允许的情况下严格对外保密。</w:t>
      </w:r>
    </w:p>
    <w:p w14:paraId="6D4F5D59"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 xml:space="preserve">甲方对交付过程中与交付形成的成果的策略、创意、设计、音乐、视频、内容等享有完整的著作权。   </w:t>
      </w:r>
    </w:p>
    <w:p w14:paraId="18BD1BA4"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szCs w:val="21"/>
        </w:rPr>
      </w:pPr>
      <w:r w:rsidRPr="00CF7AFD">
        <w:rPr>
          <w:rFonts w:asciiTheme="minorEastAsia" w:eastAsiaTheme="minorEastAsia" w:hAnsiTheme="minorEastAsia" w:hint="eastAsia"/>
          <w:b/>
          <w:szCs w:val="21"/>
        </w:rPr>
        <w:t>第四条　服务期限及地点</w:t>
      </w:r>
    </w:p>
    <w:p w14:paraId="29DA233E" w14:textId="69121A10"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1、服务期限：</w:t>
      </w:r>
      <w:r w:rsidRPr="00CF7AFD">
        <w:rPr>
          <w:rFonts w:asciiTheme="minorEastAsia" w:eastAsiaTheme="minorEastAsia" w:hAnsiTheme="minorEastAsia" w:hint="eastAsia"/>
          <w:szCs w:val="21"/>
          <w:u w:val="single"/>
        </w:rPr>
        <w:t>自合同签订之日起1年内按采购人要求的具体活动时间完成</w:t>
      </w:r>
      <w:r w:rsidRPr="00CF7AFD">
        <w:rPr>
          <w:rFonts w:asciiTheme="minorEastAsia" w:eastAsiaTheme="minorEastAsia" w:hAnsiTheme="minorEastAsia" w:cs="仿宋_GB2312" w:hint="eastAsia"/>
          <w:szCs w:val="21"/>
        </w:rPr>
        <w:t>。</w:t>
      </w:r>
      <w:r w:rsidRPr="00CF7AFD">
        <w:rPr>
          <w:rFonts w:asciiTheme="minorEastAsia" w:eastAsiaTheme="minorEastAsia" w:hAnsiTheme="minorEastAsia" w:hint="eastAsia"/>
          <w:szCs w:val="21"/>
        </w:rPr>
        <w:t>地点：广西区内</w:t>
      </w:r>
      <w:r w:rsidR="003C33C8" w:rsidRPr="00CF7AFD">
        <w:rPr>
          <w:rFonts w:asciiTheme="minorEastAsia" w:eastAsiaTheme="minorEastAsia" w:hAnsiTheme="minorEastAsia" w:hint="eastAsia"/>
          <w:szCs w:val="21"/>
        </w:rPr>
        <w:t>，</w:t>
      </w:r>
      <w:r w:rsidRPr="00CF7AFD">
        <w:rPr>
          <w:rFonts w:asciiTheme="minorEastAsia" w:eastAsiaTheme="minorEastAsia" w:hAnsiTheme="minorEastAsia" w:hint="eastAsia"/>
          <w:szCs w:val="21"/>
        </w:rPr>
        <w:t>广西壮族自治区体育彩票管理中心指定地点。</w:t>
      </w:r>
    </w:p>
    <w:p w14:paraId="3086D1FF"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2、乙方提供不符合采购文件、响应文件和本合同规定的服务，甲方有权拒绝接受并且乙方应承担相应的违约责任。</w:t>
      </w:r>
    </w:p>
    <w:p w14:paraId="3F3300A0"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b/>
          <w:szCs w:val="21"/>
        </w:rPr>
      </w:pPr>
      <w:r w:rsidRPr="00CF7AFD">
        <w:rPr>
          <w:rFonts w:asciiTheme="minorEastAsia" w:eastAsiaTheme="minorEastAsia" w:hAnsiTheme="minorEastAsia" w:hint="eastAsia"/>
          <w:b/>
          <w:szCs w:val="21"/>
        </w:rPr>
        <w:t>第五条　验收</w:t>
      </w:r>
    </w:p>
    <w:p w14:paraId="22ABBD90"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1、乙方应对提交的服务成果作出全面检查和整理，并列出清单，作为甲方验收和使用的技术条件依据，清单应随提交的服务成果交给甲方。</w:t>
      </w:r>
    </w:p>
    <w:p w14:paraId="31940312"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2、乙方在指定地点提交服务成果后，甲方应在五个工作日内依据采购文件、乙方的响应文件等组织验收，验收完毕后作出书面验收报告。验收时乙方必须在现场。</w:t>
      </w:r>
    </w:p>
    <w:p w14:paraId="1646A781"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b/>
          <w:szCs w:val="21"/>
        </w:rPr>
      </w:pPr>
      <w:r w:rsidRPr="00CF7AFD">
        <w:rPr>
          <w:rFonts w:asciiTheme="minorEastAsia" w:eastAsiaTheme="minorEastAsia" w:hAnsiTheme="minorEastAsia" w:hint="eastAsia"/>
          <w:b/>
          <w:szCs w:val="21"/>
        </w:rPr>
        <w:t>第六条  售后服务、质保期</w:t>
      </w:r>
    </w:p>
    <w:p w14:paraId="2F94AACC"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 乙方应按照国家有关法律法规和“三包”规定以及采购文件、响应文件，为甲方提供售后服务。</w:t>
      </w:r>
    </w:p>
    <w:p w14:paraId="75693104"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u w:val="single"/>
        </w:rPr>
      </w:pPr>
      <w:r w:rsidRPr="00CF7AFD">
        <w:rPr>
          <w:rFonts w:asciiTheme="minorEastAsia" w:eastAsiaTheme="minorEastAsia" w:hAnsiTheme="minorEastAsia" w:hint="eastAsia"/>
          <w:szCs w:val="21"/>
        </w:rPr>
        <w:t>2.乙方提供的服务承诺和售后服务及保修期责任等其它具体约定事项。</w:t>
      </w:r>
    </w:p>
    <w:p w14:paraId="5F8A6FA5"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szCs w:val="21"/>
        </w:rPr>
      </w:pPr>
      <w:r w:rsidRPr="00CF7AFD">
        <w:rPr>
          <w:rFonts w:asciiTheme="minorEastAsia" w:eastAsiaTheme="minorEastAsia" w:hAnsiTheme="minorEastAsia" w:hint="eastAsia"/>
          <w:b/>
          <w:szCs w:val="21"/>
        </w:rPr>
        <w:t>第七条　付款方式</w:t>
      </w:r>
    </w:p>
    <w:p w14:paraId="5CE9FD42" w14:textId="7507B881"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lastRenderedPageBreak/>
        <w:t>服务费分两期支付完成。合同生效后，30天内支付第一期服务费为合同金额的30%，合同执行进度超过</w:t>
      </w:r>
      <w:r w:rsidR="003B7DD3" w:rsidRPr="00CF7AFD">
        <w:rPr>
          <w:rFonts w:asciiTheme="minorEastAsia" w:eastAsiaTheme="minorEastAsia" w:hAnsiTheme="minorEastAsia" w:hint="eastAsia"/>
          <w:kern w:val="0"/>
          <w:szCs w:val="21"/>
        </w:rPr>
        <w:t>7</w:t>
      </w:r>
      <w:r w:rsidRPr="00CF7AFD">
        <w:rPr>
          <w:rFonts w:asciiTheme="minorEastAsia" w:eastAsiaTheme="minorEastAsia" w:hAnsiTheme="minorEastAsia" w:hint="eastAsia"/>
          <w:kern w:val="0"/>
          <w:szCs w:val="21"/>
        </w:rPr>
        <w:t>0%时并经验收合格后，支付第二期服务费为合同金额的</w:t>
      </w:r>
      <w:r w:rsidR="003B7DD3" w:rsidRPr="00CF7AFD">
        <w:rPr>
          <w:rFonts w:asciiTheme="minorEastAsia" w:eastAsiaTheme="minorEastAsia" w:hAnsiTheme="minorEastAsia" w:hint="eastAsia"/>
          <w:kern w:val="0"/>
          <w:szCs w:val="21"/>
        </w:rPr>
        <w:t>4</w:t>
      </w:r>
      <w:r w:rsidRPr="00CF7AFD">
        <w:rPr>
          <w:rFonts w:asciiTheme="minorEastAsia" w:eastAsiaTheme="minorEastAsia" w:hAnsiTheme="minorEastAsia" w:hint="eastAsia"/>
          <w:kern w:val="0"/>
          <w:szCs w:val="21"/>
        </w:rPr>
        <w:t>0%。服务完成并经验收合格后支付项目尾款，以上付款前需供应商开具发票。</w:t>
      </w:r>
    </w:p>
    <w:p w14:paraId="17A5B188" w14:textId="77777777" w:rsidR="00AF4951" w:rsidRPr="00CF7AFD" w:rsidRDefault="00AF4951" w:rsidP="00AF4951">
      <w:pPr>
        <w:overflowPunct w:val="0"/>
        <w:topLinePunct/>
        <w:snapToGrid w:val="0"/>
        <w:spacing w:after="160" w:line="400" w:lineRule="exact"/>
        <w:ind w:leftChars="-29" w:left="-61" w:firstLineChars="231" w:firstLine="487"/>
        <w:rPr>
          <w:rFonts w:asciiTheme="minorEastAsia" w:eastAsiaTheme="minorEastAsia" w:hAnsiTheme="minorEastAsia"/>
          <w:b/>
          <w:szCs w:val="21"/>
        </w:rPr>
      </w:pPr>
      <w:r w:rsidRPr="00CF7AFD">
        <w:rPr>
          <w:rFonts w:asciiTheme="minorEastAsia" w:eastAsiaTheme="minorEastAsia" w:hAnsiTheme="minorEastAsia" w:hint="eastAsia"/>
          <w:b/>
          <w:szCs w:val="21"/>
        </w:rPr>
        <w:t>第八条  税费</w:t>
      </w:r>
    </w:p>
    <w:p w14:paraId="4A987F1B" w14:textId="77777777" w:rsidR="00AF4951" w:rsidRPr="00CF7AFD" w:rsidRDefault="00AF4951" w:rsidP="00AF4951">
      <w:pPr>
        <w:overflowPunct w:val="0"/>
        <w:topLinePunct/>
        <w:snapToGrid w:val="0"/>
        <w:spacing w:after="160" w:line="400" w:lineRule="exact"/>
        <w:ind w:left="-61" w:firstLine="514"/>
        <w:rPr>
          <w:rFonts w:asciiTheme="minorEastAsia" w:eastAsiaTheme="minorEastAsia" w:hAnsiTheme="minorEastAsia"/>
          <w:szCs w:val="21"/>
        </w:rPr>
      </w:pPr>
      <w:r w:rsidRPr="00CF7AFD">
        <w:rPr>
          <w:rFonts w:asciiTheme="minorEastAsia" w:eastAsiaTheme="minorEastAsia" w:hAnsiTheme="minorEastAsia" w:hint="eastAsia"/>
          <w:szCs w:val="21"/>
        </w:rPr>
        <w:t>本合同执行中相关的一切税费均由乙方负担。</w:t>
      </w:r>
    </w:p>
    <w:p w14:paraId="5750FA56" w14:textId="77777777" w:rsidR="00AF4951" w:rsidRPr="00CF7AFD" w:rsidRDefault="00AF4951" w:rsidP="00AF4951">
      <w:pPr>
        <w:overflowPunct w:val="0"/>
        <w:topLinePunct/>
        <w:snapToGrid w:val="0"/>
        <w:spacing w:after="160" w:line="400" w:lineRule="exact"/>
        <w:ind w:leftChars="-29" w:left="-61" w:firstLineChars="245" w:firstLine="517"/>
        <w:rPr>
          <w:rFonts w:asciiTheme="minorEastAsia" w:eastAsiaTheme="minorEastAsia" w:hAnsiTheme="minorEastAsia"/>
          <w:b/>
          <w:szCs w:val="21"/>
        </w:rPr>
      </w:pPr>
      <w:r w:rsidRPr="00CF7AFD">
        <w:rPr>
          <w:rFonts w:asciiTheme="minorEastAsia" w:eastAsiaTheme="minorEastAsia" w:hAnsiTheme="minorEastAsia" w:hint="eastAsia"/>
          <w:b/>
          <w:szCs w:val="21"/>
        </w:rPr>
        <w:t>第九条　履约保证金</w:t>
      </w:r>
    </w:p>
    <w:p w14:paraId="58A092AD" w14:textId="77777777" w:rsidR="00AF4951" w:rsidRPr="00CF7AFD" w:rsidRDefault="00AF4951" w:rsidP="00AF4951">
      <w:pPr>
        <w:overflowPunct w:val="0"/>
        <w:topLinePunct/>
        <w:autoSpaceDE w:val="0"/>
        <w:autoSpaceDN w:val="0"/>
        <w:snapToGrid w:val="0"/>
        <w:spacing w:after="160" w:line="400" w:lineRule="exact"/>
        <w:ind w:firstLineChars="202" w:firstLine="426"/>
        <w:textAlignment w:val="bottom"/>
        <w:rPr>
          <w:rFonts w:asciiTheme="minorEastAsia" w:eastAsiaTheme="minorEastAsia" w:hAnsiTheme="minorEastAsia" w:cs="宋体"/>
          <w:szCs w:val="21"/>
        </w:rPr>
      </w:pPr>
      <w:r w:rsidRPr="00CF7AFD">
        <w:rPr>
          <w:rFonts w:asciiTheme="minorEastAsia" w:eastAsiaTheme="minorEastAsia" w:hAnsiTheme="minorEastAsia" w:hint="eastAsia"/>
          <w:b/>
          <w:szCs w:val="21"/>
        </w:rPr>
        <w:t>履约保证金</w:t>
      </w:r>
      <w:r w:rsidRPr="00CF7AFD">
        <w:rPr>
          <w:rFonts w:asciiTheme="minorEastAsia" w:eastAsiaTheme="minorEastAsia" w:hAnsiTheme="minorEastAsia" w:hint="eastAsia"/>
          <w:kern w:val="0"/>
          <w:szCs w:val="21"/>
        </w:rPr>
        <w:t>：</w:t>
      </w:r>
      <w:r w:rsidRPr="00CF7AFD">
        <w:rPr>
          <w:rFonts w:asciiTheme="minorEastAsia" w:eastAsiaTheme="minorEastAsia" w:hAnsiTheme="minorEastAsia" w:hint="eastAsia"/>
          <w:szCs w:val="21"/>
          <w:u w:val="single"/>
        </w:rPr>
        <w:t xml:space="preserve">本项目不收取履约保证金 </w:t>
      </w:r>
      <w:r w:rsidRPr="00CF7AFD">
        <w:rPr>
          <w:rFonts w:asciiTheme="minorEastAsia" w:eastAsiaTheme="minorEastAsia" w:hAnsiTheme="minorEastAsia" w:hint="eastAsia"/>
          <w:szCs w:val="21"/>
        </w:rPr>
        <w:t>。</w:t>
      </w:r>
    </w:p>
    <w:p w14:paraId="2327E418" w14:textId="77777777" w:rsidR="00AF4951" w:rsidRPr="00CF7AFD" w:rsidRDefault="00AF4951" w:rsidP="00AF4951">
      <w:pPr>
        <w:overflowPunct w:val="0"/>
        <w:topLinePunct/>
        <w:snapToGrid w:val="0"/>
        <w:spacing w:after="160" w:line="400" w:lineRule="exact"/>
        <w:ind w:left="-61" w:firstLine="514"/>
        <w:rPr>
          <w:rFonts w:asciiTheme="minorEastAsia" w:eastAsiaTheme="minorEastAsia" w:hAnsiTheme="minorEastAsia"/>
          <w:szCs w:val="21"/>
        </w:rPr>
      </w:pPr>
      <w:r w:rsidRPr="00CF7AFD">
        <w:rPr>
          <w:rFonts w:asciiTheme="minorEastAsia" w:eastAsiaTheme="minorEastAsia" w:hAnsiTheme="minorEastAsia" w:hint="eastAsia"/>
          <w:b/>
          <w:szCs w:val="21"/>
        </w:rPr>
        <w:t>第十条  质量保证</w:t>
      </w:r>
    </w:p>
    <w:p w14:paraId="4C66401D" w14:textId="77777777" w:rsidR="00AF4951" w:rsidRPr="00CF7AFD" w:rsidRDefault="00AF4951" w:rsidP="00AF4951">
      <w:pPr>
        <w:overflowPunct w:val="0"/>
        <w:topLinePunct/>
        <w:snapToGrid w:val="0"/>
        <w:spacing w:after="160" w:line="400" w:lineRule="exact"/>
        <w:ind w:firstLineChars="196" w:firstLine="412"/>
        <w:rPr>
          <w:rFonts w:asciiTheme="minorEastAsia" w:eastAsiaTheme="minorEastAsia" w:hAnsiTheme="minorEastAsia"/>
          <w:szCs w:val="21"/>
        </w:rPr>
      </w:pPr>
      <w:r w:rsidRPr="00CF7AFD">
        <w:rPr>
          <w:rFonts w:asciiTheme="minorEastAsia" w:eastAsiaTheme="minorEastAsia" w:hAnsiTheme="minorEastAsia" w:hint="eastAsia"/>
          <w:szCs w:val="21"/>
        </w:rPr>
        <w:t>1．乙方未按约定提供服务</w:t>
      </w:r>
    </w:p>
    <w:p w14:paraId="09B678BF" w14:textId="337E6CFB" w:rsidR="00AF4951" w:rsidRPr="00CF7AFD" w:rsidRDefault="00AF4951" w:rsidP="00AF4951">
      <w:pPr>
        <w:overflowPunct w:val="0"/>
        <w:topLinePunct/>
        <w:snapToGrid w:val="0"/>
        <w:spacing w:after="160" w:line="400" w:lineRule="exact"/>
        <w:ind w:firstLineChars="196" w:firstLine="412"/>
        <w:rPr>
          <w:rFonts w:asciiTheme="minorEastAsia" w:eastAsiaTheme="minorEastAsia" w:hAnsiTheme="minorEastAsia"/>
          <w:szCs w:val="21"/>
        </w:rPr>
      </w:pPr>
      <w:r w:rsidRPr="00CF7AFD">
        <w:rPr>
          <w:rFonts w:asciiTheme="minorEastAsia" w:eastAsiaTheme="minorEastAsia" w:hAnsiTheme="minorEastAsia" w:hint="eastAsia"/>
          <w:szCs w:val="21"/>
        </w:rPr>
        <w:t>如甲方发现乙方未按合同规定的条款或采购文件或响应文件等磋商文件的约定提供服务时，乙方按合同总金额的</w:t>
      </w:r>
      <w:r w:rsidRPr="00CF7AFD">
        <w:rPr>
          <w:rFonts w:asciiTheme="minorEastAsia" w:eastAsiaTheme="minorEastAsia" w:hAnsiTheme="minorEastAsia" w:hint="eastAsia"/>
          <w:szCs w:val="21"/>
          <w:u w:val="single"/>
        </w:rPr>
        <w:t>30</w:t>
      </w:r>
      <w:r w:rsidRPr="00CF7AFD">
        <w:rPr>
          <w:rFonts w:asciiTheme="minorEastAsia" w:eastAsiaTheme="minorEastAsia" w:hAnsiTheme="minorEastAsia" w:hint="eastAsia"/>
          <w:szCs w:val="21"/>
        </w:rPr>
        <w:t>%向甲方支付违约金，甲方有权从合同款中扣除违约金。给甲方造成损失的，还须承担赔偿责任，包括但不限于因此支出的诉讼费用、律师费用、差旅费用等。违约金的支付并没有免除乙方履行合同义务。如乙方运维过程中因重大过失或其他乙方原因导致甲方遭受经济损失或导致所提供的服务不符合采购文件要求的，甲方有权单方面解除合同之权力。乙方需赔偿甲方因此导致的所有损失，包括但不限于因此支出的诉讼费用、律师费用、差旅费用等。</w:t>
      </w:r>
    </w:p>
    <w:p w14:paraId="3842F38E" w14:textId="77777777" w:rsidR="00AF4951" w:rsidRPr="00CF7AFD" w:rsidRDefault="00AF4951" w:rsidP="00AF4951">
      <w:pPr>
        <w:overflowPunct w:val="0"/>
        <w:topLinePunct/>
        <w:snapToGrid w:val="0"/>
        <w:spacing w:after="160" w:line="400" w:lineRule="exact"/>
        <w:ind w:firstLineChars="196" w:firstLine="412"/>
        <w:rPr>
          <w:rFonts w:asciiTheme="minorEastAsia" w:eastAsiaTheme="minorEastAsia" w:hAnsiTheme="minorEastAsia"/>
          <w:szCs w:val="21"/>
        </w:rPr>
      </w:pPr>
      <w:r w:rsidRPr="00CF7AFD">
        <w:rPr>
          <w:rFonts w:asciiTheme="minorEastAsia" w:eastAsiaTheme="minorEastAsia" w:hAnsiTheme="minorEastAsia" w:hint="eastAsia"/>
          <w:szCs w:val="21"/>
        </w:rPr>
        <w:t>2．甲方未按约定支付服务费</w:t>
      </w:r>
    </w:p>
    <w:p w14:paraId="7B8662F4" w14:textId="77777777" w:rsidR="00AF4951" w:rsidRPr="00CF7AFD" w:rsidRDefault="00AF4951" w:rsidP="00AF4951">
      <w:pPr>
        <w:overflowPunct w:val="0"/>
        <w:topLinePunct/>
        <w:snapToGrid w:val="0"/>
        <w:spacing w:after="160" w:line="400" w:lineRule="exact"/>
        <w:ind w:firstLineChars="196" w:firstLine="412"/>
        <w:rPr>
          <w:rFonts w:asciiTheme="minorEastAsia" w:eastAsiaTheme="minorEastAsia" w:hAnsiTheme="minorEastAsia"/>
          <w:szCs w:val="21"/>
        </w:rPr>
      </w:pPr>
      <w:r w:rsidRPr="00CF7AFD">
        <w:rPr>
          <w:rFonts w:asciiTheme="minorEastAsia" w:eastAsiaTheme="minorEastAsia" w:hAnsiTheme="minorEastAsia" w:hint="eastAsia"/>
          <w:szCs w:val="21"/>
        </w:rPr>
        <w:t>如果甲方延期付款的，每天向乙方偿付延期款额3‰滞纳金（合同约定采购方可以延期付款或因不可抗力的除外），但滞纳金累计不得超过延期款额5%。</w:t>
      </w:r>
    </w:p>
    <w:p w14:paraId="6D8F18B5" w14:textId="77777777" w:rsidR="00AF4951" w:rsidRPr="00CF7AFD" w:rsidRDefault="00AF4951" w:rsidP="00AF4951">
      <w:pPr>
        <w:overflowPunct w:val="0"/>
        <w:topLinePunct/>
        <w:snapToGrid w:val="0"/>
        <w:spacing w:after="160" w:line="400" w:lineRule="exact"/>
        <w:ind w:firstLineChars="196" w:firstLine="412"/>
        <w:rPr>
          <w:rFonts w:asciiTheme="minorEastAsia" w:eastAsiaTheme="minorEastAsia" w:hAnsiTheme="minorEastAsia"/>
          <w:kern w:val="0"/>
          <w:szCs w:val="21"/>
        </w:rPr>
      </w:pPr>
      <w:r w:rsidRPr="00CF7AFD">
        <w:rPr>
          <w:rFonts w:asciiTheme="minorEastAsia" w:eastAsiaTheme="minorEastAsia" w:hAnsiTheme="minorEastAsia" w:hint="eastAsia"/>
          <w:szCs w:val="21"/>
        </w:rPr>
        <w:t>3．若服务到期甲方需乙方继续提供服务，双方可参考本合同服务范围</w:t>
      </w:r>
      <w:r w:rsidRPr="00CF7AFD">
        <w:rPr>
          <w:rFonts w:asciiTheme="minorEastAsia" w:eastAsiaTheme="minorEastAsia" w:hAnsiTheme="minorEastAsia" w:hint="eastAsia"/>
          <w:kern w:val="0"/>
          <w:szCs w:val="21"/>
        </w:rPr>
        <w:t>及金额另行协商签订协议。</w:t>
      </w:r>
    </w:p>
    <w:p w14:paraId="25B3D184" w14:textId="77777777" w:rsidR="00AF4951" w:rsidRPr="00CF7AFD" w:rsidRDefault="00AF4951" w:rsidP="00AF4951">
      <w:pPr>
        <w:overflowPunct w:val="0"/>
        <w:topLinePunct/>
        <w:snapToGrid w:val="0"/>
        <w:spacing w:after="160" w:line="400" w:lineRule="exact"/>
        <w:ind w:firstLineChars="196" w:firstLine="413"/>
        <w:rPr>
          <w:rFonts w:asciiTheme="minorEastAsia" w:eastAsiaTheme="minorEastAsia" w:hAnsiTheme="minorEastAsia"/>
          <w:b/>
          <w:kern w:val="0"/>
          <w:szCs w:val="21"/>
        </w:rPr>
      </w:pPr>
      <w:r w:rsidRPr="00CF7AFD">
        <w:rPr>
          <w:rFonts w:asciiTheme="minorEastAsia" w:eastAsiaTheme="minorEastAsia" w:hAnsiTheme="minorEastAsia" w:hint="eastAsia"/>
          <w:b/>
          <w:kern w:val="0"/>
          <w:szCs w:val="21"/>
        </w:rPr>
        <w:t>第十一条  不可抗力事件处理</w:t>
      </w:r>
    </w:p>
    <w:p w14:paraId="7E796EDF"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t>1. 在合同有效期内，任何一方因不可抗力事件导致不能履行合同，则合同履行期可延长，其延长期与不可抗力影响期相同。</w:t>
      </w:r>
    </w:p>
    <w:p w14:paraId="139F4A84"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t>2. 不可抗力事件发生后，受影响的一方应立即于知道或应当知道不可抗力事件之日起【】日内书面通知对方，并寄送有关权威机构出具的证明。</w:t>
      </w:r>
    </w:p>
    <w:p w14:paraId="60FA53D6" w14:textId="77777777" w:rsidR="00AF4951" w:rsidRPr="00CF7AFD" w:rsidRDefault="00AF4951" w:rsidP="00AF4951">
      <w:pPr>
        <w:overflowPunct w:val="0"/>
        <w:topLinePunct/>
        <w:snapToGrid w:val="0"/>
        <w:spacing w:after="160" w:line="400" w:lineRule="exact"/>
        <w:ind w:left="-61" w:firstLine="514"/>
        <w:rPr>
          <w:rFonts w:asciiTheme="minorEastAsia" w:eastAsiaTheme="minorEastAsia" w:hAnsiTheme="minorEastAsia"/>
          <w:szCs w:val="21"/>
        </w:rPr>
      </w:pPr>
      <w:r w:rsidRPr="00CF7AFD">
        <w:rPr>
          <w:rFonts w:asciiTheme="minorEastAsia" w:eastAsiaTheme="minorEastAsia" w:hAnsiTheme="minorEastAsia" w:hint="eastAsia"/>
          <w:szCs w:val="21"/>
        </w:rPr>
        <w:t>3. 不可抗力事件延续一百二十天以上，双方应通过友好协商，确定是否继续履行合同，若本合同的实质目的已无法完成，则各方均有权单方面解除本合同。</w:t>
      </w:r>
    </w:p>
    <w:p w14:paraId="7E6F272F"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szCs w:val="21"/>
        </w:rPr>
      </w:pPr>
      <w:r w:rsidRPr="00CF7AFD">
        <w:rPr>
          <w:rFonts w:asciiTheme="minorEastAsia" w:eastAsiaTheme="minorEastAsia" w:hAnsiTheme="minorEastAsia" w:hint="eastAsia"/>
          <w:b/>
          <w:szCs w:val="21"/>
        </w:rPr>
        <w:t>第十二条  合同争议解决</w:t>
      </w:r>
    </w:p>
    <w:p w14:paraId="093F2C3D"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 因服务质量问题发生争议的，应邀请国家认可的质量检测机构对货物质量进行鉴定。服务符合标准的，鉴定费由甲方承担；服务不符合标准的，鉴定费由乙方承担。</w:t>
      </w:r>
    </w:p>
    <w:p w14:paraId="5790E4DE"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lastRenderedPageBreak/>
        <w:t>2. 因履行本合同引起的或与本合同有关的争议，甲乙双方应首先通过友好协商解决，如果协商不能解决，应向甲方所在地有管辖权的人民法院提起诉讼。</w:t>
      </w:r>
    </w:p>
    <w:p w14:paraId="6CA90824" w14:textId="77777777" w:rsidR="00AF4951" w:rsidRPr="00CF7AFD" w:rsidRDefault="00AF4951" w:rsidP="00AF4951">
      <w:pPr>
        <w:overflowPunct w:val="0"/>
        <w:topLinePunct/>
        <w:spacing w:after="160" w:line="400" w:lineRule="exact"/>
        <w:ind w:firstLine="514"/>
        <w:rPr>
          <w:rFonts w:asciiTheme="minorEastAsia" w:eastAsiaTheme="minorEastAsia" w:hAnsiTheme="minorEastAsia"/>
          <w:szCs w:val="21"/>
        </w:rPr>
      </w:pPr>
      <w:r w:rsidRPr="00CF7AFD">
        <w:rPr>
          <w:rFonts w:asciiTheme="minorEastAsia" w:eastAsiaTheme="minorEastAsia" w:hAnsiTheme="minorEastAsia" w:hint="eastAsia"/>
          <w:szCs w:val="21"/>
        </w:rPr>
        <w:t>3. 诉讼期间，本合同无争议的部分继续履行。</w:t>
      </w:r>
    </w:p>
    <w:p w14:paraId="2BAA31B5" w14:textId="77777777" w:rsidR="00AF4951" w:rsidRPr="00CF7AFD" w:rsidRDefault="00AF4951" w:rsidP="00AF4951">
      <w:pPr>
        <w:overflowPunct w:val="0"/>
        <w:topLinePunct/>
        <w:snapToGrid w:val="0"/>
        <w:spacing w:after="160" w:line="400" w:lineRule="exact"/>
        <w:ind w:firstLineChars="196" w:firstLine="413"/>
        <w:rPr>
          <w:rFonts w:asciiTheme="minorEastAsia" w:eastAsiaTheme="minorEastAsia" w:hAnsiTheme="minorEastAsia"/>
          <w:b/>
          <w:kern w:val="0"/>
          <w:szCs w:val="21"/>
        </w:rPr>
      </w:pPr>
      <w:r w:rsidRPr="00CF7AFD">
        <w:rPr>
          <w:rFonts w:asciiTheme="minorEastAsia" w:eastAsiaTheme="minorEastAsia" w:hAnsiTheme="minorEastAsia" w:hint="eastAsia"/>
          <w:b/>
          <w:kern w:val="0"/>
          <w:szCs w:val="21"/>
        </w:rPr>
        <w:t>第十三条  合同生效及其它</w:t>
      </w:r>
    </w:p>
    <w:p w14:paraId="3B41C47F"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t>1. 合同经双方法定代表人或被授权代表签字并加盖单位公章后生效。</w:t>
      </w:r>
    </w:p>
    <w:p w14:paraId="651C0A83"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t>2.合同执行中涉及采购资金和采购内容修改或补充的，应另行签订补充协议，作为主合同不可分割的一部分。</w:t>
      </w:r>
    </w:p>
    <w:p w14:paraId="7FCC1D47" w14:textId="77777777" w:rsidR="00AF4951" w:rsidRPr="00CF7AFD" w:rsidRDefault="00AF4951" w:rsidP="00AF4951">
      <w:pPr>
        <w:overflowPunct w:val="0"/>
        <w:topLinePunct/>
        <w:snapToGrid w:val="0"/>
        <w:spacing w:after="160" w:line="400" w:lineRule="exact"/>
        <w:ind w:leftChars="200" w:left="420"/>
        <w:rPr>
          <w:rFonts w:asciiTheme="minorEastAsia" w:eastAsiaTheme="minorEastAsia" w:hAnsiTheme="minorEastAsia"/>
          <w:kern w:val="0"/>
          <w:szCs w:val="21"/>
        </w:rPr>
      </w:pPr>
      <w:r w:rsidRPr="00CF7AFD">
        <w:rPr>
          <w:rFonts w:asciiTheme="minorEastAsia" w:eastAsiaTheme="minorEastAsia" w:hAnsiTheme="minorEastAsia" w:hint="eastAsia"/>
          <w:kern w:val="0"/>
          <w:szCs w:val="21"/>
        </w:rPr>
        <w:t>3.本合同未尽事宜，遵照《中华人民共和国民法典》有关条文执行。</w:t>
      </w:r>
    </w:p>
    <w:p w14:paraId="548C16E4" w14:textId="77777777" w:rsidR="00AF4951" w:rsidRPr="00CF7AFD" w:rsidRDefault="00AF4951" w:rsidP="00AF4951">
      <w:pPr>
        <w:overflowPunct w:val="0"/>
        <w:topLinePunct/>
        <w:snapToGrid w:val="0"/>
        <w:spacing w:after="160" w:line="400" w:lineRule="exact"/>
        <w:ind w:firstLineChars="200" w:firstLine="422"/>
        <w:rPr>
          <w:rFonts w:asciiTheme="minorEastAsia" w:eastAsiaTheme="minorEastAsia" w:hAnsiTheme="minorEastAsia"/>
          <w:b/>
          <w:szCs w:val="21"/>
        </w:rPr>
      </w:pPr>
      <w:r w:rsidRPr="00CF7AFD">
        <w:rPr>
          <w:rFonts w:asciiTheme="minorEastAsia" w:eastAsiaTheme="minorEastAsia" w:hAnsiTheme="minorEastAsia" w:hint="eastAsia"/>
          <w:b/>
          <w:szCs w:val="21"/>
        </w:rPr>
        <w:t>第十四条　合同的变更、终止与转让</w:t>
      </w:r>
    </w:p>
    <w:p w14:paraId="1D570A76" w14:textId="77777777" w:rsidR="00AF4951" w:rsidRPr="00CF7AFD" w:rsidRDefault="00AF4951" w:rsidP="00AF4951">
      <w:pPr>
        <w:overflowPunct w:val="0"/>
        <w:topLinePunct/>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1.本合同一经签订，甲乙双方不得擅自变更、中止或终止。</w:t>
      </w:r>
    </w:p>
    <w:p w14:paraId="2F391E58" w14:textId="77777777" w:rsidR="00AF4951" w:rsidRPr="00CF7AFD" w:rsidRDefault="00AF4951" w:rsidP="00AF4951">
      <w:pPr>
        <w:snapToGrid w:val="0"/>
        <w:spacing w:after="160" w:line="400" w:lineRule="exact"/>
        <w:ind w:firstLineChars="200" w:firstLine="420"/>
        <w:rPr>
          <w:rFonts w:asciiTheme="minorEastAsia" w:eastAsiaTheme="minorEastAsia" w:hAnsiTheme="minorEastAsia"/>
          <w:b/>
          <w:szCs w:val="21"/>
        </w:rPr>
      </w:pPr>
      <w:r w:rsidRPr="00CF7AFD">
        <w:rPr>
          <w:rFonts w:asciiTheme="minorEastAsia" w:eastAsiaTheme="minorEastAsia" w:hAnsiTheme="minorEastAsia" w:hint="eastAsia"/>
          <w:szCs w:val="21"/>
        </w:rPr>
        <w:t>2. 乙方不得擅自转让或分包（无进口资格的供应商委托进口货物除外）其应履行的合同义务。</w:t>
      </w:r>
      <w:r w:rsidRPr="00CF7AFD">
        <w:rPr>
          <w:rFonts w:asciiTheme="minorEastAsia" w:eastAsiaTheme="minorEastAsia" w:hAnsiTheme="minorEastAsia" w:hint="eastAsia"/>
          <w:b/>
          <w:szCs w:val="21"/>
        </w:rPr>
        <w:t>第十五条　合同的变更、终止与转让</w:t>
      </w:r>
    </w:p>
    <w:p w14:paraId="3D4DE8C4" w14:textId="77777777" w:rsidR="00AF4951" w:rsidRPr="00CF7AFD" w:rsidRDefault="00AF4951" w:rsidP="00AF4951">
      <w:pPr>
        <w:snapToGrid w:val="0"/>
        <w:spacing w:after="160" w:line="400" w:lineRule="exact"/>
        <w:ind w:firstLineChars="200" w:firstLine="420"/>
        <w:rPr>
          <w:rFonts w:asciiTheme="minorEastAsia" w:eastAsiaTheme="minorEastAsia" w:hAnsiTheme="minorEastAsia"/>
          <w:szCs w:val="21"/>
        </w:rPr>
      </w:pPr>
      <w:r w:rsidRPr="00CF7AFD">
        <w:rPr>
          <w:rFonts w:asciiTheme="minorEastAsia" w:eastAsiaTheme="minorEastAsia" w:hAnsiTheme="minorEastAsia" w:hint="eastAsia"/>
          <w:szCs w:val="21"/>
        </w:rPr>
        <w:t>1.除《中华人民共和国政府采购法》第五十条规定的情形外，本合同一经签订，甲乙双方不得擅自变更、中止或终止。</w:t>
      </w:r>
    </w:p>
    <w:p w14:paraId="70E77606" w14:textId="77777777" w:rsidR="00AF4951" w:rsidRPr="00CF7AFD" w:rsidRDefault="00AF4951" w:rsidP="00AF4951">
      <w:pPr>
        <w:snapToGrid w:val="0"/>
        <w:spacing w:after="160" w:line="400" w:lineRule="exact"/>
        <w:ind w:firstLineChars="200" w:firstLine="420"/>
        <w:rPr>
          <w:rFonts w:asciiTheme="minorEastAsia" w:eastAsiaTheme="minorEastAsia" w:hAnsiTheme="minorEastAsia" w:cs="宋体"/>
          <w:szCs w:val="21"/>
        </w:rPr>
      </w:pPr>
      <w:r w:rsidRPr="00CF7AFD">
        <w:rPr>
          <w:rFonts w:asciiTheme="minorEastAsia" w:eastAsiaTheme="minorEastAsia" w:hAnsiTheme="minorEastAsia" w:hint="eastAsia"/>
          <w:szCs w:val="21"/>
        </w:rPr>
        <w:t>2.未经甲方书面同意，乙方不得擅自转让（无进口资格的供应商委托进口货物除外）其应履行的合同义务。</w:t>
      </w:r>
    </w:p>
    <w:p w14:paraId="7AA7C7AD" w14:textId="77777777" w:rsidR="00AF4951" w:rsidRPr="00CF7AFD" w:rsidRDefault="00AF4951" w:rsidP="00AF4951">
      <w:pPr>
        <w:snapToGrid w:val="0"/>
        <w:spacing w:after="160" w:line="400" w:lineRule="exact"/>
        <w:ind w:firstLineChars="200" w:firstLine="422"/>
        <w:rPr>
          <w:rFonts w:asciiTheme="minorEastAsia" w:eastAsiaTheme="minorEastAsia" w:hAnsiTheme="minorEastAsia" w:cs="宋体"/>
          <w:b/>
          <w:szCs w:val="21"/>
        </w:rPr>
      </w:pPr>
      <w:r w:rsidRPr="00CF7AFD">
        <w:rPr>
          <w:rFonts w:asciiTheme="minorEastAsia" w:eastAsiaTheme="minorEastAsia" w:hAnsiTheme="minorEastAsia" w:cs="宋体" w:hint="eastAsia"/>
          <w:b/>
          <w:szCs w:val="21"/>
        </w:rPr>
        <w:t>第十六条</w:t>
      </w:r>
      <w:r w:rsidRPr="00CF7AFD">
        <w:rPr>
          <w:rFonts w:asciiTheme="minorEastAsia" w:eastAsiaTheme="minorEastAsia" w:hAnsiTheme="minorEastAsia" w:cs="宋体" w:hint="eastAsia"/>
          <w:b/>
          <w:bCs/>
          <w:kern w:val="0"/>
          <w:szCs w:val="21"/>
        </w:rPr>
        <w:t>本合同书与下列文件一起构成合同文件</w:t>
      </w:r>
    </w:p>
    <w:p w14:paraId="11A42FA9"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1.成交通知书；</w:t>
      </w:r>
    </w:p>
    <w:p w14:paraId="62C52AF4"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2.响应声明书；</w:t>
      </w:r>
    </w:p>
    <w:p w14:paraId="410DB433"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3.商务要求偏离表和技术要求偏离表；</w:t>
      </w:r>
    </w:p>
    <w:p w14:paraId="45C6CF09"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4.采购需求；</w:t>
      </w:r>
    </w:p>
    <w:p w14:paraId="7701632F"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5.报价明细表；</w:t>
      </w:r>
    </w:p>
    <w:p w14:paraId="0B46F6E4" w14:textId="77777777" w:rsidR="00AF4951" w:rsidRPr="00CF7AFD" w:rsidRDefault="00AF4951" w:rsidP="00AF4951">
      <w:pPr>
        <w:snapToGrid w:val="0"/>
        <w:spacing w:after="160" w:line="400" w:lineRule="exact"/>
        <w:ind w:leftChars="200" w:left="420"/>
        <w:rPr>
          <w:rFonts w:asciiTheme="minorEastAsia" w:eastAsiaTheme="minorEastAsia" w:hAnsiTheme="minorEastAsia" w:cs="宋体"/>
          <w:kern w:val="0"/>
          <w:szCs w:val="21"/>
        </w:rPr>
      </w:pPr>
      <w:r w:rsidRPr="00CF7AFD">
        <w:rPr>
          <w:rFonts w:asciiTheme="minorEastAsia" w:eastAsiaTheme="minorEastAsia" w:hAnsiTheme="minorEastAsia" w:cs="宋体" w:hint="eastAsia"/>
          <w:kern w:val="0"/>
          <w:szCs w:val="21"/>
        </w:rPr>
        <w:t>6.其他合同文件。</w:t>
      </w:r>
    </w:p>
    <w:p w14:paraId="3C7A4333" w14:textId="77777777" w:rsidR="00AF4951" w:rsidRPr="00CF7AFD" w:rsidRDefault="00AF4951" w:rsidP="00AF4951">
      <w:pPr>
        <w:snapToGrid w:val="0"/>
        <w:spacing w:after="160" w:line="400" w:lineRule="exact"/>
        <w:ind w:firstLineChars="177" w:firstLine="372"/>
        <w:rPr>
          <w:rFonts w:asciiTheme="minorEastAsia" w:eastAsiaTheme="minorEastAsia" w:hAnsiTheme="minorEastAsia" w:cs="宋体"/>
          <w:b/>
          <w:kern w:val="0"/>
          <w:szCs w:val="21"/>
        </w:rPr>
      </w:pPr>
      <w:r w:rsidRPr="00CF7AFD">
        <w:rPr>
          <w:rFonts w:asciiTheme="minorEastAsia" w:eastAsiaTheme="minorEastAsia" w:hAnsiTheme="minorEastAsia" w:cs="宋体" w:hint="eastAsia"/>
          <w:kern w:val="0"/>
          <w:szCs w:val="21"/>
        </w:rPr>
        <w:t>7.上述合同文件互相补充和解释。如果合同文件之间存在矛盾或者不一致之处，以上述文件的排列顺序在先者为准。</w:t>
      </w:r>
    </w:p>
    <w:p w14:paraId="3970C21C" w14:textId="77777777" w:rsidR="00AF4951" w:rsidRPr="00CF7AFD" w:rsidRDefault="00AF4951" w:rsidP="00AF4951">
      <w:pPr>
        <w:spacing w:after="160" w:line="400" w:lineRule="exact"/>
        <w:ind w:firstLineChars="200" w:firstLine="422"/>
        <w:rPr>
          <w:rFonts w:asciiTheme="minorEastAsia" w:eastAsiaTheme="minorEastAsia" w:hAnsiTheme="minorEastAsia" w:cs="宋体"/>
          <w:szCs w:val="21"/>
        </w:rPr>
      </w:pPr>
      <w:r w:rsidRPr="00CF7AFD">
        <w:rPr>
          <w:rFonts w:asciiTheme="minorEastAsia" w:eastAsiaTheme="minorEastAsia" w:hAnsiTheme="minorEastAsia" w:cs="宋体" w:hint="eastAsia"/>
          <w:b/>
          <w:szCs w:val="21"/>
        </w:rPr>
        <w:t xml:space="preserve">第十七条 </w:t>
      </w:r>
      <w:r w:rsidRPr="00CF7AFD">
        <w:rPr>
          <w:rFonts w:asciiTheme="minorEastAsia" w:eastAsiaTheme="minorEastAsia" w:hAnsiTheme="minorEastAsia" w:hint="eastAsia"/>
          <w:szCs w:val="21"/>
        </w:rPr>
        <w:t>本合同一式五份，具有同等法律效力，甲乙双方各二份，采购代理机构一份。</w:t>
      </w:r>
    </w:p>
    <w:p w14:paraId="35D38A0F" w14:textId="77777777" w:rsidR="00AF4951" w:rsidRPr="00CF7AFD" w:rsidRDefault="00AF4951" w:rsidP="00AF4951">
      <w:pPr>
        <w:snapToGrid w:val="0"/>
        <w:spacing w:line="360" w:lineRule="exact"/>
        <w:ind w:firstLineChars="200" w:firstLine="420"/>
        <w:rPr>
          <w:rFonts w:ascii="Arial" w:hAnsi="Arial" w:cs="Arial"/>
          <w:kern w:val="1"/>
          <w:szCs w:val="21"/>
          <w:lang w:eastAsia="ar-SA"/>
        </w:rPr>
      </w:pPr>
    </w:p>
    <w:p w14:paraId="0F642BC8" w14:textId="77777777" w:rsidR="00AF4951" w:rsidRPr="00CF7AFD" w:rsidRDefault="00AF4951" w:rsidP="00AF4951">
      <w:pPr>
        <w:snapToGrid w:val="0"/>
        <w:spacing w:line="360" w:lineRule="exact"/>
        <w:ind w:firstLineChars="200" w:firstLine="420"/>
        <w:rPr>
          <w:rFonts w:ascii="Arial" w:hAnsi="Arial" w:cs="Arial"/>
          <w:szCs w:val="21"/>
        </w:rPr>
      </w:pPr>
      <w:r w:rsidRPr="00CF7AFD">
        <w:rPr>
          <w:rFonts w:ascii="Arial" w:hAnsi="Arial" w:cs="Arial" w:hint="eastAsia"/>
          <w:szCs w:val="21"/>
        </w:rPr>
        <w:lastRenderedPageBreak/>
        <w:t>（以下无正文）</w:t>
      </w:r>
    </w:p>
    <w:tbl>
      <w:tblPr>
        <w:tblW w:w="9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4"/>
        <w:gridCol w:w="4794"/>
      </w:tblGrid>
      <w:tr w:rsidR="00CF7AFD" w:rsidRPr="00CF7AFD" w14:paraId="5C145D98" w14:textId="77777777" w:rsidTr="0050566A">
        <w:trPr>
          <w:cantSplit/>
          <w:trHeight w:val="1659"/>
        </w:trPr>
        <w:tc>
          <w:tcPr>
            <w:tcW w:w="4794" w:type="dxa"/>
            <w:vAlign w:val="center"/>
          </w:tcPr>
          <w:p w14:paraId="10F05254"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甲方（章）广西壮族自治区体育彩票管理中心</w:t>
            </w:r>
            <w:r w:rsidRPr="00CF7AFD">
              <w:rPr>
                <w:rFonts w:ascii="Arial" w:hAnsi="Arial" w:cs="Arial"/>
                <w:szCs w:val="21"/>
              </w:rPr>
              <w:t xml:space="preserve"> </w:t>
            </w:r>
          </w:p>
          <w:p w14:paraId="6E931C9B" w14:textId="77777777" w:rsidR="00AF4951" w:rsidRPr="00CF7AFD" w:rsidRDefault="00AF4951" w:rsidP="0050566A">
            <w:pPr>
              <w:snapToGrid w:val="0"/>
              <w:spacing w:line="300" w:lineRule="exact"/>
              <w:rPr>
                <w:rFonts w:ascii="Arial" w:hAnsi="Arial" w:cs="Arial"/>
                <w:szCs w:val="21"/>
              </w:rPr>
            </w:pPr>
          </w:p>
          <w:p w14:paraId="1CBD5A13" w14:textId="77777777" w:rsidR="00AF4951" w:rsidRPr="00CF7AFD" w:rsidRDefault="00AF4951" w:rsidP="0050566A">
            <w:pPr>
              <w:snapToGrid w:val="0"/>
              <w:spacing w:line="300" w:lineRule="exact"/>
              <w:ind w:firstLineChars="450" w:firstLine="945"/>
              <w:jc w:val="right"/>
              <w:rPr>
                <w:rFonts w:ascii="Arial" w:hAnsi="Arial" w:cs="Arial"/>
                <w:szCs w:val="21"/>
              </w:rPr>
            </w:pPr>
            <w:r w:rsidRPr="00CF7AFD">
              <w:rPr>
                <w:rFonts w:ascii="Arial" w:hAnsi="Arial" w:cs="Arial"/>
                <w:szCs w:val="21"/>
              </w:rPr>
              <w:t>2023</w:t>
            </w:r>
            <w:r w:rsidRPr="00CF7AFD">
              <w:rPr>
                <w:rFonts w:ascii="Arial" w:hAnsi="Arial" w:cs="Arial"/>
                <w:szCs w:val="21"/>
              </w:rPr>
              <w:t>年</w:t>
            </w:r>
            <w:r w:rsidRPr="00CF7AFD">
              <w:rPr>
                <w:rFonts w:ascii="Arial" w:hAnsi="Arial" w:cs="Arial"/>
                <w:szCs w:val="21"/>
              </w:rPr>
              <w:t xml:space="preserve">   </w:t>
            </w:r>
            <w:r w:rsidRPr="00CF7AFD">
              <w:rPr>
                <w:rFonts w:ascii="Arial" w:hAnsi="Arial" w:cs="Arial"/>
                <w:szCs w:val="21"/>
              </w:rPr>
              <w:t>月</w:t>
            </w:r>
            <w:r w:rsidRPr="00CF7AFD">
              <w:rPr>
                <w:rFonts w:ascii="Arial" w:hAnsi="Arial" w:cs="Arial"/>
                <w:szCs w:val="21"/>
              </w:rPr>
              <w:t xml:space="preserve">   </w:t>
            </w:r>
            <w:r w:rsidRPr="00CF7AFD">
              <w:rPr>
                <w:rFonts w:ascii="Arial" w:hAnsi="Arial" w:cs="Arial"/>
                <w:szCs w:val="21"/>
              </w:rPr>
              <w:t>日</w:t>
            </w:r>
          </w:p>
        </w:tc>
        <w:tc>
          <w:tcPr>
            <w:tcW w:w="4794" w:type="dxa"/>
            <w:vAlign w:val="center"/>
          </w:tcPr>
          <w:p w14:paraId="273556CE"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乙方（章）</w:t>
            </w:r>
            <w:r w:rsidRPr="00CF7AFD">
              <w:rPr>
                <w:rFonts w:ascii="Arial" w:hAnsi="Arial" w:cs="Arial"/>
                <w:szCs w:val="21"/>
              </w:rPr>
              <w:t xml:space="preserve">               </w:t>
            </w:r>
          </w:p>
          <w:p w14:paraId="444FF6C0" w14:textId="77777777" w:rsidR="00AF4951" w:rsidRPr="00CF7AFD" w:rsidRDefault="00AF4951" w:rsidP="0050566A">
            <w:pPr>
              <w:snapToGrid w:val="0"/>
              <w:spacing w:line="300" w:lineRule="exact"/>
              <w:rPr>
                <w:rFonts w:ascii="Arial" w:hAnsi="Arial" w:cs="Arial"/>
                <w:szCs w:val="21"/>
              </w:rPr>
            </w:pPr>
          </w:p>
          <w:p w14:paraId="4AB9FC64" w14:textId="77777777" w:rsidR="00AF4951" w:rsidRPr="00CF7AFD" w:rsidRDefault="00AF4951" w:rsidP="0050566A">
            <w:pPr>
              <w:snapToGrid w:val="0"/>
              <w:spacing w:line="300" w:lineRule="exact"/>
              <w:jc w:val="right"/>
              <w:rPr>
                <w:rFonts w:ascii="Arial" w:hAnsi="Arial" w:cs="Arial"/>
                <w:szCs w:val="21"/>
              </w:rPr>
            </w:pPr>
            <w:r w:rsidRPr="00CF7AFD">
              <w:rPr>
                <w:rFonts w:ascii="Arial" w:hAnsi="Arial" w:cs="Arial"/>
                <w:szCs w:val="21"/>
              </w:rPr>
              <w:t xml:space="preserve"> 2023</w:t>
            </w:r>
            <w:r w:rsidRPr="00CF7AFD">
              <w:rPr>
                <w:rFonts w:ascii="Arial" w:hAnsi="Arial" w:cs="Arial"/>
                <w:szCs w:val="21"/>
              </w:rPr>
              <w:t>年</w:t>
            </w:r>
            <w:r w:rsidRPr="00CF7AFD">
              <w:rPr>
                <w:rFonts w:ascii="Arial" w:hAnsi="Arial" w:cs="Arial"/>
                <w:szCs w:val="21"/>
              </w:rPr>
              <w:t xml:space="preserve">   </w:t>
            </w:r>
            <w:r w:rsidRPr="00CF7AFD">
              <w:rPr>
                <w:rFonts w:ascii="Arial" w:hAnsi="Arial" w:cs="Arial"/>
                <w:szCs w:val="21"/>
              </w:rPr>
              <w:t>月</w:t>
            </w:r>
            <w:r w:rsidRPr="00CF7AFD">
              <w:rPr>
                <w:rFonts w:ascii="Arial" w:hAnsi="Arial" w:cs="Arial"/>
                <w:szCs w:val="21"/>
              </w:rPr>
              <w:t xml:space="preserve">   </w:t>
            </w:r>
            <w:r w:rsidRPr="00CF7AFD">
              <w:rPr>
                <w:rFonts w:ascii="Arial" w:hAnsi="Arial" w:cs="Arial"/>
                <w:szCs w:val="21"/>
              </w:rPr>
              <w:t>日</w:t>
            </w:r>
          </w:p>
        </w:tc>
      </w:tr>
      <w:tr w:rsidR="00CF7AFD" w:rsidRPr="00CF7AFD" w14:paraId="3386A213" w14:textId="77777777" w:rsidTr="0050566A">
        <w:trPr>
          <w:cantSplit/>
          <w:trHeight w:val="611"/>
        </w:trPr>
        <w:tc>
          <w:tcPr>
            <w:tcW w:w="4794" w:type="dxa"/>
            <w:vAlign w:val="center"/>
          </w:tcPr>
          <w:p w14:paraId="1457852F"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单位地址：</w:t>
            </w:r>
            <w:r w:rsidRPr="00CF7AFD">
              <w:rPr>
                <w:rFonts w:ascii="Arial" w:hAnsi="Arial" w:cs="Arial"/>
                <w:szCs w:val="21"/>
              </w:rPr>
              <w:t xml:space="preserve"> </w:t>
            </w:r>
          </w:p>
        </w:tc>
        <w:tc>
          <w:tcPr>
            <w:tcW w:w="4794" w:type="dxa"/>
            <w:vAlign w:val="center"/>
          </w:tcPr>
          <w:p w14:paraId="7C9D244D"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单位地址：</w:t>
            </w:r>
            <w:r w:rsidRPr="00CF7AFD">
              <w:rPr>
                <w:rFonts w:ascii="Arial" w:hAnsi="Arial" w:cs="Arial"/>
                <w:szCs w:val="21"/>
              </w:rPr>
              <w:t xml:space="preserve"> </w:t>
            </w:r>
          </w:p>
        </w:tc>
      </w:tr>
      <w:tr w:rsidR="00CF7AFD" w:rsidRPr="00CF7AFD" w14:paraId="183F2EEB" w14:textId="77777777" w:rsidTr="0050566A">
        <w:trPr>
          <w:cantSplit/>
          <w:trHeight w:val="611"/>
        </w:trPr>
        <w:tc>
          <w:tcPr>
            <w:tcW w:w="4794" w:type="dxa"/>
            <w:vAlign w:val="center"/>
          </w:tcPr>
          <w:p w14:paraId="4F046F5E"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法定代表人：</w:t>
            </w:r>
          </w:p>
        </w:tc>
        <w:tc>
          <w:tcPr>
            <w:tcW w:w="4794" w:type="dxa"/>
            <w:vAlign w:val="center"/>
          </w:tcPr>
          <w:p w14:paraId="78315963"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法定代表人：</w:t>
            </w:r>
          </w:p>
        </w:tc>
      </w:tr>
      <w:tr w:rsidR="00CF7AFD" w:rsidRPr="00CF7AFD" w14:paraId="54C1BF78" w14:textId="77777777" w:rsidTr="0050566A">
        <w:trPr>
          <w:cantSplit/>
          <w:trHeight w:val="611"/>
        </w:trPr>
        <w:tc>
          <w:tcPr>
            <w:tcW w:w="4794" w:type="dxa"/>
            <w:vAlign w:val="center"/>
          </w:tcPr>
          <w:p w14:paraId="4AF79BE7"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委托代理人：</w:t>
            </w:r>
          </w:p>
        </w:tc>
        <w:tc>
          <w:tcPr>
            <w:tcW w:w="4794" w:type="dxa"/>
            <w:vAlign w:val="center"/>
          </w:tcPr>
          <w:p w14:paraId="1824BF0B"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委托代理人：</w:t>
            </w:r>
          </w:p>
        </w:tc>
      </w:tr>
      <w:tr w:rsidR="00CF7AFD" w:rsidRPr="00CF7AFD" w14:paraId="60DBFA13" w14:textId="77777777" w:rsidTr="0050566A">
        <w:trPr>
          <w:cantSplit/>
          <w:trHeight w:val="611"/>
        </w:trPr>
        <w:tc>
          <w:tcPr>
            <w:tcW w:w="4794" w:type="dxa"/>
            <w:vAlign w:val="center"/>
          </w:tcPr>
          <w:p w14:paraId="27DB3A75"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电话：</w:t>
            </w:r>
          </w:p>
        </w:tc>
        <w:tc>
          <w:tcPr>
            <w:tcW w:w="4794" w:type="dxa"/>
            <w:vAlign w:val="center"/>
          </w:tcPr>
          <w:p w14:paraId="205E6882"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电话：</w:t>
            </w:r>
          </w:p>
        </w:tc>
      </w:tr>
      <w:tr w:rsidR="00CF7AFD" w:rsidRPr="00CF7AFD" w14:paraId="6DFBC663" w14:textId="77777777" w:rsidTr="0050566A">
        <w:trPr>
          <w:cantSplit/>
          <w:trHeight w:val="611"/>
        </w:trPr>
        <w:tc>
          <w:tcPr>
            <w:tcW w:w="4794" w:type="dxa"/>
            <w:vAlign w:val="center"/>
          </w:tcPr>
          <w:p w14:paraId="7215833D"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电子邮箱：</w:t>
            </w:r>
            <w:r w:rsidRPr="00CF7AFD">
              <w:rPr>
                <w:rFonts w:ascii="Arial" w:hAnsi="Arial" w:cs="Arial"/>
                <w:szCs w:val="21"/>
              </w:rPr>
              <w:t xml:space="preserve"> </w:t>
            </w:r>
          </w:p>
        </w:tc>
        <w:tc>
          <w:tcPr>
            <w:tcW w:w="4794" w:type="dxa"/>
            <w:vAlign w:val="center"/>
          </w:tcPr>
          <w:p w14:paraId="3E58C148"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电子邮箱：</w:t>
            </w:r>
          </w:p>
        </w:tc>
      </w:tr>
      <w:tr w:rsidR="00CF7AFD" w:rsidRPr="00CF7AFD" w14:paraId="1E888700" w14:textId="77777777" w:rsidTr="0050566A">
        <w:trPr>
          <w:cantSplit/>
          <w:trHeight w:val="611"/>
        </w:trPr>
        <w:tc>
          <w:tcPr>
            <w:tcW w:w="4794" w:type="dxa"/>
            <w:vAlign w:val="center"/>
          </w:tcPr>
          <w:p w14:paraId="6EF6BEFF"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开户银行：</w:t>
            </w:r>
            <w:r w:rsidRPr="00CF7AFD">
              <w:rPr>
                <w:rFonts w:ascii="Arial" w:hAnsi="Arial" w:cs="Arial"/>
                <w:szCs w:val="21"/>
              </w:rPr>
              <w:t xml:space="preserve"> </w:t>
            </w:r>
          </w:p>
        </w:tc>
        <w:tc>
          <w:tcPr>
            <w:tcW w:w="4794" w:type="dxa"/>
            <w:vAlign w:val="center"/>
          </w:tcPr>
          <w:p w14:paraId="0B0A205F"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开户银行：</w:t>
            </w:r>
            <w:r w:rsidRPr="00CF7AFD">
              <w:rPr>
                <w:rFonts w:ascii="Arial" w:hAnsi="Arial" w:cs="Arial"/>
                <w:szCs w:val="21"/>
              </w:rPr>
              <w:t xml:space="preserve"> </w:t>
            </w:r>
          </w:p>
        </w:tc>
      </w:tr>
      <w:tr w:rsidR="00CF7AFD" w:rsidRPr="00CF7AFD" w14:paraId="1D171B49" w14:textId="77777777" w:rsidTr="0050566A">
        <w:trPr>
          <w:cantSplit/>
          <w:trHeight w:val="611"/>
        </w:trPr>
        <w:tc>
          <w:tcPr>
            <w:tcW w:w="4794" w:type="dxa"/>
            <w:vAlign w:val="center"/>
          </w:tcPr>
          <w:p w14:paraId="76AFBE19" w14:textId="77777777" w:rsidR="00AF4951" w:rsidRPr="00CF7AFD" w:rsidRDefault="00AF4951" w:rsidP="0050566A">
            <w:pPr>
              <w:spacing w:line="300" w:lineRule="exact"/>
              <w:rPr>
                <w:rFonts w:ascii="Arial" w:hAnsi="Arial" w:cs="Arial"/>
                <w:szCs w:val="21"/>
              </w:rPr>
            </w:pPr>
            <w:r w:rsidRPr="00CF7AFD">
              <w:rPr>
                <w:rFonts w:ascii="Arial" w:hAnsi="Arial" w:cs="Arial"/>
                <w:szCs w:val="21"/>
              </w:rPr>
              <w:t>账号：</w:t>
            </w:r>
            <w:r w:rsidRPr="00CF7AFD">
              <w:rPr>
                <w:rFonts w:ascii="Arial" w:hAnsi="Arial" w:cs="Arial"/>
                <w:szCs w:val="21"/>
              </w:rPr>
              <w:t xml:space="preserve"> </w:t>
            </w:r>
          </w:p>
        </w:tc>
        <w:tc>
          <w:tcPr>
            <w:tcW w:w="4794" w:type="dxa"/>
            <w:vAlign w:val="center"/>
          </w:tcPr>
          <w:p w14:paraId="4F1CC0A3"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账号：</w:t>
            </w:r>
          </w:p>
        </w:tc>
      </w:tr>
      <w:tr w:rsidR="00CF7AFD" w:rsidRPr="00CF7AFD" w14:paraId="6A3A55B4" w14:textId="77777777" w:rsidTr="0050566A">
        <w:trPr>
          <w:cantSplit/>
          <w:trHeight w:val="611"/>
        </w:trPr>
        <w:tc>
          <w:tcPr>
            <w:tcW w:w="4794" w:type="dxa"/>
            <w:vAlign w:val="center"/>
          </w:tcPr>
          <w:p w14:paraId="1A7E92D8"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纳税人识别号或统一社会信用代码：</w:t>
            </w:r>
          </w:p>
          <w:p w14:paraId="04D41B59" w14:textId="77777777" w:rsidR="00AF4951" w:rsidRPr="00CF7AFD" w:rsidRDefault="00AF4951" w:rsidP="0050566A">
            <w:pPr>
              <w:snapToGrid w:val="0"/>
              <w:spacing w:line="300" w:lineRule="exact"/>
              <w:rPr>
                <w:rFonts w:ascii="Arial" w:hAnsi="Arial" w:cs="Arial"/>
                <w:szCs w:val="21"/>
              </w:rPr>
            </w:pPr>
          </w:p>
        </w:tc>
        <w:tc>
          <w:tcPr>
            <w:tcW w:w="4794" w:type="dxa"/>
            <w:vAlign w:val="center"/>
          </w:tcPr>
          <w:p w14:paraId="5829E59F"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纳税人识别号或统一社会信用代码：</w:t>
            </w:r>
          </w:p>
          <w:p w14:paraId="5A5AD8C1" w14:textId="77777777" w:rsidR="00AF4951" w:rsidRPr="00CF7AFD" w:rsidRDefault="00AF4951" w:rsidP="0050566A">
            <w:pPr>
              <w:snapToGrid w:val="0"/>
              <w:spacing w:line="300" w:lineRule="exact"/>
              <w:rPr>
                <w:rFonts w:ascii="Arial" w:hAnsi="Arial" w:cs="Arial"/>
                <w:szCs w:val="21"/>
              </w:rPr>
            </w:pPr>
          </w:p>
        </w:tc>
      </w:tr>
      <w:tr w:rsidR="00AF4951" w:rsidRPr="00CF7AFD" w14:paraId="7F5261A4" w14:textId="77777777" w:rsidTr="0050566A">
        <w:trPr>
          <w:cantSplit/>
          <w:trHeight w:val="611"/>
        </w:trPr>
        <w:tc>
          <w:tcPr>
            <w:tcW w:w="4794" w:type="dxa"/>
            <w:vAlign w:val="center"/>
          </w:tcPr>
          <w:p w14:paraId="5AF6C251"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邮政编码：</w:t>
            </w:r>
          </w:p>
        </w:tc>
        <w:tc>
          <w:tcPr>
            <w:tcW w:w="4794" w:type="dxa"/>
            <w:vAlign w:val="center"/>
          </w:tcPr>
          <w:p w14:paraId="478974CB" w14:textId="77777777" w:rsidR="00AF4951" w:rsidRPr="00CF7AFD" w:rsidRDefault="00AF4951" w:rsidP="0050566A">
            <w:pPr>
              <w:snapToGrid w:val="0"/>
              <w:spacing w:line="300" w:lineRule="exact"/>
              <w:rPr>
                <w:rFonts w:ascii="Arial" w:hAnsi="Arial" w:cs="Arial"/>
                <w:szCs w:val="21"/>
              </w:rPr>
            </w:pPr>
            <w:r w:rsidRPr="00CF7AFD">
              <w:rPr>
                <w:rFonts w:ascii="Arial" w:hAnsi="Arial" w:cs="Arial"/>
                <w:szCs w:val="21"/>
              </w:rPr>
              <w:t>邮政编码：</w:t>
            </w:r>
          </w:p>
        </w:tc>
      </w:tr>
    </w:tbl>
    <w:p w14:paraId="2957E63B" w14:textId="77777777" w:rsidR="003E1290" w:rsidRPr="00CF7AFD" w:rsidRDefault="003E1290">
      <w:pPr>
        <w:snapToGrid w:val="0"/>
        <w:spacing w:line="360" w:lineRule="exact"/>
        <w:ind w:firstLineChars="200" w:firstLine="420"/>
        <w:rPr>
          <w:szCs w:val="21"/>
        </w:rPr>
      </w:pPr>
    </w:p>
    <w:p w14:paraId="5B65D593" w14:textId="77777777" w:rsidR="003E1290" w:rsidRPr="00CF7AFD" w:rsidRDefault="00BA6153">
      <w:pPr>
        <w:spacing w:before="120" w:line="320" w:lineRule="atLeast"/>
        <w:jc w:val="left"/>
        <w:outlineLvl w:val="1"/>
        <w:rPr>
          <w:b/>
          <w:bCs/>
          <w:kern w:val="0"/>
          <w:szCs w:val="21"/>
        </w:rPr>
      </w:pPr>
      <w:r w:rsidRPr="00CF7AFD">
        <w:rPr>
          <w:szCs w:val="21"/>
        </w:rPr>
        <w:br w:type="page"/>
      </w:r>
      <w:r w:rsidRPr="00CF7AFD">
        <w:rPr>
          <w:b/>
          <w:bCs/>
          <w:kern w:val="0"/>
          <w:szCs w:val="21"/>
        </w:rPr>
        <w:lastRenderedPageBreak/>
        <w:t>合同附件</w:t>
      </w:r>
      <w:r w:rsidRPr="00CF7AFD">
        <w:rPr>
          <w:b/>
          <w:bCs/>
          <w:kern w:val="0"/>
          <w:szCs w:val="21"/>
        </w:rPr>
        <w:t>1</w:t>
      </w:r>
    </w:p>
    <w:p w14:paraId="0DE779F9" w14:textId="77777777" w:rsidR="003E1290" w:rsidRPr="00CF7AFD" w:rsidRDefault="003E1290">
      <w:pPr>
        <w:snapToGrid w:val="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CF7AFD" w:rsidRPr="00CF7AFD" w14:paraId="7B00BD61" w14:textId="77777777">
        <w:trPr>
          <w:cantSplit/>
          <w:trHeight w:val="615"/>
        </w:trPr>
        <w:tc>
          <w:tcPr>
            <w:tcW w:w="1008" w:type="dxa"/>
            <w:vMerge w:val="restart"/>
            <w:vAlign w:val="center"/>
          </w:tcPr>
          <w:p w14:paraId="10B4D2D1" w14:textId="77777777" w:rsidR="003E1290" w:rsidRPr="00CF7AFD" w:rsidRDefault="00BA6153">
            <w:pPr>
              <w:jc w:val="center"/>
              <w:rPr>
                <w:szCs w:val="21"/>
              </w:rPr>
            </w:pPr>
            <w:r w:rsidRPr="00CF7AFD">
              <w:rPr>
                <w:szCs w:val="21"/>
              </w:rPr>
              <w:t>供</w:t>
            </w:r>
          </w:p>
          <w:p w14:paraId="600D7BAD" w14:textId="77777777" w:rsidR="003E1290" w:rsidRPr="00CF7AFD" w:rsidRDefault="00BA6153">
            <w:pPr>
              <w:jc w:val="center"/>
              <w:rPr>
                <w:szCs w:val="21"/>
              </w:rPr>
            </w:pPr>
            <w:r w:rsidRPr="00CF7AFD">
              <w:rPr>
                <w:szCs w:val="21"/>
              </w:rPr>
              <w:t>应</w:t>
            </w:r>
          </w:p>
          <w:p w14:paraId="084E59AD" w14:textId="77777777" w:rsidR="003E1290" w:rsidRPr="00CF7AFD" w:rsidRDefault="00BA6153">
            <w:pPr>
              <w:jc w:val="center"/>
              <w:rPr>
                <w:szCs w:val="21"/>
              </w:rPr>
            </w:pPr>
            <w:r w:rsidRPr="00CF7AFD">
              <w:rPr>
                <w:szCs w:val="21"/>
              </w:rPr>
              <w:t>商</w:t>
            </w:r>
          </w:p>
          <w:p w14:paraId="1B87416B" w14:textId="77777777" w:rsidR="003E1290" w:rsidRPr="00CF7AFD" w:rsidRDefault="00BA6153">
            <w:pPr>
              <w:jc w:val="center"/>
              <w:rPr>
                <w:szCs w:val="21"/>
              </w:rPr>
            </w:pPr>
            <w:r w:rsidRPr="00CF7AFD">
              <w:rPr>
                <w:szCs w:val="21"/>
              </w:rPr>
              <w:t>申</w:t>
            </w:r>
          </w:p>
          <w:p w14:paraId="004E9B69" w14:textId="77777777" w:rsidR="003E1290" w:rsidRPr="00CF7AFD" w:rsidRDefault="00BA6153">
            <w:pPr>
              <w:jc w:val="center"/>
              <w:rPr>
                <w:szCs w:val="21"/>
              </w:rPr>
            </w:pPr>
            <w:r w:rsidRPr="00CF7AFD">
              <w:rPr>
                <w:szCs w:val="21"/>
              </w:rPr>
              <w:t>请</w:t>
            </w:r>
          </w:p>
        </w:tc>
        <w:tc>
          <w:tcPr>
            <w:tcW w:w="8640" w:type="dxa"/>
            <w:vAlign w:val="center"/>
          </w:tcPr>
          <w:p w14:paraId="095F66AE" w14:textId="77777777" w:rsidR="003E1290" w:rsidRPr="00CF7AFD" w:rsidRDefault="00BA6153">
            <w:pPr>
              <w:rPr>
                <w:szCs w:val="21"/>
              </w:rPr>
            </w:pPr>
            <w:r w:rsidRPr="00CF7AFD">
              <w:rPr>
                <w:szCs w:val="21"/>
              </w:rPr>
              <w:t>项目编号：</w:t>
            </w:r>
          </w:p>
        </w:tc>
      </w:tr>
      <w:tr w:rsidR="00CF7AFD" w:rsidRPr="00CF7AFD" w14:paraId="2384D9CB" w14:textId="77777777">
        <w:trPr>
          <w:cantSplit/>
          <w:trHeight w:val="608"/>
        </w:trPr>
        <w:tc>
          <w:tcPr>
            <w:tcW w:w="1008" w:type="dxa"/>
            <w:vMerge/>
            <w:vAlign w:val="center"/>
          </w:tcPr>
          <w:p w14:paraId="069996E2" w14:textId="77777777" w:rsidR="003E1290" w:rsidRPr="00CF7AFD" w:rsidRDefault="003E1290">
            <w:pPr>
              <w:rPr>
                <w:szCs w:val="21"/>
              </w:rPr>
            </w:pPr>
          </w:p>
        </w:tc>
        <w:tc>
          <w:tcPr>
            <w:tcW w:w="8640" w:type="dxa"/>
            <w:vAlign w:val="center"/>
          </w:tcPr>
          <w:p w14:paraId="3202F23D" w14:textId="77777777" w:rsidR="003E1290" w:rsidRPr="00CF7AFD" w:rsidRDefault="00BA6153">
            <w:pPr>
              <w:rPr>
                <w:szCs w:val="21"/>
              </w:rPr>
            </w:pPr>
            <w:r w:rsidRPr="00CF7AFD">
              <w:rPr>
                <w:szCs w:val="21"/>
              </w:rPr>
              <w:t>项目名称：</w:t>
            </w:r>
          </w:p>
        </w:tc>
      </w:tr>
      <w:tr w:rsidR="00CF7AFD" w:rsidRPr="00CF7AFD" w14:paraId="2445E2E9" w14:textId="77777777">
        <w:trPr>
          <w:cantSplit/>
        </w:trPr>
        <w:tc>
          <w:tcPr>
            <w:tcW w:w="1008" w:type="dxa"/>
            <w:vMerge/>
          </w:tcPr>
          <w:p w14:paraId="619C0F7A" w14:textId="77777777" w:rsidR="003E1290" w:rsidRPr="00CF7AFD" w:rsidRDefault="003E1290">
            <w:pPr>
              <w:rPr>
                <w:szCs w:val="21"/>
              </w:rPr>
            </w:pPr>
          </w:p>
        </w:tc>
        <w:tc>
          <w:tcPr>
            <w:tcW w:w="8640" w:type="dxa"/>
          </w:tcPr>
          <w:p w14:paraId="76726BAF" w14:textId="77777777" w:rsidR="003E1290" w:rsidRPr="00CF7AFD" w:rsidRDefault="00BA6153">
            <w:pPr>
              <w:rPr>
                <w:szCs w:val="21"/>
              </w:rPr>
            </w:pPr>
            <w:r w:rsidRPr="00CF7AFD">
              <w:rPr>
                <w:szCs w:val="21"/>
              </w:rPr>
              <w:t xml:space="preserve">  </w:t>
            </w:r>
          </w:p>
          <w:p w14:paraId="340EDAFA" w14:textId="77777777" w:rsidR="003E1290" w:rsidRPr="00CF7AFD" w:rsidRDefault="00BA6153">
            <w:pPr>
              <w:spacing w:line="400" w:lineRule="exact"/>
              <w:ind w:firstLineChars="200" w:firstLine="420"/>
              <w:rPr>
                <w:szCs w:val="21"/>
              </w:rPr>
            </w:pPr>
            <w:r w:rsidRPr="00CF7AFD">
              <w:rPr>
                <w:szCs w:val="21"/>
              </w:rPr>
              <w:t>该项目已于</w:t>
            </w:r>
            <w:r w:rsidRPr="00CF7AFD">
              <w:rPr>
                <w:szCs w:val="21"/>
                <w:u w:val="single"/>
              </w:rPr>
              <w:t xml:space="preserve">       </w:t>
            </w:r>
            <w:r w:rsidRPr="00CF7AFD">
              <w:rPr>
                <w:szCs w:val="21"/>
              </w:rPr>
              <w:t>年</w:t>
            </w:r>
            <w:r w:rsidRPr="00CF7AFD">
              <w:rPr>
                <w:szCs w:val="21"/>
                <w:u w:val="single"/>
              </w:rPr>
              <w:t xml:space="preserve">     </w:t>
            </w:r>
            <w:r w:rsidRPr="00CF7AFD">
              <w:rPr>
                <w:szCs w:val="21"/>
              </w:rPr>
              <w:t>月</w:t>
            </w:r>
            <w:r w:rsidRPr="00CF7AFD">
              <w:rPr>
                <w:szCs w:val="21"/>
                <w:u w:val="single"/>
              </w:rPr>
              <w:t xml:space="preserve">     </w:t>
            </w:r>
            <w:r w:rsidRPr="00CF7AFD">
              <w:rPr>
                <w:szCs w:val="21"/>
              </w:rPr>
              <w:t>日验收并交付使用。根据合同规定，该项目的履约保证金期限于</w:t>
            </w:r>
            <w:r w:rsidRPr="00CF7AFD">
              <w:rPr>
                <w:szCs w:val="21"/>
                <w:u w:val="single"/>
              </w:rPr>
              <w:t xml:space="preserve">         </w:t>
            </w:r>
            <w:r w:rsidRPr="00CF7AFD">
              <w:rPr>
                <w:szCs w:val="21"/>
              </w:rPr>
              <w:t>年</w:t>
            </w:r>
            <w:r w:rsidRPr="00CF7AFD">
              <w:rPr>
                <w:szCs w:val="21"/>
                <w:u w:val="single"/>
              </w:rPr>
              <w:t xml:space="preserve">      </w:t>
            </w:r>
            <w:r w:rsidRPr="00CF7AFD">
              <w:rPr>
                <w:szCs w:val="21"/>
              </w:rPr>
              <w:t>月</w:t>
            </w:r>
            <w:r w:rsidRPr="00CF7AFD">
              <w:rPr>
                <w:szCs w:val="21"/>
                <w:u w:val="single"/>
              </w:rPr>
              <w:t xml:space="preserve">       </w:t>
            </w:r>
            <w:r w:rsidRPr="00CF7AFD">
              <w:rPr>
                <w:szCs w:val="21"/>
              </w:rPr>
              <w:t>日已满，请将履约保证金</w:t>
            </w:r>
          </w:p>
          <w:p w14:paraId="06546207" w14:textId="77777777" w:rsidR="003E1290" w:rsidRPr="00CF7AFD" w:rsidRDefault="00BA6153">
            <w:pPr>
              <w:spacing w:line="400" w:lineRule="exact"/>
              <w:rPr>
                <w:szCs w:val="21"/>
              </w:rPr>
            </w:pPr>
            <w:r w:rsidRPr="00CF7AFD">
              <w:rPr>
                <w:szCs w:val="21"/>
                <w:u w:val="single"/>
              </w:rPr>
              <w:t xml:space="preserve">                                        </w:t>
            </w:r>
            <w:r w:rsidRPr="00CF7AFD">
              <w:rPr>
                <w:szCs w:val="21"/>
              </w:rPr>
              <w:t>（大写）</w:t>
            </w:r>
            <w:r w:rsidRPr="00CF7AFD">
              <w:rPr>
                <w:szCs w:val="21"/>
              </w:rPr>
              <w:t>¥</w:t>
            </w:r>
            <w:r w:rsidRPr="00CF7AFD">
              <w:rPr>
                <w:szCs w:val="21"/>
                <w:u w:val="single"/>
              </w:rPr>
              <w:t xml:space="preserve">          </w:t>
            </w:r>
            <w:r w:rsidRPr="00CF7AFD">
              <w:rPr>
                <w:szCs w:val="21"/>
              </w:rPr>
              <w:t>（小写）退付到达以下账户。</w:t>
            </w:r>
          </w:p>
          <w:p w14:paraId="34948F78" w14:textId="77777777" w:rsidR="003E1290" w:rsidRPr="00CF7AFD" w:rsidRDefault="00BA6153">
            <w:pPr>
              <w:spacing w:line="400" w:lineRule="exact"/>
              <w:ind w:firstLine="705"/>
              <w:rPr>
                <w:szCs w:val="21"/>
              </w:rPr>
            </w:pPr>
            <w:r w:rsidRPr="00CF7AFD">
              <w:rPr>
                <w:szCs w:val="21"/>
              </w:rPr>
              <w:t>单位名称：</w:t>
            </w:r>
          </w:p>
          <w:p w14:paraId="230BCB34" w14:textId="77777777" w:rsidR="003E1290" w:rsidRPr="00CF7AFD" w:rsidRDefault="00BA6153">
            <w:pPr>
              <w:spacing w:line="400" w:lineRule="exact"/>
              <w:ind w:firstLine="705"/>
              <w:rPr>
                <w:szCs w:val="21"/>
              </w:rPr>
            </w:pPr>
            <w:r w:rsidRPr="00CF7AFD">
              <w:rPr>
                <w:szCs w:val="21"/>
              </w:rPr>
              <w:t>开户银行：</w:t>
            </w:r>
          </w:p>
          <w:p w14:paraId="2BF35537" w14:textId="77777777" w:rsidR="003E1290" w:rsidRPr="00CF7AFD" w:rsidRDefault="00BA6153">
            <w:pPr>
              <w:spacing w:line="400" w:lineRule="exact"/>
              <w:ind w:firstLine="705"/>
              <w:rPr>
                <w:szCs w:val="21"/>
              </w:rPr>
            </w:pPr>
            <w:r w:rsidRPr="00CF7AFD">
              <w:rPr>
                <w:szCs w:val="21"/>
              </w:rPr>
              <w:t>账</w:t>
            </w:r>
            <w:r w:rsidRPr="00CF7AFD">
              <w:rPr>
                <w:szCs w:val="21"/>
              </w:rPr>
              <w:t xml:space="preserve">   </w:t>
            </w:r>
            <w:r w:rsidRPr="00CF7AFD">
              <w:rPr>
                <w:szCs w:val="21"/>
              </w:rPr>
              <w:t>号：</w:t>
            </w:r>
          </w:p>
          <w:p w14:paraId="608647EC" w14:textId="77777777" w:rsidR="003E1290" w:rsidRPr="00CF7AFD" w:rsidRDefault="00BA6153">
            <w:pPr>
              <w:spacing w:line="400" w:lineRule="exact"/>
              <w:rPr>
                <w:szCs w:val="21"/>
              </w:rPr>
            </w:pPr>
            <w:r w:rsidRPr="00CF7AFD">
              <w:rPr>
                <w:szCs w:val="21"/>
              </w:rPr>
              <w:t>联系人及电话：</w:t>
            </w:r>
          </w:p>
          <w:p w14:paraId="0DADCDC7" w14:textId="77777777" w:rsidR="003E1290" w:rsidRPr="00CF7AFD" w:rsidRDefault="003E1290">
            <w:pPr>
              <w:spacing w:line="400" w:lineRule="exact"/>
              <w:rPr>
                <w:szCs w:val="21"/>
              </w:rPr>
            </w:pPr>
          </w:p>
          <w:p w14:paraId="23AF6AD6" w14:textId="77777777" w:rsidR="003E1290" w:rsidRPr="00CF7AFD" w:rsidRDefault="00BA6153">
            <w:pPr>
              <w:spacing w:line="520" w:lineRule="exact"/>
              <w:jc w:val="center"/>
              <w:rPr>
                <w:szCs w:val="21"/>
              </w:rPr>
            </w:pPr>
            <w:r w:rsidRPr="00CF7AFD">
              <w:rPr>
                <w:szCs w:val="21"/>
              </w:rPr>
              <w:t xml:space="preserve">                                     </w:t>
            </w:r>
            <w:r w:rsidRPr="00CF7AFD">
              <w:rPr>
                <w:szCs w:val="21"/>
              </w:rPr>
              <w:t>供应商</w:t>
            </w:r>
            <w:r w:rsidRPr="00CF7AFD">
              <w:rPr>
                <w:rFonts w:hint="eastAsia"/>
                <w:szCs w:val="21"/>
              </w:rPr>
              <w:t>公</w:t>
            </w:r>
            <w:r w:rsidRPr="00CF7AFD">
              <w:rPr>
                <w:szCs w:val="21"/>
              </w:rPr>
              <w:t>章：</w:t>
            </w:r>
          </w:p>
          <w:p w14:paraId="4D9612F1" w14:textId="77777777" w:rsidR="003E1290" w:rsidRPr="00CF7AFD" w:rsidRDefault="00BA6153">
            <w:pPr>
              <w:spacing w:line="520" w:lineRule="exact"/>
              <w:jc w:val="center"/>
              <w:rPr>
                <w:szCs w:val="21"/>
              </w:rPr>
            </w:pP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r w:rsidRPr="00CF7AFD">
              <w:rPr>
                <w:szCs w:val="21"/>
              </w:rPr>
              <w:t>日</w:t>
            </w:r>
          </w:p>
        </w:tc>
      </w:tr>
      <w:tr w:rsidR="00CF7AFD" w:rsidRPr="00CF7AFD" w14:paraId="0C4AC876" w14:textId="77777777">
        <w:tc>
          <w:tcPr>
            <w:tcW w:w="1008" w:type="dxa"/>
            <w:vAlign w:val="center"/>
          </w:tcPr>
          <w:p w14:paraId="604299EF" w14:textId="77777777" w:rsidR="003E1290" w:rsidRPr="00CF7AFD" w:rsidRDefault="00BA6153">
            <w:pPr>
              <w:jc w:val="center"/>
              <w:rPr>
                <w:szCs w:val="21"/>
              </w:rPr>
            </w:pPr>
            <w:r w:rsidRPr="00CF7AFD">
              <w:rPr>
                <w:szCs w:val="21"/>
              </w:rPr>
              <w:t>采</w:t>
            </w:r>
          </w:p>
          <w:p w14:paraId="7E8FCD29" w14:textId="77777777" w:rsidR="003E1290" w:rsidRPr="00CF7AFD" w:rsidRDefault="00BA6153">
            <w:pPr>
              <w:jc w:val="center"/>
              <w:rPr>
                <w:szCs w:val="21"/>
              </w:rPr>
            </w:pPr>
            <w:r w:rsidRPr="00CF7AFD">
              <w:rPr>
                <w:szCs w:val="21"/>
              </w:rPr>
              <w:t>购</w:t>
            </w:r>
          </w:p>
          <w:p w14:paraId="2D7578BF" w14:textId="77777777" w:rsidR="003E1290" w:rsidRPr="00CF7AFD" w:rsidRDefault="00BA6153">
            <w:pPr>
              <w:jc w:val="center"/>
              <w:rPr>
                <w:szCs w:val="21"/>
              </w:rPr>
            </w:pPr>
            <w:r w:rsidRPr="00CF7AFD">
              <w:rPr>
                <w:szCs w:val="21"/>
              </w:rPr>
              <w:t>单</w:t>
            </w:r>
          </w:p>
          <w:p w14:paraId="39D82C9E" w14:textId="77777777" w:rsidR="003E1290" w:rsidRPr="00CF7AFD" w:rsidRDefault="00BA6153">
            <w:pPr>
              <w:jc w:val="center"/>
              <w:rPr>
                <w:szCs w:val="21"/>
              </w:rPr>
            </w:pPr>
            <w:r w:rsidRPr="00CF7AFD">
              <w:rPr>
                <w:szCs w:val="21"/>
              </w:rPr>
              <w:t>位</w:t>
            </w:r>
          </w:p>
          <w:p w14:paraId="79BF69FE" w14:textId="77777777" w:rsidR="003E1290" w:rsidRPr="00CF7AFD" w:rsidRDefault="00BA6153">
            <w:pPr>
              <w:jc w:val="center"/>
              <w:rPr>
                <w:szCs w:val="21"/>
              </w:rPr>
            </w:pPr>
            <w:r w:rsidRPr="00CF7AFD">
              <w:rPr>
                <w:szCs w:val="21"/>
              </w:rPr>
              <w:t>意</w:t>
            </w:r>
          </w:p>
          <w:p w14:paraId="16D8DDA3" w14:textId="77777777" w:rsidR="003E1290" w:rsidRPr="00CF7AFD" w:rsidRDefault="00BA6153">
            <w:pPr>
              <w:jc w:val="center"/>
              <w:rPr>
                <w:szCs w:val="21"/>
              </w:rPr>
            </w:pPr>
            <w:r w:rsidRPr="00CF7AFD">
              <w:rPr>
                <w:szCs w:val="21"/>
              </w:rPr>
              <w:t>见</w:t>
            </w:r>
          </w:p>
        </w:tc>
        <w:tc>
          <w:tcPr>
            <w:tcW w:w="8640" w:type="dxa"/>
          </w:tcPr>
          <w:p w14:paraId="30C03F19" w14:textId="77777777" w:rsidR="003E1290" w:rsidRPr="00CF7AFD" w:rsidRDefault="003E1290">
            <w:pPr>
              <w:rPr>
                <w:szCs w:val="21"/>
              </w:rPr>
            </w:pPr>
          </w:p>
          <w:p w14:paraId="3416B157" w14:textId="77777777" w:rsidR="003E1290" w:rsidRPr="00CF7AFD" w:rsidRDefault="00BA6153">
            <w:pPr>
              <w:rPr>
                <w:szCs w:val="21"/>
              </w:rPr>
            </w:pPr>
            <w:r w:rsidRPr="00CF7AFD">
              <w:rPr>
                <w:szCs w:val="21"/>
              </w:rPr>
              <w:t>退付意见：是否同意退付履约保证金及退付金额：</w:t>
            </w:r>
          </w:p>
          <w:p w14:paraId="43878931" w14:textId="77777777" w:rsidR="003E1290" w:rsidRPr="00CF7AFD" w:rsidRDefault="003E1290">
            <w:pPr>
              <w:rPr>
                <w:szCs w:val="21"/>
              </w:rPr>
            </w:pPr>
          </w:p>
          <w:p w14:paraId="45453F71" w14:textId="77777777" w:rsidR="003E1290" w:rsidRPr="00CF7AFD" w:rsidRDefault="003E1290">
            <w:pPr>
              <w:rPr>
                <w:szCs w:val="21"/>
              </w:rPr>
            </w:pPr>
          </w:p>
          <w:p w14:paraId="1EA2CDB6" w14:textId="77777777" w:rsidR="003E1290" w:rsidRPr="00CF7AFD" w:rsidRDefault="00BA6153">
            <w:pPr>
              <w:spacing w:line="520" w:lineRule="exact"/>
              <w:rPr>
                <w:szCs w:val="21"/>
              </w:rPr>
            </w:pPr>
            <w:r w:rsidRPr="00CF7AFD">
              <w:rPr>
                <w:szCs w:val="21"/>
              </w:rPr>
              <w:t>联系人及电话：</w:t>
            </w:r>
            <w:r w:rsidRPr="00CF7AFD">
              <w:rPr>
                <w:szCs w:val="21"/>
              </w:rPr>
              <w:t xml:space="preserve">                                 </w:t>
            </w:r>
            <w:r w:rsidRPr="00CF7AFD">
              <w:rPr>
                <w:szCs w:val="21"/>
              </w:rPr>
              <w:t>采购单位</w:t>
            </w:r>
            <w:r w:rsidRPr="00CF7AFD">
              <w:rPr>
                <w:rFonts w:hint="eastAsia"/>
                <w:szCs w:val="21"/>
              </w:rPr>
              <w:t>公</w:t>
            </w:r>
            <w:r w:rsidRPr="00CF7AFD">
              <w:rPr>
                <w:szCs w:val="21"/>
              </w:rPr>
              <w:t>章</w:t>
            </w:r>
          </w:p>
          <w:p w14:paraId="473172F3" w14:textId="77777777" w:rsidR="003E1290" w:rsidRPr="00CF7AFD" w:rsidRDefault="00BA6153">
            <w:pPr>
              <w:spacing w:line="520" w:lineRule="exact"/>
              <w:jc w:val="center"/>
              <w:rPr>
                <w:szCs w:val="21"/>
              </w:rPr>
            </w:pP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r w:rsidRPr="00CF7AFD">
              <w:rPr>
                <w:szCs w:val="21"/>
              </w:rPr>
              <w:t>日</w:t>
            </w:r>
          </w:p>
        </w:tc>
      </w:tr>
      <w:tr w:rsidR="00CF7AFD" w:rsidRPr="00CF7AFD" w14:paraId="7148545B" w14:textId="77777777">
        <w:tc>
          <w:tcPr>
            <w:tcW w:w="1008" w:type="dxa"/>
            <w:vAlign w:val="center"/>
          </w:tcPr>
          <w:p w14:paraId="4F0FFAAB" w14:textId="77777777" w:rsidR="003E1290" w:rsidRPr="00CF7AFD" w:rsidRDefault="00BA6153">
            <w:pPr>
              <w:jc w:val="center"/>
              <w:rPr>
                <w:szCs w:val="21"/>
              </w:rPr>
            </w:pPr>
            <w:r w:rsidRPr="00CF7AFD">
              <w:rPr>
                <w:szCs w:val="21"/>
              </w:rPr>
              <w:t>财</w:t>
            </w:r>
          </w:p>
          <w:p w14:paraId="1B6C0DBE" w14:textId="77777777" w:rsidR="003E1290" w:rsidRPr="00CF7AFD" w:rsidRDefault="00BA6153">
            <w:pPr>
              <w:jc w:val="center"/>
              <w:rPr>
                <w:szCs w:val="21"/>
              </w:rPr>
            </w:pPr>
            <w:r w:rsidRPr="00CF7AFD">
              <w:rPr>
                <w:szCs w:val="21"/>
              </w:rPr>
              <w:t>务</w:t>
            </w:r>
          </w:p>
          <w:p w14:paraId="71A420C6" w14:textId="77777777" w:rsidR="003E1290" w:rsidRPr="00CF7AFD" w:rsidRDefault="00BA6153">
            <w:pPr>
              <w:jc w:val="center"/>
              <w:rPr>
                <w:szCs w:val="21"/>
              </w:rPr>
            </w:pPr>
            <w:r w:rsidRPr="00CF7AFD">
              <w:rPr>
                <w:szCs w:val="21"/>
              </w:rPr>
              <w:t>部</w:t>
            </w:r>
          </w:p>
          <w:p w14:paraId="7AF0F5E0" w14:textId="77777777" w:rsidR="003E1290" w:rsidRPr="00CF7AFD" w:rsidRDefault="00BA6153">
            <w:pPr>
              <w:jc w:val="center"/>
              <w:rPr>
                <w:szCs w:val="21"/>
              </w:rPr>
            </w:pPr>
            <w:r w:rsidRPr="00CF7AFD">
              <w:rPr>
                <w:szCs w:val="21"/>
              </w:rPr>
              <w:t>门</w:t>
            </w:r>
          </w:p>
          <w:p w14:paraId="00AB12EF" w14:textId="77777777" w:rsidR="003E1290" w:rsidRPr="00CF7AFD" w:rsidRDefault="00BA6153">
            <w:pPr>
              <w:jc w:val="center"/>
              <w:rPr>
                <w:szCs w:val="21"/>
              </w:rPr>
            </w:pPr>
            <w:r w:rsidRPr="00CF7AFD">
              <w:rPr>
                <w:szCs w:val="21"/>
              </w:rPr>
              <w:t>意</w:t>
            </w:r>
          </w:p>
          <w:p w14:paraId="20CB77FE" w14:textId="77777777" w:rsidR="003E1290" w:rsidRPr="00CF7AFD" w:rsidRDefault="00BA6153">
            <w:pPr>
              <w:jc w:val="center"/>
              <w:rPr>
                <w:szCs w:val="21"/>
              </w:rPr>
            </w:pPr>
            <w:r w:rsidRPr="00CF7AFD">
              <w:rPr>
                <w:szCs w:val="21"/>
              </w:rPr>
              <w:t>见</w:t>
            </w:r>
          </w:p>
        </w:tc>
        <w:tc>
          <w:tcPr>
            <w:tcW w:w="8640" w:type="dxa"/>
          </w:tcPr>
          <w:p w14:paraId="13745E81" w14:textId="77777777" w:rsidR="003E1290" w:rsidRPr="00CF7AFD" w:rsidRDefault="00BA6153">
            <w:pPr>
              <w:spacing w:line="640" w:lineRule="exact"/>
              <w:rPr>
                <w:szCs w:val="21"/>
              </w:rPr>
            </w:pPr>
            <w:r w:rsidRPr="00CF7AFD">
              <w:rPr>
                <w:szCs w:val="21"/>
              </w:rPr>
              <w:t>此表于</w:t>
            </w:r>
            <w:r w:rsidRPr="00CF7AFD">
              <w:rPr>
                <w:szCs w:val="21"/>
                <w:u w:val="single"/>
              </w:rPr>
              <w:t xml:space="preserve">     </w:t>
            </w:r>
            <w:r w:rsidRPr="00CF7AFD">
              <w:rPr>
                <w:szCs w:val="21"/>
              </w:rPr>
              <w:t>年</w:t>
            </w:r>
            <w:r w:rsidRPr="00CF7AFD">
              <w:rPr>
                <w:szCs w:val="21"/>
                <w:u w:val="single"/>
              </w:rPr>
              <w:t xml:space="preserve">    </w:t>
            </w:r>
            <w:r w:rsidRPr="00CF7AFD">
              <w:rPr>
                <w:szCs w:val="21"/>
              </w:rPr>
              <w:t xml:space="preserve"> </w:t>
            </w:r>
            <w:r w:rsidRPr="00CF7AFD">
              <w:rPr>
                <w:szCs w:val="21"/>
              </w:rPr>
              <w:t>月</w:t>
            </w:r>
            <w:r w:rsidRPr="00CF7AFD">
              <w:rPr>
                <w:szCs w:val="21"/>
              </w:rPr>
              <w:t xml:space="preserve"> </w:t>
            </w:r>
            <w:r w:rsidRPr="00CF7AFD">
              <w:rPr>
                <w:szCs w:val="21"/>
                <w:u w:val="single"/>
              </w:rPr>
              <w:t xml:space="preserve">   </w:t>
            </w:r>
            <w:r w:rsidRPr="00CF7AFD">
              <w:rPr>
                <w:szCs w:val="21"/>
              </w:rPr>
              <w:t xml:space="preserve"> </w:t>
            </w:r>
            <w:r w:rsidRPr="00CF7AFD">
              <w:rPr>
                <w:szCs w:val="21"/>
              </w:rPr>
              <w:t>日收到。</w:t>
            </w:r>
          </w:p>
          <w:p w14:paraId="5D58251F" w14:textId="77777777" w:rsidR="003E1290" w:rsidRPr="00CF7AFD" w:rsidRDefault="00BA6153">
            <w:pPr>
              <w:spacing w:line="640" w:lineRule="exact"/>
              <w:rPr>
                <w:szCs w:val="21"/>
              </w:rPr>
            </w:pPr>
            <w:r w:rsidRPr="00CF7AFD">
              <w:rPr>
                <w:szCs w:val="21"/>
              </w:rPr>
              <w:t>会计审核：</w:t>
            </w:r>
          </w:p>
          <w:p w14:paraId="30336C5F" w14:textId="77777777" w:rsidR="003E1290" w:rsidRPr="00CF7AFD" w:rsidRDefault="00BA6153">
            <w:pPr>
              <w:spacing w:line="640" w:lineRule="exact"/>
              <w:rPr>
                <w:szCs w:val="21"/>
              </w:rPr>
            </w:pPr>
            <w:r w:rsidRPr="00CF7AFD">
              <w:rPr>
                <w:szCs w:val="21"/>
              </w:rPr>
              <w:t>财务负责人审核：</w:t>
            </w:r>
          </w:p>
          <w:p w14:paraId="4999BDCA" w14:textId="77777777" w:rsidR="003E1290" w:rsidRPr="00CF7AFD" w:rsidRDefault="00BA6153">
            <w:pPr>
              <w:spacing w:line="640" w:lineRule="exact"/>
              <w:rPr>
                <w:szCs w:val="21"/>
              </w:rPr>
            </w:pPr>
            <w:r w:rsidRPr="00CF7AFD">
              <w:rPr>
                <w:szCs w:val="21"/>
              </w:rPr>
              <w:t>单位负责人签字：</w:t>
            </w:r>
          </w:p>
          <w:p w14:paraId="1B5C8EDC" w14:textId="77777777" w:rsidR="003E1290" w:rsidRPr="00CF7AFD" w:rsidRDefault="00BA6153">
            <w:pPr>
              <w:spacing w:line="640" w:lineRule="exact"/>
              <w:rPr>
                <w:szCs w:val="21"/>
              </w:rPr>
            </w:pPr>
            <w:r w:rsidRPr="00CF7AFD">
              <w:rPr>
                <w:szCs w:val="21"/>
              </w:rPr>
              <w:t>出纳办理转账日期：</w:t>
            </w:r>
          </w:p>
        </w:tc>
      </w:tr>
    </w:tbl>
    <w:p w14:paraId="7E328688" w14:textId="77777777" w:rsidR="003E1290" w:rsidRPr="00CF7AFD" w:rsidRDefault="00BA6153">
      <w:pPr>
        <w:pStyle w:val="aa"/>
        <w:ind w:leftChars="114" w:left="450" w:hangingChars="100" w:hanging="211"/>
        <w:rPr>
          <w:b/>
          <w:bCs/>
          <w:sz w:val="21"/>
          <w:szCs w:val="21"/>
        </w:rPr>
      </w:pPr>
      <w:r w:rsidRPr="00CF7AFD">
        <w:rPr>
          <w:b/>
          <w:bCs/>
          <w:sz w:val="21"/>
          <w:szCs w:val="21"/>
        </w:rPr>
        <w:t>注：供应商凭经采购单位审批的退付意见书到相关财务部办理履约保证金退付事宜。</w:t>
      </w:r>
    </w:p>
    <w:p w14:paraId="5B91828E" w14:textId="77777777" w:rsidR="003E1290" w:rsidRPr="00CF7AFD" w:rsidRDefault="00BA6153">
      <w:pPr>
        <w:spacing w:before="120" w:line="320" w:lineRule="atLeast"/>
        <w:jc w:val="left"/>
        <w:outlineLvl w:val="1"/>
        <w:rPr>
          <w:b/>
          <w:bCs/>
          <w:kern w:val="0"/>
          <w:szCs w:val="21"/>
        </w:rPr>
      </w:pPr>
      <w:r w:rsidRPr="00CF7AFD">
        <w:rPr>
          <w:b/>
          <w:sz w:val="32"/>
          <w:szCs w:val="32"/>
        </w:rPr>
        <w:br w:type="page"/>
      </w:r>
      <w:r w:rsidRPr="00CF7AFD">
        <w:rPr>
          <w:b/>
          <w:bCs/>
          <w:kern w:val="0"/>
          <w:szCs w:val="21"/>
        </w:rPr>
        <w:lastRenderedPageBreak/>
        <w:t>合同附件</w:t>
      </w:r>
      <w:r w:rsidRPr="00CF7AFD">
        <w:rPr>
          <w:b/>
          <w:bCs/>
          <w:kern w:val="0"/>
          <w:szCs w:val="21"/>
        </w:rPr>
        <w:t>2</w:t>
      </w:r>
    </w:p>
    <w:p w14:paraId="42EEA435" w14:textId="77777777" w:rsidR="003E1290" w:rsidRPr="00CF7AFD" w:rsidRDefault="003E1290">
      <w:pPr>
        <w:snapToGrid w:val="0"/>
        <w:spacing w:line="360" w:lineRule="exact"/>
        <w:jc w:val="center"/>
        <w:rPr>
          <w:b/>
          <w:bCs/>
          <w:szCs w:val="21"/>
        </w:rPr>
      </w:pPr>
    </w:p>
    <w:p w14:paraId="1DDA4C5F" w14:textId="77777777" w:rsidR="003E1290" w:rsidRPr="00CF7AFD" w:rsidRDefault="00BA6153">
      <w:pPr>
        <w:snapToGrid w:val="0"/>
        <w:spacing w:line="360" w:lineRule="exact"/>
        <w:jc w:val="center"/>
        <w:rPr>
          <w:b/>
          <w:bCs/>
          <w:szCs w:val="21"/>
        </w:rPr>
      </w:pPr>
      <w:r w:rsidRPr="00CF7AFD">
        <w:rPr>
          <w:b/>
          <w:bCs/>
          <w:szCs w:val="21"/>
        </w:rPr>
        <w:t>履约</w:t>
      </w:r>
      <w:r w:rsidRPr="00CF7AFD">
        <w:rPr>
          <w:rFonts w:hint="eastAsia"/>
          <w:b/>
          <w:bCs/>
          <w:szCs w:val="21"/>
        </w:rPr>
        <w:t>验收方案</w:t>
      </w:r>
    </w:p>
    <w:p w14:paraId="675E556F" w14:textId="77777777" w:rsidR="003E1290" w:rsidRPr="00CF7AFD" w:rsidRDefault="003E1290">
      <w:pPr>
        <w:widowControl/>
        <w:jc w:val="left"/>
        <w:rPr>
          <w:szCs w:val="21"/>
        </w:rPr>
      </w:pPr>
    </w:p>
    <w:p w14:paraId="71A6754E" w14:textId="77777777" w:rsidR="003E1290" w:rsidRPr="00CF7AFD" w:rsidRDefault="003E1290">
      <w:pPr>
        <w:pStyle w:val="-2"/>
        <w:ind w:firstLineChars="0"/>
        <w:rPr>
          <w:rFonts w:ascii="Times New Roman" w:eastAsia="宋体" w:hAnsi="Times New Roman"/>
          <w:kern w:val="2"/>
          <w:sz w:val="21"/>
          <w:szCs w:val="21"/>
        </w:rPr>
      </w:pPr>
    </w:p>
    <w:p w14:paraId="2A3EE2E8"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1.履约验收工作参加人员</w:t>
      </w:r>
    </w:p>
    <w:p w14:paraId="305F83F7" w14:textId="77777777" w:rsidR="003E1290" w:rsidRPr="00CF7AFD" w:rsidRDefault="00BA6153">
      <w:pPr>
        <w:spacing w:before="120" w:line="320" w:lineRule="exact"/>
        <w:jc w:val="left"/>
        <w:rPr>
          <w:rFonts w:ascii="宋体" w:hAnsi="宋体" w:cs="宋体"/>
          <w:szCs w:val="21"/>
        </w:rPr>
      </w:pPr>
      <w:r w:rsidRPr="00CF7AFD">
        <w:rPr>
          <w:rFonts w:ascii="宋体" w:hAnsi="宋体" w:cs="宋体" w:hint="eastAsia"/>
          <w:b/>
          <w:bCs/>
          <w:szCs w:val="21"/>
        </w:rPr>
        <w:t>1.1履约验收主体单位</w:t>
      </w:r>
    </w:p>
    <w:p w14:paraId="3C94283D" w14:textId="77777777" w:rsidR="003E1290" w:rsidRPr="00CF7AFD" w:rsidRDefault="00BA6153">
      <w:pPr>
        <w:spacing w:before="120" w:line="320" w:lineRule="exact"/>
        <w:ind w:firstLineChars="200" w:firstLine="420"/>
        <w:jc w:val="left"/>
        <w:rPr>
          <w:rFonts w:ascii="宋体" w:hAnsi="宋体" w:cs="宋体"/>
          <w:szCs w:val="21"/>
          <w:u w:val="single"/>
        </w:rPr>
      </w:pPr>
      <w:r w:rsidRPr="00CF7AFD">
        <w:rPr>
          <w:rStyle w:val="aff4"/>
          <w:rFonts w:hint="eastAsia"/>
          <w:u w:val="single"/>
        </w:rPr>
        <w:t>采购人</w:t>
      </w:r>
      <w:r w:rsidRPr="00CF7AFD">
        <w:rPr>
          <w:rStyle w:val="aff4"/>
          <w:rFonts w:hint="eastAsia"/>
        </w:rPr>
        <w:t>（如委托第三方机构签订，应注明收费方式）</w:t>
      </w:r>
    </w:p>
    <w:p w14:paraId="08E691E4" w14:textId="77777777" w:rsidR="003E1290" w:rsidRPr="00CF7AFD" w:rsidRDefault="00BA6153">
      <w:pPr>
        <w:spacing w:before="120" w:line="320" w:lineRule="exact"/>
        <w:jc w:val="left"/>
        <w:rPr>
          <w:rFonts w:ascii="宋体" w:hAnsi="宋体" w:cs="宋体"/>
          <w:szCs w:val="21"/>
        </w:rPr>
      </w:pPr>
      <w:r w:rsidRPr="00CF7AFD">
        <w:rPr>
          <w:rFonts w:ascii="宋体" w:hAnsi="宋体" w:cs="宋体" w:hint="eastAsia"/>
          <w:b/>
          <w:bCs/>
          <w:szCs w:val="21"/>
        </w:rPr>
        <w:t>1.2履约验收参加人员</w:t>
      </w:r>
    </w:p>
    <w:p w14:paraId="678982C0" w14:textId="77777777" w:rsidR="003E1290" w:rsidRPr="00CF7AFD" w:rsidRDefault="00BA6153">
      <w:pPr>
        <w:spacing w:before="120" w:line="320" w:lineRule="exact"/>
        <w:ind w:firstLineChars="200" w:firstLine="420"/>
        <w:jc w:val="left"/>
        <w:rPr>
          <w:rFonts w:ascii="宋体" w:hAnsi="宋体" w:cs="宋体"/>
          <w:szCs w:val="21"/>
          <w:u w:val="single"/>
        </w:rPr>
      </w:pPr>
      <w:r w:rsidRPr="00CF7AFD">
        <w:rPr>
          <w:rFonts w:hint="eastAsia"/>
        </w:rPr>
        <w:t>采购人代表、委托机构代表、成交供应商代表及采购人邀请的其他人员</w:t>
      </w:r>
    </w:p>
    <w:p w14:paraId="1D21EF61"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2.履约验收时间</w:t>
      </w:r>
    </w:p>
    <w:p w14:paraId="1C692560" w14:textId="77777777" w:rsidR="003E1290" w:rsidRPr="00CF7AFD" w:rsidRDefault="00BA6153">
      <w:pPr>
        <w:spacing w:before="120" w:line="320" w:lineRule="exact"/>
        <w:jc w:val="left"/>
        <w:rPr>
          <w:rFonts w:ascii="宋体" w:hAnsi="宋体" w:cs="宋体"/>
          <w:szCs w:val="21"/>
        </w:rPr>
      </w:pPr>
      <w:r w:rsidRPr="00CF7AFD">
        <w:rPr>
          <w:rFonts w:ascii="宋体" w:hAnsi="宋体" w:cs="宋体" w:hint="eastAsia"/>
          <w:szCs w:val="21"/>
        </w:rPr>
        <w:t>20XX年XX月XX日</w:t>
      </w:r>
    </w:p>
    <w:p w14:paraId="0A912053"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3.履约验收地点</w:t>
      </w:r>
    </w:p>
    <w:p w14:paraId="7D7008FB" w14:textId="77777777" w:rsidR="003E1290" w:rsidRPr="00CF7AFD" w:rsidRDefault="00BA6153">
      <w:pPr>
        <w:spacing w:before="120" w:line="320" w:lineRule="exact"/>
        <w:jc w:val="left"/>
        <w:rPr>
          <w:rFonts w:ascii="宋体" w:hAnsi="宋体" w:cs="宋体"/>
          <w:szCs w:val="21"/>
        </w:rPr>
      </w:pPr>
      <w:r w:rsidRPr="00CF7AFD">
        <w:rPr>
          <w:rFonts w:ascii="宋体" w:hAnsi="宋体" w:cs="宋体" w:hint="eastAsia"/>
          <w:szCs w:val="21"/>
        </w:rPr>
        <w:t>XX市XX区XX路XX号</w:t>
      </w:r>
    </w:p>
    <w:p w14:paraId="7C2AA6D9"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4.履约验收方式</w:t>
      </w:r>
    </w:p>
    <w:p w14:paraId="35393308" w14:textId="77777777" w:rsidR="003E1290" w:rsidRPr="00CF7AFD" w:rsidRDefault="00BA6153">
      <w:pPr>
        <w:spacing w:before="120" w:line="320" w:lineRule="exact"/>
        <w:jc w:val="left"/>
        <w:rPr>
          <w:rFonts w:ascii="宋体" w:hAnsi="宋体" w:cs="宋体"/>
          <w:b/>
          <w:bCs/>
          <w:szCs w:val="21"/>
          <w:u w:val="single"/>
        </w:rPr>
      </w:pPr>
      <w:r w:rsidRPr="00CF7AFD">
        <w:rPr>
          <w:rFonts w:ascii="宋体" w:hAnsi="宋体" w:cs="宋体" w:hint="eastAsia"/>
          <w:szCs w:val="21"/>
          <w:u w:val="single"/>
        </w:rPr>
        <w:t>采购人自行验收</w:t>
      </w:r>
    </w:p>
    <w:p w14:paraId="75F5616A"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5.履约验收程序</w:t>
      </w:r>
    </w:p>
    <w:p w14:paraId="688A2897"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5.1成立验收小组</w:t>
      </w:r>
    </w:p>
    <w:p w14:paraId="250F050F"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w:t>
      </w:r>
      <w:r w:rsidRPr="00CF7AFD">
        <w:rPr>
          <w:rFonts w:ascii="宋体" w:hAnsi="宋体" w:cs="宋体"/>
          <w:b/>
          <w:bCs/>
          <w:szCs w:val="21"/>
        </w:rPr>
        <w:t>.2</w:t>
      </w:r>
      <w:r w:rsidRPr="00CF7AFD">
        <w:rPr>
          <w:rFonts w:ascii="宋体" w:hAnsi="宋体" w:cs="宋体" w:hint="eastAsia"/>
          <w:b/>
          <w:bCs/>
          <w:szCs w:val="21"/>
        </w:rPr>
        <w:t>量化验收标准</w:t>
      </w:r>
    </w:p>
    <w:p w14:paraId="36D5BC0F"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w:t>
      </w:r>
      <w:r w:rsidRPr="00CF7AFD">
        <w:rPr>
          <w:rFonts w:ascii="宋体" w:hAnsi="宋体" w:cs="宋体"/>
          <w:b/>
          <w:bCs/>
          <w:szCs w:val="21"/>
        </w:rPr>
        <w:t>3</w:t>
      </w:r>
      <w:r w:rsidRPr="00CF7AFD">
        <w:rPr>
          <w:rFonts w:ascii="宋体" w:hAnsi="宋体" w:cs="宋体" w:hint="eastAsia"/>
          <w:b/>
          <w:bCs/>
          <w:szCs w:val="21"/>
        </w:rPr>
        <w:t>组织验收</w:t>
      </w:r>
    </w:p>
    <w:p w14:paraId="64481478"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w:t>
      </w:r>
      <w:r w:rsidRPr="00CF7AFD">
        <w:rPr>
          <w:rFonts w:ascii="宋体" w:hAnsi="宋体" w:cs="宋体"/>
          <w:b/>
          <w:bCs/>
          <w:szCs w:val="21"/>
        </w:rPr>
        <w:t>4</w:t>
      </w:r>
      <w:r w:rsidRPr="00CF7AFD">
        <w:rPr>
          <w:rFonts w:ascii="宋体" w:hAnsi="宋体" w:cs="宋体" w:hint="eastAsia"/>
          <w:b/>
          <w:bCs/>
          <w:szCs w:val="21"/>
        </w:rPr>
        <w:t>出具验收报告</w:t>
      </w:r>
    </w:p>
    <w:p w14:paraId="5A0CCCF3"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w:t>
      </w:r>
      <w:r w:rsidRPr="00CF7AFD">
        <w:rPr>
          <w:rFonts w:ascii="宋体" w:hAnsi="宋体" w:cs="宋体"/>
          <w:b/>
          <w:bCs/>
          <w:szCs w:val="21"/>
        </w:rPr>
        <w:t>5</w:t>
      </w:r>
      <w:r w:rsidRPr="00CF7AFD">
        <w:rPr>
          <w:rFonts w:ascii="宋体" w:hAnsi="宋体" w:cs="宋体" w:hint="eastAsia"/>
          <w:b/>
          <w:bCs/>
          <w:szCs w:val="21"/>
        </w:rPr>
        <w:t>验收结果公告</w:t>
      </w:r>
    </w:p>
    <w:p w14:paraId="0F40B126"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5.</w:t>
      </w:r>
      <w:r w:rsidRPr="00CF7AFD">
        <w:rPr>
          <w:rFonts w:ascii="宋体" w:hAnsi="宋体" w:cs="宋体"/>
          <w:b/>
          <w:bCs/>
          <w:szCs w:val="21"/>
        </w:rPr>
        <w:t>6</w:t>
      </w:r>
      <w:r w:rsidRPr="00CF7AFD">
        <w:rPr>
          <w:rFonts w:ascii="宋体" w:hAnsi="宋体" w:cs="宋体" w:hint="eastAsia"/>
          <w:b/>
          <w:bCs/>
          <w:szCs w:val="21"/>
        </w:rPr>
        <w:t>验收资料归档</w:t>
      </w:r>
    </w:p>
    <w:p w14:paraId="10ADEA1F"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采购合同项目完成验收后，采购人整理好验收原始记录、验收书等资料后妥善保管，不得变造、隐匿或者销毁，验收资料保存期为采购结束之日起至少保存15年。</w:t>
      </w:r>
    </w:p>
    <w:p w14:paraId="116785BE" w14:textId="77777777" w:rsidR="003E1290" w:rsidRPr="00CF7AFD" w:rsidRDefault="00BA6153">
      <w:pPr>
        <w:spacing w:before="120" w:line="320" w:lineRule="exact"/>
        <w:jc w:val="left"/>
        <w:rPr>
          <w:rFonts w:ascii="宋体" w:hAnsi="宋体" w:cs="宋体"/>
          <w:b/>
          <w:bCs/>
          <w:iCs/>
          <w:szCs w:val="21"/>
        </w:rPr>
      </w:pPr>
      <w:r w:rsidRPr="00CF7AFD">
        <w:rPr>
          <w:rFonts w:ascii="宋体" w:hAnsi="宋体" w:cs="宋体" w:hint="eastAsia"/>
          <w:b/>
          <w:bCs/>
          <w:szCs w:val="21"/>
        </w:rPr>
        <w:t>6.履约验收内容</w:t>
      </w:r>
    </w:p>
    <w:p w14:paraId="29D3B771" w14:textId="77777777" w:rsidR="003E1290" w:rsidRPr="00CF7AFD" w:rsidRDefault="00BA6153">
      <w:pPr>
        <w:spacing w:before="120" w:line="320" w:lineRule="exact"/>
        <w:jc w:val="left"/>
        <w:rPr>
          <w:rFonts w:ascii="宋体" w:hAnsi="宋体" w:cs="宋体"/>
          <w:iCs/>
          <w:szCs w:val="21"/>
        </w:rPr>
      </w:pPr>
      <w:r w:rsidRPr="00CF7AFD">
        <w:rPr>
          <w:rFonts w:ascii="宋体" w:hAnsi="宋体" w:cs="宋体" w:hint="eastAsia"/>
          <w:b/>
          <w:bCs/>
          <w:szCs w:val="21"/>
        </w:rPr>
        <w:t>6.1商务验收内容</w:t>
      </w:r>
    </w:p>
    <w:p w14:paraId="03195BD7" w14:textId="77777777" w:rsidR="003E1290" w:rsidRPr="00CF7AFD" w:rsidRDefault="00BA6153">
      <w:pPr>
        <w:spacing w:before="120" w:line="320" w:lineRule="exact"/>
        <w:ind w:firstLineChars="200" w:firstLine="420"/>
        <w:jc w:val="left"/>
        <w:rPr>
          <w:rFonts w:ascii="宋体" w:eastAsia="Microsoft YaHei UI" w:hAnsi="宋体" w:cs="宋体"/>
          <w:szCs w:val="21"/>
          <w:u w:val="single"/>
        </w:rPr>
      </w:pPr>
      <w:r w:rsidRPr="00CF7AFD">
        <w:rPr>
          <w:rFonts w:ascii="宋体" w:hAnsi="宋体" w:cs="宋体" w:hint="eastAsia"/>
          <w:szCs w:val="21"/>
        </w:rPr>
        <w:t>对采购标的交付的情况、财务和服务要求，包括交付（实施）的时间（期限）和地点（范围），付款条件（进度和方式），包装和运输，售后服务，保险等进行验收。</w:t>
      </w:r>
    </w:p>
    <w:p w14:paraId="5401F765" w14:textId="77777777" w:rsidR="003E1290" w:rsidRPr="00CF7AFD" w:rsidRDefault="00BA6153">
      <w:pPr>
        <w:spacing w:before="120" w:line="320" w:lineRule="exact"/>
        <w:jc w:val="left"/>
        <w:rPr>
          <w:rFonts w:ascii="宋体" w:hAnsi="宋体" w:cs="宋体"/>
          <w:iCs/>
          <w:szCs w:val="21"/>
        </w:rPr>
      </w:pPr>
      <w:r w:rsidRPr="00CF7AFD">
        <w:rPr>
          <w:rFonts w:ascii="宋体" w:hAnsi="宋体" w:cs="宋体" w:hint="eastAsia"/>
          <w:b/>
          <w:bCs/>
          <w:szCs w:val="21"/>
        </w:rPr>
        <w:t>6.2技术验收内容</w:t>
      </w:r>
    </w:p>
    <w:p w14:paraId="53FE594E" w14:textId="77777777" w:rsidR="003E1290" w:rsidRPr="00CF7AFD" w:rsidRDefault="00BA6153">
      <w:pPr>
        <w:spacing w:before="120" w:line="320" w:lineRule="exact"/>
        <w:ind w:firstLineChars="200" w:firstLine="420"/>
        <w:jc w:val="left"/>
        <w:rPr>
          <w:rFonts w:ascii="宋体" w:hAnsi="宋体" w:cs="宋体"/>
          <w:szCs w:val="21"/>
          <w:u w:val="single"/>
        </w:rPr>
      </w:pPr>
      <w:r w:rsidRPr="00CF7AFD">
        <w:rPr>
          <w:rFonts w:ascii="宋体" w:hAnsi="宋体" w:cs="宋体" w:hint="eastAsia"/>
          <w:szCs w:val="21"/>
        </w:rPr>
        <w:t>对采购标的的功能和质量要求，包括性能、材料、结构、外观、安全，或者服务内容和标准等进行验收。</w:t>
      </w:r>
    </w:p>
    <w:p w14:paraId="19F4C11D" w14:textId="77777777" w:rsidR="003E1290" w:rsidRPr="00CF7AFD" w:rsidRDefault="00BA6153">
      <w:pPr>
        <w:spacing w:before="120" w:line="320" w:lineRule="exact"/>
        <w:jc w:val="left"/>
        <w:rPr>
          <w:rFonts w:ascii="宋体" w:hAnsi="宋体" w:cs="宋体"/>
          <w:b/>
          <w:bCs/>
          <w:szCs w:val="21"/>
        </w:rPr>
      </w:pPr>
      <w:r w:rsidRPr="00CF7AFD">
        <w:rPr>
          <w:rFonts w:ascii="宋体" w:hAnsi="宋体" w:cs="宋体" w:hint="eastAsia"/>
          <w:b/>
          <w:bCs/>
          <w:szCs w:val="21"/>
        </w:rPr>
        <w:t>7.履约验收标准</w:t>
      </w:r>
    </w:p>
    <w:p w14:paraId="5112537E" w14:textId="77777777" w:rsidR="003E1290" w:rsidRPr="00CF7AFD" w:rsidRDefault="00BA6153">
      <w:pPr>
        <w:pStyle w:val="-2"/>
        <w:spacing w:before="120" w:line="320" w:lineRule="exact"/>
        <w:ind w:firstLine="420"/>
        <w:rPr>
          <w:rFonts w:ascii="宋体" w:eastAsia="宋体" w:hAnsi="宋体" w:cs="宋体"/>
          <w:sz w:val="21"/>
          <w:szCs w:val="21"/>
        </w:rPr>
      </w:pPr>
      <w:r w:rsidRPr="00CF7AFD">
        <w:rPr>
          <w:rFonts w:ascii="宋体" w:eastAsia="宋体" w:hAnsi="宋体" w:cs="宋体" w:hint="eastAsia"/>
          <w:sz w:val="21"/>
          <w:szCs w:val="21"/>
        </w:rPr>
        <w:t>验收标准：</w:t>
      </w:r>
    </w:p>
    <w:p w14:paraId="61A269CE" w14:textId="77777777" w:rsidR="003E1290" w:rsidRPr="00CF7AFD" w:rsidRDefault="00BA6153">
      <w:pPr>
        <w:pStyle w:val="-2"/>
        <w:spacing w:before="120" w:line="320" w:lineRule="exact"/>
        <w:ind w:firstLine="420"/>
        <w:rPr>
          <w:rFonts w:ascii="宋体" w:eastAsia="宋体" w:hAnsi="宋体" w:cs="宋体"/>
          <w:kern w:val="2"/>
          <w:sz w:val="21"/>
          <w:szCs w:val="21"/>
        </w:rPr>
      </w:pPr>
      <w:r w:rsidRPr="00CF7AFD">
        <w:rPr>
          <w:rFonts w:ascii="宋体" w:eastAsia="宋体" w:hAnsi="宋体" w:cs="宋体" w:hint="eastAsia"/>
          <w:kern w:val="2"/>
          <w:sz w:val="21"/>
          <w:szCs w:val="21"/>
        </w:rPr>
        <w:lastRenderedPageBreak/>
        <w:t>（1）中标（成交）供应商应提供完备的技术或服务资料、装箱单和合格证等，并派遣专业人员进行现场安装调试。验收合格条件如下：</w:t>
      </w:r>
    </w:p>
    <w:p w14:paraId="3AE14DC8"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5A744AAE"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152E2C20"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3FD37FC6"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 xml:space="preserve">③供应商响应文件响应表或证明材料中不满足的技术参数，在验收时实际满足技术参数的要求，以满足技术参数的要求验收。 </w:t>
      </w:r>
    </w:p>
    <w:p w14:paraId="20FC6C83"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④供应商响应文件响应表或证明材料中满足的技术参数，在验收时实际优于技术参数的要求，以满足技术参数的要求验收。</w:t>
      </w:r>
    </w:p>
    <w:p w14:paraId="2B3B771C" w14:textId="77777777" w:rsidR="003E1290" w:rsidRPr="00CF7AFD" w:rsidRDefault="00BA6153">
      <w:pPr>
        <w:spacing w:before="120" w:line="320" w:lineRule="exact"/>
        <w:rPr>
          <w:rFonts w:ascii="宋体" w:hAnsi="宋体" w:cs="宋体"/>
          <w:szCs w:val="21"/>
        </w:rPr>
      </w:pPr>
      <w:r w:rsidRPr="00CF7AFD">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141BE602"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（1）在测试或试运行期间所出现的问题得到解决，并运行或工作正常。</w:t>
      </w:r>
    </w:p>
    <w:p w14:paraId="1937BED4"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（2）在规定时间内完成交付及验收，并经采购人确认。</w:t>
      </w:r>
    </w:p>
    <w:p w14:paraId="573C609C"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（3）服务在安装调试并试运行符合要求后，才作为最终验收。</w:t>
      </w:r>
    </w:p>
    <w:p w14:paraId="62AB5748"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（4）成交供应商提供的服务未达到采购文件规定要求，且对采购人造成损失的，由成交供应商承担一切责任，并赔偿所造成的损失。</w:t>
      </w:r>
    </w:p>
    <w:p w14:paraId="3C30C0CD"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（5）政府采购合同约定的其他要求及响应文件响应的其他标准。</w:t>
      </w:r>
    </w:p>
    <w:p w14:paraId="1CF85B32" w14:textId="77777777" w:rsidR="003E1290" w:rsidRPr="00CF7AFD" w:rsidRDefault="00BA6153">
      <w:pPr>
        <w:spacing w:before="120" w:line="320" w:lineRule="exact"/>
        <w:ind w:firstLineChars="200" w:firstLine="422"/>
        <w:jc w:val="left"/>
        <w:rPr>
          <w:rFonts w:ascii="宋体" w:hAnsi="宋体" w:cs="宋体"/>
          <w:b/>
          <w:bCs/>
          <w:szCs w:val="21"/>
        </w:rPr>
      </w:pPr>
      <w:r w:rsidRPr="00CF7AFD">
        <w:rPr>
          <w:rFonts w:ascii="宋体" w:hAnsi="宋体" w:cs="宋体" w:hint="eastAsia"/>
          <w:b/>
          <w:bCs/>
          <w:szCs w:val="21"/>
        </w:rPr>
        <w:t>8.履约验收其他事项</w:t>
      </w:r>
    </w:p>
    <w:p w14:paraId="1ACA3745" w14:textId="77777777" w:rsidR="003E1290" w:rsidRPr="00CF7AFD" w:rsidRDefault="00BA6153">
      <w:pPr>
        <w:spacing w:before="120" w:line="320" w:lineRule="exact"/>
        <w:ind w:firstLineChars="200" w:firstLine="420"/>
        <w:jc w:val="left"/>
        <w:rPr>
          <w:rFonts w:ascii="宋体" w:hAnsi="宋体" w:cs="宋体"/>
          <w:szCs w:val="21"/>
        </w:rPr>
      </w:pPr>
      <w:r w:rsidRPr="00CF7AFD">
        <w:rPr>
          <w:rFonts w:ascii="宋体" w:hAnsi="宋体" w:cs="宋体" w:hint="eastAsia"/>
          <w:szCs w:val="21"/>
        </w:rPr>
        <w:t>无</w:t>
      </w:r>
    </w:p>
    <w:p w14:paraId="318E8AF8" w14:textId="77777777" w:rsidR="003E1290" w:rsidRPr="00CF7AFD" w:rsidRDefault="00BA6153">
      <w:pPr>
        <w:spacing w:before="120" w:line="320" w:lineRule="exact"/>
        <w:rPr>
          <w:rFonts w:ascii="仿宋" w:eastAsia="仿宋" w:hAnsi="仿宋"/>
          <w:szCs w:val="21"/>
          <w:u w:val="single"/>
        </w:rPr>
      </w:pPr>
      <w:r w:rsidRPr="00CF7AFD">
        <w:rPr>
          <w:rFonts w:ascii="仿宋" w:eastAsia="仿宋" w:hAnsi="仿宋" w:hint="eastAsia"/>
          <w:szCs w:val="21"/>
          <w:u w:val="single"/>
        </w:rPr>
        <w:br w:type="page"/>
      </w:r>
    </w:p>
    <w:p w14:paraId="01EAF746" w14:textId="77777777" w:rsidR="003E1290" w:rsidRPr="00CF7AFD" w:rsidRDefault="00BA6153">
      <w:pPr>
        <w:snapToGrid w:val="0"/>
        <w:spacing w:line="360" w:lineRule="exact"/>
        <w:jc w:val="center"/>
        <w:rPr>
          <w:b/>
          <w:bCs/>
          <w:szCs w:val="21"/>
        </w:rPr>
      </w:pPr>
      <w:r w:rsidRPr="00CF7AFD">
        <w:rPr>
          <w:b/>
          <w:bCs/>
          <w:szCs w:val="21"/>
        </w:rPr>
        <w:lastRenderedPageBreak/>
        <w:t>广西壮族自治区政府采购项目合同验收书</w:t>
      </w:r>
    </w:p>
    <w:p w14:paraId="224FF585" w14:textId="77777777" w:rsidR="003E1290" w:rsidRPr="00CF7AFD" w:rsidRDefault="00BA6153">
      <w:pPr>
        <w:widowControl/>
        <w:snapToGrid w:val="0"/>
        <w:spacing w:before="100" w:beforeAutospacing="1" w:after="100" w:afterAutospacing="1" w:line="320" w:lineRule="exact"/>
        <w:ind w:leftChars="-171" w:left="-359" w:firstLineChars="200" w:firstLine="420"/>
        <w:jc w:val="left"/>
        <w:rPr>
          <w:kern w:val="0"/>
          <w:szCs w:val="21"/>
        </w:rPr>
      </w:pPr>
      <w:r w:rsidRPr="00CF7AFD">
        <w:rPr>
          <w:kern w:val="0"/>
          <w:szCs w:val="21"/>
        </w:rPr>
        <w:t>根据政府采购项目（</w:t>
      </w:r>
      <w:r w:rsidRPr="00CF7AFD">
        <w:rPr>
          <w:kern w:val="0"/>
          <w:szCs w:val="21"/>
          <w:u w:val="single"/>
        </w:rPr>
        <w:t>采购合同编号：</w:t>
      </w:r>
      <w:r w:rsidRPr="00CF7AFD">
        <w:rPr>
          <w:rFonts w:cs="Arial"/>
          <w:szCs w:val="21"/>
          <w:u w:val="single"/>
        </w:rPr>
        <w:t>GXZC20XX-XX-XXXXX-JDZB</w:t>
      </w:r>
      <w:r w:rsidRPr="00CF7AFD">
        <w:rPr>
          <w:kern w:val="0"/>
          <w:szCs w:val="21"/>
        </w:rPr>
        <w:t>）的约定，我单位对（</w:t>
      </w:r>
      <w:r w:rsidRPr="00CF7AFD">
        <w:rPr>
          <w:rFonts w:cs="Arial" w:hint="eastAsia"/>
          <w:szCs w:val="21"/>
          <w:u w:val="single"/>
        </w:rPr>
        <w:t>XXXX</w:t>
      </w:r>
      <w:r w:rsidRPr="00CF7AFD">
        <w:rPr>
          <w:rFonts w:cs="Arial" w:hint="eastAsia"/>
          <w:szCs w:val="21"/>
          <w:u w:val="single"/>
        </w:rPr>
        <w:t>采购项目</w:t>
      </w:r>
      <w:r w:rsidRPr="00CF7AFD">
        <w:rPr>
          <w:kern w:val="0"/>
          <w:szCs w:val="21"/>
        </w:rPr>
        <w:t>）政府采购项目中标（或成交）供应商</w:t>
      </w:r>
      <w:r w:rsidRPr="00CF7AFD">
        <w:rPr>
          <w:rFonts w:hint="eastAsia"/>
          <w:kern w:val="0"/>
          <w:szCs w:val="21"/>
          <w:u w:val="single"/>
        </w:rPr>
        <w:t>XX</w:t>
      </w:r>
      <w:r w:rsidRPr="00CF7AFD">
        <w:rPr>
          <w:rFonts w:hint="eastAsia"/>
          <w:kern w:val="0"/>
          <w:szCs w:val="21"/>
          <w:u w:val="single"/>
        </w:rPr>
        <w:t>公司（填写供应商名称）</w:t>
      </w:r>
      <w:r w:rsidRPr="00CF7AFD">
        <w:rPr>
          <w:kern w:val="0"/>
          <w:szCs w:val="21"/>
        </w:rPr>
        <w:t>提供的</w:t>
      </w:r>
      <w:r w:rsidRPr="00CF7AFD">
        <w:rPr>
          <w:rFonts w:hint="eastAsia"/>
          <w:kern w:val="0"/>
          <w:szCs w:val="21"/>
        </w:rPr>
        <w:t>服务（或工程、货物）</w:t>
      </w:r>
      <w:r w:rsidRPr="00CF7AFD">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CF7AFD" w:rsidRPr="00CF7AFD" w14:paraId="74626934"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253D474F" w14:textId="77777777" w:rsidR="003E1290" w:rsidRPr="00CF7AFD" w:rsidRDefault="00BA6153">
            <w:pPr>
              <w:widowControl/>
              <w:snapToGrid w:val="0"/>
              <w:spacing w:before="100" w:beforeAutospacing="1" w:after="100" w:afterAutospacing="1" w:line="320" w:lineRule="exact"/>
              <w:ind w:left="-3" w:firstLineChars="2" w:firstLine="4"/>
              <w:jc w:val="center"/>
              <w:rPr>
                <w:kern w:val="0"/>
                <w:szCs w:val="21"/>
              </w:rPr>
            </w:pPr>
            <w:r w:rsidRPr="00CF7AFD">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43592DA0" w14:textId="77777777" w:rsidR="003E1290" w:rsidRPr="00CF7AFD" w:rsidRDefault="00BA6153">
            <w:pPr>
              <w:widowControl/>
              <w:snapToGrid w:val="0"/>
              <w:spacing w:before="100" w:beforeAutospacing="1" w:after="100" w:afterAutospacing="1" w:line="320" w:lineRule="exact"/>
              <w:ind w:left="-3" w:firstLineChars="200" w:firstLine="420"/>
              <w:jc w:val="center"/>
              <w:rPr>
                <w:kern w:val="0"/>
                <w:szCs w:val="21"/>
              </w:rPr>
            </w:pPr>
            <w:r w:rsidRPr="00CF7AFD">
              <w:rPr>
                <w:rFonts w:cs="Arial" w:hint="eastAsia"/>
                <w:szCs w:val="21"/>
              </w:rPr>
              <w:t>□</w:t>
            </w:r>
            <w:r w:rsidRPr="00CF7AFD">
              <w:rPr>
                <w:kern w:val="0"/>
                <w:szCs w:val="21"/>
              </w:rPr>
              <w:t>自行验收</w:t>
            </w:r>
            <w:r w:rsidRPr="00CF7AFD">
              <w:rPr>
                <w:kern w:val="0"/>
                <w:szCs w:val="21"/>
              </w:rPr>
              <w:t>        </w:t>
            </w:r>
            <w:r w:rsidRPr="00CF7AFD">
              <w:rPr>
                <w:rFonts w:cs="Arial"/>
                <w:szCs w:val="21"/>
              </w:rPr>
              <w:sym w:font="Wingdings 2" w:char="00A3"/>
            </w:r>
            <w:r w:rsidRPr="00CF7AFD">
              <w:rPr>
                <w:kern w:val="0"/>
                <w:szCs w:val="21"/>
              </w:rPr>
              <w:t>委托验收</w:t>
            </w:r>
          </w:p>
        </w:tc>
      </w:tr>
      <w:tr w:rsidR="00CF7AFD" w:rsidRPr="00CF7AFD" w14:paraId="1DC8598E"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748BB20B" w14:textId="77777777" w:rsidR="003E1290" w:rsidRPr="00CF7AFD" w:rsidRDefault="00BA6153">
            <w:pPr>
              <w:widowControl/>
              <w:snapToGrid w:val="0"/>
              <w:spacing w:before="100" w:beforeAutospacing="1" w:after="100" w:afterAutospacing="1" w:line="320" w:lineRule="exact"/>
              <w:ind w:firstLineChars="1" w:firstLine="2"/>
              <w:jc w:val="center"/>
              <w:rPr>
                <w:kern w:val="0"/>
                <w:szCs w:val="21"/>
              </w:rPr>
            </w:pPr>
            <w:r w:rsidRPr="00CF7AFD">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1C1E571" w14:textId="77777777" w:rsidR="003E1290" w:rsidRPr="00CF7AFD" w:rsidRDefault="00BA6153">
            <w:pPr>
              <w:widowControl/>
              <w:snapToGrid w:val="0"/>
              <w:spacing w:before="100" w:beforeAutospacing="1" w:after="100" w:afterAutospacing="1" w:line="320" w:lineRule="exact"/>
              <w:ind w:left="-3" w:firstLineChars="1" w:firstLine="2"/>
              <w:jc w:val="center"/>
              <w:rPr>
                <w:kern w:val="0"/>
                <w:szCs w:val="21"/>
              </w:rPr>
            </w:pPr>
            <w:r w:rsidRPr="00CF7AFD">
              <w:rPr>
                <w:kern w:val="0"/>
                <w:szCs w:val="21"/>
              </w:rPr>
              <w:t>名</w:t>
            </w:r>
            <w:r w:rsidRPr="00CF7AFD">
              <w:rPr>
                <w:kern w:val="0"/>
                <w:szCs w:val="21"/>
              </w:rPr>
              <w:t xml:space="preserve">  </w:t>
            </w:r>
            <w:r w:rsidRPr="00CF7AFD">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628E6AD" w14:textId="77777777" w:rsidR="003E1290" w:rsidRPr="00CF7AFD" w:rsidRDefault="00BA6153">
            <w:pPr>
              <w:widowControl/>
              <w:snapToGrid w:val="0"/>
              <w:spacing w:before="100" w:beforeAutospacing="1" w:after="100" w:afterAutospacing="1" w:line="320" w:lineRule="exact"/>
              <w:ind w:left="-3" w:firstLineChars="1" w:firstLine="2"/>
              <w:jc w:val="center"/>
              <w:rPr>
                <w:kern w:val="0"/>
                <w:szCs w:val="21"/>
              </w:rPr>
            </w:pPr>
            <w:r w:rsidRPr="00CF7AFD">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4D10F406" w14:textId="77777777" w:rsidR="003E1290" w:rsidRPr="00CF7AFD" w:rsidRDefault="00BA6153">
            <w:pPr>
              <w:widowControl/>
              <w:snapToGrid w:val="0"/>
              <w:spacing w:before="100" w:beforeAutospacing="1" w:after="100" w:afterAutospacing="1" w:line="320" w:lineRule="exact"/>
              <w:jc w:val="center"/>
              <w:rPr>
                <w:kern w:val="0"/>
                <w:szCs w:val="21"/>
              </w:rPr>
            </w:pPr>
            <w:r w:rsidRPr="00CF7AFD">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791D783" w14:textId="77777777" w:rsidR="003E1290" w:rsidRPr="00CF7AFD" w:rsidRDefault="00BA6153">
            <w:pPr>
              <w:widowControl/>
              <w:snapToGrid w:val="0"/>
              <w:spacing w:before="100" w:beforeAutospacing="1" w:after="100" w:afterAutospacing="1" w:line="320" w:lineRule="exact"/>
              <w:ind w:left="-3" w:firstLineChars="1" w:firstLine="2"/>
              <w:jc w:val="center"/>
              <w:rPr>
                <w:kern w:val="0"/>
                <w:szCs w:val="21"/>
              </w:rPr>
            </w:pPr>
            <w:r w:rsidRPr="00CF7AFD">
              <w:rPr>
                <w:kern w:val="0"/>
                <w:szCs w:val="21"/>
              </w:rPr>
              <w:t>金</w:t>
            </w:r>
            <w:r w:rsidRPr="00CF7AFD">
              <w:rPr>
                <w:kern w:val="0"/>
                <w:szCs w:val="21"/>
              </w:rPr>
              <w:t xml:space="preserve">  </w:t>
            </w:r>
            <w:r w:rsidRPr="00CF7AFD">
              <w:rPr>
                <w:kern w:val="0"/>
                <w:szCs w:val="21"/>
              </w:rPr>
              <w:t>额</w:t>
            </w:r>
          </w:p>
        </w:tc>
      </w:tr>
      <w:tr w:rsidR="00CF7AFD" w:rsidRPr="00CF7AFD" w14:paraId="3904EEE2"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4AD22B5" w14:textId="77777777" w:rsidR="003E1290" w:rsidRPr="00CF7AFD" w:rsidRDefault="00BA6153">
            <w:pPr>
              <w:widowControl/>
              <w:snapToGrid w:val="0"/>
              <w:spacing w:before="100" w:beforeAutospacing="1" w:after="100" w:afterAutospacing="1" w:line="320" w:lineRule="exact"/>
              <w:ind w:left="-3" w:firstLineChars="2" w:firstLine="4"/>
              <w:jc w:val="center"/>
              <w:rPr>
                <w:kern w:val="0"/>
                <w:szCs w:val="21"/>
              </w:rPr>
            </w:pPr>
            <w:r w:rsidRPr="00CF7AFD">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DFC659F" w14:textId="77777777" w:rsidR="003E1290" w:rsidRPr="00CF7AFD" w:rsidRDefault="00BA6153">
            <w:pPr>
              <w:widowControl/>
              <w:snapToGrid w:val="0"/>
              <w:spacing w:before="100" w:beforeAutospacing="1" w:after="100" w:afterAutospacing="1" w:line="320" w:lineRule="exact"/>
              <w:ind w:left="-3" w:firstLineChars="200" w:firstLine="420"/>
              <w:jc w:val="left"/>
              <w:rPr>
                <w:kern w:val="0"/>
                <w:szCs w:val="21"/>
              </w:rPr>
            </w:pPr>
            <w:r w:rsidRPr="00CF7AFD">
              <w:rPr>
                <w:rFonts w:hint="eastAsia"/>
                <w:kern w:val="0"/>
                <w:szCs w:val="21"/>
              </w:rPr>
              <w:t>XXXX</w:t>
            </w:r>
            <w:r w:rsidRPr="00CF7AFD">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6CB72F3" w14:textId="77777777" w:rsidR="003E1290" w:rsidRPr="00CF7AFD" w:rsidRDefault="003E1290">
            <w:pPr>
              <w:pStyle w:val="17"/>
              <w:spacing w:before="120" w:after="120"/>
              <w:ind w:firstLineChars="0" w:firstLine="0"/>
              <w:rPr>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5BEF5B79" w14:textId="77777777" w:rsidR="003E1290" w:rsidRPr="00CF7AFD" w:rsidRDefault="00BA6153">
            <w:pPr>
              <w:widowControl/>
              <w:snapToGrid w:val="0"/>
              <w:spacing w:before="100" w:beforeAutospacing="1" w:after="100" w:afterAutospacing="1" w:line="320" w:lineRule="exact"/>
              <w:jc w:val="center"/>
              <w:rPr>
                <w:kern w:val="0"/>
                <w:szCs w:val="21"/>
              </w:rPr>
            </w:pPr>
            <w:r w:rsidRPr="00CF7AFD">
              <w:rPr>
                <w:kern w:val="0"/>
                <w:szCs w:val="21"/>
              </w:rPr>
              <w:t>1</w:t>
            </w:r>
            <w:r w:rsidRPr="00CF7AFD">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32EA1F9" w14:textId="77777777" w:rsidR="003E1290" w:rsidRPr="00CF7AFD" w:rsidRDefault="00BA6153">
            <w:pPr>
              <w:pStyle w:val="17"/>
              <w:spacing w:before="120" w:after="120"/>
              <w:ind w:firstLineChars="0" w:firstLine="0"/>
              <w:jc w:val="center"/>
              <w:rPr>
                <w:szCs w:val="21"/>
              </w:rPr>
            </w:pPr>
            <w:r w:rsidRPr="00CF7AFD">
              <w:rPr>
                <w:szCs w:val="21"/>
              </w:rPr>
              <w:t>¥0.00元</w:t>
            </w:r>
          </w:p>
        </w:tc>
      </w:tr>
      <w:tr w:rsidR="00CF7AFD" w:rsidRPr="00CF7AFD" w14:paraId="25FC69EF"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1D8BAC04" w14:textId="77777777" w:rsidR="003E1290" w:rsidRPr="00CF7AFD" w:rsidRDefault="00BA6153">
            <w:pPr>
              <w:pStyle w:val="17"/>
              <w:spacing w:before="120" w:after="120"/>
              <w:ind w:firstLineChars="0" w:firstLine="0"/>
              <w:jc w:val="center"/>
              <w:rPr>
                <w:szCs w:val="21"/>
              </w:rPr>
            </w:pPr>
            <w:r w:rsidRPr="00CF7AFD">
              <w:rPr>
                <w:rFonts w:hint="eastAsia"/>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4B682377" w14:textId="77777777" w:rsidR="003E1290" w:rsidRPr="00CF7AFD" w:rsidRDefault="003E1290">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B13315F" w14:textId="77777777" w:rsidR="003E1290" w:rsidRPr="00CF7AFD" w:rsidRDefault="00BA6153">
            <w:pPr>
              <w:pStyle w:val="17"/>
              <w:spacing w:before="120" w:after="120"/>
              <w:ind w:firstLineChars="0" w:firstLine="0"/>
              <w:jc w:val="center"/>
              <w:rPr>
                <w:szCs w:val="21"/>
              </w:rPr>
            </w:pPr>
            <w:r w:rsidRPr="00CF7AFD">
              <w:rPr>
                <w:szCs w:val="21"/>
              </w:rPr>
              <w:t>¥0.00元</w:t>
            </w:r>
          </w:p>
        </w:tc>
      </w:tr>
      <w:tr w:rsidR="00CF7AFD" w:rsidRPr="00CF7AFD" w14:paraId="39F02B5D"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7782BE55" w14:textId="77777777" w:rsidR="003E1290" w:rsidRPr="00CF7AFD" w:rsidRDefault="00BA6153">
            <w:pPr>
              <w:widowControl/>
              <w:snapToGrid w:val="0"/>
              <w:spacing w:before="100" w:beforeAutospacing="1" w:after="100" w:afterAutospacing="1" w:line="320" w:lineRule="exact"/>
              <w:ind w:firstLineChars="1" w:firstLine="2"/>
              <w:jc w:val="left"/>
              <w:rPr>
                <w:kern w:val="0"/>
                <w:szCs w:val="21"/>
              </w:rPr>
            </w:pPr>
            <w:r w:rsidRPr="00CF7AFD">
              <w:rPr>
                <w:kern w:val="0"/>
                <w:szCs w:val="21"/>
              </w:rPr>
              <w:t>合计大写金额：</w:t>
            </w:r>
            <w:r w:rsidRPr="00CF7AFD">
              <w:rPr>
                <w:rFonts w:hint="eastAsia"/>
                <w:kern w:val="0"/>
                <w:szCs w:val="21"/>
              </w:rPr>
              <w:t>人民币元整</w:t>
            </w:r>
          </w:p>
        </w:tc>
      </w:tr>
      <w:tr w:rsidR="00CF7AFD" w:rsidRPr="00CF7AFD" w14:paraId="17B43E2A"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26CCEC36" w14:textId="77777777" w:rsidR="003E1290" w:rsidRPr="00CF7AFD" w:rsidRDefault="00BA6153">
            <w:pPr>
              <w:widowControl/>
              <w:snapToGrid w:val="0"/>
              <w:spacing w:before="100" w:beforeAutospacing="1" w:after="100" w:afterAutospacing="1" w:line="320" w:lineRule="exact"/>
              <w:ind w:firstLineChars="1" w:firstLine="2"/>
              <w:jc w:val="left"/>
              <w:rPr>
                <w:rFonts w:ascii="宋体" w:hAnsi="宋体" w:cs="宋体"/>
                <w:kern w:val="0"/>
                <w:szCs w:val="21"/>
              </w:rPr>
            </w:pPr>
            <w:r w:rsidRPr="00CF7AFD">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1BE275D3" w14:textId="77777777" w:rsidR="003E1290" w:rsidRPr="00CF7AFD" w:rsidRDefault="00BA6153">
            <w:pPr>
              <w:snapToGrid w:val="0"/>
              <w:spacing w:before="100" w:beforeAutospacing="1" w:after="100" w:afterAutospacing="1" w:line="320" w:lineRule="exact"/>
              <w:ind w:firstLineChars="200" w:firstLine="420"/>
              <w:jc w:val="left"/>
              <w:rPr>
                <w:rFonts w:ascii="宋体" w:hAnsi="宋体" w:cs="宋体"/>
                <w:kern w:val="0"/>
                <w:szCs w:val="21"/>
              </w:rPr>
            </w:pPr>
            <w:r w:rsidRPr="00CF7AFD">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7A300E4A" w14:textId="77777777" w:rsidR="003E1290" w:rsidRPr="00CF7AFD" w:rsidRDefault="00BA6153">
            <w:pPr>
              <w:snapToGrid w:val="0"/>
              <w:spacing w:before="100" w:beforeAutospacing="1" w:after="100" w:afterAutospacing="1" w:line="320" w:lineRule="exact"/>
              <w:ind w:firstLineChars="19" w:firstLine="40"/>
              <w:jc w:val="center"/>
              <w:rPr>
                <w:rFonts w:ascii="宋体" w:hAnsi="宋体" w:cs="宋体"/>
                <w:kern w:val="0"/>
                <w:szCs w:val="21"/>
              </w:rPr>
            </w:pPr>
            <w:r w:rsidRPr="00CF7AFD">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0946AAE7" w14:textId="77777777" w:rsidR="003E1290" w:rsidRPr="00CF7AFD" w:rsidRDefault="00BA6153">
            <w:pPr>
              <w:snapToGrid w:val="0"/>
              <w:spacing w:before="100" w:beforeAutospacing="1" w:after="100" w:afterAutospacing="1" w:line="320" w:lineRule="exact"/>
              <w:ind w:firstLineChars="200" w:firstLine="420"/>
              <w:jc w:val="left"/>
              <w:rPr>
                <w:rFonts w:ascii="宋体" w:hAnsi="宋体" w:cs="宋体"/>
                <w:kern w:val="0"/>
                <w:szCs w:val="21"/>
              </w:rPr>
            </w:pPr>
            <w:r w:rsidRPr="00CF7AFD">
              <w:rPr>
                <w:rFonts w:ascii="宋体" w:hAnsi="宋体" w:cs="宋体" w:hint="eastAsia"/>
                <w:kern w:val="0"/>
                <w:szCs w:val="21"/>
              </w:rPr>
              <w:t>20  年  月  日</w:t>
            </w:r>
          </w:p>
        </w:tc>
      </w:tr>
      <w:tr w:rsidR="00CF7AFD" w:rsidRPr="00CF7AFD" w14:paraId="305F821A"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5F7E02" w14:textId="77777777" w:rsidR="003E1290" w:rsidRPr="00CF7AFD" w:rsidRDefault="00BA6153">
            <w:pPr>
              <w:widowControl/>
              <w:snapToGrid w:val="0"/>
              <w:spacing w:before="100" w:beforeAutospacing="1" w:after="100" w:afterAutospacing="1" w:line="320" w:lineRule="exact"/>
              <w:jc w:val="left"/>
              <w:rPr>
                <w:rFonts w:ascii="宋体" w:hAnsi="宋体" w:cs="宋体"/>
                <w:kern w:val="0"/>
                <w:szCs w:val="21"/>
              </w:rPr>
            </w:pPr>
            <w:r w:rsidRPr="00CF7AFD">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69BD0" w14:textId="77777777" w:rsidR="003E1290" w:rsidRPr="00CF7AFD" w:rsidRDefault="00BA6153">
            <w:pPr>
              <w:pStyle w:val="17"/>
              <w:spacing w:before="120" w:after="120"/>
              <w:ind w:firstLineChars="0" w:firstLine="0"/>
              <w:rPr>
                <w:rFonts w:ascii="宋体" w:hAnsi="宋体" w:cs="宋体"/>
                <w:szCs w:val="21"/>
              </w:rPr>
            </w:pPr>
            <w:r w:rsidRPr="00CF7AFD">
              <w:rPr>
                <w:rFonts w:ascii="宋体" w:hAnsi="宋体" w:cs="宋体" w:hint="eastAsia"/>
                <w:szCs w:val="21"/>
              </w:rPr>
              <w:t>中标人所提供服务的内容满足采购合同约定的要求、标准。</w:t>
            </w:r>
          </w:p>
        </w:tc>
      </w:tr>
      <w:tr w:rsidR="00CF7AFD" w:rsidRPr="00CF7AFD" w14:paraId="61D1D30F"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075A73" w14:textId="77777777" w:rsidR="003E1290" w:rsidRPr="00CF7AFD" w:rsidRDefault="00BA6153">
            <w:pPr>
              <w:widowControl/>
              <w:spacing w:before="100" w:beforeAutospacing="1" w:after="100" w:afterAutospacing="1" w:line="320" w:lineRule="exact"/>
              <w:jc w:val="left"/>
              <w:rPr>
                <w:rFonts w:ascii="宋体" w:hAnsi="宋体" w:cs="宋体"/>
                <w:kern w:val="0"/>
                <w:szCs w:val="21"/>
              </w:rPr>
            </w:pPr>
            <w:r w:rsidRPr="00CF7AFD">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45B53F27" w14:textId="77777777" w:rsidR="003E1290" w:rsidRPr="00CF7AFD" w:rsidRDefault="00BA6153">
            <w:pPr>
              <w:widowControl/>
              <w:spacing w:before="100" w:beforeAutospacing="1" w:after="100" w:afterAutospacing="1" w:line="320" w:lineRule="exact"/>
              <w:jc w:val="left"/>
              <w:rPr>
                <w:rFonts w:ascii="宋体" w:hAnsi="宋体" w:cs="宋体"/>
                <w:kern w:val="0"/>
                <w:szCs w:val="21"/>
              </w:rPr>
            </w:pPr>
            <w:r w:rsidRPr="00CF7AFD">
              <w:rPr>
                <w:rFonts w:ascii="宋体" w:hAnsi="宋体" w:cs="宋体" w:hint="eastAsia"/>
                <w:kern w:val="0"/>
                <w:szCs w:val="21"/>
              </w:rPr>
              <w:t>验收结论性意见：同意（不同意）通过项目验收</w:t>
            </w:r>
          </w:p>
        </w:tc>
      </w:tr>
      <w:tr w:rsidR="00CF7AFD" w:rsidRPr="00CF7AFD" w14:paraId="15BCC1F0"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4655339" w14:textId="77777777" w:rsidR="003E1290" w:rsidRPr="00CF7AFD" w:rsidRDefault="003E1290">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6E64BE72" w14:textId="77777777" w:rsidR="003E1290" w:rsidRPr="00CF7AFD" w:rsidRDefault="00BA6153">
            <w:pPr>
              <w:pStyle w:val="17"/>
              <w:spacing w:before="120" w:after="120"/>
              <w:ind w:firstLineChars="0" w:firstLine="0"/>
              <w:rPr>
                <w:rFonts w:ascii="宋体" w:hAnsi="宋体" w:cs="宋体"/>
                <w:szCs w:val="21"/>
              </w:rPr>
            </w:pPr>
            <w:r w:rsidRPr="00CF7AFD">
              <w:rPr>
                <w:rFonts w:ascii="宋体" w:hAnsi="宋体" w:cs="宋体" w:hint="eastAsia"/>
                <w:szCs w:val="21"/>
              </w:rPr>
              <w:t>有异议的意见和说明理由：</w:t>
            </w:r>
          </w:p>
          <w:p w14:paraId="7C6C982A" w14:textId="77777777" w:rsidR="003E1290" w:rsidRPr="00CF7AFD" w:rsidRDefault="00BA6153">
            <w:pPr>
              <w:pStyle w:val="17"/>
              <w:spacing w:before="120" w:after="120"/>
              <w:ind w:firstLineChars="2800" w:firstLine="5880"/>
              <w:rPr>
                <w:rFonts w:ascii="宋体" w:hAnsi="宋体" w:cs="宋体"/>
                <w:szCs w:val="21"/>
              </w:rPr>
            </w:pPr>
            <w:r w:rsidRPr="00CF7AFD">
              <w:rPr>
                <w:rFonts w:ascii="宋体" w:hAnsi="宋体" w:cs="宋体" w:hint="eastAsia"/>
                <w:szCs w:val="21"/>
              </w:rPr>
              <w:t>签字：</w:t>
            </w:r>
          </w:p>
        </w:tc>
      </w:tr>
      <w:tr w:rsidR="00CF7AFD" w:rsidRPr="00CF7AFD" w14:paraId="38777445"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39535F"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验收小组成员签字：</w:t>
            </w:r>
          </w:p>
          <w:p w14:paraId="1B714836" w14:textId="77777777" w:rsidR="003E1290" w:rsidRPr="00CF7AFD" w:rsidRDefault="003E1290">
            <w:pPr>
              <w:widowControl/>
              <w:spacing w:before="100" w:beforeAutospacing="1" w:after="100" w:afterAutospacing="1" w:line="320" w:lineRule="exact"/>
              <w:jc w:val="left"/>
              <w:rPr>
                <w:kern w:val="0"/>
                <w:szCs w:val="21"/>
              </w:rPr>
            </w:pPr>
          </w:p>
        </w:tc>
      </w:tr>
      <w:tr w:rsidR="00CF7AFD" w:rsidRPr="00CF7AFD" w14:paraId="5643D53C"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063CA"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监督人员或其他相关人员签字：</w:t>
            </w:r>
          </w:p>
          <w:p w14:paraId="5CA33FC2" w14:textId="77777777" w:rsidR="003E1290" w:rsidRPr="00CF7AFD" w:rsidRDefault="00BA6153">
            <w:pPr>
              <w:widowControl/>
              <w:spacing w:before="100" w:beforeAutospacing="1" w:after="100" w:afterAutospacing="1" w:line="320" w:lineRule="exact"/>
              <w:ind w:firstLineChars="31" w:firstLine="65"/>
              <w:jc w:val="left"/>
              <w:rPr>
                <w:kern w:val="0"/>
                <w:szCs w:val="21"/>
              </w:rPr>
            </w:pPr>
            <w:r w:rsidRPr="00CF7AFD">
              <w:rPr>
                <w:kern w:val="0"/>
                <w:szCs w:val="21"/>
              </w:rPr>
              <w:t>或受邀机构的意见（盖章）：</w:t>
            </w:r>
          </w:p>
        </w:tc>
      </w:tr>
      <w:tr w:rsidR="00CF7AFD" w:rsidRPr="00CF7AFD" w14:paraId="460E6859"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F7B62C9" w14:textId="77777777" w:rsidR="003E1290" w:rsidRPr="00CF7AFD" w:rsidRDefault="00BA6153">
            <w:pPr>
              <w:widowControl/>
              <w:spacing w:before="100" w:beforeAutospacing="1" w:after="100" w:afterAutospacing="1" w:line="320" w:lineRule="exact"/>
              <w:ind w:firstLineChars="31" w:firstLine="65"/>
              <w:jc w:val="left"/>
              <w:rPr>
                <w:kern w:val="0"/>
                <w:szCs w:val="21"/>
              </w:rPr>
            </w:pPr>
            <w:r w:rsidRPr="00CF7AFD">
              <w:rPr>
                <w:kern w:val="0"/>
                <w:szCs w:val="21"/>
              </w:rPr>
              <w:t>中标或者成交供应商负责人签字或盖章：</w:t>
            </w:r>
          </w:p>
          <w:p w14:paraId="5EBE200F"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联系电话：</w:t>
            </w:r>
            <w:r w:rsidRPr="00CF7AFD">
              <w:rPr>
                <w:kern w:val="0"/>
                <w:szCs w:val="21"/>
              </w:rPr>
              <w:t>     </w:t>
            </w:r>
            <w:r w:rsidRPr="00CF7AFD">
              <w:rPr>
                <w:rFonts w:hint="eastAsia"/>
                <w:kern w:val="0"/>
                <w:szCs w:val="21"/>
              </w:rPr>
              <w:t xml:space="preserve">   </w:t>
            </w:r>
            <w:r w:rsidRPr="00CF7AFD">
              <w:rPr>
                <w:kern w:val="0"/>
                <w:szCs w:val="21"/>
              </w:rPr>
              <w:t>  </w:t>
            </w:r>
            <w:r w:rsidRPr="00CF7AFD">
              <w:rPr>
                <w:kern w:val="0"/>
                <w:szCs w:val="21"/>
              </w:rPr>
              <w:t>年</w:t>
            </w:r>
            <w:r w:rsidRPr="00CF7AFD">
              <w:rPr>
                <w:rFonts w:hint="eastAsia"/>
                <w:kern w:val="0"/>
                <w:szCs w:val="21"/>
              </w:rPr>
              <w:t xml:space="preserve">  </w:t>
            </w:r>
            <w:r w:rsidRPr="00CF7AFD">
              <w:rPr>
                <w:kern w:val="0"/>
                <w:szCs w:val="21"/>
              </w:rPr>
              <w:t> </w:t>
            </w:r>
            <w:r w:rsidRPr="00CF7AFD">
              <w:rPr>
                <w:kern w:val="0"/>
                <w:szCs w:val="21"/>
              </w:rPr>
              <w:t>月</w:t>
            </w:r>
            <w:r w:rsidRPr="00CF7AFD">
              <w:rPr>
                <w:kern w:val="0"/>
                <w:szCs w:val="21"/>
              </w:rPr>
              <w:t> </w:t>
            </w:r>
            <w:r w:rsidRPr="00CF7AFD">
              <w:rPr>
                <w:rFonts w:hint="eastAsia"/>
                <w:kern w:val="0"/>
                <w:szCs w:val="21"/>
              </w:rPr>
              <w:t xml:space="preserve">  </w:t>
            </w:r>
            <w:r w:rsidRPr="00CF7AFD">
              <w:rPr>
                <w:kern w:val="0"/>
                <w:szCs w:val="21"/>
              </w:rPr>
              <w:t>日</w:t>
            </w:r>
          </w:p>
          <w:p w14:paraId="09FDF759" w14:textId="77777777" w:rsidR="003E1290" w:rsidRPr="00CF7AFD" w:rsidRDefault="003E1290">
            <w:pPr>
              <w:widowControl/>
              <w:spacing w:before="100" w:beforeAutospacing="1" w:after="100" w:afterAutospacing="1" w:line="320" w:lineRule="exact"/>
              <w:jc w:val="left"/>
              <w:rPr>
                <w:kern w:val="0"/>
                <w:szCs w:val="21"/>
              </w:rPr>
            </w:pPr>
          </w:p>
          <w:p w14:paraId="77C9705D" w14:textId="77777777" w:rsidR="003E1290" w:rsidRPr="00CF7AFD" w:rsidRDefault="00BA6153">
            <w:pPr>
              <w:widowControl/>
              <w:spacing w:before="100" w:beforeAutospacing="1" w:after="100" w:afterAutospacing="1" w:line="320" w:lineRule="exact"/>
              <w:ind w:firstLineChars="31" w:firstLine="65"/>
              <w:jc w:val="left"/>
              <w:rPr>
                <w:kern w:val="0"/>
                <w:szCs w:val="21"/>
              </w:rPr>
            </w:pPr>
            <w:r w:rsidRPr="00CF7AFD">
              <w:rPr>
                <w:rFonts w:hint="eastAsia"/>
                <w:kern w:val="0"/>
                <w:szCs w:val="21"/>
              </w:rPr>
              <w:t>采购人</w:t>
            </w:r>
            <w:r w:rsidRPr="00CF7AFD">
              <w:rPr>
                <w:kern w:val="0"/>
                <w:szCs w:val="21"/>
              </w:rPr>
              <w:t>签字或盖章：</w:t>
            </w:r>
          </w:p>
          <w:p w14:paraId="55C7B377"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联系电话：</w:t>
            </w:r>
            <w:r w:rsidRPr="00CF7AFD">
              <w:rPr>
                <w:kern w:val="0"/>
                <w:szCs w:val="21"/>
              </w:rPr>
              <w:t xml:space="preserve">      </w:t>
            </w:r>
            <w:r w:rsidRPr="00CF7AFD">
              <w:rPr>
                <w:rFonts w:hint="eastAsia"/>
                <w:kern w:val="0"/>
                <w:szCs w:val="21"/>
              </w:rPr>
              <w:t xml:space="preserve"> </w:t>
            </w:r>
            <w:r w:rsidRPr="00CF7AFD">
              <w:rPr>
                <w:kern w:val="0"/>
                <w:szCs w:val="21"/>
              </w:rPr>
              <w:t>  </w:t>
            </w:r>
            <w:r w:rsidRPr="00CF7AFD">
              <w:rPr>
                <w:kern w:val="0"/>
                <w:szCs w:val="21"/>
              </w:rPr>
              <w:t>年</w:t>
            </w:r>
            <w:r w:rsidRPr="00CF7AFD">
              <w:rPr>
                <w:rFonts w:hint="eastAsia"/>
                <w:kern w:val="0"/>
                <w:szCs w:val="21"/>
              </w:rPr>
              <w:t xml:space="preserve">  </w:t>
            </w:r>
            <w:r w:rsidRPr="00CF7AFD">
              <w:rPr>
                <w:kern w:val="0"/>
                <w:szCs w:val="21"/>
              </w:rPr>
              <w:t> </w:t>
            </w:r>
            <w:r w:rsidRPr="00CF7AFD">
              <w:rPr>
                <w:kern w:val="0"/>
                <w:szCs w:val="21"/>
              </w:rPr>
              <w:t>月</w:t>
            </w:r>
            <w:r w:rsidRPr="00CF7AFD">
              <w:rPr>
                <w:kern w:val="0"/>
                <w:szCs w:val="21"/>
              </w:rPr>
              <w:t> </w:t>
            </w:r>
            <w:r w:rsidRPr="00CF7AFD">
              <w:rPr>
                <w:rFonts w:hint="eastAsia"/>
                <w:kern w:val="0"/>
                <w:szCs w:val="21"/>
              </w:rPr>
              <w:t xml:space="preserve">  </w:t>
            </w:r>
            <w:r w:rsidRPr="00CF7AFD">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39C82EAD"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 </w:t>
            </w:r>
            <w:r w:rsidRPr="00CF7AFD">
              <w:rPr>
                <w:kern w:val="0"/>
                <w:szCs w:val="21"/>
              </w:rPr>
              <w:t>受托机构的意见（盖章）：</w:t>
            </w:r>
          </w:p>
          <w:p w14:paraId="48DCB8E5" w14:textId="77777777" w:rsidR="003E1290" w:rsidRPr="00CF7AFD" w:rsidRDefault="00BA6153">
            <w:pPr>
              <w:widowControl/>
              <w:spacing w:before="100" w:beforeAutospacing="1" w:after="100" w:afterAutospacing="1" w:line="320" w:lineRule="exact"/>
              <w:jc w:val="left"/>
              <w:rPr>
                <w:kern w:val="0"/>
                <w:szCs w:val="21"/>
              </w:rPr>
            </w:pPr>
            <w:r w:rsidRPr="00CF7AFD">
              <w:rPr>
                <w:kern w:val="0"/>
                <w:szCs w:val="21"/>
              </w:rPr>
              <w:t>联系电话：</w:t>
            </w:r>
            <w:r w:rsidRPr="00CF7AFD">
              <w:rPr>
                <w:kern w:val="0"/>
                <w:szCs w:val="21"/>
              </w:rPr>
              <w:t xml:space="preserve">                 </w:t>
            </w:r>
            <w:r w:rsidRPr="00CF7AFD">
              <w:rPr>
                <w:rFonts w:hint="eastAsia"/>
                <w:kern w:val="0"/>
                <w:szCs w:val="21"/>
              </w:rPr>
              <w:t xml:space="preserve">    </w:t>
            </w:r>
            <w:r w:rsidRPr="00CF7AFD">
              <w:rPr>
                <w:kern w:val="0"/>
                <w:szCs w:val="21"/>
              </w:rPr>
              <w:t>年</w:t>
            </w:r>
            <w:r w:rsidRPr="00CF7AFD">
              <w:rPr>
                <w:kern w:val="0"/>
                <w:szCs w:val="21"/>
              </w:rPr>
              <w:t xml:space="preserve">   </w:t>
            </w:r>
            <w:r w:rsidRPr="00CF7AFD">
              <w:rPr>
                <w:kern w:val="0"/>
                <w:szCs w:val="21"/>
              </w:rPr>
              <w:t>月</w:t>
            </w:r>
            <w:r w:rsidRPr="00CF7AFD">
              <w:rPr>
                <w:kern w:val="0"/>
                <w:szCs w:val="21"/>
              </w:rPr>
              <w:t xml:space="preserve">   </w:t>
            </w:r>
            <w:r w:rsidRPr="00CF7AFD">
              <w:rPr>
                <w:kern w:val="0"/>
                <w:szCs w:val="21"/>
              </w:rPr>
              <w:t>日</w:t>
            </w:r>
          </w:p>
          <w:p w14:paraId="55247E70" w14:textId="77777777" w:rsidR="003E1290" w:rsidRPr="00CF7AFD" w:rsidRDefault="003E1290">
            <w:pPr>
              <w:widowControl/>
              <w:spacing w:before="100" w:beforeAutospacing="1" w:after="100" w:afterAutospacing="1" w:line="320" w:lineRule="exact"/>
              <w:jc w:val="left"/>
              <w:rPr>
                <w:kern w:val="0"/>
                <w:szCs w:val="21"/>
              </w:rPr>
            </w:pPr>
          </w:p>
          <w:p w14:paraId="00132CBD" w14:textId="77777777" w:rsidR="003E1290" w:rsidRPr="00CF7AFD" w:rsidRDefault="003E1290">
            <w:pPr>
              <w:widowControl/>
              <w:spacing w:before="100" w:beforeAutospacing="1" w:after="100" w:afterAutospacing="1" w:line="320" w:lineRule="exact"/>
              <w:jc w:val="left"/>
              <w:rPr>
                <w:kern w:val="0"/>
                <w:szCs w:val="21"/>
              </w:rPr>
            </w:pPr>
          </w:p>
          <w:p w14:paraId="20D6B578" w14:textId="77777777" w:rsidR="003E1290" w:rsidRPr="00CF7AFD" w:rsidRDefault="003E1290">
            <w:pPr>
              <w:widowControl/>
              <w:spacing w:before="100" w:beforeAutospacing="1" w:after="100" w:afterAutospacing="1" w:line="320" w:lineRule="exact"/>
              <w:jc w:val="left"/>
              <w:rPr>
                <w:kern w:val="0"/>
                <w:szCs w:val="21"/>
              </w:rPr>
            </w:pPr>
          </w:p>
        </w:tc>
      </w:tr>
    </w:tbl>
    <w:p w14:paraId="6E30D7A1" w14:textId="77777777" w:rsidR="003E1290" w:rsidRPr="00CF7AFD" w:rsidRDefault="00BA6153">
      <w:pPr>
        <w:widowControl/>
        <w:jc w:val="left"/>
        <w:rPr>
          <w:bCs/>
          <w:sz w:val="24"/>
        </w:rPr>
      </w:pPr>
      <w:r w:rsidRPr="00CF7AFD">
        <w:rPr>
          <w:spacing w:val="-10"/>
          <w:kern w:val="0"/>
          <w:szCs w:val="21"/>
        </w:rPr>
        <w:t>备注：本报告单一式</w:t>
      </w:r>
      <w:r w:rsidRPr="00CF7AFD">
        <w:rPr>
          <w:spacing w:val="-10"/>
          <w:kern w:val="0"/>
          <w:szCs w:val="21"/>
        </w:rPr>
        <w:t>4</w:t>
      </w:r>
      <w:r w:rsidRPr="00CF7AFD">
        <w:rPr>
          <w:spacing w:val="-10"/>
          <w:kern w:val="0"/>
          <w:szCs w:val="21"/>
        </w:rPr>
        <w:t>份（采购单位</w:t>
      </w:r>
      <w:r w:rsidRPr="00CF7AFD">
        <w:rPr>
          <w:spacing w:val="-10"/>
          <w:kern w:val="0"/>
          <w:szCs w:val="21"/>
        </w:rPr>
        <w:t>1</w:t>
      </w:r>
      <w:r w:rsidRPr="00CF7AFD">
        <w:rPr>
          <w:spacing w:val="-10"/>
          <w:kern w:val="0"/>
          <w:szCs w:val="21"/>
        </w:rPr>
        <w:t>份、供应商</w:t>
      </w:r>
      <w:r w:rsidRPr="00CF7AFD">
        <w:rPr>
          <w:spacing w:val="-10"/>
          <w:kern w:val="0"/>
          <w:szCs w:val="21"/>
        </w:rPr>
        <w:t>1</w:t>
      </w:r>
      <w:r w:rsidRPr="00CF7AFD">
        <w:rPr>
          <w:spacing w:val="-10"/>
          <w:kern w:val="0"/>
          <w:szCs w:val="21"/>
        </w:rPr>
        <w:t>份、采购监督部门备案</w:t>
      </w:r>
      <w:r w:rsidRPr="00CF7AFD">
        <w:rPr>
          <w:spacing w:val="-10"/>
          <w:kern w:val="0"/>
          <w:szCs w:val="21"/>
        </w:rPr>
        <w:t>1</w:t>
      </w:r>
      <w:r w:rsidRPr="00CF7AFD">
        <w:rPr>
          <w:spacing w:val="-10"/>
          <w:kern w:val="0"/>
          <w:szCs w:val="21"/>
        </w:rPr>
        <w:t>份、采购代理机构</w:t>
      </w:r>
      <w:r w:rsidRPr="00CF7AFD">
        <w:rPr>
          <w:spacing w:val="-10"/>
          <w:kern w:val="0"/>
          <w:szCs w:val="21"/>
        </w:rPr>
        <w:t>1</w:t>
      </w:r>
      <w:r w:rsidRPr="00CF7AFD">
        <w:rPr>
          <w:spacing w:val="-10"/>
          <w:kern w:val="0"/>
          <w:szCs w:val="21"/>
        </w:rPr>
        <w:t>份）</w:t>
      </w:r>
    </w:p>
    <w:p w14:paraId="7799E2FD" w14:textId="77777777" w:rsidR="003E1290" w:rsidRPr="00CF7AFD" w:rsidRDefault="003E1290">
      <w:pPr>
        <w:spacing w:before="120" w:line="320" w:lineRule="atLeast"/>
        <w:rPr>
          <w:szCs w:val="21"/>
        </w:rPr>
        <w:sectPr w:rsidR="003E1290" w:rsidRPr="00CF7AFD">
          <w:headerReference w:type="default" r:id="rId23"/>
          <w:pgSz w:w="11906" w:h="16838"/>
          <w:pgMar w:top="1418" w:right="1418" w:bottom="1246" w:left="1418" w:header="851" w:footer="992" w:gutter="0"/>
          <w:cols w:space="720"/>
          <w:docGrid w:linePitch="312"/>
        </w:sectPr>
      </w:pPr>
    </w:p>
    <w:p w14:paraId="34C64976" w14:textId="77777777" w:rsidR="003E1290" w:rsidRPr="00CF7AFD" w:rsidRDefault="00BA6153">
      <w:pPr>
        <w:widowControl/>
        <w:jc w:val="center"/>
        <w:outlineLvl w:val="0"/>
        <w:rPr>
          <w:sz w:val="32"/>
          <w:szCs w:val="32"/>
        </w:rPr>
      </w:pPr>
      <w:bookmarkStart w:id="79" w:name="_Toc203754376"/>
      <w:bookmarkEnd w:id="0"/>
      <w:bookmarkEnd w:id="1"/>
      <w:bookmarkEnd w:id="73"/>
      <w:bookmarkEnd w:id="74"/>
      <w:r w:rsidRPr="00CF7AFD">
        <w:rPr>
          <w:sz w:val="32"/>
          <w:szCs w:val="32"/>
        </w:rPr>
        <w:lastRenderedPageBreak/>
        <w:t>第六章</w:t>
      </w:r>
      <w:r w:rsidRPr="00CF7AFD">
        <w:rPr>
          <w:sz w:val="32"/>
          <w:szCs w:val="32"/>
        </w:rPr>
        <w:t xml:space="preserve">  </w:t>
      </w:r>
      <w:r w:rsidRPr="00CF7AFD">
        <w:rPr>
          <w:sz w:val="32"/>
          <w:szCs w:val="32"/>
        </w:rPr>
        <w:t>响应文件格式</w:t>
      </w:r>
      <w:bookmarkEnd w:id="79"/>
    </w:p>
    <w:p w14:paraId="46E55F27" w14:textId="77777777" w:rsidR="003E1290" w:rsidRPr="00CF7AFD" w:rsidRDefault="003E1290">
      <w:pPr>
        <w:rPr>
          <w:sz w:val="28"/>
          <w:szCs w:val="28"/>
        </w:rPr>
      </w:pPr>
      <w:bookmarkStart w:id="80" w:name="_Toc254970556"/>
      <w:bookmarkStart w:id="81" w:name="_Toc254970697"/>
    </w:p>
    <w:bookmarkEnd w:id="80"/>
    <w:bookmarkEnd w:id="81"/>
    <w:p w14:paraId="79E89105" w14:textId="77777777" w:rsidR="003E1290" w:rsidRPr="00CF7AFD" w:rsidRDefault="003E1290">
      <w:pPr>
        <w:rPr>
          <w:sz w:val="28"/>
          <w:szCs w:val="28"/>
        </w:rPr>
      </w:pPr>
    </w:p>
    <w:p w14:paraId="0925D8ED" w14:textId="77777777" w:rsidR="003E1290" w:rsidRPr="00CF7AFD" w:rsidRDefault="00BA6153">
      <w:pPr>
        <w:spacing w:line="500" w:lineRule="exact"/>
        <w:ind w:firstLineChars="200" w:firstLine="560"/>
        <w:rPr>
          <w:rFonts w:ascii="宋体" w:hAnsi="宋体"/>
          <w:sz w:val="24"/>
        </w:rPr>
      </w:pPr>
      <w:bookmarkStart w:id="82" w:name="_Hlk19199063"/>
      <w:r w:rsidRPr="00CF7AFD">
        <w:rPr>
          <w:rFonts w:hint="eastAsia"/>
          <w:sz w:val="28"/>
          <w:szCs w:val="28"/>
        </w:rPr>
        <w:t>注：有签字、盖章要求的应按要求</w:t>
      </w:r>
      <w:bookmarkEnd w:id="82"/>
      <w:r w:rsidRPr="00CF7AFD">
        <w:rPr>
          <w:rFonts w:hint="eastAsia"/>
          <w:sz w:val="28"/>
          <w:szCs w:val="28"/>
        </w:rPr>
        <w:t>签字（签章）、盖章（签章）。</w:t>
      </w:r>
      <w:r w:rsidRPr="00CF7AFD">
        <w:rPr>
          <w:bCs/>
          <w:sz w:val="24"/>
        </w:rPr>
        <w:t xml:space="preserve"> </w:t>
      </w:r>
    </w:p>
    <w:p w14:paraId="3EBCA420" w14:textId="77777777" w:rsidR="003E1290" w:rsidRPr="00CF7AFD" w:rsidRDefault="00BA6153">
      <w:pPr>
        <w:snapToGrid w:val="0"/>
        <w:spacing w:beforeLines="50" w:before="120" w:after="50" w:line="440" w:lineRule="exact"/>
        <w:jc w:val="left"/>
        <w:outlineLvl w:val="1"/>
        <w:rPr>
          <w:b/>
          <w:sz w:val="24"/>
        </w:rPr>
      </w:pPr>
      <w:r w:rsidRPr="00CF7AFD">
        <w:rPr>
          <w:sz w:val="24"/>
        </w:rPr>
        <w:br w:type="page"/>
      </w:r>
      <w:r w:rsidRPr="00CF7AFD">
        <w:rPr>
          <w:rFonts w:hint="eastAsia"/>
          <w:sz w:val="24"/>
        </w:rPr>
        <w:lastRenderedPageBreak/>
        <w:t>1.</w:t>
      </w:r>
      <w:r w:rsidRPr="00CF7AFD">
        <w:rPr>
          <w:sz w:val="24"/>
        </w:rPr>
        <w:t>响应文件封面</w:t>
      </w:r>
      <w:r w:rsidRPr="00CF7AFD">
        <w:rPr>
          <w:rFonts w:hint="eastAsia"/>
          <w:sz w:val="24"/>
        </w:rPr>
        <w:t>参考</w:t>
      </w:r>
      <w:r w:rsidRPr="00CF7AFD">
        <w:rPr>
          <w:sz w:val="24"/>
        </w:rPr>
        <w:t>格式</w:t>
      </w:r>
      <w:bookmarkStart w:id="83" w:name="_Hlk92966991"/>
      <w:r w:rsidRPr="00CF7AFD">
        <w:rPr>
          <w:rFonts w:hint="eastAsia"/>
          <w:sz w:val="24"/>
        </w:rPr>
        <w:t>（资格证明文件）</w:t>
      </w:r>
      <w:bookmarkEnd w:id="83"/>
      <w:r w:rsidRPr="00CF7AFD">
        <w:rPr>
          <w:sz w:val="24"/>
        </w:rPr>
        <w:t>：</w:t>
      </w:r>
      <w:r w:rsidRPr="00CF7AFD">
        <w:rPr>
          <w:b/>
          <w:bCs/>
          <w:sz w:val="24"/>
        </w:rPr>
        <w:t xml:space="preserve"> </w:t>
      </w:r>
    </w:p>
    <w:p w14:paraId="0EDFE727" w14:textId="77777777" w:rsidR="003E1290" w:rsidRPr="00CF7AFD" w:rsidRDefault="003E1290">
      <w:pPr>
        <w:snapToGrid w:val="0"/>
        <w:spacing w:beforeLines="50" w:before="120" w:after="50" w:line="360" w:lineRule="exact"/>
        <w:rPr>
          <w:sz w:val="24"/>
        </w:rPr>
      </w:pPr>
    </w:p>
    <w:p w14:paraId="4A94A0F7" w14:textId="77777777" w:rsidR="003E1290" w:rsidRPr="00CF7AFD" w:rsidRDefault="003E1290">
      <w:pPr>
        <w:snapToGrid w:val="0"/>
        <w:spacing w:beforeLines="50" w:before="120" w:after="50" w:line="360" w:lineRule="exact"/>
        <w:jc w:val="right"/>
        <w:rPr>
          <w:bCs/>
          <w:sz w:val="24"/>
        </w:rPr>
      </w:pPr>
    </w:p>
    <w:p w14:paraId="2A25ACBE" w14:textId="77777777" w:rsidR="003E1290" w:rsidRPr="00CF7AFD" w:rsidRDefault="00BA6153">
      <w:pPr>
        <w:snapToGrid w:val="0"/>
        <w:spacing w:beforeLines="50" w:before="120" w:after="50" w:line="360" w:lineRule="exact"/>
        <w:jc w:val="center"/>
        <w:rPr>
          <w:bCs/>
          <w:sz w:val="24"/>
        </w:rPr>
      </w:pPr>
      <w:r w:rsidRPr="00CF7AFD">
        <w:rPr>
          <w:rFonts w:ascii="宋体" w:hAnsi="宋体" w:hint="eastAsia"/>
          <w:b/>
          <w:sz w:val="44"/>
        </w:rPr>
        <w:t>电子响应文件</w:t>
      </w:r>
    </w:p>
    <w:p w14:paraId="6777A031" w14:textId="77777777" w:rsidR="003E1290" w:rsidRPr="00CF7AFD" w:rsidRDefault="003E1290">
      <w:pPr>
        <w:snapToGrid w:val="0"/>
        <w:spacing w:beforeLines="50" w:before="120" w:after="50" w:line="360" w:lineRule="exact"/>
        <w:jc w:val="center"/>
        <w:rPr>
          <w:b/>
          <w:bCs/>
          <w:sz w:val="44"/>
          <w:szCs w:val="44"/>
        </w:rPr>
      </w:pPr>
    </w:p>
    <w:p w14:paraId="176FAEAC" w14:textId="77777777" w:rsidR="003E1290" w:rsidRPr="00CF7AFD" w:rsidRDefault="003E1290">
      <w:pPr>
        <w:snapToGrid w:val="0"/>
        <w:spacing w:beforeLines="50" w:before="120" w:after="50" w:line="360" w:lineRule="exact"/>
        <w:jc w:val="center"/>
        <w:rPr>
          <w:b/>
          <w:bCs/>
          <w:sz w:val="44"/>
          <w:szCs w:val="44"/>
        </w:rPr>
      </w:pPr>
    </w:p>
    <w:p w14:paraId="460F4782" w14:textId="77777777" w:rsidR="003E1290" w:rsidRPr="00CF7AFD" w:rsidRDefault="00BA6153">
      <w:pPr>
        <w:snapToGrid w:val="0"/>
        <w:spacing w:beforeLines="50" w:before="120" w:after="50" w:line="360" w:lineRule="exact"/>
        <w:jc w:val="center"/>
        <w:rPr>
          <w:b/>
          <w:bCs/>
          <w:sz w:val="44"/>
          <w:szCs w:val="44"/>
        </w:rPr>
      </w:pPr>
      <w:bookmarkStart w:id="84" w:name="_Hlk92967018"/>
      <w:r w:rsidRPr="00CF7AFD">
        <w:rPr>
          <w:b/>
          <w:bCs/>
          <w:sz w:val="44"/>
          <w:szCs w:val="44"/>
        </w:rPr>
        <w:t>资格</w:t>
      </w:r>
      <w:r w:rsidRPr="00CF7AFD">
        <w:rPr>
          <w:rFonts w:hint="eastAsia"/>
          <w:b/>
          <w:bCs/>
          <w:sz w:val="44"/>
          <w:szCs w:val="44"/>
        </w:rPr>
        <w:t>证明文件</w:t>
      </w:r>
    </w:p>
    <w:bookmarkEnd w:id="84"/>
    <w:p w14:paraId="24D238E1" w14:textId="77777777" w:rsidR="003E1290" w:rsidRPr="00CF7AFD" w:rsidRDefault="003E1290">
      <w:pPr>
        <w:snapToGrid w:val="0"/>
        <w:spacing w:beforeLines="50" w:before="120" w:after="50" w:line="360" w:lineRule="exact"/>
        <w:jc w:val="center"/>
        <w:rPr>
          <w:b/>
          <w:bCs/>
          <w:sz w:val="44"/>
          <w:szCs w:val="44"/>
        </w:rPr>
      </w:pPr>
    </w:p>
    <w:p w14:paraId="1CEB80B7" w14:textId="77777777" w:rsidR="003E1290" w:rsidRPr="00CF7AFD" w:rsidRDefault="003E1290">
      <w:pPr>
        <w:snapToGrid w:val="0"/>
        <w:spacing w:beforeLines="50" w:before="120" w:after="50" w:line="360" w:lineRule="exact"/>
        <w:rPr>
          <w:bCs/>
          <w:sz w:val="24"/>
        </w:rPr>
      </w:pPr>
    </w:p>
    <w:p w14:paraId="6D489593" w14:textId="77777777" w:rsidR="003E1290" w:rsidRPr="00CF7AFD" w:rsidRDefault="00BA6153">
      <w:pPr>
        <w:snapToGrid w:val="0"/>
        <w:spacing w:beforeLines="50" w:before="120" w:after="50" w:line="360" w:lineRule="exact"/>
        <w:ind w:firstLineChars="300" w:firstLine="720"/>
        <w:rPr>
          <w:bCs/>
          <w:sz w:val="24"/>
        </w:rPr>
      </w:pPr>
      <w:r w:rsidRPr="00CF7AFD">
        <w:rPr>
          <w:bCs/>
          <w:sz w:val="24"/>
        </w:rPr>
        <w:t>项目名称：</w:t>
      </w:r>
      <w:r w:rsidRPr="00CF7AFD">
        <w:rPr>
          <w:bCs/>
          <w:sz w:val="24"/>
        </w:rPr>
        <w:t xml:space="preserve"> </w:t>
      </w:r>
    </w:p>
    <w:p w14:paraId="5DC48398" w14:textId="77777777" w:rsidR="003E1290" w:rsidRPr="00CF7AFD" w:rsidRDefault="00BA6153">
      <w:pPr>
        <w:snapToGrid w:val="0"/>
        <w:spacing w:beforeLines="50" w:before="120" w:after="50" w:line="360" w:lineRule="exact"/>
        <w:ind w:firstLineChars="300" w:firstLine="720"/>
        <w:rPr>
          <w:bCs/>
          <w:sz w:val="24"/>
        </w:rPr>
      </w:pPr>
      <w:r w:rsidRPr="00CF7AFD">
        <w:rPr>
          <w:bCs/>
          <w:sz w:val="24"/>
        </w:rPr>
        <w:t>项目编号：</w:t>
      </w:r>
    </w:p>
    <w:p w14:paraId="72A14725" w14:textId="77777777" w:rsidR="003E1290" w:rsidRPr="00CF7AFD" w:rsidRDefault="00BA6153">
      <w:pPr>
        <w:snapToGrid w:val="0"/>
        <w:spacing w:beforeLines="50" w:before="120" w:after="50" w:line="440" w:lineRule="exact"/>
        <w:ind w:firstLineChars="300" w:firstLine="720"/>
        <w:rPr>
          <w:bCs/>
          <w:sz w:val="24"/>
        </w:rPr>
      </w:pPr>
      <w:r w:rsidRPr="00CF7AFD">
        <w:rPr>
          <w:bCs/>
          <w:sz w:val="24"/>
        </w:rPr>
        <w:t>分标号：（若无</w:t>
      </w:r>
      <w:r w:rsidRPr="00CF7AFD">
        <w:rPr>
          <w:rFonts w:hint="eastAsia"/>
          <w:bCs/>
          <w:sz w:val="24"/>
        </w:rPr>
        <w:t>留空或写</w:t>
      </w:r>
      <w:r w:rsidRPr="00CF7AFD">
        <w:rPr>
          <w:bCs/>
          <w:sz w:val="24"/>
        </w:rPr>
        <w:t>“/”</w:t>
      </w:r>
      <w:r w:rsidRPr="00CF7AFD">
        <w:rPr>
          <w:bCs/>
          <w:sz w:val="24"/>
        </w:rPr>
        <w:t>）</w:t>
      </w:r>
    </w:p>
    <w:p w14:paraId="67457D1D" w14:textId="77777777" w:rsidR="003E1290" w:rsidRPr="00CF7AFD" w:rsidRDefault="00BA6153">
      <w:pPr>
        <w:snapToGrid w:val="0"/>
        <w:spacing w:beforeLines="50" w:before="120" w:after="50" w:line="360" w:lineRule="exact"/>
        <w:ind w:firstLineChars="300" w:firstLine="720"/>
        <w:rPr>
          <w:bCs/>
          <w:sz w:val="24"/>
        </w:rPr>
      </w:pPr>
      <w:r w:rsidRPr="00CF7AFD">
        <w:rPr>
          <w:bCs/>
          <w:sz w:val="24"/>
        </w:rPr>
        <w:t>供应商名称：</w:t>
      </w:r>
    </w:p>
    <w:p w14:paraId="6558F844" w14:textId="77777777" w:rsidR="003E1290" w:rsidRPr="00CF7AFD" w:rsidRDefault="00BA6153">
      <w:pPr>
        <w:snapToGrid w:val="0"/>
        <w:spacing w:beforeLines="50" w:before="120" w:after="50" w:line="360" w:lineRule="exact"/>
        <w:ind w:firstLineChars="300" w:firstLine="720"/>
        <w:rPr>
          <w:bCs/>
          <w:sz w:val="24"/>
        </w:rPr>
      </w:pPr>
      <w:r w:rsidRPr="00CF7AFD">
        <w:rPr>
          <w:bCs/>
          <w:sz w:val="24"/>
        </w:rPr>
        <w:t>供应商地址：</w:t>
      </w:r>
    </w:p>
    <w:p w14:paraId="49F49A75" w14:textId="77777777" w:rsidR="003E1290" w:rsidRPr="00CF7AFD" w:rsidRDefault="003E1290">
      <w:pPr>
        <w:pStyle w:val="a0"/>
        <w:snapToGrid w:val="0"/>
        <w:spacing w:before="50" w:after="50" w:line="360" w:lineRule="exact"/>
        <w:ind w:firstLineChars="400" w:firstLine="960"/>
        <w:rPr>
          <w:bCs/>
          <w:sz w:val="24"/>
          <w:szCs w:val="24"/>
        </w:rPr>
      </w:pPr>
    </w:p>
    <w:p w14:paraId="4CF2C040" w14:textId="77777777" w:rsidR="003E1290" w:rsidRPr="00CF7AFD" w:rsidRDefault="00BA6153">
      <w:pPr>
        <w:snapToGrid w:val="0"/>
        <w:spacing w:beforeLines="50" w:before="120" w:after="50" w:line="360" w:lineRule="exact"/>
        <w:jc w:val="center"/>
        <w:rPr>
          <w:sz w:val="24"/>
        </w:rPr>
      </w:pPr>
      <w:r w:rsidRPr="00CF7AFD">
        <w:rPr>
          <w:sz w:val="24"/>
        </w:rPr>
        <w:t xml:space="preserve">                        </w:t>
      </w:r>
      <w:r w:rsidRPr="00CF7AFD">
        <w:rPr>
          <w:sz w:val="24"/>
        </w:rPr>
        <w:t>年</w:t>
      </w:r>
      <w:r w:rsidRPr="00CF7AFD">
        <w:rPr>
          <w:sz w:val="24"/>
        </w:rPr>
        <w:t xml:space="preserve">  </w:t>
      </w:r>
      <w:r w:rsidRPr="00CF7AFD">
        <w:rPr>
          <w:sz w:val="24"/>
        </w:rPr>
        <w:t>月</w:t>
      </w:r>
      <w:r w:rsidRPr="00CF7AFD">
        <w:rPr>
          <w:sz w:val="24"/>
        </w:rPr>
        <w:t xml:space="preserve">  </w:t>
      </w:r>
      <w:r w:rsidRPr="00CF7AFD">
        <w:rPr>
          <w:sz w:val="24"/>
        </w:rPr>
        <w:t>日</w:t>
      </w:r>
    </w:p>
    <w:p w14:paraId="24A78B87" w14:textId="77777777" w:rsidR="003E1290" w:rsidRPr="00CF7AFD" w:rsidRDefault="00BA6153">
      <w:pPr>
        <w:snapToGrid w:val="0"/>
        <w:spacing w:before="50" w:after="50" w:line="440" w:lineRule="exact"/>
        <w:rPr>
          <w:b/>
          <w:sz w:val="24"/>
        </w:rPr>
      </w:pPr>
      <w:r w:rsidRPr="00CF7AFD">
        <w:rPr>
          <w:b/>
          <w:sz w:val="24"/>
        </w:rPr>
        <w:t xml:space="preserve"> </w:t>
      </w:r>
    </w:p>
    <w:p w14:paraId="653D0442" w14:textId="77777777" w:rsidR="003E1290" w:rsidRPr="00CF7AFD" w:rsidRDefault="003E1290">
      <w:pPr>
        <w:snapToGrid w:val="0"/>
        <w:spacing w:beforeLines="50" w:before="120" w:after="50" w:line="360" w:lineRule="exact"/>
        <w:jc w:val="center"/>
        <w:rPr>
          <w:sz w:val="24"/>
        </w:rPr>
      </w:pPr>
    </w:p>
    <w:p w14:paraId="4DCE5B62" w14:textId="77777777" w:rsidR="003E1290" w:rsidRPr="00CF7AFD" w:rsidRDefault="00BA6153">
      <w:pPr>
        <w:snapToGrid w:val="0"/>
        <w:spacing w:beforeLines="50" w:before="120" w:after="50" w:line="440" w:lineRule="exact"/>
        <w:jc w:val="center"/>
        <w:rPr>
          <w:b/>
          <w:bCs/>
          <w:sz w:val="24"/>
        </w:rPr>
      </w:pPr>
      <w:bookmarkStart w:id="85" w:name="_Toc254970557"/>
      <w:bookmarkStart w:id="86" w:name="_Toc254970698"/>
      <w:r w:rsidRPr="00CF7AFD">
        <w:rPr>
          <w:sz w:val="24"/>
        </w:rPr>
        <w:br w:type="page"/>
      </w:r>
      <w:bookmarkEnd w:id="85"/>
      <w:bookmarkEnd w:id="86"/>
    </w:p>
    <w:p w14:paraId="0CEFC040" w14:textId="77777777" w:rsidR="003E1290" w:rsidRPr="00CF7AFD" w:rsidRDefault="003E1290">
      <w:pPr>
        <w:snapToGrid w:val="0"/>
        <w:spacing w:beforeLines="50" w:before="120" w:after="50" w:line="440" w:lineRule="exact"/>
        <w:jc w:val="center"/>
        <w:rPr>
          <w:sz w:val="24"/>
        </w:rPr>
      </w:pPr>
    </w:p>
    <w:p w14:paraId="4DC01EC5" w14:textId="77777777" w:rsidR="003E1290" w:rsidRPr="00CF7AFD" w:rsidRDefault="00BA6153">
      <w:pPr>
        <w:snapToGrid w:val="0"/>
        <w:spacing w:before="50" w:after="50" w:line="440" w:lineRule="exact"/>
        <w:ind w:firstLineChars="49" w:firstLine="138"/>
        <w:jc w:val="center"/>
        <w:rPr>
          <w:b/>
          <w:sz w:val="28"/>
          <w:szCs w:val="28"/>
        </w:rPr>
      </w:pPr>
      <w:r w:rsidRPr="00CF7AFD">
        <w:rPr>
          <w:b/>
          <w:sz w:val="28"/>
          <w:szCs w:val="28"/>
        </w:rPr>
        <w:t>目录</w:t>
      </w:r>
    </w:p>
    <w:p w14:paraId="289F7BB4" w14:textId="77777777" w:rsidR="003E1290" w:rsidRPr="00CF7AFD" w:rsidRDefault="00BA6153">
      <w:pPr>
        <w:jc w:val="center"/>
        <w:rPr>
          <w:b/>
          <w:sz w:val="24"/>
        </w:rPr>
      </w:pPr>
      <w:r w:rsidRPr="00CF7AFD">
        <w:rPr>
          <w:b/>
          <w:sz w:val="24"/>
        </w:rPr>
        <w:t>（需有页码）</w:t>
      </w:r>
    </w:p>
    <w:p w14:paraId="55CA6776" w14:textId="77777777" w:rsidR="003E1290" w:rsidRPr="00CF7AFD" w:rsidRDefault="00BA6153">
      <w:pPr>
        <w:jc w:val="center"/>
        <w:rPr>
          <w:bCs/>
          <w:vanish/>
          <w:sz w:val="24"/>
        </w:rPr>
      </w:pPr>
      <w:r w:rsidRPr="00CF7AFD">
        <w:br w:type="page"/>
      </w:r>
      <w:r w:rsidRPr="00CF7AFD">
        <w:rPr>
          <w:bCs/>
          <w:sz w:val="24"/>
        </w:rPr>
        <w:lastRenderedPageBreak/>
        <w:t>第一部分</w:t>
      </w:r>
      <w:r w:rsidRPr="00CF7AFD">
        <w:rPr>
          <w:bCs/>
          <w:sz w:val="24"/>
        </w:rPr>
        <w:t xml:space="preserve"> </w:t>
      </w:r>
      <w:r w:rsidRPr="00CF7AFD">
        <w:rPr>
          <w:bCs/>
          <w:sz w:val="24"/>
        </w:rPr>
        <w:t>资格</w:t>
      </w:r>
      <w:r w:rsidRPr="00CF7AFD">
        <w:rPr>
          <w:rFonts w:hint="eastAsia"/>
          <w:bCs/>
          <w:sz w:val="24"/>
        </w:rPr>
        <w:t>证明</w:t>
      </w:r>
      <w:r w:rsidRPr="00CF7AFD">
        <w:rPr>
          <w:bCs/>
          <w:sz w:val="24"/>
        </w:rPr>
        <w:t>文件</w:t>
      </w:r>
    </w:p>
    <w:p w14:paraId="5F01FC77" w14:textId="77777777" w:rsidR="003E1290" w:rsidRPr="00CF7AFD" w:rsidRDefault="003E1290">
      <w:pPr>
        <w:snapToGrid w:val="0"/>
        <w:spacing w:before="50" w:afterLines="50" w:after="120" w:line="400" w:lineRule="exact"/>
        <w:jc w:val="left"/>
        <w:rPr>
          <w:b/>
          <w:szCs w:val="21"/>
        </w:rPr>
      </w:pPr>
      <w:bookmarkStart w:id="87" w:name="_Hlk19199154"/>
    </w:p>
    <w:p w14:paraId="769BF4FA" w14:textId="77777777" w:rsidR="003E1290" w:rsidRPr="00CF7AFD" w:rsidRDefault="00BA6153">
      <w:pPr>
        <w:snapToGrid w:val="0"/>
        <w:spacing w:before="50" w:afterLines="50" w:after="120" w:line="400" w:lineRule="exact"/>
        <w:jc w:val="left"/>
        <w:rPr>
          <w:b/>
          <w:szCs w:val="21"/>
        </w:rPr>
      </w:pPr>
      <w:r w:rsidRPr="00CF7AFD">
        <w:rPr>
          <w:b/>
          <w:szCs w:val="21"/>
        </w:rPr>
        <w:t>1</w:t>
      </w:r>
      <w:r w:rsidRPr="00CF7AFD">
        <w:rPr>
          <w:b/>
          <w:szCs w:val="21"/>
        </w:rPr>
        <w:t>．响应声明书格式：</w:t>
      </w:r>
      <w:bookmarkEnd w:id="87"/>
    </w:p>
    <w:p w14:paraId="7AF8AEC9" w14:textId="77777777" w:rsidR="003E1290" w:rsidRPr="00CF7AFD" w:rsidRDefault="00BA6153">
      <w:pPr>
        <w:snapToGrid w:val="0"/>
        <w:spacing w:beforeLines="50" w:before="120" w:after="50" w:line="360" w:lineRule="exact"/>
        <w:jc w:val="center"/>
        <w:rPr>
          <w:b/>
          <w:szCs w:val="21"/>
        </w:rPr>
      </w:pPr>
      <w:r w:rsidRPr="00CF7AFD">
        <w:rPr>
          <w:b/>
          <w:szCs w:val="21"/>
        </w:rPr>
        <w:t>响应声明书</w:t>
      </w:r>
    </w:p>
    <w:p w14:paraId="4A6F5087" w14:textId="77777777" w:rsidR="003E1290" w:rsidRPr="00CF7AFD" w:rsidRDefault="003E1290">
      <w:pPr>
        <w:snapToGrid w:val="0"/>
        <w:spacing w:beforeLines="50" w:before="120" w:after="50" w:line="360" w:lineRule="exact"/>
        <w:jc w:val="center"/>
        <w:rPr>
          <w:szCs w:val="21"/>
        </w:rPr>
      </w:pPr>
    </w:p>
    <w:p w14:paraId="55803A4B" w14:textId="77777777" w:rsidR="003E1290" w:rsidRPr="00CF7AFD" w:rsidRDefault="00BA6153">
      <w:pPr>
        <w:snapToGrid w:val="0"/>
        <w:spacing w:beforeLines="50" w:before="120" w:after="50" w:line="360" w:lineRule="exact"/>
        <w:rPr>
          <w:szCs w:val="21"/>
        </w:rPr>
      </w:pPr>
      <w:bookmarkStart w:id="88" w:name="_Hlk19199166"/>
      <w:r w:rsidRPr="00CF7AFD">
        <w:rPr>
          <w:szCs w:val="21"/>
        </w:rPr>
        <w:t>致：</w:t>
      </w:r>
      <w:r w:rsidRPr="00CF7AFD">
        <w:rPr>
          <w:i/>
          <w:iCs/>
          <w:szCs w:val="21"/>
          <w:u w:val="single"/>
        </w:rPr>
        <w:t>（采购</w:t>
      </w:r>
      <w:r w:rsidRPr="00CF7AFD">
        <w:rPr>
          <w:rFonts w:hint="eastAsia"/>
          <w:i/>
          <w:iCs/>
          <w:szCs w:val="21"/>
          <w:u w:val="single"/>
        </w:rPr>
        <w:t>人</w:t>
      </w:r>
      <w:r w:rsidRPr="00CF7AFD">
        <w:rPr>
          <w:i/>
          <w:iCs/>
          <w:szCs w:val="21"/>
          <w:u w:val="single"/>
        </w:rPr>
        <w:t>名称）</w:t>
      </w:r>
      <w:r w:rsidRPr="00CF7AFD">
        <w:rPr>
          <w:szCs w:val="21"/>
        </w:rPr>
        <w:t>：</w:t>
      </w:r>
    </w:p>
    <w:p w14:paraId="12C9778D" w14:textId="77777777" w:rsidR="003E1290" w:rsidRPr="00CF7AFD" w:rsidRDefault="00BA6153">
      <w:pPr>
        <w:snapToGrid w:val="0"/>
        <w:spacing w:beforeLines="50" w:before="120" w:after="50" w:line="360" w:lineRule="exact"/>
        <w:ind w:firstLineChars="300" w:firstLine="630"/>
        <w:rPr>
          <w:szCs w:val="21"/>
        </w:rPr>
      </w:pPr>
      <w:r w:rsidRPr="00CF7AFD">
        <w:rPr>
          <w:i/>
          <w:iCs/>
          <w:szCs w:val="21"/>
          <w:u w:val="single"/>
        </w:rPr>
        <w:t>（供应商名称）</w:t>
      </w:r>
      <w:r w:rsidRPr="00CF7AFD">
        <w:rPr>
          <w:szCs w:val="21"/>
        </w:rPr>
        <w:t>系中华人民共和国合法企业，</w:t>
      </w:r>
      <w:r w:rsidRPr="00CF7AFD">
        <w:rPr>
          <w:rFonts w:hint="eastAsia"/>
          <w:szCs w:val="21"/>
          <w:u w:val="single"/>
        </w:rPr>
        <w:t xml:space="preserve"> </w:t>
      </w:r>
      <w:r w:rsidRPr="00CF7AFD">
        <w:rPr>
          <w:i/>
          <w:iCs/>
          <w:szCs w:val="21"/>
          <w:u w:val="single"/>
        </w:rPr>
        <w:t xml:space="preserve"> </w:t>
      </w:r>
      <w:r w:rsidRPr="00CF7AFD">
        <w:rPr>
          <w:rFonts w:hint="eastAsia"/>
          <w:i/>
          <w:iCs/>
          <w:szCs w:val="21"/>
          <w:u w:val="single"/>
        </w:rPr>
        <w:t>（</w:t>
      </w:r>
      <w:r w:rsidRPr="00CF7AFD">
        <w:rPr>
          <w:i/>
          <w:iCs/>
          <w:szCs w:val="21"/>
          <w:u w:val="single"/>
        </w:rPr>
        <w:t>经营地址</w:t>
      </w:r>
      <w:r w:rsidRPr="00CF7AFD">
        <w:rPr>
          <w:rFonts w:hint="eastAsia"/>
          <w:i/>
          <w:iCs/>
          <w:szCs w:val="21"/>
          <w:u w:val="single"/>
        </w:rPr>
        <w:t>）</w:t>
      </w:r>
      <w:r w:rsidRPr="00CF7AFD">
        <w:rPr>
          <w:rFonts w:hint="eastAsia"/>
          <w:i/>
          <w:iCs/>
          <w:szCs w:val="21"/>
          <w:u w:val="single"/>
        </w:rPr>
        <w:t xml:space="preserve"> </w:t>
      </w:r>
      <w:r w:rsidRPr="00CF7AFD">
        <w:rPr>
          <w:i/>
          <w:iCs/>
          <w:szCs w:val="21"/>
          <w:u w:val="single"/>
        </w:rPr>
        <w:t xml:space="preserve"> </w:t>
      </w:r>
      <w:r w:rsidRPr="00CF7AFD">
        <w:rPr>
          <w:szCs w:val="21"/>
          <w:u w:val="single"/>
        </w:rPr>
        <w:t xml:space="preserve">  </w:t>
      </w:r>
      <w:r w:rsidRPr="00CF7AFD">
        <w:rPr>
          <w:szCs w:val="21"/>
        </w:rPr>
        <w:t>。</w:t>
      </w:r>
    </w:p>
    <w:p w14:paraId="5DCA7D98" w14:textId="77777777" w:rsidR="003E1290" w:rsidRPr="00CF7AFD" w:rsidRDefault="00BA6153">
      <w:pPr>
        <w:snapToGrid w:val="0"/>
        <w:spacing w:beforeLines="50" w:before="120" w:after="50" w:line="360" w:lineRule="exact"/>
        <w:ind w:firstLine="645"/>
        <w:rPr>
          <w:szCs w:val="21"/>
        </w:rPr>
      </w:pPr>
      <w:r w:rsidRPr="00CF7AFD">
        <w:rPr>
          <w:szCs w:val="21"/>
        </w:rPr>
        <w:t>我</w:t>
      </w:r>
      <w:r w:rsidRPr="00CF7AFD">
        <w:rPr>
          <w:i/>
          <w:iCs/>
          <w:szCs w:val="21"/>
          <w:u w:val="single"/>
        </w:rPr>
        <w:t>（姓名）</w:t>
      </w:r>
      <w:r w:rsidRPr="00CF7AFD">
        <w:rPr>
          <w:rFonts w:hint="eastAsia"/>
          <w:i/>
          <w:iCs/>
          <w:szCs w:val="21"/>
          <w:u w:val="single"/>
        </w:rPr>
        <w:t xml:space="preserve"> </w:t>
      </w:r>
      <w:r w:rsidRPr="00CF7AFD">
        <w:rPr>
          <w:szCs w:val="21"/>
        </w:rPr>
        <w:t>系</w:t>
      </w:r>
      <w:r w:rsidRPr="00CF7AFD">
        <w:rPr>
          <w:i/>
          <w:iCs/>
          <w:szCs w:val="21"/>
          <w:u w:val="single"/>
        </w:rPr>
        <w:t>（供应商名称）</w:t>
      </w:r>
      <w:r w:rsidRPr="00CF7AFD">
        <w:rPr>
          <w:szCs w:val="21"/>
        </w:rPr>
        <w:t>的法定代表人，我方愿意参加贵方组织的</w:t>
      </w:r>
      <w:r w:rsidRPr="00CF7AFD">
        <w:rPr>
          <w:rFonts w:hint="eastAsia"/>
          <w:i/>
          <w:iCs/>
          <w:szCs w:val="21"/>
          <w:u w:val="single"/>
        </w:rPr>
        <w:t>（项目名称）</w:t>
      </w:r>
      <w:r w:rsidRPr="00CF7AFD">
        <w:rPr>
          <w:szCs w:val="21"/>
        </w:rPr>
        <w:t>项目的磋商，为便于贵方公正、择优地确定成交供应商及其响应产品和服务，我方就本次磋商有关事项郑重声明如下：</w:t>
      </w:r>
    </w:p>
    <w:p w14:paraId="0099A26A" w14:textId="77777777" w:rsidR="003E1290" w:rsidRPr="00CF7AFD" w:rsidRDefault="00BA6153">
      <w:pPr>
        <w:snapToGrid w:val="0"/>
        <w:spacing w:beforeLines="50" w:before="120" w:line="360" w:lineRule="exact"/>
        <w:ind w:firstLineChars="200" w:firstLine="420"/>
        <w:rPr>
          <w:szCs w:val="21"/>
        </w:rPr>
      </w:pPr>
      <w:r w:rsidRPr="00CF7AFD">
        <w:rPr>
          <w:szCs w:val="21"/>
        </w:rPr>
        <w:t>（</w:t>
      </w:r>
      <w:r w:rsidRPr="00CF7AFD">
        <w:rPr>
          <w:szCs w:val="21"/>
        </w:rPr>
        <w:t>1</w:t>
      </w:r>
      <w:r w:rsidRPr="00CF7AFD">
        <w:rPr>
          <w:szCs w:val="21"/>
        </w:rPr>
        <w:t>）我方向贵方提交的所有响应文件、资料都是准确的和真实的。</w:t>
      </w:r>
    </w:p>
    <w:p w14:paraId="2FD085C1" w14:textId="77777777" w:rsidR="003E1290" w:rsidRPr="00CF7AFD" w:rsidRDefault="00BA6153">
      <w:pPr>
        <w:snapToGrid w:val="0"/>
        <w:spacing w:beforeLines="50" w:before="120" w:line="360" w:lineRule="exact"/>
        <w:ind w:firstLineChars="200" w:firstLine="420"/>
        <w:rPr>
          <w:szCs w:val="21"/>
        </w:rPr>
      </w:pPr>
      <w:r w:rsidRPr="00CF7AFD">
        <w:rPr>
          <w:szCs w:val="21"/>
        </w:rPr>
        <w:t>（</w:t>
      </w:r>
      <w:r w:rsidRPr="00CF7AFD">
        <w:rPr>
          <w:szCs w:val="21"/>
        </w:rPr>
        <w:t>2</w:t>
      </w:r>
      <w:r w:rsidRPr="00CF7AFD">
        <w:rPr>
          <w:szCs w:val="21"/>
        </w:rPr>
        <w:t>）我方不是采购人的附属机构；也不是为本项目提供整体设计、规范编制或者项目管理、监理、检测等服务的供应商或其附属机构。</w:t>
      </w:r>
    </w:p>
    <w:p w14:paraId="17E83254" w14:textId="77777777" w:rsidR="003E1290" w:rsidRPr="00CF7AFD" w:rsidRDefault="00BA6153">
      <w:pPr>
        <w:snapToGrid w:val="0"/>
        <w:spacing w:beforeLines="50" w:before="120" w:line="360" w:lineRule="exact"/>
        <w:ind w:firstLineChars="200" w:firstLine="420"/>
        <w:rPr>
          <w:szCs w:val="21"/>
        </w:rPr>
      </w:pPr>
      <w:r w:rsidRPr="00CF7AFD">
        <w:rPr>
          <w:szCs w:val="21"/>
        </w:rPr>
        <w:t>（</w:t>
      </w:r>
      <w:r w:rsidRPr="00CF7AFD">
        <w:rPr>
          <w:szCs w:val="21"/>
        </w:rPr>
        <w:t>3</w:t>
      </w:r>
      <w:r w:rsidRPr="00CF7AFD">
        <w:rPr>
          <w:szCs w:val="21"/>
        </w:rPr>
        <w:t>）</w:t>
      </w:r>
      <w:r w:rsidRPr="00CF7AFD">
        <w:rPr>
          <w:szCs w:val="21"/>
        </w:rPr>
        <w:t xml:space="preserve"> </w:t>
      </w:r>
      <w:r w:rsidRPr="00CF7AFD">
        <w:rPr>
          <w:szCs w:val="21"/>
        </w:rPr>
        <w:t>我方承诺在参加本政府采购项目活动前，没有被纳入政府部门或银行认定的失信名单，我方具有良好的商业信誉。</w:t>
      </w:r>
    </w:p>
    <w:p w14:paraId="6620B56B" w14:textId="77777777" w:rsidR="003E1290" w:rsidRPr="00CF7AFD" w:rsidRDefault="00BA6153">
      <w:pPr>
        <w:snapToGrid w:val="0"/>
        <w:spacing w:beforeLines="50" w:before="120" w:line="360" w:lineRule="exact"/>
        <w:ind w:firstLineChars="200" w:firstLine="420"/>
        <w:rPr>
          <w:szCs w:val="21"/>
        </w:rPr>
      </w:pPr>
      <w:r w:rsidRPr="00CF7AFD">
        <w:rPr>
          <w:szCs w:val="21"/>
        </w:rPr>
        <w:t>（</w:t>
      </w:r>
      <w:r w:rsidRPr="00CF7AFD">
        <w:rPr>
          <w:szCs w:val="21"/>
        </w:rPr>
        <w:t>4</w:t>
      </w:r>
      <w:r w:rsidRPr="00CF7AFD">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A5B3A3E" w14:textId="77777777" w:rsidR="003E1290" w:rsidRPr="00CF7AFD" w:rsidRDefault="00BA6153">
      <w:pPr>
        <w:snapToGrid w:val="0"/>
        <w:spacing w:beforeLines="50" w:before="120" w:line="360" w:lineRule="exact"/>
        <w:ind w:firstLineChars="200" w:firstLine="420"/>
        <w:rPr>
          <w:szCs w:val="21"/>
          <w:lang w:val="zh-CN"/>
        </w:rPr>
      </w:pPr>
      <w:r w:rsidRPr="00CF7AFD">
        <w:rPr>
          <w:szCs w:val="21"/>
        </w:rPr>
        <w:t>（</w:t>
      </w:r>
      <w:r w:rsidRPr="00CF7AFD">
        <w:rPr>
          <w:szCs w:val="21"/>
        </w:rPr>
        <w:t>5</w:t>
      </w:r>
      <w:r w:rsidRPr="00CF7AFD">
        <w:rPr>
          <w:szCs w:val="21"/>
        </w:rPr>
        <w:t>）</w:t>
      </w:r>
      <w:r w:rsidRPr="00CF7AFD">
        <w:rPr>
          <w:szCs w:val="21"/>
          <w:lang w:val="zh-CN"/>
        </w:rPr>
        <w:t>我方</w:t>
      </w:r>
      <w:r w:rsidRPr="00CF7AFD">
        <w:rPr>
          <w:szCs w:val="21"/>
        </w:rPr>
        <w:t>承诺</w:t>
      </w:r>
      <w:r w:rsidRPr="00CF7AFD">
        <w:rPr>
          <w:szCs w:val="21"/>
          <w:lang w:val="zh-CN"/>
        </w:rPr>
        <w:t>具有履行本项目合同所必需的设备和专业技术能力。</w:t>
      </w:r>
    </w:p>
    <w:p w14:paraId="109C8DEA" w14:textId="77777777" w:rsidR="003E1290" w:rsidRPr="00CF7AFD" w:rsidRDefault="00BA6153">
      <w:pPr>
        <w:snapToGrid w:val="0"/>
        <w:spacing w:beforeLines="50" w:before="120" w:line="360" w:lineRule="exact"/>
        <w:ind w:firstLineChars="200" w:firstLine="420"/>
        <w:rPr>
          <w:szCs w:val="21"/>
        </w:rPr>
      </w:pPr>
      <w:r w:rsidRPr="00CF7AFD">
        <w:rPr>
          <w:rFonts w:hint="eastAsia"/>
          <w:szCs w:val="21"/>
        </w:rPr>
        <w:t>（</w:t>
      </w:r>
      <w:r w:rsidRPr="00CF7AFD">
        <w:rPr>
          <w:rFonts w:hint="eastAsia"/>
          <w:szCs w:val="21"/>
        </w:rPr>
        <w:t>6</w:t>
      </w:r>
      <w:r w:rsidRPr="00CF7AFD">
        <w:rPr>
          <w:rFonts w:hint="eastAsia"/>
          <w:szCs w:val="21"/>
        </w:rPr>
        <w:t>）我方承诺</w:t>
      </w:r>
      <w:r w:rsidRPr="00CF7AFD">
        <w:rPr>
          <w:szCs w:val="21"/>
        </w:rPr>
        <w:t>未被列入失信被执行人、重大税收违法失信主体、政府采购严重违法失信行为记录名单</w:t>
      </w:r>
      <w:r w:rsidRPr="00CF7AFD">
        <w:rPr>
          <w:rFonts w:hint="eastAsia"/>
          <w:szCs w:val="21"/>
        </w:rPr>
        <w:t>，如我方提供的声明不实，则接受本次响应作为响应无效的处理，</w:t>
      </w:r>
      <w:r w:rsidRPr="00CF7AFD">
        <w:rPr>
          <w:szCs w:val="21"/>
        </w:rPr>
        <w:t>并根据财库〔</w:t>
      </w:r>
      <w:r w:rsidRPr="00CF7AFD">
        <w:rPr>
          <w:szCs w:val="21"/>
        </w:rPr>
        <w:t>2016</w:t>
      </w:r>
      <w:r w:rsidRPr="00CF7AFD">
        <w:rPr>
          <w:szCs w:val="21"/>
        </w:rPr>
        <w:t>〕</w:t>
      </w:r>
      <w:r w:rsidRPr="00CF7AFD">
        <w:rPr>
          <w:szCs w:val="21"/>
        </w:rPr>
        <w:t>125</w:t>
      </w:r>
      <w:r w:rsidRPr="00CF7AFD">
        <w:rPr>
          <w:szCs w:val="21"/>
        </w:rPr>
        <w:t>号《财政部关于在政府采购活动中查询及使用信用记录有关问题的通知》规定接受失信联合惩戒。</w:t>
      </w:r>
    </w:p>
    <w:p w14:paraId="0329BA5F" w14:textId="77777777" w:rsidR="003E1290" w:rsidRPr="00CF7AFD" w:rsidRDefault="00BA6153">
      <w:pPr>
        <w:snapToGrid w:val="0"/>
        <w:spacing w:beforeLines="50" w:before="120" w:line="360" w:lineRule="exact"/>
        <w:ind w:firstLineChars="200" w:firstLine="420"/>
        <w:rPr>
          <w:szCs w:val="21"/>
        </w:rPr>
      </w:pPr>
      <w:r w:rsidRPr="00CF7AFD">
        <w:rPr>
          <w:rFonts w:hint="eastAsia"/>
          <w:szCs w:val="21"/>
        </w:rPr>
        <w:t>（</w:t>
      </w:r>
      <w:r w:rsidRPr="00CF7AFD">
        <w:rPr>
          <w:rFonts w:hint="eastAsia"/>
          <w:szCs w:val="21"/>
        </w:rPr>
        <w:t>7</w:t>
      </w:r>
      <w:r w:rsidRPr="00CF7AFD">
        <w:rPr>
          <w:rFonts w:hint="eastAsia"/>
          <w:szCs w:val="21"/>
        </w:rPr>
        <w:t>）我方承诺成交后按</w:t>
      </w:r>
      <w:r w:rsidRPr="00CF7AFD">
        <w:rPr>
          <w:szCs w:val="21"/>
        </w:rPr>
        <w:t>规定缴纳代理服务费</w:t>
      </w:r>
      <w:r w:rsidRPr="00CF7AFD">
        <w:rPr>
          <w:rFonts w:hint="eastAsia"/>
          <w:szCs w:val="21"/>
        </w:rPr>
        <w:t>。如未按时缴纳，</w:t>
      </w:r>
      <w:r w:rsidRPr="00CF7AFD">
        <w:rPr>
          <w:szCs w:val="21"/>
        </w:rPr>
        <w:t>贵方可</w:t>
      </w:r>
      <w:r w:rsidRPr="00CF7AFD">
        <w:rPr>
          <w:rFonts w:hint="eastAsia"/>
          <w:szCs w:val="21"/>
        </w:rPr>
        <w:t>不退还</w:t>
      </w:r>
      <w:r w:rsidRPr="00CF7AFD">
        <w:rPr>
          <w:szCs w:val="21"/>
        </w:rPr>
        <w:t>我</w:t>
      </w:r>
      <w:r w:rsidRPr="00CF7AFD">
        <w:rPr>
          <w:rFonts w:hint="eastAsia"/>
          <w:szCs w:val="21"/>
        </w:rPr>
        <w:t>方</w:t>
      </w:r>
      <w:r w:rsidRPr="00CF7AFD">
        <w:rPr>
          <w:szCs w:val="21"/>
        </w:rPr>
        <w:t>提交的</w:t>
      </w:r>
      <w:r w:rsidRPr="00CF7AFD">
        <w:rPr>
          <w:rFonts w:hint="eastAsia"/>
          <w:szCs w:val="21"/>
        </w:rPr>
        <w:t>磋商</w:t>
      </w:r>
      <w:r w:rsidRPr="00CF7AFD">
        <w:rPr>
          <w:szCs w:val="21"/>
        </w:rPr>
        <w:t>保证金</w:t>
      </w:r>
      <w:r w:rsidRPr="00CF7AFD">
        <w:rPr>
          <w:rFonts w:hint="eastAsia"/>
          <w:szCs w:val="21"/>
        </w:rPr>
        <w:t>，并从中</w:t>
      </w:r>
      <w:r w:rsidRPr="00CF7AFD">
        <w:rPr>
          <w:szCs w:val="21"/>
        </w:rPr>
        <w:t>扣除</w:t>
      </w:r>
      <w:r w:rsidRPr="00CF7AFD">
        <w:rPr>
          <w:rFonts w:hint="eastAsia"/>
          <w:szCs w:val="21"/>
        </w:rPr>
        <w:t>代理服务费。</w:t>
      </w:r>
    </w:p>
    <w:p w14:paraId="3519EF65" w14:textId="77777777" w:rsidR="003E1290" w:rsidRPr="00CF7AFD" w:rsidRDefault="00BA6153">
      <w:pPr>
        <w:snapToGrid w:val="0"/>
        <w:spacing w:beforeLines="50" w:before="120" w:line="360" w:lineRule="exact"/>
        <w:ind w:firstLineChars="200" w:firstLine="420"/>
        <w:rPr>
          <w:szCs w:val="21"/>
        </w:rPr>
      </w:pPr>
      <w:r w:rsidRPr="00CF7AFD">
        <w:rPr>
          <w:szCs w:val="21"/>
        </w:rPr>
        <w:t>我方对以上声明负全部法律责任。如有虚假或隐瞒，我方愿意承担一切后果，并不再寻求任何旨在减轻或免除法律责任的辩解。</w:t>
      </w:r>
    </w:p>
    <w:bookmarkEnd w:id="88"/>
    <w:p w14:paraId="371C8134" w14:textId="77777777" w:rsidR="003E1290" w:rsidRPr="00CF7AFD" w:rsidRDefault="003E1290">
      <w:pPr>
        <w:snapToGrid w:val="0"/>
        <w:spacing w:beforeLines="50" w:before="120" w:line="360" w:lineRule="exact"/>
        <w:ind w:firstLineChars="200" w:firstLine="420"/>
        <w:rPr>
          <w:szCs w:val="21"/>
        </w:rPr>
      </w:pPr>
    </w:p>
    <w:p w14:paraId="379EBBD7" w14:textId="77777777" w:rsidR="003E1290" w:rsidRPr="00CF7AFD" w:rsidRDefault="00BA6153">
      <w:pPr>
        <w:snapToGrid w:val="0"/>
        <w:spacing w:beforeLines="50" w:before="120" w:after="50" w:line="360" w:lineRule="exact"/>
        <w:ind w:firstLineChars="1700" w:firstLine="3570"/>
        <w:rPr>
          <w:szCs w:val="21"/>
        </w:rPr>
      </w:pPr>
      <w:r w:rsidRPr="00CF7AFD">
        <w:rPr>
          <w:szCs w:val="21"/>
        </w:rPr>
        <w:t>供应商</w:t>
      </w:r>
      <w:r w:rsidRPr="00CF7AFD">
        <w:rPr>
          <w:rFonts w:hint="eastAsia"/>
          <w:szCs w:val="21"/>
        </w:rPr>
        <w:t>名称（电子签章）</w:t>
      </w:r>
      <w:r w:rsidRPr="00CF7AFD">
        <w:rPr>
          <w:szCs w:val="21"/>
        </w:rPr>
        <w:t>：</w:t>
      </w:r>
      <w:r w:rsidRPr="00CF7AFD">
        <w:rPr>
          <w:szCs w:val="21"/>
          <w:u w:val="single"/>
        </w:rPr>
        <w:t xml:space="preserve">                </w:t>
      </w:r>
    </w:p>
    <w:p w14:paraId="517EB697" w14:textId="77777777" w:rsidR="003E1290" w:rsidRPr="00CF7AFD" w:rsidRDefault="00BA6153">
      <w:pPr>
        <w:snapToGrid w:val="0"/>
        <w:spacing w:beforeLines="50" w:before="120" w:after="50" w:line="360" w:lineRule="exact"/>
        <w:ind w:firstLineChars="100" w:firstLine="210"/>
        <w:rPr>
          <w:szCs w:val="21"/>
        </w:rPr>
      </w:pP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r w:rsidRPr="00CF7AFD">
        <w:rPr>
          <w:szCs w:val="21"/>
        </w:rPr>
        <w:t>日</w:t>
      </w:r>
    </w:p>
    <w:p w14:paraId="1DDF2F4B" w14:textId="77777777" w:rsidR="003E1290" w:rsidRPr="00CF7AFD" w:rsidRDefault="00BA6153">
      <w:pPr>
        <w:snapToGrid w:val="0"/>
        <w:spacing w:beforeLines="50" w:before="120" w:after="50" w:line="360" w:lineRule="exact"/>
        <w:rPr>
          <w:szCs w:val="21"/>
        </w:rPr>
      </w:pPr>
      <w:r w:rsidRPr="00CF7AFD">
        <w:rPr>
          <w:szCs w:val="21"/>
        </w:rPr>
        <w:br w:type="page"/>
      </w:r>
      <w:r w:rsidRPr="00CF7AFD">
        <w:rPr>
          <w:rFonts w:hint="eastAsia"/>
          <w:szCs w:val="21"/>
        </w:rPr>
        <w:lastRenderedPageBreak/>
        <w:t>2</w:t>
      </w:r>
      <w:r w:rsidRPr="00CF7AFD">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sidRPr="00CF7AFD">
        <w:rPr>
          <w:rFonts w:hint="eastAsia"/>
          <w:szCs w:val="21"/>
        </w:rPr>
        <w:t>电子签章</w:t>
      </w:r>
      <w:r w:rsidRPr="00CF7AFD">
        <w:rPr>
          <w:szCs w:val="21"/>
        </w:rPr>
        <w:t>）</w:t>
      </w:r>
      <w:r w:rsidRPr="00CF7AFD">
        <w:rPr>
          <w:rFonts w:hint="eastAsia"/>
          <w:szCs w:val="21"/>
        </w:rPr>
        <w:t>。</w:t>
      </w:r>
    </w:p>
    <w:p w14:paraId="43A299FE" w14:textId="77777777" w:rsidR="003E1290" w:rsidRPr="00CF7AFD" w:rsidRDefault="003E1290">
      <w:pPr>
        <w:snapToGrid w:val="0"/>
        <w:spacing w:beforeLines="50" w:before="120" w:after="50" w:line="440" w:lineRule="exact"/>
        <w:rPr>
          <w:szCs w:val="21"/>
        </w:rPr>
      </w:pPr>
    </w:p>
    <w:p w14:paraId="0C60821E" w14:textId="77777777" w:rsidR="003E1290" w:rsidRPr="00CF7AFD" w:rsidRDefault="00BA6153">
      <w:pPr>
        <w:snapToGrid w:val="0"/>
        <w:spacing w:beforeLines="50" w:before="120" w:after="50" w:line="440" w:lineRule="exact"/>
        <w:rPr>
          <w:szCs w:val="21"/>
        </w:rPr>
      </w:pPr>
      <w:r w:rsidRPr="00CF7AFD">
        <w:rPr>
          <w:rFonts w:hint="eastAsia"/>
          <w:szCs w:val="21"/>
        </w:rPr>
        <w:t>3</w:t>
      </w:r>
      <w:r w:rsidRPr="00CF7AFD">
        <w:rPr>
          <w:szCs w:val="21"/>
        </w:rPr>
        <w:t>．财务状况报告（表）复印件或银行出具的资信证明复印件。</w:t>
      </w:r>
      <w:r w:rsidRPr="00CF7AFD">
        <w:t>对于从取得营业执照时间起到截标时间为止不足</w:t>
      </w:r>
      <w:r w:rsidRPr="00CF7AFD">
        <w:t>1</w:t>
      </w:r>
      <w:r w:rsidRPr="00CF7AFD">
        <w:t>年的供应商，只需提交</w:t>
      </w:r>
      <w:r w:rsidRPr="00CF7AFD">
        <w:rPr>
          <w:szCs w:val="21"/>
        </w:rPr>
        <w:t>截标时间前一个月的财务状况报告（表）复印件。（按</w:t>
      </w:r>
      <w:r w:rsidRPr="00CF7AFD">
        <w:rPr>
          <w:szCs w:val="21"/>
        </w:rPr>
        <w:t>“</w:t>
      </w:r>
      <w:r w:rsidRPr="00CF7AFD">
        <w:rPr>
          <w:szCs w:val="21"/>
        </w:rPr>
        <w:t>评审方法及标准</w:t>
      </w:r>
      <w:r w:rsidRPr="00CF7AFD">
        <w:rPr>
          <w:szCs w:val="21"/>
        </w:rPr>
        <w:t>” “</w:t>
      </w:r>
      <w:r w:rsidRPr="00CF7AFD">
        <w:rPr>
          <w:szCs w:val="21"/>
        </w:rPr>
        <w:t>资格审查表</w:t>
      </w:r>
      <w:r w:rsidRPr="00CF7AFD">
        <w:rPr>
          <w:szCs w:val="21"/>
        </w:rPr>
        <w:t>”</w:t>
      </w:r>
      <w:r w:rsidRPr="00CF7AFD">
        <w:rPr>
          <w:szCs w:val="21"/>
        </w:rPr>
        <w:t>规定提供）。（加盖供应商</w:t>
      </w:r>
      <w:r w:rsidRPr="00CF7AFD">
        <w:rPr>
          <w:rFonts w:hint="eastAsia"/>
          <w:szCs w:val="21"/>
        </w:rPr>
        <w:t>电子签章</w:t>
      </w:r>
      <w:r w:rsidRPr="00CF7AFD">
        <w:rPr>
          <w:szCs w:val="21"/>
        </w:rPr>
        <w:t>）</w:t>
      </w:r>
      <w:r w:rsidRPr="00CF7AFD">
        <w:rPr>
          <w:rFonts w:hint="eastAsia"/>
          <w:szCs w:val="21"/>
        </w:rPr>
        <w:t>。</w:t>
      </w:r>
    </w:p>
    <w:p w14:paraId="0828D334" w14:textId="77777777" w:rsidR="003E1290" w:rsidRPr="00CF7AFD" w:rsidRDefault="003E1290">
      <w:pPr>
        <w:snapToGrid w:val="0"/>
        <w:spacing w:before="50" w:afterLines="50" w:after="120" w:line="440" w:lineRule="exact"/>
        <w:jc w:val="left"/>
        <w:rPr>
          <w:szCs w:val="21"/>
        </w:rPr>
      </w:pPr>
    </w:p>
    <w:p w14:paraId="6C7317D1" w14:textId="77777777" w:rsidR="003E1290" w:rsidRPr="00CF7AFD" w:rsidRDefault="00BA6153">
      <w:pPr>
        <w:snapToGrid w:val="0"/>
        <w:spacing w:before="50" w:afterLines="50" w:after="120" w:line="440" w:lineRule="exact"/>
        <w:jc w:val="left"/>
        <w:rPr>
          <w:b/>
          <w:szCs w:val="21"/>
        </w:rPr>
      </w:pPr>
      <w:r w:rsidRPr="00CF7AFD">
        <w:rPr>
          <w:rFonts w:hint="eastAsia"/>
          <w:szCs w:val="21"/>
        </w:rPr>
        <w:t>4</w:t>
      </w:r>
      <w:r w:rsidRPr="00CF7AFD">
        <w:rPr>
          <w:szCs w:val="21"/>
        </w:rPr>
        <w:t>．</w:t>
      </w:r>
      <w:r w:rsidRPr="00CF7AFD">
        <w:t>依法缴纳税费证明和社会保险缴纳证明材料</w:t>
      </w:r>
      <w:r w:rsidRPr="00CF7AFD">
        <w:rPr>
          <w:rFonts w:hint="eastAsia"/>
        </w:rPr>
        <w:t>。</w:t>
      </w:r>
      <w:r w:rsidRPr="00CF7AFD">
        <w:t>供应商成立不足</w:t>
      </w:r>
      <w:r w:rsidRPr="00CF7AFD">
        <w:rPr>
          <w:rFonts w:hint="eastAsia"/>
        </w:rPr>
        <w:t>1</w:t>
      </w:r>
      <w:r w:rsidRPr="00CF7AFD">
        <w:rPr>
          <w:rFonts w:hint="eastAsia"/>
        </w:rPr>
        <w:t>个月的，无须提供</w:t>
      </w:r>
      <w:r w:rsidRPr="00CF7AFD">
        <w:t>缴纳税费证明及社保缴费证明</w:t>
      </w:r>
      <w:r w:rsidRPr="00CF7AFD">
        <w:rPr>
          <w:rFonts w:hint="eastAsia"/>
        </w:rPr>
        <w:t>。</w:t>
      </w:r>
      <w:r w:rsidRPr="00CF7AFD">
        <w:t>依法免税或不需要缴纳社会保障资金的供应商，须提供相应文件证明其依法免税或不需要缴纳社会保障资金。</w:t>
      </w:r>
      <w:r w:rsidRPr="00CF7AFD">
        <w:rPr>
          <w:szCs w:val="21"/>
        </w:rPr>
        <w:t>（按</w:t>
      </w:r>
      <w:r w:rsidRPr="00CF7AFD">
        <w:rPr>
          <w:szCs w:val="21"/>
        </w:rPr>
        <w:t>“</w:t>
      </w:r>
      <w:r w:rsidRPr="00CF7AFD">
        <w:rPr>
          <w:szCs w:val="21"/>
        </w:rPr>
        <w:t>评审方法及标准</w:t>
      </w:r>
      <w:r w:rsidRPr="00CF7AFD">
        <w:rPr>
          <w:szCs w:val="21"/>
        </w:rPr>
        <w:t>” “</w:t>
      </w:r>
      <w:r w:rsidRPr="00CF7AFD">
        <w:rPr>
          <w:szCs w:val="21"/>
        </w:rPr>
        <w:t>资格性检查表</w:t>
      </w:r>
      <w:r w:rsidRPr="00CF7AFD">
        <w:rPr>
          <w:szCs w:val="21"/>
        </w:rPr>
        <w:t>”</w:t>
      </w:r>
      <w:r w:rsidRPr="00CF7AFD">
        <w:rPr>
          <w:szCs w:val="21"/>
        </w:rPr>
        <w:t>规定提供）（加盖供应商</w:t>
      </w:r>
      <w:r w:rsidRPr="00CF7AFD">
        <w:rPr>
          <w:rFonts w:hint="eastAsia"/>
          <w:szCs w:val="21"/>
        </w:rPr>
        <w:t>电子签章</w:t>
      </w:r>
      <w:r w:rsidRPr="00CF7AFD">
        <w:rPr>
          <w:szCs w:val="21"/>
        </w:rPr>
        <w:t>）</w:t>
      </w:r>
      <w:r w:rsidRPr="00CF7AFD">
        <w:rPr>
          <w:rFonts w:hint="eastAsia"/>
          <w:szCs w:val="21"/>
        </w:rPr>
        <w:t>。</w:t>
      </w:r>
    </w:p>
    <w:p w14:paraId="05F16F82" w14:textId="77777777" w:rsidR="003E1290" w:rsidRPr="00CF7AFD" w:rsidRDefault="003E1290">
      <w:pPr>
        <w:snapToGrid w:val="0"/>
        <w:spacing w:before="50" w:afterLines="50" w:after="120" w:line="440" w:lineRule="exact"/>
        <w:jc w:val="left"/>
      </w:pPr>
    </w:p>
    <w:p w14:paraId="3E4C3CC8" w14:textId="77777777" w:rsidR="003E1290" w:rsidRPr="00CF7AFD" w:rsidRDefault="00BA6153">
      <w:pPr>
        <w:snapToGrid w:val="0"/>
        <w:spacing w:before="50" w:afterLines="50" w:after="120" w:line="440" w:lineRule="exact"/>
        <w:jc w:val="left"/>
        <w:rPr>
          <w:b/>
          <w:szCs w:val="21"/>
        </w:rPr>
      </w:pPr>
      <w:r w:rsidRPr="00CF7AFD">
        <w:rPr>
          <w:rFonts w:hint="eastAsia"/>
          <w:szCs w:val="21"/>
        </w:rPr>
        <w:t>5</w:t>
      </w:r>
      <w:r w:rsidRPr="00CF7AFD">
        <w:rPr>
          <w:szCs w:val="21"/>
        </w:rPr>
        <w:t>．具备法律、行政法规规定的其他要求的证明材料</w:t>
      </w:r>
      <w:r w:rsidRPr="00CF7AFD">
        <w:t>（</w:t>
      </w:r>
      <w:r w:rsidRPr="00CF7AFD">
        <w:rPr>
          <w:szCs w:val="21"/>
        </w:rPr>
        <w:t>按</w:t>
      </w:r>
      <w:r w:rsidRPr="00CF7AFD">
        <w:rPr>
          <w:szCs w:val="21"/>
        </w:rPr>
        <w:t>“</w:t>
      </w:r>
      <w:r w:rsidRPr="00CF7AFD">
        <w:rPr>
          <w:szCs w:val="21"/>
        </w:rPr>
        <w:t>评审方法及标准</w:t>
      </w:r>
      <w:r w:rsidRPr="00CF7AFD">
        <w:rPr>
          <w:szCs w:val="21"/>
        </w:rPr>
        <w:t>” “</w:t>
      </w:r>
      <w:r w:rsidRPr="00CF7AFD">
        <w:rPr>
          <w:szCs w:val="21"/>
        </w:rPr>
        <w:t>资格性检查表</w:t>
      </w:r>
      <w:r w:rsidRPr="00CF7AFD">
        <w:rPr>
          <w:szCs w:val="21"/>
        </w:rPr>
        <w:t>”</w:t>
      </w:r>
      <w:r w:rsidRPr="00CF7AFD">
        <w:rPr>
          <w:szCs w:val="21"/>
        </w:rPr>
        <w:t>规定提供</w:t>
      </w:r>
      <w:r w:rsidRPr="00CF7AFD">
        <w:t>）。</w:t>
      </w:r>
      <w:r w:rsidRPr="00CF7AFD">
        <w:rPr>
          <w:rFonts w:hint="eastAsia"/>
          <w:b/>
          <w:szCs w:val="21"/>
        </w:rPr>
        <w:t>（如采购文件有要求时提供）</w:t>
      </w:r>
    </w:p>
    <w:p w14:paraId="029029CC" w14:textId="77777777" w:rsidR="003E1290" w:rsidRPr="00CF7AFD" w:rsidRDefault="003E1290">
      <w:pPr>
        <w:snapToGrid w:val="0"/>
        <w:spacing w:before="50" w:afterLines="50" w:after="120" w:line="440" w:lineRule="exact"/>
        <w:jc w:val="left"/>
        <w:rPr>
          <w:szCs w:val="21"/>
        </w:rPr>
      </w:pPr>
    </w:p>
    <w:p w14:paraId="2901396D" w14:textId="67E308F1" w:rsidR="003E1290" w:rsidRPr="00CF7AFD" w:rsidRDefault="00BA6153">
      <w:pPr>
        <w:snapToGrid w:val="0"/>
        <w:spacing w:before="50" w:afterLines="50" w:after="120" w:line="440" w:lineRule="exact"/>
        <w:jc w:val="left"/>
        <w:rPr>
          <w:b/>
          <w:szCs w:val="21"/>
        </w:rPr>
      </w:pPr>
      <w:r w:rsidRPr="00CF7AFD">
        <w:rPr>
          <w:rFonts w:hint="eastAsia"/>
          <w:szCs w:val="21"/>
        </w:rPr>
        <w:t>6</w:t>
      </w:r>
      <w:r w:rsidRPr="00CF7AFD">
        <w:rPr>
          <w:szCs w:val="21"/>
        </w:rPr>
        <w:t>．</w:t>
      </w:r>
      <w:r w:rsidRPr="00CF7AFD">
        <w:rPr>
          <w:rFonts w:hint="eastAsia"/>
        </w:rPr>
        <w:t>落实政府采购政策需满足的资格要求</w:t>
      </w:r>
      <w:r w:rsidRPr="00CF7AFD">
        <w:rPr>
          <w:rFonts w:hint="eastAsia"/>
          <w:b/>
          <w:szCs w:val="21"/>
        </w:rPr>
        <w:t>（</w:t>
      </w:r>
      <w:r w:rsidR="00474DE1" w:rsidRPr="00CF7AFD">
        <w:rPr>
          <w:rFonts w:hint="eastAsia"/>
          <w:kern w:val="0"/>
          <w:szCs w:val="21"/>
        </w:rPr>
        <w:t>必须提供</w:t>
      </w:r>
      <w:r w:rsidRPr="00CF7AFD">
        <w:rPr>
          <w:rFonts w:hint="eastAsia"/>
          <w:b/>
          <w:szCs w:val="21"/>
        </w:rPr>
        <w:t>）</w:t>
      </w:r>
      <w:r w:rsidR="00474DE1" w:rsidRPr="00CF7AFD">
        <w:rPr>
          <w:rFonts w:hint="eastAsia"/>
          <w:b/>
          <w:szCs w:val="21"/>
        </w:rPr>
        <w:t>。</w:t>
      </w:r>
    </w:p>
    <w:p w14:paraId="1E403247" w14:textId="77777777" w:rsidR="003E1290" w:rsidRPr="00CF7AFD" w:rsidRDefault="003E1290">
      <w:pPr>
        <w:snapToGrid w:val="0"/>
        <w:spacing w:before="50" w:afterLines="50" w:after="120" w:line="440" w:lineRule="exact"/>
        <w:jc w:val="left"/>
      </w:pPr>
    </w:p>
    <w:p w14:paraId="5719D3C1" w14:textId="77777777" w:rsidR="003E1290" w:rsidRPr="00CF7AFD" w:rsidRDefault="00BA6153">
      <w:pPr>
        <w:rPr>
          <w:szCs w:val="21"/>
        </w:rPr>
      </w:pPr>
      <w:r w:rsidRPr="00CF7AFD">
        <w:br w:type="page"/>
      </w:r>
      <w:r w:rsidRPr="00CF7AFD">
        <w:rPr>
          <w:rFonts w:hint="eastAsia"/>
          <w:szCs w:val="21"/>
        </w:rPr>
        <w:lastRenderedPageBreak/>
        <w:t>6</w:t>
      </w:r>
      <w:r w:rsidRPr="00CF7AFD">
        <w:rPr>
          <w:szCs w:val="21"/>
        </w:rPr>
        <w:t>.1</w:t>
      </w:r>
      <w:r w:rsidRPr="00CF7AFD">
        <w:rPr>
          <w:rFonts w:hint="eastAsia"/>
          <w:bCs/>
          <w:szCs w:val="21"/>
        </w:rPr>
        <w:t>中小企业声明函</w:t>
      </w:r>
      <w:r w:rsidRPr="00CF7AFD">
        <w:rPr>
          <w:szCs w:val="21"/>
        </w:rPr>
        <w:t>。</w:t>
      </w:r>
    </w:p>
    <w:p w14:paraId="76CBFC1C" w14:textId="77777777" w:rsidR="003E1290" w:rsidRPr="00CF7AFD" w:rsidRDefault="003E1290">
      <w:pPr>
        <w:spacing w:line="360" w:lineRule="auto"/>
        <w:ind w:firstLineChars="1700" w:firstLine="3584"/>
        <w:rPr>
          <w:b/>
          <w:szCs w:val="21"/>
        </w:rPr>
      </w:pPr>
    </w:p>
    <w:p w14:paraId="6BDC3AA0" w14:textId="77777777" w:rsidR="003E1290" w:rsidRPr="00CF7AFD" w:rsidRDefault="00BA6153">
      <w:pPr>
        <w:spacing w:line="360" w:lineRule="auto"/>
        <w:ind w:firstLineChars="1700" w:firstLine="3584"/>
        <w:rPr>
          <w:b/>
          <w:szCs w:val="21"/>
        </w:rPr>
      </w:pPr>
      <w:r w:rsidRPr="00CF7AFD">
        <w:rPr>
          <w:rFonts w:hint="eastAsia"/>
          <w:b/>
          <w:szCs w:val="21"/>
        </w:rPr>
        <w:t>中小企业声明函（服务）</w:t>
      </w:r>
    </w:p>
    <w:p w14:paraId="79B8C411" w14:textId="77777777" w:rsidR="003E1290" w:rsidRPr="00CF7AFD" w:rsidRDefault="00BA6153">
      <w:pPr>
        <w:spacing w:line="360" w:lineRule="auto"/>
        <w:ind w:firstLine="420"/>
        <w:rPr>
          <w:bCs/>
          <w:szCs w:val="21"/>
        </w:rPr>
      </w:pPr>
      <w:r w:rsidRPr="00CF7AFD">
        <w:rPr>
          <w:rFonts w:hint="eastAsia"/>
          <w:bCs/>
          <w:szCs w:val="21"/>
        </w:rPr>
        <w:t>本公司（联合体）郑重声明，根据《政府采购促进中小企业发展管理办法》（财库﹝</w:t>
      </w:r>
      <w:r w:rsidRPr="00CF7AFD">
        <w:rPr>
          <w:rFonts w:hint="eastAsia"/>
          <w:bCs/>
          <w:szCs w:val="21"/>
        </w:rPr>
        <w:t>2020</w:t>
      </w:r>
      <w:r w:rsidRPr="00CF7AFD">
        <w:rPr>
          <w:rFonts w:hint="eastAsia"/>
          <w:bCs/>
          <w:szCs w:val="21"/>
        </w:rPr>
        <w:t>﹞</w:t>
      </w:r>
      <w:r w:rsidRPr="00CF7AFD">
        <w:rPr>
          <w:rFonts w:hint="eastAsia"/>
          <w:bCs/>
          <w:szCs w:val="21"/>
        </w:rPr>
        <w:t xml:space="preserve">46 </w:t>
      </w:r>
      <w:r w:rsidRPr="00CF7AFD">
        <w:rPr>
          <w:rFonts w:hint="eastAsia"/>
          <w:bCs/>
          <w:szCs w:val="21"/>
        </w:rPr>
        <w:t>号）的规定，本公司（联合体）参加</w:t>
      </w:r>
      <w:r w:rsidRPr="00CF7AFD">
        <w:rPr>
          <w:rFonts w:hint="eastAsia"/>
          <w:bCs/>
          <w:szCs w:val="21"/>
          <w:u w:val="single"/>
        </w:rPr>
        <w:t>（单位名称）</w:t>
      </w:r>
      <w:r w:rsidRPr="00CF7AFD">
        <w:rPr>
          <w:rFonts w:hint="eastAsia"/>
          <w:bCs/>
          <w:szCs w:val="21"/>
        </w:rPr>
        <w:t>的</w:t>
      </w:r>
      <w:r w:rsidRPr="00CF7AFD">
        <w:rPr>
          <w:rFonts w:hint="eastAsia"/>
          <w:bCs/>
          <w:szCs w:val="21"/>
          <w:u w:val="single"/>
        </w:rPr>
        <w:t>（项目名称）</w:t>
      </w:r>
      <w:r w:rsidRPr="00CF7AFD">
        <w:rPr>
          <w:rFonts w:hint="eastAsia"/>
          <w:bCs/>
          <w:szCs w:val="21"/>
        </w:rPr>
        <w:t>采购活动，服务全部由符合政策要求的中小企业承接。相关企业（含联合体中的中小企业、签订分包意向协议的中小企业）</w:t>
      </w:r>
      <w:r w:rsidRPr="00CF7AFD">
        <w:rPr>
          <w:rFonts w:hint="eastAsia"/>
          <w:bCs/>
          <w:szCs w:val="21"/>
        </w:rPr>
        <w:t xml:space="preserve"> </w:t>
      </w:r>
      <w:r w:rsidRPr="00CF7AFD">
        <w:rPr>
          <w:rFonts w:hint="eastAsia"/>
          <w:bCs/>
          <w:szCs w:val="21"/>
        </w:rPr>
        <w:t>的具体情况如下：</w:t>
      </w:r>
    </w:p>
    <w:p w14:paraId="33BD9FAC" w14:textId="77777777" w:rsidR="003E1290" w:rsidRPr="00CF7AFD" w:rsidRDefault="00BA6153">
      <w:pPr>
        <w:spacing w:line="360" w:lineRule="auto"/>
        <w:ind w:firstLine="420"/>
        <w:rPr>
          <w:bCs/>
          <w:szCs w:val="21"/>
        </w:rPr>
      </w:pPr>
      <w:r w:rsidRPr="00CF7AFD">
        <w:rPr>
          <w:bCs/>
          <w:szCs w:val="21"/>
        </w:rPr>
        <w:t>1.</w:t>
      </w:r>
      <w:r w:rsidRPr="00CF7AFD">
        <w:rPr>
          <w:rFonts w:hint="eastAsia"/>
          <w:bCs/>
          <w:szCs w:val="21"/>
          <w:u w:val="single"/>
        </w:rPr>
        <w:t>（标的名称）</w:t>
      </w:r>
      <w:r w:rsidRPr="00CF7AFD">
        <w:rPr>
          <w:rFonts w:hint="eastAsia"/>
          <w:bCs/>
          <w:szCs w:val="21"/>
        </w:rPr>
        <w:t>，属于</w:t>
      </w:r>
      <w:r w:rsidRPr="00CF7AFD">
        <w:rPr>
          <w:rFonts w:hint="eastAsia"/>
          <w:bCs/>
          <w:szCs w:val="21"/>
          <w:u w:val="single"/>
        </w:rPr>
        <w:t>（采购文件中明确的所属行业）</w:t>
      </w:r>
      <w:r w:rsidRPr="00CF7AFD">
        <w:rPr>
          <w:rFonts w:hint="eastAsia"/>
          <w:bCs/>
          <w:szCs w:val="21"/>
        </w:rPr>
        <w:t>行业；承接企业为</w:t>
      </w:r>
      <w:r w:rsidRPr="00CF7AFD">
        <w:rPr>
          <w:rFonts w:hint="eastAsia"/>
          <w:bCs/>
          <w:szCs w:val="21"/>
          <w:u w:val="single"/>
        </w:rPr>
        <w:t>（企业名称）</w:t>
      </w:r>
      <w:r w:rsidRPr="00CF7AFD">
        <w:rPr>
          <w:rFonts w:hint="eastAsia"/>
          <w:bCs/>
          <w:szCs w:val="21"/>
        </w:rPr>
        <w:t>，从业人员</w:t>
      </w:r>
      <w:r w:rsidRPr="00CF7AFD">
        <w:rPr>
          <w:bCs/>
          <w:szCs w:val="21"/>
          <w:u w:val="single"/>
        </w:rPr>
        <w:t xml:space="preserve">    </w:t>
      </w:r>
      <w:r w:rsidRPr="00CF7AFD">
        <w:rPr>
          <w:rFonts w:hint="eastAsia"/>
          <w:bCs/>
          <w:szCs w:val="21"/>
        </w:rPr>
        <w:t>人，营业收入为</w:t>
      </w:r>
      <w:r w:rsidRPr="00CF7AFD">
        <w:rPr>
          <w:rFonts w:hint="eastAsia"/>
          <w:bCs/>
          <w:szCs w:val="21"/>
          <w:u w:val="single"/>
        </w:rPr>
        <w:t xml:space="preserve"> </w:t>
      </w:r>
      <w:r w:rsidRPr="00CF7AFD">
        <w:rPr>
          <w:bCs/>
          <w:szCs w:val="21"/>
          <w:u w:val="single"/>
        </w:rPr>
        <w:t xml:space="preserve">  </w:t>
      </w:r>
      <w:r w:rsidRPr="00CF7AFD">
        <w:rPr>
          <w:rFonts w:hint="eastAsia"/>
          <w:bCs/>
          <w:szCs w:val="21"/>
          <w:u w:val="single"/>
        </w:rPr>
        <w:t xml:space="preserve"> </w:t>
      </w:r>
      <w:r w:rsidRPr="00CF7AFD">
        <w:rPr>
          <w:rFonts w:hint="eastAsia"/>
          <w:bCs/>
          <w:szCs w:val="21"/>
        </w:rPr>
        <w:t>万元，资产总额为</w:t>
      </w:r>
      <w:r w:rsidRPr="00CF7AFD">
        <w:rPr>
          <w:rFonts w:hint="eastAsia"/>
          <w:bCs/>
          <w:szCs w:val="21"/>
          <w:u w:val="single"/>
        </w:rPr>
        <w:t xml:space="preserve">    </w:t>
      </w:r>
      <w:r w:rsidRPr="00CF7AFD">
        <w:rPr>
          <w:rFonts w:hint="eastAsia"/>
          <w:bCs/>
          <w:szCs w:val="21"/>
        </w:rPr>
        <w:t>万元，属于</w:t>
      </w:r>
      <w:r w:rsidRPr="00CF7AFD">
        <w:rPr>
          <w:rFonts w:hint="eastAsia"/>
          <w:bCs/>
          <w:szCs w:val="21"/>
          <w:u w:val="single"/>
        </w:rPr>
        <w:t>（中型企业、小型企业、微型企业）</w:t>
      </w:r>
      <w:r w:rsidRPr="00CF7AFD">
        <w:rPr>
          <w:rFonts w:hint="eastAsia"/>
          <w:bCs/>
          <w:szCs w:val="21"/>
        </w:rPr>
        <w:t>；</w:t>
      </w:r>
    </w:p>
    <w:p w14:paraId="5CF4F028" w14:textId="77777777" w:rsidR="003E1290" w:rsidRPr="00CF7AFD" w:rsidRDefault="00BA6153">
      <w:pPr>
        <w:spacing w:line="360" w:lineRule="auto"/>
        <w:ind w:firstLine="420"/>
        <w:rPr>
          <w:bCs/>
          <w:szCs w:val="21"/>
        </w:rPr>
      </w:pPr>
      <w:r w:rsidRPr="00CF7AFD">
        <w:rPr>
          <w:bCs/>
          <w:szCs w:val="21"/>
        </w:rPr>
        <w:t>2.</w:t>
      </w:r>
      <w:r w:rsidRPr="00CF7AFD">
        <w:rPr>
          <w:rFonts w:hint="eastAsia"/>
          <w:bCs/>
          <w:szCs w:val="21"/>
          <w:u w:val="single"/>
        </w:rPr>
        <w:t>（标的名称）</w:t>
      </w:r>
      <w:r w:rsidRPr="00CF7AFD">
        <w:rPr>
          <w:rFonts w:hint="eastAsia"/>
          <w:bCs/>
          <w:szCs w:val="21"/>
        </w:rPr>
        <w:t>，属于</w:t>
      </w:r>
      <w:r w:rsidRPr="00CF7AFD">
        <w:rPr>
          <w:rFonts w:hint="eastAsia"/>
          <w:bCs/>
          <w:szCs w:val="21"/>
          <w:u w:val="single"/>
        </w:rPr>
        <w:t>（采购文件中明确的所属行业）</w:t>
      </w:r>
      <w:r w:rsidRPr="00CF7AFD">
        <w:rPr>
          <w:rFonts w:hint="eastAsia"/>
          <w:bCs/>
          <w:szCs w:val="21"/>
        </w:rPr>
        <w:t>行业；承接企业为</w:t>
      </w:r>
      <w:r w:rsidRPr="00CF7AFD">
        <w:rPr>
          <w:rFonts w:hint="eastAsia"/>
          <w:bCs/>
          <w:szCs w:val="21"/>
          <w:u w:val="single"/>
        </w:rPr>
        <w:t>（企业名称）</w:t>
      </w:r>
      <w:r w:rsidRPr="00CF7AFD">
        <w:rPr>
          <w:rFonts w:hint="eastAsia"/>
          <w:bCs/>
          <w:szCs w:val="21"/>
        </w:rPr>
        <w:t>，从业人员</w:t>
      </w:r>
      <w:r w:rsidRPr="00CF7AFD">
        <w:rPr>
          <w:rFonts w:hint="eastAsia"/>
          <w:bCs/>
          <w:szCs w:val="21"/>
          <w:u w:val="single"/>
        </w:rPr>
        <w:t xml:space="preserve">       </w:t>
      </w:r>
      <w:r w:rsidRPr="00CF7AFD">
        <w:rPr>
          <w:rFonts w:hint="eastAsia"/>
          <w:bCs/>
          <w:szCs w:val="21"/>
        </w:rPr>
        <w:t>人，营业收入为</w:t>
      </w:r>
      <w:r w:rsidRPr="00CF7AFD">
        <w:rPr>
          <w:rFonts w:hint="eastAsia"/>
          <w:bCs/>
          <w:szCs w:val="21"/>
          <w:u w:val="single"/>
        </w:rPr>
        <w:t xml:space="preserve">     </w:t>
      </w:r>
      <w:r w:rsidRPr="00CF7AFD">
        <w:rPr>
          <w:rFonts w:hint="eastAsia"/>
          <w:bCs/>
          <w:szCs w:val="21"/>
        </w:rPr>
        <w:t>万元，资产总额为</w:t>
      </w:r>
      <w:r w:rsidRPr="00CF7AFD">
        <w:rPr>
          <w:rFonts w:hint="eastAsia"/>
          <w:bCs/>
          <w:szCs w:val="21"/>
          <w:u w:val="single"/>
        </w:rPr>
        <w:t xml:space="preserve"> </w:t>
      </w:r>
      <w:r w:rsidRPr="00CF7AFD">
        <w:rPr>
          <w:bCs/>
          <w:szCs w:val="21"/>
          <w:u w:val="single"/>
        </w:rPr>
        <w:t xml:space="preserve">     </w:t>
      </w:r>
      <w:r w:rsidRPr="00CF7AFD">
        <w:rPr>
          <w:rFonts w:hint="eastAsia"/>
          <w:bCs/>
          <w:szCs w:val="21"/>
          <w:u w:val="single"/>
        </w:rPr>
        <w:t xml:space="preserve"> </w:t>
      </w:r>
      <w:r w:rsidRPr="00CF7AFD">
        <w:rPr>
          <w:rFonts w:hint="eastAsia"/>
          <w:bCs/>
          <w:szCs w:val="21"/>
        </w:rPr>
        <w:t>万元，属于</w:t>
      </w:r>
      <w:r w:rsidRPr="00CF7AFD">
        <w:rPr>
          <w:rFonts w:hint="eastAsia"/>
          <w:bCs/>
          <w:szCs w:val="21"/>
          <w:u w:val="single"/>
        </w:rPr>
        <w:t>（中型企业、小型企业、微型企业）</w:t>
      </w:r>
      <w:r w:rsidRPr="00CF7AFD">
        <w:rPr>
          <w:rFonts w:hint="eastAsia"/>
          <w:bCs/>
          <w:szCs w:val="21"/>
        </w:rPr>
        <w:t>；</w:t>
      </w:r>
    </w:p>
    <w:p w14:paraId="330C3AF6" w14:textId="77777777" w:rsidR="003E1290" w:rsidRPr="00CF7AFD" w:rsidRDefault="00BA6153">
      <w:pPr>
        <w:spacing w:line="360" w:lineRule="auto"/>
        <w:ind w:firstLine="420"/>
        <w:rPr>
          <w:bCs/>
          <w:szCs w:val="21"/>
        </w:rPr>
      </w:pPr>
      <w:r w:rsidRPr="00CF7AFD">
        <w:rPr>
          <w:rFonts w:hint="eastAsia"/>
          <w:bCs/>
          <w:szCs w:val="21"/>
        </w:rPr>
        <w:t>……</w:t>
      </w:r>
    </w:p>
    <w:p w14:paraId="7CF07C20" w14:textId="77777777" w:rsidR="003E1290" w:rsidRPr="00CF7AFD" w:rsidRDefault="00BA6153">
      <w:pPr>
        <w:spacing w:line="360" w:lineRule="auto"/>
        <w:ind w:firstLine="420"/>
        <w:rPr>
          <w:bCs/>
          <w:szCs w:val="21"/>
        </w:rPr>
      </w:pPr>
      <w:r w:rsidRPr="00CF7AFD">
        <w:rPr>
          <w:rFonts w:hint="eastAsia"/>
          <w:bCs/>
          <w:szCs w:val="21"/>
        </w:rPr>
        <w:t>以上企业，不属于大企业的分支机构，不存在控股股东为大企业的情形，也不存在与大企业的负责人为同一人的情形。</w:t>
      </w:r>
    </w:p>
    <w:p w14:paraId="7AF54853" w14:textId="77777777" w:rsidR="003E1290" w:rsidRPr="00CF7AFD" w:rsidRDefault="00BA6153">
      <w:pPr>
        <w:spacing w:line="360" w:lineRule="auto"/>
        <w:ind w:firstLine="420"/>
        <w:rPr>
          <w:bCs/>
          <w:szCs w:val="21"/>
        </w:rPr>
      </w:pPr>
      <w:r w:rsidRPr="00CF7AFD">
        <w:rPr>
          <w:rFonts w:hint="eastAsia"/>
          <w:bCs/>
          <w:szCs w:val="21"/>
        </w:rPr>
        <w:t>本企业对上述声明内容的真实性负责。如有虚假，将依法承担相应责任。</w:t>
      </w:r>
    </w:p>
    <w:p w14:paraId="6B62DD38" w14:textId="77777777" w:rsidR="003E1290" w:rsidRPr="00CF7AFD" w:rsidRDefault="00BA6153">
      <w:pPr>
        <w:spacing w:line="360" w:lineRule="auto"/>
        <w:ind w:firstLineChars="1500" w:firstLine="3150"/>
        <w:rPr>
          <w:bCs/>
          <w:szCs w:val="21"/>
        </w:rPr>
      </w:pPr>
      <w:r w:rsidRPr="00CF7AFD">
        <w:rPr>
          <w:rFonts w:hint="eastAsia"/>
          <w:bCs/>
          <w:szCs w:val="21"/>
        </w:rPr>
        <w:t>企业名称（电子签章）：</w:t>
      </w:r>
      <w:r w:rsidRPr="00CF7AFD">
        <w:rPr>
          <w:rFonts w:hint="eastAsia"/>
          <w:bCs/>
          <w:szCs w:val="21"/>
        </w:rPr>
        <w:t xml:space="preserve"> </w:t>
      </w:r>
      <w:r w:rsidRPr="00CF7AFD">
        <w:rPr>
          <w:bCs/>
          <w:szCs w:val="21"/>
        </w:rPr>
        <w:t xml:space="preserve"> </w:t>
      </w:r>
      <w:r w:rsidRPr="00CF7AFD">
        <w:rPr>
          <w:rFonts w:hint="eastAsia"/>
          <w:bCs/>
          <w:szCs w:val="21"/>
        </w:rPr>
        <w:t>日期：</w:t>
      </w:r>
    </w:p>
    <w:p w14:paraId="27239BC7" w14:textId="77777777" w:rsidR="003E1290" w:rsidRPr="00CF7AFD" w:rsidRDefault="00BA6153">
      <w:pPr>
        <w:spacing w:line="360" w:lineRule="auto"/>
        <w:jc w:val="left"/>
        <w:rPr>
          <w:bCs/>
          <w:szCs w:val="21"/>
        </w:rPr>
      </w:pPr>
      <w:r w:rsidRPr="00CF7AFD">
        <w:rPr>
          <w:rFonts w:hint="eastAsia"/>
          <w:bCs/>
          <w:szCs w:val="21"/>
        </w:rPr>
        <w:t>注：</w:t>
      </w:r>
    </w:p>
    <w:p w14:paraId="55ECF139" w14:textId="77777777" w:rsidR="003E1290" w:rsidRPr="00CF7AFD" w:rsidRDefault="00BA6153">
      <w:pPr>
        <w:spacing w:line="360" w:lineRule="auto"/>
        <w:jc w:val="left"/>
        <w:rPr>
          <w:bCs/>
          <w:szCs w:val="21"/>
        </w:rPr>
      </w:pPr>
      <w:r w:rsidRPr="00CF7AFD">
        <w:rPr>
          <w:rFonts w:hint="eastAsia"/>
          <w:bCs/>
          <w:szCs w:val="21"/>
        </w:rPr>
        <w:t>（</w:t>
      </w:r>
      <w:r w:rsidRPr="00CF7AFD">
        <w:rPr>
          <w:rFonts w:hint="eastAsia"/>
          <w:bCs/>
          <w:szCs w:val="21"/>
        </w:rPr>
        <w:t>1</w:t>
      </w:r>
      <w:r w:rsidRPr="00CF7AFD">
        <w:rPr>
          <w:rFonts w:hint="eastAsia"/>
          <w:bCs/>
          <w:szCs w:val="21"/>
        </w:rPr>
        <w:t>）标的名称按照第二章采购需求一览表中的名称填写，</w:t>
      </w:r>
      <w:r w:rsidRPr="00CF7AFD">
        <w:rPr>
          <w:szCs w:val="21"/>
        </w:rPr>
        <w:t>所属行业标明</w:t>
      </w:r>
      <w:r w:rsidRPr="00CF7AFD">
        <w:rPr>
          <w:szCs w:val="21"/>
        </w:rPr>
        <w:t>“/”</w:t>
      </w:r>
      <w:r w:rsidRPr="00CF7AFD">
        <w:rPr>
          <w:szCs w:val="21"/>
        </w:rPr>
        <w:t>的</w:t>
      </w:r>
      <w:r w:rsidRPr="00CF7AFD">
        <w:rPr>
          <w:rFonts w:hint="eastAsia"/>
          <w:bCs/>
          <w:szCs w:val="21"/>
        </w:rPr>
        <w:t>，无需在上表填写。</w:t>
      </w:r>
    </w:p>
    <w:p w14:paraId="37D113C3"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2</w:t>
      </w:r>
      <w:r w:rsidRPr="00CF7AFD">
        <w:rPr>
          <w:rFonts w:hint="eastAsia"/>
          <w:bCs/>
          <w:szCs w:val="21"/>
        </w:rPr>
        <w:t>）如供应商为联合体或分包的，声明函中“项目名称”应填写联合体中小微企业承担的具体内容或者小微企业具体分包内容。</w:t>
      </w:r>
    </w:p>
    <w:p w14:paraId="3100DAFA"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3</w:t>
      </w:r>
      <w:r w:rsidRPr="00CF7AFD">
        <w:rPr>
          <w:rFonts w:hint="eastAsia"/>
          <w:bCs/>
          <w:szCs w:val="21"/>
        </w:rPr>
        <w:t>）从业人员、营业收入、资产总额填报上一年度数据，无上一年度数据的新成立企业参照国务院批准的中小企业划分标准，根据企业自身情况如实判断。</w:t>
      </w:r>
    </w:p>
    <w:p w14:paraId="1F84D704"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4</w:t>
      </w:r>
      <w:r w:rsidRPr="00CF7AFD">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D709257" w14:textId="77777777" w:rsidR="003E1290" w:rsidRPr="00CF7AFD" w:rsidRDefault="00BA6153">
      <w:pPr>
        <w:spacing w:line="360" w:lineRule="auto"/>
        <w:jc w:val="left"/>
        <w:rPr>
          <w:bCs/>
          <w:szCs w:val="21"/>
        </w:rPr>
      </w:pPr>
      <w:r w:rsidRPr="00CF7AFD">
        <w:rPr>
          <w:rFonts w:hint="eastAsia"/>
          <w:bCs/>
          <w:szCs w:val="21"/>
        </w:rPr>
        <w:t>（</w:t>
      </w:r>
      <w:r w:rsidRPr="00CF7AFD">
        <w:rPr>
          <w:rFonts w:hint="eastAsia"/>
          <w:bCs/>
          <w:szCs w:val="21"/>
        </w:rPr>
        <w:t>5</w:t>
      </w:r>
      <w:r w:rsidRPr="00CF7AFD">
        <w:rPr>
          <w:rFonts w:hint="eastAsia"/>
          <w:bCs/>
          <w:szCs w:val="21"/>
        </w:rPr>
        <w:t>）根据国际统计局《劳动工资统计报表制度》，从业人员数是指本单位工作，并取得工资或其他形式劳动报酬的人员数，是在岗职工、劳务派遣人员及其他从业人员之和。</w:t>
      </w:r>
    </w:p>
    <w:p w14:paraId="351B5912"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6</w:t>
      </w:r>
      <w:r w:rsidRPr="00CF7AFD">
        <w:rPr>
          <w:rFonts w:hint="eastAsia"/>
          <w:bCs/>
          <w:szCs w:val="21"/>
        </w:rPr>
        <w:t>）本声明函由供应商填写，供应商应按中小企业划分标准《关于印发中小企业划型标准规定的通知》（工信部联企业〔</w:t>
      </w:r>
      <w:r w:rsidRPr="00CF7AFD">
        <w:rPr>
          <w:rFonts w:hint="eastAsia"/>
          <w:bCs/>
          <w:szCs w:val="21"/>
        </w:rPr>
        <w:t>2011</w:t>
      </w:r>
      <w:r w:rsidRPr="00CF7AFD">
        <w:rPr>
          <w:rFonts w:hint="eastAsia"/>
          <w:bCs/>
          <w:szCs w:val="21"/>
        </w:rPr>
        <w:t>〕</w:t>
      </w:r>
      <w:r w:rsidRPr="00CF7AFD">
        <w:rPr>
          <w:rFonts w:hint="eastAsia"/>
          <w:bCs/>
          <w:szCs w:val="21"/>
        </w:rPr>
        <w:t>300</w:t>
      </w:r>
      <w:r w:rsidRPr="00CF7AFD">
        <w:rPr>
          <w:rFonts w:hint="eastAsia"/>
          <w:bCs/>
          <w:szCs w:val="21"/>
        </w:rPr>
        <w:t>号</w:t>
      </w:r>
      <w:r w:rsidRPr="00CF7AFD">
        <w:rPr>
          <w:rFonts w:hint="eastAsia"/>
          <w:szCs w:val="21"/>
        </w:rPr>
        <w:t>以及《金融业企业划型标准规定》（银发〔</w:t>
      </w:r>
      <w:r w:rsidRPr="00CF7AFD">
        <w:rPr>
          <w:rFonts w:hint="eastAsia"/>
          <w:szCs w:val="21"/>
        </w:rPr>
        <w:t>2015</w:t>
      </w:r>
      <w:r w:rsidRPr="00CF7AFD">
        <w:rPr>
          <w:rFonts w:hint="eastAsia"/>
          <w:szCs w:val="21"/>
        </w:rPr>
        <w:t>〕</w:t>
      </w:r>
      <w:r w:rsidRPr="00CF7AFD">
        <w:rPr>
          <w:rFonts w:hint="eastAsia"/>
          <w:szCs w:val="21"/>
        </w:rPr>
        <w:t>309</w:t>
      </w:r>
      <w:r w:rsidRPr="00CF7AFD">
        <w:rPr>
          <w:rFonts w:hint="eastAsia"/>
          <w:szCs w:val="21"/>
        </w:rPr>
        <w:t>号）</w:t>
      </w:r>
      <w:r w:rsidRPr="00CF7AFD">
        <w:rPr>
          <w:rFonts w:hint="eastAsia"/>
          <w:bCs/>
          <w:szCs w:val="21"/>
        </w:rPr>
        <w:t>）判断是否为中小企业。</w:t>
      </w:r>
    </w:p>
    <w:p w14:paraId="76ACE453"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7</w:t>
      </w:r>
      <w:r w:rsidRPr="00CF7AFD">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3CF01BB"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8</w:t>
      </w:r>
      <w:r w:rsidRPr="00CF7AFD">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w:t>
      </w:r>
      <w:r w:rsidRPr="00CF7AFD">
        <w:rPr>
          <w:rFonts w:hint="eastAsia"/>
          <w:bCs/>
          <w:szCs w:val="21"/>
        </w:rPr>
        <w:lastRenderedPageBreak/>
        <w:t>格扣除优惠政策。</w:t>
      </w:r>
    </w:p>
    <w:p w14:paraId="79E275AE" w14:textId="77777777" w:rsidR="003E1290" w:rsidRPr="00CF7AFD" w:rsidRDefault="003E1290">
      <w:pPr>
        <w:snapToGrid w:val="0"/>
        <w:spacing w:before="50" w:afterLines="50" w:after="120"/>
        <w:jc w:val="left"/>
        <w:rPr>
          <w:szCs w:val="21"/>
        </w:rPr>
      </w:pPr>
    </w:p>
    <w:p w14:paraId="3702CE12" w14:textId="77777777" w:rsidR="003E1290" w:rsidRPr="00CF7AFD" w:rsidRDefault="00BA6153">
      <w:pPr>
        <w:snapToGrid w:val="0"/>
        <w:spacing w:before="50" w:afterLines="50" w:after="120"/>
        <w:jc w:val="left"/>
        <w:rPr>
          <w:szCs w:val="21"/>
        </w:rPr>
      </w:pPr>
      <w:r w:rsidRPr="00CF7AFD">
        <w:rPr>
          <w:rFonts w:hint="eastAsia"/>
          <w:szCs w:val="21"/>
        </w:rPr>
        <w:t>6</w:t>
      </w:r>
      <w:r w:rsidRPr="00CF7AFD">
        <w:rPr>
          <w:szCs w:val="21"/>
        </w:rPr>
        <w:t>.2</w:t>
      </w:r>
      <w:r w:rsidRPr="00CF7AFD">
        <w:rPr>
          <w:szCs w:val="21"/>
        </w:rPr>
        <w:t>监狱企业须提供最新一期《</w:t>
      </w:r>
      <w:r w:rsidRPr="00CF7AFD">
        <w:rPr>
          <w:szCs w:val="21"/>
        </w:rPr>
        <w:t>XX</w:t>
      </w:r>
      <w:r w:rsidRPr="00CF7AFD">
        <w:rPr>
          <w:szCs w:val="21"/>
        </w:rPr>
        <w:t>省监狱企业产品目录》或其他监狱企业证明材料。（非监狱企业无需提供）</w:t>
      </w:r>
    </w:p>
    <w:p w14:paraId="270FA6FB" w14:textId="77777777" w:rsidR="003E1290" w:rsidRPr="00CF7AFD" w:rsidRDefault="003E1290">
      <w:pPr>
        <w:snapToGrid w:val="0"/>
        <w:spacing w:before="50" w:afterLines="50" w:after="120"/>
        <w:jc w:val="left"/>
        <w:rPr>
          <w:szCs w:val="21"/>
        </w:rPr>
      </w:pPr>
    </w:p>
    <w:p w14:paraId="030CE43F" w14:textId="77777777" w:rsidR="003E1290" w:rsidRPr="00CF7AFD" w:rsidRDefault="00BA6153">
      <w:pPr>
        <w:widowControl/>
        <w:jc w:val="left"/>
        <w:rPr>
          <w:szCs w:val="21"/>
        </w:rPr>
      </w:pPr>
      <w:r w:rsidRPr="00CF7AFD">
        <w:rPr>
          <w:rFonts w:hint="eastAsia"/>
          <w:szCs w:val="21"/>
        </w:rPr>
        <w:t>6</w:t>
      </w:r>
      <w:r w:rsidRPr="00CF7AFD">
        <w:rPr>
          <w:szCs w:val="21"/>
        </w:rPr>
        <w:t>.3</w:t>
      </w:r>
      <w:r w:rsidRPr="00CF7AFD">
        <w:t>残疾人福利性单位须提供《残疾人福利性单位声明函》，格式如下。</w:t>
      </w:r>
      <w:r w:rsidRPr="00CF7AFD">
        <w:rPr>
          <w:szCs w:val="21"/>
        </w:rPr>
        <w:t>（非残疾人福利性单位无需提供）</w:t>
      </w:r>
    </w:p>
    <w:p w14:paraId="6A1BA235" w14:textId="77777777" w:rsidR="003E1290" w:rsidRPr="00CF7AFD" w:rsidRDefault="003E1290">
      <w:pPr>
        <w:spacing w:line="360" w:lineRule="auto"/>
        <w:jc w:val="center"/>
        <w:rPr>
          <w:b/>
          <w:szCs w:val="21"/>
        </w:rPr>
      </w:pPr>
    </w:p>
    <w:p w14:paraId="2A5476E3" w14:textId="77777777" w:rsidR="003E1290" w:rsidRPr="00CF7AFD" w:rsidRDefault="00BA6153">
      <w:pPr>
        <w:spacing w:line="360" w:lineRule="auto"/>
        <w:jc w:val="center"/>
        <w:rPr>
          <w:b/>
          <w:szCs w:val="21"/>
        </w:rPr>
      </w:pPr>
      <w:r w:rsidRPr="00CF7AFD">
        <w:rPr>
          <w:b/>
          <w:szCs w:val="21"/>
        </w:rPr>
        <w:t>残疾人福利性单位声明函</w:t>
      </w:r>
    </w:p>
    <w:p w14:paraId="67E233EA" w14:textId="77777777" w:rsidR="003E1290" w:rsidRPr="00CF7AFD" w:rsidRDefault="00BA6153">
      <w:pPr>
        <w:spacing w:line="360" w:lineRule="auto"/>
        <w:ind w:firstLine="420"/>
        <w:jc w:val="left"/>
        <w:rPr>
          <w:szCs w:val="21"/>
        </w:rPr>
      </w:pPr>
      <w:r w:rsidRPr="00CF7AFD">
        <w:rPr>
          <w:szCs w:val="21"/>
        </w:rPr>
        <w:t>本单位郑重声明，根据《财政部</w:t>
      </w:r>
      <w:r w:rsidRPr="00CF7AFD">
        <w:rPr>
          <w:szCs w:val="21"/>
        </w:rPr>
        <w:t xml:space="preserve"> </w:t>
      </w:r>
      <w:r w:rsidRPr="00CF7AFD">
        <w:rPr>
          <w:szCs w:val="21"/>
        </w:rPr>
        <w:t>民政部</w:t>
      </w:r>
      <w:r w:rsidRPr="00CF7AFD">
        <w:rPr>
          <w:szCs w:val="21"/>
        </w:rPr>
        <w:t xml:space="preserve"> </w:t>
      </w:r>
      <w:r w:rsidRPr="00CF7AFD">
        <w:rPr>
          <w:szCs w:val="21"/>
        </w:rPr>
        <w:t>中国残疾人联合会关于促进残疾人就业政府采购政策的通知》（财库〔</w:t>
      </w:r>
      <w:r w:rsidRPr="00CF7AFD">
        <w:rPr>
          <w:szCs w:val="21"/>
        </w:rPr>
        <w:t>2017</w:t>
      </w:r>
      <w:r w:rsidRPr="00CF7AFD">
        <w:rPr>
          <w:szCs w:val="21"/>
        </w:rPr>
        <w:t>〕</w:t>
      </w:r>
      <w:r w:rsidRPr="00CF7AFD">
        <w:rPr>
          <w:szCs w:val="21"/>
        </w:rPr>
        <w:t>141</w:t>
      </w:r>
      <w:r w:rsidRPr="00CF7AFD">
        <w:rPr>
          <w:szCs w:val="21"/>
        </w:rPr>
        <w:t>号）的规定，本单位为符合条件的残疾人福利性单位，且本单位参加</w:t>
      </w:r>
      <w:r w:rsidRPr="00CF7AFD">
        <w:rPr>
          <w:szCs w:val="21"/>
          <w:u w:val="single"/>
        </w:rPr>
        <w:t xml:space="preserve">        </w:t>
      </w:r>
      <w:r w:rsidRPr="00CF7AFD">
        <w:rPr>
          <w:szCs w:val="21"/>
        </w:rPr>
        <w:t>单位的</w:t>
      </w:r>
      <w:r w:rsidRPr="00CF7AFD">
        <w:rPr>
          <w:szCs w:val="21"/>
          <w:u w:val="single"/>
        </w:rPr>
        <w:t xml:space="preserve">           </w:t>
      </w:r>
      <w:r w:rsidRPr="00CF7AFD">
        <w:rPr>
          <w:szCs w:val="21"/>
        </w:rPr>
        <w:t>项目采购活动提供本单位制造的货物（由本单位承担工程</w:t>
      </w:r>
      <w:r w:rsidRPr="00CF7AFD">
        <w:rPr>
          <w:szCs w:val="21"/>
        </w:rPr>
        <w:t>/</w:t>
      </w:r>
      <w:r w:rsidRPr="00CF7AFD">
        <w:rPr>
          <w:szCs w:val="21"/>
        </w:rPr>
        <w:t>提供服务），或者提供其他残疾人福利性单位制造的货物（不包括使用非残疾人福利性单位注册商标的货物）。</w:t>
      </w:r>
    </w:p>
    <w:p w14:paraId="28CDB8AA" w14:textId="77777777" w:rsidR="003E1290" w:rsidRPr="00CF7AFD" w:rsidRDefault="00BA6153">
      <w:pPr>
        <w:spacing w:line="360" w:lineRule="auto"/>
        <w:ind w:firstLine="420"/>
        <w:rPr>
          <w:szCs w:val="21"/>
        </w:rPr>
      </w:pPr>
      <w:r w:rsidRPr="00CF7AFD">
        <w:rPr>
          <w:szCs w:val="21"/>
        </w:rPr>
        <w:t>本单位对上述声明的真实性负责。如有虚假，将依法承担相应责任。</w:t>
      </w:r>
    </w:p>
    <w:p w14:paraId="28EC0F30" w14:textId="77777777" w:rsidR="003E1290" w:rsidRPr="00CF7AFD" w:rsidRDefault="00BA6153">
      <w:pPr>
        <w:spacing w:line="360" w:lineRule="auto"/>
        <w:ind w:firstLine="420"/>
        <w:jc w:val="right"/>
        <w:rPr>
          <w:spacing w:val="6"/>
          <w:szCs w:val="21"/>
        </w:rPr>
      </w:pPr>
      <w:r w:rsidRPr="00CF7AFD">
        <w:rPr>
          <w:spacing w:val="6"/>
          <w:sz w:val="30"/>
          <w:szCs w:val="30"/>
        </w:rPr>
        <w:t xml:space="preserve"> </w:t>
      </w:r>
      <w:r w:rsidRPr="00CF7AFD">
        <w:rPr>
          <w:spacing w:val="6"/>
          <w:szCs w:val="21"/>
        </w:rPr>
        <w:t xml:space="preserve"> </w:t>
      </w:r>
      <w:r w:rsidRPr="00CF7AFD">
        <w:rPr>
          <w:rFonts w:hint="eastAsia"/>
          <w:spacing w:val="6"/>
          <w:szCs w:val="21"/>
        </w:rPr>
        <w:t xml:space="preserve">                                            </w:t>
      </w:r>
      <w:r w:rsidRPr="00CF7AFD">
        <w:rPr>
          <w:spacing w:val="6"/>
          <w:szCs w:val="21"/>
        </w:rPr>
        <w:t>单位名称</w:t>
      </w:r>
      <w:r w:rsidRPr="00CF7AFD">
        <w:rPr>
          <w:rFonts w:hint="eastAsia"/>
          <w:szCs w:val="21"/>
        </w:rPr>
        <w:t>(</w:t>
      </w:r>
      <w:r w:rsidRPr="00CF7AFD">
        <w:rPr>
          <w:rFonts w:hint="eastAsia"/>
          <w:szCs w:val="21"/>
        </w:rPr>
        <w:t>电子签章</w:t>
      </w:r>
      <w:r w:rsidRPr="00CF7AFD">
        <w:rPr>
          <w:szCs w:val="21"/>
        </w:rPr>
        <w:t>)</w:t>
      </w:r>
      <w:r w:rsidRPr="00CF7AFD">
        <w:rPr>
          <w:spacing w:val="6"/>
          <w:szCs w:val="21"/>
        </w:rPr>
        <w:t>：</w:t>
      </w:r>
      <w:r w:rsidRPr="00CF7AFD">
        <w:rPr>
          <w:spacing w:val="6"/>
          <w:szCs w:val="21"/>
        </w:rPr>
        <w:t xml:space="preserve">          </w:t>
      </w:r>
    </w:p>
    <w:p w14:paraId="427D28B3" w14:textId="77777777" w:rsidR="003E1290" w:rsidRPr="00CF7AFD" w:rsidRDefault="00BA6153">
      <w:pPr>
        <w:spacing w:line="360" w:lineRule="auto"/>
        <w:ind w:firstLine="420"/>
        <w:jc w:val="right"/>
        <w:rPr>
          <w:spacing w:val="6"/>
          <w:szCs w:val="21"/>
        </w:rPr>
      </w:pPr>
      <w:r w:rsidRPr="00CF7AFD">
        <w:rPr>
          <w:spacing w:val="6"/>
          <w:szCs w:val="21"/>
        </w:rPr>
        <w:t xml:space="preserve"> </w:t>
      </w:r>
      <w:r w:rsidRPr="00CF7AFD">
        <w:rPr>
          <w:rFonts w:hint="eastAsia"/>
          <w:spacing w:val="6"/>
          <w:szCs w:val="21"/>
        </w:rPr>
        <w:t xml:space="preserve">                                                      </w:t>
      </w:r>
      <w:r w:rsidRPr="00CF7AFD">
        <w:rPr>
          <w:spacing w:val="6"/>
          <w:szCs w:val="21"/>
        </w:rPr>
        <w:t>日</w:t>
      </w:r>
      <w:r w:rsidRPr="00CF7AFD">
        <w:rPr>
          <w:spacing w:val="6"/>
          <w:szCs w:val="21"/>
        </w:rPr>
        <w:t xml:space="preserve">  </w:t>
      </w:r>
      <w:r w:rsidRPr="00CF7AFD">
        <w:rPr>
          <w:spacing w:val="6"/>
          <w:szCs w:val="21"/>
        </w:rPr>
        <w:t>期：</w:t>
      </w:r>
    </w:p>
    <w:p w14:paraId="2CA19F26" w14:textId="77777777" w:rsidR="003E1290" w:rsidRPr="00CF7AFD" w:rsidRDefault="003E1290">
      <w:pPr>
        <w:spacing w:line="360" w:lineRule="auto"/>
        <w:rPr>
          <w:szCs w:val="21"/>
        </w:rPr>
      </w:pPr>
    </w:p>
    <w:p w14:paraId="1D215960" w14:textId="54B5575F" w:rsidR="003E1290" w:rsidRPr="00CF7AFD" w:rsidRDefault="00BA6153" w:rsidP="00474DE1">
      <w:pPr>
        <w:widowControl/>
        <w:jc w:val="left"/>
      </w:pPr>
      <w:r w:rsidRPr="00CF7AFD">
        <w:rPr>
          <w:szCs w:val="21"/>
        </w:rPr>
        <w:br w:type="page"/>
      </w:r>
      <w:r w:rsidRPr="00CF7AFD">
        <w:rPr>
          <w:rFonts w:hint="eastAsia"/>
          <w:szCs w:val="21"/>
        </w:rPr>
        <w:lastRenderedPageBreak/>
        <w:t>7</w:t>
      </w:r>
      <w:r w:rsidRPr="00CF7AFD">
        <w:rPr>
          <w:szCs w:val="21"/>
        </w:rPr>
        <w:t>．</w:t>
      </w:r>
      <w:r w:rsidRPr="00CF7AFD">
        <w:t>满足供应商特定资格条件的其他证明材料</w:t>
      </w:r>
      <w:r w:rsidRPr="00CF7AFD">
        <w:rPr>
          <w:szCs w:val="21"/>
        </w:rPr>
        <w:t>加盖供应商</w:t>
      </w:r>
      <w:r w:rsidRPr="00CF7AFD">
        <w:rPr>
          <w:rFonts w:hint="eastAsia"/>
          <w:szCs w:val="21"/>
        </w:rPr>
        <w:t>电子签章</w:t>
      </w:r>
      <w:r w:rsidRPr="00CF7AFD">
        <w:t>（</w:t>
      </w:r>
      <w:r w:rsidRPr="00CF7AFD">
        <w:rPr>
          <w:szCs w:val="21"/>
        </w:rPr>
        <w:t>按</w:t>
      </w:r>
      <w:r w:rsidRPr="00CF7AFD">
        <w:rPr>
          <w:szCs w:val="21"/>
        </w:rPr>
        <w:t>“</w:t>
      </w:r>
      <w:r w:rsidRPr="00CF7AFD">
        <w:rPr>
          <w:szCs w:val="21"/>
        </w:rPr>
        <w:t>评审方法及标准</w:t>
      </w:r>
      <w:r w:rsidRPr="00CF7AFD">
        <w:rPr>
          <w:szCs w:val="21"/>
        </w:rPr>
        <w:t>” “</w:t>
      </w:r>
      <w:r w:rsidRPr="00CF7AFD">
        <w:rPr>
          <w:szCs w:val="21"/>
        </w:rPr>
        <w:t>资格性检查表</w:t>
      </w:r>
      <w:r w:rsidRPr="00CF7AFD">
        <w:rPr>
          <w:szCs w:val="21"/>
        </w:rPr>
        <w:t>”“</w:t>
      </w:r>
      <w:r w:rsidRPr="00CF7AFD">
        <w:rPr>
          <w:szCs w:val="21"/>
          <w:lang w:val="zh-CN"/>
        </w:rPr>
        <w:t xml:space="preserve"> </w:t>
      </w:r>
      <w:r w:rsidRPr="00CF7AFD">
        <w:rPr>
          <w:szCs w:val="21"/>
          <w:lang w:val="zh-CN"/>
        </w:rPr>
        <w:t>供应商应符合的</w:t>
      </w:r>
      <w:r w:rsidRPr="00CF7AFD">
        <w:rPr>
          <w:szCs w:val="21"/>
        </w:rPr>
        <w:t>特定资格条件</w:t>
      </w:r>
      <w:r w:rsidRPr="00CF7AFD">
        <w:rPr>
          <w:szCs w:val="21"/>
        </w:rPr>
        <w:t>”</w:t>
      </w:r>
      <w:r w:rsidRPr="00CF7AFD">
        <w:rPr>
          <w:szCs w:val="21"/>
        </w:rPr>
        <w:t>规定提供</w:t>
      </w:r>
      <w:r w:rsidRPr="00CF7AFD">
        <w:t>）。</w:t>
      </w:r>
      <w:r w:rsidRPr="00CF7AFD">
        <w:rPr>
          <w:rFonts w:hint="eastAsia"/>
          <w:b/>
          <w:szCs w:val="21"/>
        </w:rPr>
        <w:t>（如采购文件有要求时提供）</w:t>
      </w:r>
    </w:p>
    <w:p w14:paraId="3B2C96FD" w14:textId="77777777" w:rsidR="003E1290" w:rsidRPr="00CF7AFD" w:rsidRDefault="00BA6153">
      <w:pPr>
        <w:snapToGrid w:val="0"/>
        <w:spacing w:before="50" w:afterLines="50" w:after="120" w:line="360" w:lineRule="auto"/>
        <w:jc w:val="left"/>
        <w:rPr>
          <w:szCs w:val="21"/>
        </w:rPr>
      </w:pPr>
      <w:r w:rsidRPr="00CF7AFD">
        <w:rPr>
          <w:b/>
          <w:szCs w:val="21"/>
        </w:rPr>
        <w:br w:type="page"/>
      </w:r>
      <w:r w:rsidRPr="00CF7AFD">
        <w:rPr>
          <w:rFonts w:hint="eastAsia"/>
          <w:szCs w:val="21"/>
        </w:rPr>
        <w:lastRenderedPageBreak/>
        <w:t>7</w:t>
      </w:r>
      <w:r w:rsidRPr="00CF7AFD">
        <w:rPr>
          <w:szCs w:val="21"/>
        </w:rPr>
        <w:t>.1</w:t>
      </w:r>
      <w:r w:rsidRPr="00CF7AFD">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CF7AFD" w:rsidRPr="00CF7AFD" w14:paraId="46112190"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D76621" w14:textId="77777777" w:rsidR="003E1290" w:rsidRPr="00CF7AFD" w:rsidRDefault="00BA6153">
            <w:pPr>
              <w:spacing w:line="360" w:lineRule="auto"/>
              <w:jc w:val="center"/>
              <w:rPr>
                <w:szCs w:val="21"/>
              </w:rPr>
            </w:pPr>
            <w:r w:rsidRPr="00CF7AFD">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295073" w14:textId="77777777" w:rsidR="003E1290" w:rsidRPr="00CF7AFD" w:rsidRDefault="00BA6153">
            <w:pPr>
              <w:spacing w:line="360" w:lineRule="auto"/>
              <w:jc w:val="center"/>
              <w:rPr>
                <w:szCs w:val="21"/>
              </w:rPr>
            </w:pPr>
            <w:r w:rsidRPr="00CF7AFD">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DCD417" w14:textId="77777777" w:rsidR="003E1290" w:rsidRPr="00CF7AFD" w:rsidRDefault="00BA6153">
            <w:pPr>
              <w:spacing w:line="360" w:lineRule="auto"/>
              <w:jc w:val="center"/>
              <w:rPr>
                <w:szCs w:val="21"/>
              </w:rPr>
            </w:pPr>
            <w:r w:rsidRPr="00CF7AFD">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A4F080" w14:textId="77777777" w:rsidR="003E1290" w:rsidRPr="00CF7AFD" w:rsidRDefault="00BA6153">
            <w:pPr>
              <w:spacing w:line="360" w:lineRule="auto"/>
              <w:jc w:val="center"/>
              <w:rPr>
                <w:szCs w:val="21"/>
              </w:rPr>
            </w:pPr>
            <w:r w:rsidRPr="00CF7AFD">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7B946B" w14:textId="77777777" w:rsidR="003E1290" w:rsidRPr="00CF7AFD" w:rsidRDefault="00BA6153">
            <w:pPr>
              <w:spacing w:line="360" w:lineRule="auto"/>
              <w:jc w:val="center"/>
              <w:rPr>
                <w:szCs w:val="21"/>
              </w:rPr>
            </w:pPr>
            <w:r w:rsidRPr="00CF7AFD">
              <w:rPr>
                <w:rFonts w:hint="eastAsia"/>
                <w:szCs w:val="21"/>
              </w:rPr>
              <w:t>备注</w:t>
            </w:r>
          </w:p>
        </w:tc>
      </w:tr>
      <w:tr w:rsidR="00CF7AFD" w:rsidRPr="00CF7AFD" w14:paraId="7A7050EF"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BBC3A4" w14:textId="77777777" w:rsidR="003E1290" w:rsidRPr="00CF7AFD" w:rsidRDefault="00BA6153">
            <w:pPr>
              <w:spacing w:line="360" w:lineRule="auto"/>
              <w:jc w:val="center"/>
              <w:rPr>
                <w:szCs w:val="21"/>
              </w:rPr>
            </w:pPr>
            <w:r w:rsidRPr="00CF7AFD">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2A1959" w14:textId="77777777" w:rsidR="003E1290" w:rsidRPr="00CF7AFD" w:rsidRDefault="003E129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210F941" w14:textId="77777777" w:rsidR="003E1290" w:rsidRPr="00CF7AFD" w:rsidRDefault="003E129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99BB19" w14:textId="77777777" w:rsidR="003E1290" w:rsidRPr="00CF7AFD" w:rsidRDefault="003E129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746A07" w14:textId="77777777" w:rsidR="003E1290" w:rsidRPr="00CF7AFD" w:rsidRDefault="003E1290">
            <w:pPr>
              <w:spacing w:line="360" w:lineRule="auto"/>
              <w:jc w:val="center"/>
              <w:rPr>
                <w:szCs w:val="21"/>
              </w:rPr>
            </w:pPr>
          </w:p>
        </w:tc>
      </w:tr>
      <w:tr w:rsidR="00CF7AFD" w:rsidRPr="00CF7AFD" w14:paraId="6F127A7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DFABACB" w14:textId="77777777" w:rsidR="003E1290" w:rsidRPr="00CF7AFD" w:rsidRDefault="00BA6153">
            <w:pPr>
              <w:spacing w:line="360" w:lineRule="auto"/>
              <w:jc w:val="center"/>
              <w:rPr>
                <w:szCs w:val="21"/>
              </w:rPr>
            </w:pPr>
            <w:r w:rsidRPr="00CF7AFD">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52DBEA" w14:textId="77777777" w:rsidR="003E1290" w:rsidRPr="00CF7AFD" w:rsidRDefault="003E129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701CF3" w14:textId="77777777" w:rsidR="003E1290" w:rsidRPr="00CF7AFD" w:rsidRDefault="003E129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C1D967B" w14:textId="77777777" w:rsidR="003E1290" w:rsidRPr="00CF7AFD" w:rsidRDefault="003E129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5C8322" w14:textId="77777777" w:rsidR="003E1290" w:rsidRPr="00CF7AFD" w:rsidRDefault="003E1290">
            <w:pPr>
              <w:spacing w:line="360" w:lineRule="auto"/>
              <w:jc w:val="center"/>
              <w:rPr>
                <w:szCs w:val="21"/>
              </w:rPr>
            </w:pPr>
          </w:p>
        </w:tc>
      </w:tr>
      <w:tr w:rsidR="00CF7AFD" w:rsidRPr="00CF7AFD" w14:paraId="61FE159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BDD127" w14:textId="77777777" w:rsidR="003E1290" w:rsidRPr="00CF7AFD" w:rsidRDefault="00BA6153">
            <w:pPr>
              <w:spacing w:line="360" w:lineRule="auto"/>
              <w:jc w:val="center"/>
              <w:rPr>
                <w:szCs w:val="21"/>
              </w:rPr>
            </w:pPr>
            <w:r w:rsidRPr="00CF7AFD">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15BB0F" w14:textId="77777777" w:rsidR="003E1290" w:rsidRPr="00CF7AFD" w:rsidRDefault="003E129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51A248" w14:textId="77777777" w:rsidR="003E1290" w:rsidRPr="00CF7AFD" w:rsidRDefault="003E129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38BE46" w14:textId="77777777" w:rsidR="003E1290" w:rsidRPr="00CF7AFD" w:rsidRDefault="003E129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7CAB6A" w14:textId="77777777" w:rsidR="003E1290" w:rsidRPr="00CF7AFD" w:rsidRDefault="003E1290">
            <w:pPr>
              <w:spacing w:line="360" w:lineRule="auto"/>
              <w:jc w:val="center"/>
              <w:rPr>
                <w:szCs w:val="21"/>
              </w:rPr>
            </w:pPr>
          </w:p>
        </w:tc>
      </w:tr>
      <w:tr w:rsidR="00CF7AFD" w:rsidRPr="00CF7AFD" w14:paraId="51E0F24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B33DA6" w14:textId="77777777" w:rsidR="003E1290" w:rsidRPr="00CF7AFD" w:rsidRDefault="00BA6153">
            <w:pPr>
              <w:spacing w:line="360" w:lineRule="auto"/>
              <w:jc w:val="center"/>
              <w:rPr>
                <w:szCs w:val="21"/>
              </w:rPr>
            </w:pPr>
            <w:r w:rsidRPr="00CF7AFD">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1E1814" w14:textId="77777777" w:rsidR="003E1290" w:rsidRPr="00CF7AFD" w:rsidRDefault="003E129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11D744" w14:textId="77777777" w:rsidR="003E1290" w:rsidRPr="00CF7AFD" w:rsidRDefault="003E129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2ABC28" w14:textId="77777777" w:rsidR="003E1290" w:rsidRPr="00CF7AFD" w:rsidRDefault="003E129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647008" w14:textId="77777777" w:rsidR="003E1290" w:rsidRPr="00CF7AFD" w:rsidRDefault="003E1290">
            <w:pPr>
              <w:spacing w:line="360" w:lineRule="auto"/>
              <w:jc w:val="center"/>
              <w:rPr>
                <w:szCs w:val="21"/>
              </w:rPr>
            </w:pPr>
          </w:p>
        </w:tc>
      </w:tr>
    </w:tbl>
    <w:p w14:paraId="544B746E" w14:textId="77777777" w:rsidR="003E1290" w:rsidRPr="00CF7AFD" w:rsidRDefault="00BA6153">
      <w:pPr>
        <w:snapToGrid w:val="0"/>
        <w:spacing w:line="360" w:lineRule="auto"/>
        <w:jc w:val="left"/>
        <w:rPr>
          <w:szCs w:val="21"/>
        </w:rPr>
      </w:pPr>
      <w:r w:rsidRPr="00CF7AFD">
        <w:rPr>
          <w:rFonts w:hint="eastAsia"/>
          <w:szCs w:val="21"/>
        </w:rPr>
        <w:t>注：</w:t>
      </w:r>
    </w:p>
    <w:p w14:paraId="38127F8C" w14:textId="77777777" w:rsidR="003E1290" w:rsidRPr="00CF7AFD" w:rsidRDefault="00BA6153">
      <w:pPr>
        <w:snapToGrid w:val="0"/>
        <w:spacing w:line="360" w:lineRule="auto"/>
        <w:jc w:val="left"/>
        <w:rPr>
          <w:szCs w:val="21"/>
        </w:rPr>
      </w:pPr>
      <w:r w:rsidRPr="00CF7AFD">
        <w:rPr>
          <w:rFonts w:hint="eastAsia"/>
          <w:szCs w:val="21"/>
        </w:rPr>
        <w:t>1.</w:t>
      </w:r>
      <w:r w:rsidRPr="00CF7AFD">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71F5F3" w14:textId="77777777" w:rsidR="003E1290" w:rsidRPr="00CF7AFD" w:rsidRDefault="00BA6153">
      <w:pPr>
        <w:snapToGrid w:val="0"/>
        <w:spacing w:line="360" w:lineRule="auto"/>
        <w:jc w:val="left"/>
        <w:rPr>
          <w:szCs w:val="21"/>
        </w:rPr>
      </w:pPr>
      <w:r w:rsidRPr="00CF7AFD">
        <w:rPr>
          <w:rFonts w:hint="eastAsia"/>
          <w:szCs w:val="21"/>
        </w:rPr>
        <w:t>2.</w:t>
      </w:r>
      <w:r w:rsidRPr="00CF7AFD">
        <w:rPr>
          <w:rFonts w:hint="eastAsia"/>
          <w:szCs w:val="21"/>
        </w:rPr>
        <w:t>本表所指的控股关系仅限于直接控股关系，不包括间接的控股关系。公司实际控制人与公司之间的关系不属于本表所指的直接控股关系。</w:t>
      </w:r>
    </w:p>
    <w:p w14:paraId="2EC332E6" w14:textId="77777777" w:rsidR="003E1290" w:rsidRPr="00CF7AFD" w:rsidRDefault="00BA6153">
      <w:pPr>
        <w:snapToGrid w:val="0"/>
        <w:spacing w:line="360" w:lineRule="auto"/>
        <w:jc w:val="left"/>
        <w:rPr>
          <w:szCs w:val="21"/>
        </w:rPr>
      </w:pPr>
      <w:r w:rsidRPr="00CF7AFD">
        <w:rPr>
          <w:rFonts w:hint="eastAsia"/>
          <w:szCs w:val="21"/>
        </w:rPr>
        <w:t>3.</w:t>
      </w:r>
      <w:r w:rsidRPr="00CF7AFD">
        <w:rPr>
          <w:rFonts w:hint="eastAsia"/>
          <w:szCs w:val="21"/>
        </w:rPr>
        <w:t>供应商不存在直接控股股东的，则填“无”。</w:t>
      </w:r>
    </w:p>
    <w:p w14:paraId="2C706AB0" w14:textId="77777777" w:rsidR="003E1290" w:rsidRPr="00CF7AFD" w:rsidRDefault="003E1290">
      <w:pPr>
        <w:snapToGrid w:val="0"/>
        <w:spacing w:line="360" w:lineRule="auto"/>
        <w:jc w:val="left"/>
        <w:rPr>
          <w:szCs w:val="21"/>
        </w:rPr>
      </w:pPr>
    </w:p>
    <w:p w14:paraId="4278C968" w14:textId="77777777" w:rsidR="003E1290" w:rsidRPr="00CF7AFD" w:rsidRDefault="003E1290">
      <w:pPr>
        <w:snapToGrid w:val="0"/>
        <w:spacing w:line="360" w:lineRule="auto"/>
        <w:jc w:val="left"/>
        <w:rPr>
          <w:szCs w:val="21"/>
        </w:rPr>
      </w:pPr>
    </w:p>
    <w:p w14:paraId="42AAF9B7" w14:textId="77777777" w:rsidR="003E1290" w:rsidRPr="00CF7AFD" w:rsidRDefault="003E1290">
      <w:pPr>
        <w:snapToGrid w:val="0"/>
        <w:spacing w:line="360" w:lineRule="auto"/>
        <w:jc w:val="left"/>
        <w:rPr>
          <w:szCs w:val="21"/>
        </w:rPr>
      </w:pPr>
    </w:p>
    <w:p w14:paraId="159DE791" w14:textId="77777777" w:rsidR="003E1290" w:rsidRPr="00CF7AFD" w:rsidRDefault="003E1290">
      <w:pPr>
        <w:snapToGrid w:val="0"/>
        <w:spacing w:line="360" w:lineRule="auto"/>
        <w:jc w:val="left"/>
        <w:rPr>
          <w:szCs w:val="21"/>
        </w:rPr>
      </w:pPr>
    </w:p>
    <w:p w14:paraId="17E1729B" w14:textId="77777777" w:rsidR="003E1290" w:rsidRPr="00CF7AFD" w:rsidRDefault="003E1290">
      <w:pPr>
        <w:snapToGrid w:val="0"/>
        <w:spacing w:line="360" w:lineRule="auto"/>
        <w:jc w:val="left"/>
        <w:rPr>
          <w:szCs w:val="21"/>
        </w:rPr>
      </w:pPr>
    </w:p>
    <w:p w14:paraId="11E0BC45" w14:textId="77777777" w:rsidR="003E1290" w:rsidRPr="00CF7AFD" w:rsidRDefault="00BA6153">
      <w:pPr>
        <w:snapToGrid w:val="0"/>
        <w:spacing w:line="360" w:lineRule="auto"/>
        <w:ind w:firstLineChars="2100" w:firstLine="4410"/>
        <w:rPr>
          <w:szCs w:val="21"/>
        </w:rPr>
      </w:pPr>
      <w:r w:rsidRPr="00CF7AFD">
        <w:rPr>
          <w:rFonts w:hint="eastAsia"/>
          <w:szCs w:val="21"/>
        </w:rPr>
        <w:t>供应商名称</w:t>
      </w:r>
      <w:r w:rsidRPr="00CF7AFD">
        <w:rPr>
          <w:rFonts w:hint="eastAsia"/>
          <w:szCs w:val="21"/>
        </w:rPr>
        <w:t>(</w:t>
      </w:r>
      <w:r w:rsidRPr="00CF7AFD">
        <w:rPr>
          <w:rFonts w:hint="eastAsia"/>
          <w:szCs w:val="21"/>
        </w:rPr>
        <w:t>电子签章</w:t>
      </w:r>
      <w:r w:rsidRPr="00CF7AFD">
        <w:rPr>
          <w:rFonts w:hint="eastAsia"/>
          <w:szCs w:val="21"/>
        </w:rPr>
        <w:t>)</w:t>
      </w:r>
      <w:r w:rsidRPr="00CF7AFD">
        <w:rPr>
          <w:rFonts w:hint="eastAsia"/>
          <w:szCs w:val="21"/>
        </w:rPr>
        <w:t>：</w:t>
      </w:r>
    </w:p>
    <w:p w14:paraId="31152FC3" w14:textId="77777777" w:rsidR="003E1290" w:rsidRPr="00CF7AFD" w:rsidRDefault="00BA6153">
      <w:pPr>
        <w:snapToGrid w:val="0"/>
        <w:spacing w:line="360" w:lineRule="auto"/>
        <w:ind w:firstLineChars="2150" w:firstLine="4515"/>
        <w:rPr>
          <w:szCs w:val="21"/>
        </w:rPr>
      </w:pPr>
      <w:r w:rsidRPr="00CF7AFD">
        <w:rPr>
          <w:rFonts w:hint="eastAsia"/>
          <w:szCs w:val="21"/>
        </w:rPr>
        <w:t>日期：</w:t>
      </w:r>
      <w:r w:rsidRPr="00CF7AFD">
        <w:rPr>
          <w:rFonts w:hint="eastAsia"/>
          <w:szCs w:val="21"/>
        </w:rPr>
        <w:t xml:space="preserve">  </w:t>
      </w:r>
      <w:r w:rsidRPr="00CF7AFD">
        <w:rPr>
          <w:rFonts w:hint="eastAsia"/>
          <w:szCs w:val="21"/>
        </w:rPr>
        <w:t>年</w:t>
      </w:r>
      <w:r w:rsidRPr="00CF7AFD">
        <w:rPr>
          <w:rFonts w:hint="eastAsia"/>
          <w:szCs w:val="21"/>
        </w:rPr>
        <w:t xml:space="preserve">  </w:t>
      </w:r>
      <w:r w:rsidRPr="00CF7AFD">
        <w:rPr>
          <w:rFonts w:hint="eastAsia"/>
          <w:szCs w:val="21"/>
        </w:rPr>
        <w:t>月</w:t>
      </w:r>
      <w:r w:rsidRPr="00CF7AFD">
        <w:rPr>
          <w:rFonts w:hint="eastAsia"/>
          <w:szCs w:val="21"/>
        </w:rPr>
        <w:t xml:space="preserve">   </w:t>
      </w:r>
      <w:r w:rsidRPr="00CF7AFD">
        <w:rPr>
          <w:rFonts w:hint="eastAsia"/>
          <w:szCs w:val="21"/>
        </w:rPr>
        <w:t>日</w:t>
      </w:r>
    </w:p>
    <w:p w14:paraId="0D407781" w14:textId="77777777" w:rsidR="003E1290" w:rsidRPr="00CF7AFD" w:rsidRDefault="00BA6153">
      <w:pPr>
        <w:snapToGrid w:val="0"/>
        <w:jc w:val="left"/>
        <w:rPr>
          <w:szCs w:val="21"/>
        </w:rPr>
      </w:pPr>
      <w:r w:rsidRPr="00CF7AFD">
        <w:rPr>
          <w:rFonts w:ascii="宋体" w:hAnsi="宋体"/>
          <w:b/>
          <w:sz w:val="28"/>
          <w:szCs w:val="28"/>
        </w:rPr>
        <w:br w:type="page"/>
      </w:r>
      <w:r w:rsidRPr="00CF7AFD">
        <w:rPr>
          <w:rFonts w:hint="eastAsia"/>
          <w:szCs w:val="21"/>
        </w:rPr>
        <w:lastRenderedPageBreak/>
        <w:t>7</w:t>
      </w:r>
      <w:r w:rsidRPr="00CF7AFD">
        <w:rPr>
          <w:szCs w:val="21"/>
        </w:rPr>
        <w:t>.2</w:t>
      </w:r>
      <w:r w:rsidRPr="00CF7AFD">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CF7AFD" w:rsidRPr="00CF7AFD" w14:paraId="4C3CDB0B"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F693A6" w14:textId="77777777" w:rsidR="003E1290" w:rsidRPr="00CF7AFD" w:rsidRDefault="00BA6153">
            <w:pPr>
              <w:spacing w:line="360" w:lineRule="auto"/>
              <w:jc w:val="center"/>
              <w:rPr>
                <w:szCs w:val="21"/>
              </w:rPr>
            </w:pPr>
            <w:r w:rsidRPr="00CF7AFD">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3BF2C2" w14:textId="77777777" w:rsidR="003E1290" w:rsidRPr="00CF7AFD" w:rsidRDefault="00BA6153">
            <w:pPr>
              <w:spacing w:line="360" w:lineRule="auto"/>
              <w:jc w:val="center"/>
              <w:rPr>
                <w:szCs w:val="21"/>
              </w:rPr>
            </w:pPr>
            <w:r w:rsidRPr="00CF7AFD">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BA59A0" w14:textId="77777777" w:rsidR="003E1290" w:rsidRPr="00CF7AFD" w:rsidRDefault="00BA6153">
            <w:pPr>
              <w:spacing w:line="360" w:lineRule="auto"/>
              <w:jc w:val="center"/>
              <w:rPr>
                <w:szCs w:val="21"/>
              </w:rPr>
            </w:pPr>
            <w:r w:rsidRPr="00CF7AFD">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EB316E7" w14:textId="77777777" w:rsidR="003E1290" w:rsidRPr="00CF7AFD" w:rsidRDefault="00BA6153">
            <w:pPr>
              <w:spacing w:line="360" w:lineRule="auto"/>
              <w:jc w:val="center"/>
              <w:rPr>
                <w:szCs w:val="21"/>
              </w:rPr>
            </w:pPr>
            <w:r w:rsidRPr="00CF7AFD">
              <w:rPr>
                <w:rFonts w:hint="eastAsia"/>
                <w:szCs w:val="21"/>
              </w:rPr>
              <w:t>备注</w:t>
            </w:r>
          </w:p>
        </w:tc>
      </w:tr>
      <w:tr w:rsidR="00CF7AFD" w:rsidRPr="00CF7AFD" w14:paraId="64FD3DF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875A53" w14:textId="77777777" w:rsidR="003E1290" w:rsidRPr="00CF7AFD" w:rsidRDefault="00BA6153">
            <w:pPr>
              <w:spacing w:line="360" w:lineRule="auto"/>
              <w:jc w:val="center"/>
              <w:rPr>
                <w:szCs w:val="21"/>
              </w:rPr>
            </w:pPr>
            <w:r w:rsidRPr="00CF7AFD">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612C5DC" w14:textId="77777777" w:rsidR="003E1290" w:rsidRPr="00CF7AFD" w:rsidRDefault="003E129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A80CC2" w14:textId="77777777" w:rsidR="003E1290" w:rsidRPr="00CF7AFD" w:rsidRDefault="003E129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6EAB42" w14:textId="77777777" w:rsidR="003E1290" w:rsidRPr="00CF7AFD" w:rsidRDefault="003E1290">
            <w:pPr>
              <w:spacing w:line="360" w:lineRule="auto"/>
              <w:jc w:val="center"/>
              <w:rPr>
                <w:szCs w:val="21"/>
              </w:rPr>
            </w:pPr>
          </w:p>
        </w:tc>
      </w:tr>
      <w:tr w:rsidR="00CF7AFD" w:rsidRPr="00CF7AFD" w14:paraId="5FCE1AC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1D3528" w14:textId="77777777" w:rsidR="003E1290" w:rsidRPr="00CF7AFD" w:rsidRDefault="00BA6153">
            <w:pPr>
              <w:spacing w:line="360" w:lineRule="auto"/>
              <w:jc w:val="center"/>
              <w:rPr>
                <w:szCs w:val="21"/>
              </w:rPr>
            </w:pPr>
            <w:r w:rsidRPr="00CF7AFD">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D1338F" w14:textId="77777777" w:rsidR="003E1290" w:rsidRPr="00CF7AFD" w:rsidRDefault="003E129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5EAF17" w14:textId="77777777" w:rsidR="003E1290" w:rsidRPr="00CF7AFD" w:rsidRDefault="003E129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2F9F52" w14:textId="77777777" w:rsidR="003E1290" w:rsidRPr="00CF7AFD" w:rsidRDefault="003E1290">
            <w:pPr>
              <w:spacing w:line="360" w:lineRule="auto"/>
              <w:jc w:val="center"/>
              <w:rPr>
                <w:szCs w:val="21"/>
              </w:rPr>
            </w:pPr>
          </w:p>
        </w:tc>
      </w:tr>
      <w:tr w:rsidR="00CF7AFD" w:rsidRPr="00CF7AFD" w14:paraId="1275D79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2DCC5F7" w14:textId="77777777" w:rsidR="003E1290" w:rsidRPr="00CF7AFD" w:rsidRDefault="00BA6153">
            <w:pPr>
              <w:spacing w:line="360" w:lineRule="auto"/>
              <w:jc w:val="center"/>
              <w:rPr>
                <w:szCs w:val="21"/>
              </w:rPr>
            </w:pPr>
            <w:r w:rsidRPr="00CF7AFD">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4476D1" w14:textId="77777777" w:rsidR="003E1290" w:rsidRPr="00CF7AFD" w:rsidRDefault="003E129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D58A20C" w14:textId="77777777" w:rsidR="003E1290" w:rsidRPr="00CF7AFD" w:rsidRDefault="003E129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B5AD74" w14:textId="77777777" w:rsidR="003E1290" w:rsidRPr="00CF7AFD" w:rsidRDefault="003E1290">
            <w:pPr>
              <w:spacing w:line="360" w:lineRule="auto"/>
              <w:jc w:val="center"/>
              <w:rPr>
                <w:szCs w:val="21"/>
              </w:rPr>
            </w:pPr>
          </w:p>
        </w:tc>
      </w:tr>
      <w:tr w:rsidR="00CF7AFD" w:rsidRPr="00CF7AFD" w14:paraId="68889FB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D5AC1B" w14:textId="77777777" w:rsidR="003E1290" w:rsidRPr="00CF7AFD" w:rsidRDefault="00BA6153">
            <w:pPr>
              <w:spacing w:line="360" w:lineRule="auto"/>
              <w:jc w:val="center"/>
              <w:rPr>
                <w:szCs w:val="21"/>
              </w:rPr>
            </w:pPr>
            <w:r w:rsidRPr="00CF7AFD">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1419B3C" w14:textId="77777777" w:rsidR="003E1290" w:rsidRPr="00CF7AFD" w:rsidRDefault="003E129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6E11C9" w14:textId="77777777" w:rsidR="003E1290" w:rsidRPr="00CF7AFD" w:rsidRDefault="003E129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C76004" w14:textId="77777777" w:rsidR="003E1290" w:rsidRPr="00CF7AFD" w:rsidRDefault="003E1290">
            <w:pPr>
              <w:spacing w:line="360" w:lineRule="auto"/>
              <w:jc w:val="center"/>
              <w:rPr>
                <w:szCs w:val="21"/>
              </w:rPr>
            </w:pPr>
          </w:p>
        </w:tc>
      </w:tr>
    </w:tbl>
    <w:p w14:paraId="54EAD6DE" w14:textId="77777777" w:rsidR="003E1290" w:rsidRPr="00CF7AFD" w:rsidRDefault="00BA6153">
      <w:pPr>
        <w:snapToGrid w:val="0"/>
        <w:spacing w:line="360" w:lineRule="auto"/>
        <w:jc w:val="left"/>
        <w:rPr>
          <w:szCs w:val="21"/>
        </w:rPr>
      </w:pPr>
      <w:r w:rsidRPr="00CF7AFD">
        <w:rPr>
          <w:rFonts w:hint="eastAsia"/>
          <w:szCs w:val="21"/>
        </w:rPr>
        <w:t>注：</w:t>
      </w:r>
    </w:p>
    <w:p w14:paraId="7B5ABF54" w14:textId="77777777" w:rsidR="003E1290" w:rsidRPr="00CF7AFD" w:rsidRDefault="00BA6153">
      <w:pPr>
        <w:snapToGrid w:val="0"/>
        <w:spacing w:line="360" w:lineRule="auto"/>
        <w:ind w:firstLineChars="200" w:firstLine="420"/>
        <w:jc w:val="left"/>
        <w:rPr>
          <w:szCs w:val="21"/>
        </w:rPr>
      </w:pPr>
      <w:r w:rsidRPr="00CF7AFD">
        <w:rPr>
          <w:rFonts w:hint="eastAsia"/>
          <w:szCs w:val="21"/>
        </w:rPr>
        <w:t>1.</w:t>
      </w:r>
      <w:r w:rsidRPr="00CF7AFD">
        <w:rPr>
          <w:rFonts w:hint="eastAsia"/>
          <w:szCs w:val="21"/>
        </w:rPr>
        <w:t>管理关系：是指不具有出资持股关系的其他单位之间存在的管理与被管理关系，如一些上下级关系的事业单位和团体组织。</w:t>
      </w:r>
    </w:p>
    <w:p w14:paraId="214FC40C" w14:textId="77777777" w:rsidR="003E1290" w:rsidRPr="00CF7AFD" w:rsidRDefault="00BA6153">
      <w:pPr>
        <w:snapToGrid w:val="0"/>
        <w:spacing w:line="360" w:lineRule="auto"/>
        <w:ind w:firstLineChars="200" w:firstLine="420"/>
        <w:jc w:val="left"/>
        <w:rPr>
          <w:szCs w:val="21"/>
        </w:rPr>
      </w:pPr>
      <w:r w:rsidRPr="00CF7AFD">
        <w:rPr>
          <w:rFonts w:hint="eastAsia"/>
          <w:szCs w:val="21"/>
        </w:rPr>
        <w:t>2.</w:t>
      </w:r>
      <w:r w:rsidRPr="00CF7AFD">
        <w:rPr>
          <w:rFonts w:hint="eastAsia"/>
          <w:szCs w:val="21"/>
        </w:rPr>
        <w:t>本表所指的管理关系仅限于直接管理关系，不包括间接的管理关系。</w:t>
      </w:r>
    </w:p>
    <w:p w14:paraId="1E12B9C6" w14:textId="77777777" w:rsidR="003E1290" w:rsidRPr="00CF7AFD" w:rsidRDefault="00BA6153">
      <w:pPr>
        <w:snapToGrid w:val="0"/>
        <w:spacing w:line="360" w:lineRule="auto"/>
        <w:ind w:firstLineChars="200" w:firstLine="420"/>
        <w:jc w:val="left"/>
        <w:rPr>
          <w:szCs w:val="21"/>
        </w:rPr>
      </w:pPr>
      <w:r w:rsidRPr="00CF7AFD">
        <w:rPr>
          <w:rFonts w:hint="eastAsia"/>
          <w:szCs w:val="21"/>
        </w:rPr>
        <w:t>3.</w:t>
      </w:r>
      <w:r w:rsidRPr="00CF7AFD">
        <w:rPr>
          <w:rFonts w:hint="eastAsia"/>
          <w:szCs w:val="21"/>
        </w:rPr>
        <w:t>供应商不存在直接管理关系的，则填“无”。</w:t>
      </w:r>
    </w:p>
    <w:p w14:paraId="295C4F78" w14:textId="77777777" w:rsidR="003E1290" w:rsidRPr="00CF7AFD" w:rsidRDefault="003E1290">
      <w:pPr>
        <w:snapToGrid w:val="0"/>
        <w:spacing w:line="360" w:lineRule="auto"/>
        <w:jc w:val="left"/>
        <w:rPr>
          <w:szCs w:val="21"/>
        </w:rPr>
      </w:pPr>
    </w:p>
    <w:p w14:paraId="3C065D3B" w14:textId="77777777" w:rsidR="003E1290" w:rsidRPr="00CF7AFD" w:rsidRDefault="003E1290">
      <w:pPr>
        <w:snapToGrid w:val="0"/>
        <w:spacing w:line="360" w:lineRule="auto"/>
        <w:jc w:val="left"/>
        <w:rPr>
          <w:szCs w:val="21"/>
        </w:rPr>
      </w:pPr>
    </w:p>
    <w:p w14:paraId="435FB228" w14:textId="77777777" w:rsidR="003E1290" w:rsidRPr="00CF7AFD" w:rsidRDefault="003E1290">
      <w:pPr>
        <w:snapToGrid w:val="0"/>
        <w:spacing w:line="360" w:lineRule="auto"/>
        <w:jc w:val="left"/>
        <w:rPr>
          <w:szCs w:val="21"/>
        </w:rPr>
      </w:pPr>
    </w:p>
    <w:p w14:paraId="5B0536FB" w14:textId="77777777" w:rsidR="003E1290" w:rsidRPr="00CF7AFD" w:rsidRDefault="003E1290">
      <w:pPr>
        <w:snapToGrid w:val="0"/>
        <w:spacing w:line="360" w:lineRule="auto"/>
        <w:jc w:val="left"/>
        <w:rPr>
          <w:szCs w:val="21"/>
        </w:rPr>
      </w:pPr>
    </w:p>
    <w:p w14:paraId="059A3D90" w14:textId="77777777" w:rsidR="003E1290" w:rsidRPr="00CF7AFD" w:rsidRDefault="003E1290">
      <w:pPr>
        <w:snapToGrid w:val="0"/>
        <w:spacing w:line="360" w:lineRule="auto"/>
        <w:jc w:val="left"/>
        <w:rPr>
          <w:szCs w:val="21"/>
        </w:rPr>
      </w:pPr>
    </w:p>
    <w:p w14:paraId="2E04DC69" w14:textId="77777777" w:rsidR="003E1290" w:rsidRPr="00CF7AFD" w:rsidRDefault="003E1290">
      <w:pPr>
        <w:snapToGrid w:val="0"/>
        <w:spacing w:line="360" w:lineRule="auto"/>
        <w:jc w:val="left"/>
        <w:rPr>
          <w:szCs w:val="21"/>
        </w:rPr>
      </w:pPr>
    </w:p>
    <w:p w14:paraId="575B9F1A" w14:textId="77777777" w:rsidR="003E1290" w:rsidRPr="00CF7AFD" w:rsidRDefault="003E1290">
      <w:pPr>
        <w:snapToGrid w:val="0"/>
        <w:spacing w:line="360" w:lineRule="auto"/>
        <w:jc w:val="left"/>
        <w:rPr>
          <w:szCs w:val="21"/>
        </w:rPr>
      </w:pPr>
    </w:p>
    <w:p w14:paraId="35D6B035" w14:textId="77777777" w:rsidR="003E1290" w:rsidRPr="00CF7AFD" w:rsidRDefault="003E1290">
      <w:pPr>
        <w:snapToGrid w:val="0"/>
        <w:spacing w:line="360" w:lineRule="auto"/>
        <w:jc w:val="left"/>
        <w:rPr>
          <w:szCs w:val="21"/>
        </w:rPr>
      </w:pPr>
    </w:p>
    <w:p w14:paraId="16154A45" w14:textId="77777777" w:rsidR="003E1290" w:rsidRPr="00CF7AFD" w:rsidRDefault="00BA6153">
      <w:pPr>
        <w:snapToGrid w:val="0"/>
        <w:spacing w:line="360" w:lineRule="auto"/>
        <w:ind w:firstLineChars="2100" w:firstLine="4410"/>
        <w:rPr>
          <w:szCs w:val="21"/>
        </w:rPr>
      </w:pPr>
      <w:r w:rsidRPr="00CF7AFD">
        <w:rPr>
          <w:rFonts w:hint="eastAsia"/>
          <w:szCs w:val="21"/>
        </w:rPr>
        <w:t>供应商名称</w:t>
      </w:r>
      <w:r w:rsidRPr="00CF7AFD">
        <w:rPr>
          <w:rFonts w:hint="eastAsia"/>
          <w:szCs w:val="21"/>
        </w:rPr>
        <w:t>(</w:t>
      </w:r>
      <w:r w:rsidRPr="00CF7AFD">
        <w:rPr>
          <w:rFonts w:hint="eastAsia"/>
          <w:szCs w:val="21"/>
        </w:rPr>
        <w:t>电子签章</w:t>
      </w:r>
      <w:r w:rsidRPr="00CF7AFD">
        <w:rPr>
          <w:rFonts w:hint="eastAsia"/>
          <w:szCs w:val="21"/>
        </w:rPr>
        <w:t>)</w:t>
      </w:r>
      <w:r w:rsidRPr="00CF7AFD">
        <w:rPr>
          <w:rFonts w:hint="eastAsia"/>
          <w:szCs w:val="21"/>
        </w:rPr>
        <w:t>：</w:t>
      </w:r>
    </w:p>
    <w:p w14:paraId="10C6908D" w14:textId="77777777" w:rsidR="003E1290" w:rsidRPr="00CF7AFD" w:rsidRDefault="00BA6153">
      <w:pPr>
        <w:snapToGrid w:val="0"/>
        <w:spacing w:line="360" w:lineRule="auto"/>
        <w:ind w:firstLineChars="2150" w:firstLine="4515"/>
        <w:rPr>
          <w:szCs w:val="21"/>
        </w:rPr>
      </w:pPr>
      <w:r w:rsidRPr="00CF7AFD">
        <w:rPr>
          <w:rFonts w:hint="eastAsia"/>
          <w:szCs w:val="21"/>
        </w:rPr>
        <w:t>日期：</w:t>
      </w:r>
      <w:r w:rsidRPr="00CF7AFD">
        <w:rPr>
          <w:rFonts w:hint="eastAsia"/>
          <w:szCs w:val="21"/>
        </w:rPr>
        <w:t xml:space="preserve">  </w:t>
      </w:r>
      <w:r w:rsidRPr="00CF7AFD">
        <w:rPr>
          <w:rFonts w:hint="eastAsia"/>
          <w:szCs w:val="21"/>
        </w:rPr>
        <w:t>年</w:t>
      </w:r>
      <w:r w:rsidRPr="00CF7AFD">
        <w:rPr>
          <w:rFonts w:hint="eastAsia"/>
          <w:szCs w:val="21"/>
        </w:rPr>
        <w:t xml:space="preserve">  </w:t>
      </w:r>
      <w:r w:rsidRPr="00CF7AFD">
        <w:rPr>
          <w:rFonts w:hint="eastAsia"/>
          <w:szCs w:val="21"/>
        </w:rPr>
        <w:t>月</w:t>
      </w:r>
      <w:r w:rsidRPr="00CF7AFD">
        <w:rPr>
          <w:rFonts w:hint="eastAsia"/>
          <w:szCs w:val="21"/>
        </w:rPr>
        <w:t xml:space="preserve">   </w:t>
      </w:r>
      <w:r w:rsidRPr="00CF7AFD">
        <w:rPr>
          <w:rFonts w:hint="eastAsia"/>
          <w:szCs w:val="21"/>
        </w:rPr>
        <w:t>日</w:t>
      </w:r>
    </w:p>
    <w:p w14:paraId="61F6B6D9" w14:textId="77777777" w:rsidR="003E1290" w:rsidRPr="00CF7AFD" w:rsidRDefault="003E1290">
      <w:pPr>
        <w:pStyle w:val="ae"/>
        <w:tabs>
          <w:tab w:val="left" w:pos="2127"/>
        </w:tabs>
        <w:spacing w:line="340" w:lineRule="exact"/>
        <w:rPr>
          <w:rFonts w:ascii="Times New Roman" w:hAnsi="Times New Roman" w:cs="Times New Roman"/>
        </w:rPr>
      </w:pPr>
    </w:p>
    <w:p w14:paraId="60ED23EA" w14:textId="77777777" w:rsidR="003E1290" w:rsidRPr="00CF7AFD" w:rsidRDefault="00BA6153">
      <w:pPr>
        <w:snapToGrid w:val="0"/>
        <w:spacing w:before="50" w:afterLines="50" w:after="120" w:line="440" w:lineRule="exact"/>
        <w:jc w:val="left"/>
        <w:rPr>
          <w:b/>
          <w:szCs w:val="21"/>
        </w:rPr>
      </w:pPr>
      <w:r w:rsidRPr="00CF7AFD">
        <w:br w:type="page"/>
      </w:r>
      <w:r w:rsidRPr="00CF7AFD">
        <w:rPr>
          <w:rFonts w:hint="eastAsia"/>
          <w:szCs w:val="21"/>
        </w:rPr>
        <w:lastRenderedPageBreak/>
        <w:t>8</w:t>
      </w:r>
      <w:r w:rsidRPr="00CF7AFD">
        <w:rPr>
          <w:szCs w:val="21"/>
        </w:rPr>
        <w:t>．</w:t>
      </w:r>
      <w:r w:rsidRPr="00CF7AFD">
        <w:rPr>
          <w:rFonts w:hint="eastAsia"/>
          <w:szCs w:val="21"/>
        </w:rPr>
        <w:t>磋商</w:t>
      </w:r>
      <w:r w:rsidRPr="00CF7AFD">
        <w:rPr>
          <w:szCs w:val="21"/>
        </w:rPr>
        <w:t>保证金缴纳证明</w:t>
      </w:r>
      <w:r w:rsidRPr="00CF7AFD">
        <w:rPr>
          <w:rFonts w:hint="eastAsia"/>
          <w:szCs w:val="21"/>
        </w:rPr>
        <w:t>。</w:t>
      </w:r>
      <w:r w:rsidRPr="00CF7AFD">
        <w:rPr>
          <w:rFonts w:hint="eastAsia"/>
          <w:b/>
          <w:szCs w:val="21"/>
        </w:rPr>
        <w:t>（如采购文件有要求时提供）</w:t>
      </w:r>
    </w:p>
    <w:p w14:paraId="1E21764D" w14:textId="77777777" w:rsidR="003E1290" w:rsidRPr="00CF7AFD" w:rsidRDefault="00BA6153">
      <w:pPr>
        <w:snapToGrid w:val="0"/>
        <w:spacing w:before="50" w:afterLines="50" w:after="120" w:line="440" w:lineRule="exact"/>
        <w:jc w:val="left"/>
      </w:pPr>
      <w:r w:rsidRPr="00CF7AFD">
        <w:rPr>
          <w:rFonts w:hint="eastAsia"/>
        </w:rPr>
        <w:t>（</w:t>
      </w:r>
      <w:r w:rsidRPr="00CF7AFD">
        <w:rPr>
          <w:rFonts w:hint="eastAsia"/>
        </w:rPr>
        <w:t>1</w:t>
      </w:r>
      <w:r w:rsidRPr="00CF7AFD">
        <w:rPr>
          <w:rFonts w:hint="eastAsia"/>
        </w:rPr>
        <w:t>）以转账、电汇形式缴纳的，提供转账、电汇凭证扫描件或复印件（网银可提供截图）</w:t>
      </w:r>
      <w:r w:rsidRPr="00CF7AFD">
        <w:t>加盖</w:t>
      </w:r>
      <w:r w:rsidRPr="00CF7AFD">
        <w:rPr>
          <w:szCs w:val="21"/>
        </w:rPr>
        <w:t>供应商</w:t>
      </w:r>
      <w:r w:rsidRPr="00CF7AFD">
        <w:rPr>
          <w:rFonts w:hint="eastAsia"/>
          <w:szCs w:val="21"/>
        </w:rPr>
        <w:t>电子签章</w:t>
      </w:r>
      <w:r w:rsidRPr="00CF7AFD">
        <w:rPr>
          <w:rFonts w:hint="eastAsia"/>
        </w:rPr>
        <w:t>；</w:t>
      </w:r>
    </w:p>
    <w:p w14:paraId="108AB64A" w14:textId="77777777" w:rsidR="003E1290" w:rsidRPr="00CF7AFD" w:rsidRDefault="00BA6153">
      <w:pPr>
        <w:snapToGrid w:val="0"/>
        <w:spacing w:before="50" w:afterLines="50" w:after="120" w:line="440" w:lineRule="exact"/>
        <w:jc w:val="left"/>
      </w:pPr>
      <w:r w:rsidRPr="00CF7AFD">
        <w:rPr>
          <w:rFonts w:hint="eastAsia"/>
        </w:rPr>
        <w:t>（</w:t>
      </w:r>
      <w:r w:rsidRPr="00CF7AFD">
        <w:rPr>
          <w:rFonts w:hint="eastAsia"/>
        </w:rPr>
        <w:t>2</w:t>
      </w:r>
      <w:r w:rsidRPr="00CF7AFD">
        <w:rPr>
          <w:rFonts w:hint="eastAsia"/>
        </w:rPr>
        <w:t>）以支票、汇票、本票或金融机构、担保机构出具的保函等非现金形式缴纳的，提供原件扫描件或复印件并加盖供应商电子签章。响应保函参考如下格式开具：</w:t>
      </w:r>
    </w:p>
    <w:p w14:paraId="3FC63D0F" w14:textId="77777777" w:rsidR="003E1290" w:rsidRPr="00CF7AFD" w:rsidRDefault="003E1290">
      <w:pPr>
        <w:spacing w:line="360" w:lineRule="auto"/>
        <w:jc w:val="center"/>
        <w:rPr>
          <w:b/>
          <w:bCs/>
          <w:sz w:val="28"/>
          <w:szCs w:val="36"/>
        </w:rPr>
      </w:pPr>
    </w:p>
    <w:p w14:paraId="0F6493B0" w14:textId="77777777" w:rsidR="003E1290" w:rsidRPr="00CF7AFD" w:rsidRDefault="00BA6153">
      <w:pPr>
        <w:spacing w:line="360" w:lineRule="auto"/>
        <w:jc w:val="center"/>
        <w:rPr>
          <w:b/>
          <w:bCs/>
          <w:sz w:val="28"/>
          <w:szCs w:val="36"/>
        </w:rPr>
      </w:pPr>
      <w:r w:rsidRPr="00CF7AFD">
        <w:rPr>
          <w:rFonts w:hint="eastAsia"/>
          <w:b/>
          <w:bCs/>
          <w:sz w:val="28"/>
          <w:szCs w:val="36"/>
        </w:rPr>
        <w:t>响应保函格式</w:t>
      </w:r>
    </w:p>
    <w:p w14:paraId="28EDE7F6" w14:textId="77777777" w:rsidR="003E1290" w:rsidRPr="00CF7AFD" w:rsidRDefault="00BA6153">
      <w:pPr>
        <w:snapToGrid w:val="0"/>
        <w:spacing w:before="50" w:afterLines="50" w:after="120"/>
        <w:jc w:val="left"/>
      </w:pPr>
      <w:r w:rsidRPr="00CF7AFD">
        <w:rPr>
          <w:rFonts w:hint="eastAsia"/>
        </w:rPr>
        <w:t>编号：</w:t>
      </w:r>
      <w:r w:rsidRPr="00CF7AFD">
        <w:rPr>
          <w:rFonts w:hint="eastAsia"/>
        </w:rPr>
        <w:t xml:space="preserve">           </w:t>
      </w:r>
    </w:p>
    <w:p w14:paraId="5CE3AD6A" w14:textId="77777777" w:rsidR="003E1290" w:rsidRPr="00CF7AFD" w:rsidRDefault="00BA6153">
      <w:pPr>
        <w:snapToGrid w:val="0"/>
        <w:spacing w:before="50" w:afterLines="50" w:after="120"/>
        <w:jc w:val="left"/>
      </w:pPr>
      <w:r w:rsidRPr="00CF7AFD">
        <w:rPr>
          <w:rFonts w:hint="eastAsia"/>
        </w:rPr>
        <w:t>申请人：</w:t>
      </w:r>
    </w:p>
    <w:p w14:paraId="66BE81E4" w14:textId="77777777" w:rsidR="003E1290" w:rsidRPr="00CF7AFD" w:rsidRDefault="00BA6153">
      <w:pPr>
        <w:snapToGrid w:val="0"/>
        <w:spacing w:before="50" w:afterLines="50" w:after="120"/>
        <w:jc w:val="left"/>
      </w:pPr>
      <w:r w:rsidRPr="00CF7AFD">
        <w:rPr>
          <w:rFonts w:hint="eastAsia"/>
        </w:rPr>
        <w:t>地址：</w:t>
      </w:r>
    </w:p>
    <w:p w14:paraId="3E1E9E19" w14:textId="77777777" w:rsidR="003E1290" w:rsidRPr="00CF7AFD" w:rsidRDefault="00BA6153">
      <w:pPr>
        <w:snapToGrid w:val="0"/>
        <w:spacing w:before="50" w:afterLines="50" w:after="120"/>
        <w:jc w:val="left"/>
      </w:pPr>
      <w:r w:rsidRPr="00CF7AFD">
        <w:rPr>
          <w:rFonts w:hint="eastAsia"/>
        </w:rPr>
        <w:t>受益人：广西机电设备招标有限公司</w:t>
      </w:r>
      <w:r w:rsidRPr="00CF7AFD">
        <w:rPr>
          <w:rFonts w:hint="eastAsia"/>
        </w:rPr>
        <w:t xml:space="preserve"> </w:t>
      </w:r>
    </w:p>
    <w:p w14:paraId="37D045A3" w14:textId="77777777" w:rsidR="003E1290" w:rsidRPr="00CF7AFD" w:rsidRDefault="00BA6153">
      <w:pPr>
        <w:snapToGrid w:val="0"/>
        <w:spacing w:before="50" w:afterLines="50" w:after="120"/>
        <w:jc w:val="left"/>
      </w:pPr>
      <w:r w:rsidRPr="00CF7AFD">
        <w:rPr>
          <w:rFonts w:hint="eastAsia"/>
        </w:rPr>
        <w:t>地址：</w:t>
      </w:r>
    </w:p>
    <w:p w14:paraId="605CE087" w14:textId="77777777" w:rsidR="003E1290" w:rsidRPr="00CF7AFD" w:rsidRDefault="00BA6153">
      <w:pPr>
        <w:snapToGrid w:val="0"/>
        <w:spacing w:before="50" w:afterLines="50" w:after="120"/>
        <w:jc w:val="left"/>
      </w:pPr>
      <w:r w:rsidRPr="00CF7AFD">
        <w:rPr>
          <w:rFonts w:hint="eastAsia"/>
        </w:rPr>
        <w:t>开立人：</w:t>
      </w:r>
    </w:p>
    <w:p w14:paraId="2A5B31E1" w14:textId="77777777" w:rsidR="003E1290" w:rsidRPr="00CF7AFD" w:rsidRDefault="00BA6153">
      <w:pPr>
        <w:snapToGrid w:val="0"/>
        <w:spacing w:before="50" w:afterLines="50" w:after="120"/>
        <w:jc w:val="left"/>
      </w:pPr>
      <w:r w:rsidRPr="00CF7AFD">
        <w:rPr>
          <w:rFonts w:hint="eastAsia"/>
        </w:rPr>
        <w:t>地址：</w:t>
      </w:r>
    </w:p>
    <w:p w14:paraId="2B13248F" w14:textId="77777777" w:rsidR="003E1290" w:rsidRPr="00CF7AFD" w:rsidRDefault="003E1290">
      <w:pPr>
        <w:snapToGrid w:val="0"/>
        <w:spacing w:before="50" w:afterLines="50" w:after="120" w:line="440" w:lineRule="exact"/>
        <w:jc w:val="left"/>
      </w:pPr>
    </w:p>
    <w:p w14:paraId="60AE2A58" w14:textId="77777777" w:rsidR="003E1290" w:rsidRPr="00CF7AFD" w:rsidRDefault="00BA6153">
      <w:pPr>
        <w:snapToGrid w:val="0"/>
        <w:spacing w:before="50" w:afterLines="50" w:after="120" w:line="276" w:lineRule="auto"/>
        <w:jc w:val="left"/>
      </w:pPr>
      <w:r w:rsidRPr="00CF7AFD">
        <w:rPr>
          <w:rFonts w:hint="eastAsia"/>
        </w:rPr>
        <w:t>致：广西机电设备招标有限公司</w:t>
      </w:r>
    </w:p>
    <w:p w14:paraId="10B18540" w14:textId="77777777" w:rsidR="003E1290" w:rsidRPr="00CF7AFD" w:rsidRDefault="00BA6153">
      <w:pPr>
        <w:snapToGrid w:val="0"/>
        <w:spacing w:before="50" w:afterLines="50" w:after="120" w:line="276" w:lineRule="auto"/>
        <w:ind w:firstLineChars="200" w:firstLine="420"/>
        <w:jc w:val="left"/>
      </w:pPr>
      <w:r w:rsidRPr="00CF7AFD">
        <w:rPr>
          <w:rFonts w:hint="eastAsia"/>
        </w:rPr>
        <w:t>我方（即“开立人”）已获得通知，本保函申请人（即“供应商”）已响应贵方于</w:t>
      </w:r>
      <w:r w:rsidRPr="00CF7AFD">
        <w:rPr>
          <w:rFonts w:hint="eastAsia"/>
          <w:u w:val="single"/>
        </w:rPr>
        <w:t xml:space="preserve">         </w:t>
      </w:r>
      <w:r w:rsidRPr="00CF7AFD">
        <w:rPr>
          <w:rFonts w:hint="eastAsia"/>
        </w:rPr>
        <w:t>年</w:t>
      </w:r>
      <w:r w:rsidRPr="00CF7AFD">
        <w:rPr>
          <w:rFonts w:hint="eastAsia"/>
          <w:u w:val="single"/>
        </w:rPr>
        <w:t xml:space="preserve">             </w:t>
      </w:r>
      <w:r w:rsidRPr="00CF7AFD">
        <w:rPr>
          <w:rFonts w:hint="eastAsia"/>
        </w:rPr>
        <w:t>月</w:t>
      </w:r>
      <w:r w:rsidRPr="00CF7AFD">
        <w:rPr>
          <w:rFonts w:hint="eastAsia"/>
          <w:u w:val="single"/>
        </w:rPr>
        <w:t xml:space="preserve">     </w:t>
      </w:r>
      <w:r w:rsidRPr="00CF7AFD">
        <w:rPr>
          <w:rFonts w:hint="eastAsia"/>
        </w:rPr>
        <w:t xml:space="preserve"> </w:t>
      </w:r>
      <w:r w:rsidRPr="00CF7AFD">
        <w:rPr>
          <w:rFonts w:hint="eastAsia"/>
        </w:rPr>
        <w:t>日就</w:t>
      </w:r>
      <w:r w:rsidRPr="00CF7AFD">
        <w:rPr>
          <w:rFonts w:hint="eastAsia"/>
        </w:rPr>
        <w:t xml:space="preserve"> </w:t>
      </w:r>
      <w:r w:rsidRPr="00CF7AFD">
        <w:rPr>
          <w:rFonts w:hint="eastAsia"/>
          <w:u w:val="single"/>
        </w:rPr>
        <w:t xml:space="preserve">                                          </w:t>
      </w:r>
      <w:r w:rsidRPr="00CF7AFD">
        <w:rPr>
          <w:rFonts w:hint="eastAsia"/>
        </w:rPr>
        <w:t>（以下简称“本项目”）发出的招标文件，并已向采购代理机构（即“受益人”）提交了投标文件。</w:t>
      </w:r>
    </w:p>
    <w:p w14:paraId="36B70C69" w14:textId="77777777" w:rsidR="003E1290" w:rsidRPr="00CF7AFD" w:rsidRDefault="00BA6153">
      <w:pPr>
        <w:snapToGrid w:val="0"/>
        <w:spacing w:before="50" w:afterLines="50" w:after="120" w:line="276" w:lineRule="auto"/>
        <w:ind w:firstLineChars="200" w:firstLine="420"/>
        <w:jc w:val="left"/>
      </w:pPr>
      <w:r w:rsidRPr="00CF7AFD">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CF7AFD">
        <w:rPr>
          <w:rFonts w:hint="eastAsia"/>
          <w:u w:val="single"/>
        </w:rPr>
        <w:t xml:space="preserve">                            </w:t>
      </w:r>
      <w:r w:rsidRPr="00CF7AFD">
        <w:rPr>
          <w:rFonts w:hint="eastAsia"/>
        </w:rPr>
        <w:t>元（</w:t>
      </w:r>
      <w:r w:rsidRPr="00CF7AFD">
        <w:rPr>
          <w:rFonts w:hint="eastAsia"/>
        </w:rPr>
        <w:t>¥</w:t>
      </w:r>
      <w:r w:rsidRPr="00CF7AFD">
        <w:rPr>
          <w:rFonts w:hint="eastAsia"/>
          <w:u w:val="single"/>
        </w:rPr>
        <w:t xml:space="preserve">                         </w:t>
      </w:r>
      <w:r w:rsidRPr="00CF7AFD">
        <w:rPr>
          <w:rFonts w:hint="eastAsia"/>
        </w:rPr>
        <w:t>）。</w:t>
      </w:r>
    </w:p>
    <w:p w14:paraId="74262612" w14:textId="77777777" w:rsidR="003E1290" w:rsidRPr="00CF7AFD" w:rsidRDefault="00BA6153">
      <w:pPr>
        <w:snapToGrid w:val="0"/>
        <w:spacing w:before="50" w:afterLines="50" w:after="120" w:line="276" w:lineRule="auto"/>
        <w:ind w:firstLineChars="200" w:firstLine="420"/>
        <w:jc w:val="left"/>
      </w:pPr>
      <w:r w:rsidRPr="00CF7AFD">
        <w:rPr>
          <w:rFonts w:hint="eastAsia"/>
        </w:rPr>
        <w:t>二、我方在供应商发生以下情形时承担保证担保责任：</w:t>
      </w:r>
      <w:r w:rsidRPr="00CF7AFD">
        <w:rPr>
          <w:rFonts w:hint="eastAsia"/>
        </w:rPr>
        <w:t xml:space="preserve"> </w:t>
      </w:r>
    </w:p>
    <w:p w14:paraId="1485684F"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1</w:t>
      </w:r>
      <w:r w:rsidRPr="00CF7AFD">
        <w:rPr>
          <w:rFonts w:hint="eastAsia"/>
        </w:rPr>
        <w:t>）投标人在开标后和投标有效期满之前撤销投标文件的；</w:t>
      </w:r>
      <w:r w:rsidRPr="00CF7AFD">
        <w:rPr>
          <w:rFonts w:hint="eastAsia"/>
        </w:rPr>
        <w:t xml:space="preserve"> </w:t>
      </w:r>
    </w:p>
    <w:p w14:paraId="7BAE5653"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2</w:t>
      </w:r>
      <w:r w:rsidRPr="00CF7AFD">
        <w:rPr>
          <w:rFonts w:hint="eastAsia"/>
        </w:rPr>
        <w:t>）投标人在收到中标通知书后，不能或拒绝按招标文件规定的时间内与采购人签订合同；</w:t>
      </w:r>
      <w:r w:rsidRPr="00CF7AFD">
        <w:rPr>
          <w:rFonts w:hint="eastAsia"/>
        </w:rPr>
        <w:t xml:space="preserve"> </w:t>
      </w:r>
    </w:p>
    <w:p w14:paraId="0E48292E"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3</w:t>
      </w:r>
      <w:r w:rsidRPr="00CF7AFD">
        <w:rPr>
          <w:rFonts w:hint="eastAsia"/>
        </w:rPr>
        <w:t>）投标人在与采购人签订合同后，未在规定的时间内提交符合招标文件要求的履约担保；</w:t>
      </w:r>
    </w:p>
    <w:p w14:paraId="012F3B6F"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4</w:t>
      </w:r>
      <w:r w:rsidRPr="00CF7AFD">
        <w:rPr>
          <w:rFonts w:hint="eastAsia"/>
        </w:rPr>
        <w:t>）投标人在中标通知书发出之日起</w:t>
      </w:r>
      <w:r w:rsidRPr="00CF7AFD">
        <w:rPr>
          <w:rFonts w:hint="eastAsia"/>
        </w:rPr>
        <w:t>5</w:t>
      </w:r>
      <w:r w:rsidRPr="00CF7AFD">
        <w:rPr>
          <w:rFonts w:hint="eastAsia"/>
        </w:rPr>
        <w:t>个工作日内，未缴纳本项目代理服务费的；</w:t>
      </w:r>
    </w:p>
    <w:p w14:paraId="489AAA8B"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5</w:t>
      </w:r>
      <w:r w:rsidRPr="00CF7AFD">
        <w:rPr>
          <w:rFonts w:hint="eastAsia"/>
        </w:rPr>
        <w:t>）投标人违反招标文件规定的其他情形。</w:t>
      </w:r>
    </w:p>
    <w:p w14:paraId="40FD57F5" w14:textId="77777777" w:rsidR="003E1290" w:rsidRPr="00CF7AFD" w:rsidRDefault="00BA6153">
      <w:pPr>
        <w:snapToGrid w:val="0"/>
        <w:spacing w:before="50" w:afterLines="50" w:after="120" w:line="276" w:lineRule="auto"/>
        <w:ind w:firstLineChars="100" w:firstLine="210"/>
        <w:jc w:val="left"/>
      </w:pPr>
      <w:r w:rsidRPr="00CF7AFD">
        <w:rPr>
          <w:rFonts w:hint="eastAsia"/>
        </w:rPr>
        <w:t xml:space="preserve">    </w:t>
      </w:r>
      <w:r w:rsidRPr="00CF7AFD">
        <w:rPr>
          <w:rFonts w:hint="eastAsia"/>
        </w:rPr>
        <w:t>三、本保函为不可撤销、不可转让的见索即付独立保函。本保函有效期自开立之日起至投标有效期届满之日后的</w:t>
      </w:r>
      <w:r w:rsidRPr="00CF7AFD">
        <w:rPr>
          <w:rFonts w:hint="eastAsia"/>
          <w:u w:val="single"/>
        </w:rPr>
        <w:t xml:space="preserve">  28  </w:t>
      </w:r>
      <w:r w:rsidRPr="00CF7AFD">
        <w:rPr>
          <w:rFonts w:hint="eastAsia"/>
        </w:rPr>
        <w:t>日。投标有效期延长的，本保函有效期相应顺延。</w:t>
      </w:r>
    </w:p>
    <w:p w14:paraId="7E0A59EE" w14:textId="77777777" w:rsidR="003E1290" w:rsidRPr="00CF7AFD" w:rsidRDefault="00BA6153">
      <w:pPr>
        <w:snapToGrid w:val="0"/>
        <w:spacing w:before="50" w:afterLines="50" w:after="120" w:line="276" w:lineRule="auto"/>
        <w:ind w:firstLineChars="200" w:firstLine="420"/>
        <w:jc w:val="left"/>
      </w:pPr>
      <w:r w:rsidRPr="00CF7AFD">
        <w:rPr>
          <w:rFonts w:hint="eastAsia"/>
        </w:rPr>
        <w:t>四、我方承诺，在收到受益人发来的书面付款通知后的</w:t>
      </w:r>
      <w:r w:rsidRPr="00CF7AFD">
        <w:rPr>
          <w:rFonts w:hint="eastAsia"/>
          <w:u w:val="single"/>
        </w:rPr>
        <w:t xml:space="preserve">   5    </w:t>
      </w:r>
      <w:r w:rsidRPr="00CF7AFD">
        <w:rPr>
          <w:rFonts w:hint="eastAsia"/>
        </w:rPr>
        <w:t>日内无条件支付，前述书面付款通知即为付款要求之单据，且应满足以下要求：</w:t>
      </w:r>
    </w:p>
    <w:p w14:paraId="3205C1B8"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1</w:t>
      </w:r>
      <w:r w:rsidRPr="00CF7AFD">
        <w:rPr>
          <w:rFonts w:hint="eastAsia"/>
        </w:rPr>
        <w:t>）付款通知到达的日期在本保函的有效期内；</w:t>
      </w:r>
    </w:p>
    <w:p w14:paraId="11330D04" w14:textId="77777777" w:rsidR="003E1290" w:rsidRPr="00CF7AFD" w:rsidRDefault="00BA6153">
      <w:pPr>
        <w:snapToGrid w:val="0"/>
        <w:spacing w:before="50" w:afterLines="50" w:after="120" w:line="276" w:lineRule="auto"/>
        <w:ind w:firstLineChars="200" w:firstLine="420"/>
        <w:jc w:val="left"/>
      </w:pPr>
      <w:r w:rsidRPr="00CF7AFD">
        <w:rPr>
          <w:rFonts w:hint="eastAsia"/>
        </w:rPr>
        <w:lastRenderedPageBreak/>
        <w:t>（</w:t>
      </w:r>
      <w:r w:rsidRPr="00CF7AFD">
        <w:rPr>
          <w:rFonts w:hint="eastAsia"/>
        </w:rPr>
        <w:t>2</w:t>
      </w:r>
      <w:r w:rsidRPr="00CF7AFD">
        <w:rPr>
          <w:rFonts w:hint="eastAsia"/>
        </w:rPr>
        <w:t>）载明要求支付的金额；</w:t>
      </w:r>
    </w:p>
    <w:p w14:paraId="7DE2411F"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3</w:t>
      </w:r>
      <w:r w:rsidRPr="00CF7AFD">
        <w:rPr>
          <w:rFonts w:hint="eastAsia"/>
        </w:rPr>
        <w:t>）载明申请人违反采购文件规定的义务内容和具体条款；</w:t>
      </w:r>
    </w:p>
    <w:p w14:paraId="05016B9C"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4</w:t>
      </w:r>
      <w:r w:rsidRPr="00CF7AFD">
        <w:rPr>
          <w:rFonts w:hint="eastAsia"/>
        </w:rPr>
        <w:t>）声明不存在采购文件规定或我国法律规定免除申请人或我方支付责任的情形；</w:t>
      </w:r>
    </w:p>
    <w:p w14:paraId="6E045066" w14:textId="77777777" w:rsidR="003E1290" w:rsidRPr="00CF7AFD" w:rsidRDefault="00BA6153">
      <w:pPr>
        <w:snapToGrid w:val="0"/>
        <w:spacing w:before="50" w:afterLines="50" w:after="120" w:line="276" w:lineRule="auto"/>
        <w:ind w:firstLineChars="200" w:firstLine="420"/>
        <w:jc w:val="left"/>
      </w:pPr>
      <w:r w:rsidRPr="00CF7AFD">
        <w:rPr>
          <w:rFonts w:hint="eastAsia"/>
        </w:rPr>
        <w:t>（</w:t>
      </w:r>
      <w:r w:rsidRPr="00CF7AFD">
        <w:rPr>
          <w:rFonts w:hint="eastAsia"/>
        </w:rPr>
        <w:t>5</w:t>
      </w:r>
      <w:r w:rsidRPr="00CF7AFD">
        <w:rPr>
          <w:rFonts w:hint="eastAsia"/>
        </w:rPr>
        <w:t>）书面付款通知应在本保函有效期内到达的地址是：</w:t>
      </w:r>
      <w:r w:rsidRPr="00CF7AFD">
        <w:rPr>
          <w:rFonts w:hint="eastAsia"/>
          <w:u w:val="single"/>
        </w:rPr>
        <w:t xml:space="preserve">                                     </w:t>
      </w:r>
      <w:r w:rsidRPr="00CF7AFD">
        <w:rPr>
          <w:rFonts w:hint="eastAsia"/>
        </w:rPr>
        <w:t>。</w:t>
      </w:r>
    </w:p>
    <w:p w14:paraId="2CB61FF9" w14:textId="77777777" w:rsidR="003E1290" w:rsidRPr="00CF7AFD" w:rsidRDefault="00BA6153">
      <w:pPr>
        <w:snapToGrid w:val="0"/>
        <w:spacing w:before="50" w:afterLines="50" w:after="120" w:line="276" w:lineRule="auto"/>
        <w:jc w:val="left"/>
      </w:pPr>
      <w:r w:rsidRPr="00CF7AFD">
        <w:rPr>
          <w:rFonts w:hint="eastAsia"/>
        </w:rPr>
        <w:t xml:space="preserve">        </w:t>
      </w:r>
      <w:r w:rsidRPr="00CF7AFD">
        <w:rPr>
          <w:rFonts w:hint="eastAsia"/>
        </w:rPr>
        <w:t>受益人发出的书面付款通知应由其为鉴明受益人法定代表人（负责人）或授权代理人签字并加盖公章。</w:t>
      </w:r>
    </w:p>
    <w:p w14:paraId="51438D64" w14:textId="77777777" w:rsidR="003E1290" w:rsidRPr="00CF7AFD" w:rsidRDefault="00BA6153">
      <w:pPr>
        <w:snapToGrid w:val="0"/>
        <w:spacing w:before="50" w:afterLines="50" w:after="120" w:line="276" w:lineRule="auto"/>
        <w:ind w:firstLineChars="200" w:firstLine="420"/>
        <w:jc w:val="left"/>
      </w:pPr>
      <w:r w:rsidRPr="00CF7AFD">
        <w:rPr>
          <w:rFonts w:hint="eastAsia"/>
        </w:rPr>
        <w:t>五、本保函项下的权利不得转让，不得设定担保。贵方未经我方书面同意转让本保函或其项下任何权利，对我方不发生法律效力。</w:t>
      </w:r>
      <w:r w:rsidRPr="00CF7AFD">
        <w:rPr>
          <w:rFonts w:hint="eastAsia"/>
        </w:rPr>
        <w:t xml:space="preserve"> </w:t>
      </w:r>
    </w:p>
    <w:p w14:paraId="29819475" w14:textId="77777777" w:rsidR="003E1290" w:rsidRPr="00CF7AFD" w:rsidRDefault="00BA6153">
      <w:pPr>
        <w:snapToGrid w:val="0"/>
        <w:spacing w:before="50" w:afterLines="50" w:after="120" w:line="276" w:lineRule="auto"/>
        <w:ind w:firstLineChars="200" w:firstLine="420"/>
        <w:jc w:val="left"/>
      </w:pPr>
      <w:r w:rsidRPr="00CF7AFD">
        <w:rPr>
          <w:rFonts w:hint="eastAsia"/>
        </w:rPr>
        <w:t>六、本保函项下的基础交易不成立、不生效、无效、被撤销、被解除，不影响本保函的独立有效。</w:t>
      </w:r>
      <w:r w:rsidRPr="00CF7AFD">
        <w:rPr>
          <w:rFonts w:hint="eastAsia"/>
        </w:rPr>
        <w:t xml:space="preserve"> </w:t>
      </w:r>
    </w:p>
    <w:p w14:paraId="7844584B" w14:textId="77777777" w:rsidR="003E1290" w:rsidRPr="00CF7AFD" w:rsidRDefault="00BA6153">
      <w:pPr>
        <w:snapToGrid w:val="0"/>
        <w:spacing w:before="50" w:afterLines="50" w:after="120" w:line="276" w:lineRule="auto"/>
        <w:ind w:firstLineChars="200" w:firstLine="420"/>
        <w:jc w:val="left"/>
      </w:pPr>
      <w:r w:rsidRPr="00CF7AFD">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CF7AFD">
        <w:rPr>
          <w:rFonts w:hint="eastAsia"/>
        </w:rPr>
        <w:t xml:space="preserve"> </w:t>
      </w:r>
    </w:p>
    <w:p w14:paraId="10639719" w14:textId="77777777" w:rsidR="003E1290" w:rsidRPr="00CF7AFD" w:rsidRDefault="00BA6153">
      <w:pPr>
        <w:snapToGrid w:val="0"/>
        <w:spacing w:before="50" w:afterLines="50" w:after="120" w:line="276" w:lineRule="auto"/>
        <w:ind w:firstLineChars="200" w:firstLine="420"/>
        <w:jc w:val="left"/>
      </w:pPr>
      <w:r w:rsidRPr="00CF7AFD">
        <w:rPr>
          <w:rFonts w:hint="eastAsia"/>
        </w:rPr>
        <w:t>八、本保函适用的法律为中华人民共和国法律，争议裁判管辖地为中华人民共和国。</w:t>
      </w:r>
      <w:r w:rsidRPr="00CF7AFD">
        <w:rPr>
          <w:rFonts w:hint="eastAsia"/>
        </w:rPr>
        <w:t xml:space="preserve"> </w:t>
      </w:r>
    </w:p>
    <w:p w14:paraId="6875A2D5" w14:textId="77777777" w:rsidR="003E1290" w:rsidRPr="00CF7AFD" w:rsidRDefault="00BA6153">
      <w:pPr>
        <w:snapToGrid w:val="0"/>
        <w:spacing w:before="50" w:afterLines="50" w:after="120" w:line="276" w:lineRule="auto"/>
        <w:ind w:firstLineChars="200" w:firstLine="420"/>
        <w:jc w:val="left"/>
      </w:pPr>
      <w:r w:rsidRPr="00CF7AFD">
        <w:rPr>
          <w:rFonts w:hint="eastAsia"/>
        </w:rPr>
        <w:t>九、本保函自我方法定代表人或授权代表签字并加盖公章之日起生效。</w:t>
      </w:r>
      <w:r w:rsidRPr="00CF7AFD">
        <w:rPr>
          <w:rFonts w:hint="eastAsia"/>
        </w:rPr>
        <w:t xml:space="preserve"> </w:t>
      </w:r>
    </w:p>
    <w:p w14:paraId="62DCD4F2" w14:textId="77777777" w:rsidR="003E1290" w:rsidRPr="00CF7AFD" w:rsidRDefault="003E1290">
      <w:pPr>
        <w:snapToGrid w:val="0"/>
        <w:spacing w:before="50" w:afterLines="50" w:after="120" w:line="276" w:lineRule="auto"/>
        <w:jc w:val="left"/>
      </w:pPr>
    </w:p>
    <w:p w14:paraId="6881C664" w14:textId="77777777" w:rsidR="003E1290" w:rsidRPr="00CF7AFD" w:rsidRDefault="00BA6153">
      <w:pPr>
        <w:snapToGrid w:val="0"/>
        <w:spacing w:before="50" w:afterLines="50" w:after="120" w:line="276" w:lineRule="auto"/>
        <w:jc w:val="left"/>
      </w:pPr>
      <w:r w:rsidRPr="00CF7AFD">
        <w:rPr>
          <w:rFonts w:hint="eastAsia"/>
        </w:rPr>
        <w:t>开</w:t>
      </w:r>
      <w:r w:rsidRPr="00CF7AFD">
        <w:rPr>
          <w:rFonts w:hint="eastAsia"/>
        </w:rPr>
        <w:t xml:space="preserve"> </w:t>
      </w:r>
      <w:r w:rsidRPr="00CF7AFD">
        <w:rPr>
          <w:rFonts w:hint="eastAsia"/>
        </w:rPr>
        <w:t>立</w:t>
      </w:r>
      <w:r w:rsidRPr="00CF7AFD">
        <w:rPr>
          <w:rFonts w:hint="eastAsia"/>
        </w:rPr>
        <w:t xml:space="preserve"> </w:t>
      </w:r>
      <w:r w:rsidRPr="00CF7AFD">
        <w:rPr>
          <w:rFonts w:hint="eastAsia"/>
        </w:rPr>
        <w:t>人：</w:t>
      </w:r>
      <w:r w:rsidRPr="00CF7AFD">
        <w:rPr>
          <w:rFonts w:hint="eastAsia"/>
        </w:rPr>
        <w:t xml:space="preserve">                                                  </w:t>
      </w:r>
      <w:r w:rsidRPr="00CF7AFD">
        <w:rPr>
          <w:rFonts w:hint="eastAsia"/>
        </w:rPr>
        <w:t>（公章）</w:t>
      </w:r>
      <w:r w:rsidRPr="00CF7AFD">
        <w:rPr>
          <w:rFonts w:hint="eastAsia"/>
        </w:rPr>
        <w:t xml:space="preserve"> </w:t>
      </w:r>
    </w:p>
    <w:p w14:paraId="698DE246" w14:textId="77777777" w:rsidR="003E1290" w:rsidRPr="00CF7AFD" w:rsidRDefault="00BA6153">
      <w:pPr>
        <w:snapToGrid w:val="0"/>
        <w:spacing w:before="50" w:afterLines="50" w:after="120" w:line="276" w:lineRule="auto"/>
        <w:jc w:val="left"/>
      </w:pPr>
      <w:r w:rsidRPr="00CF7AFD">
        <w:rPr>
          <w:rFonts w:hint="eastAsia"/>
        </w:rPr>
        <w:t>法定代表人（或授权代表）</w:t>
      </w:r>
      <w:r w:rsidRPr="00CF7AFD">
        <w:rPr>
          <w:rFonts w:hint="eastAsia"/>
        </w:rPr>
        <w:t xml:space="preserve"> </w:t>
      </w:r>
      <w:r w:rsidRPr="00CF7AFD">
        <w:rPr>
          <w:rFonts w:hint="eastAsia"/>
        </w:rPr>
        <w:t>：</w:t>
      </w:r>
      <w:r w:rsidRPr="00CF7AFD">
        <w:rPr>
          <w:rFonts w:hint="eastAsia"/>
        </w:rPr>
        <w:t xml:space="preserve">               </w:t>
      </w:r>
      <w:r w:rsidRPr="00CF7AFD">
        <w:rPr>
          <w:rFonts w:hint="eastAsia"/>
        </w:rPr>
        <w:t>（签字）</w:t>
      </w:r>
      <w:r w:rsidRPr="00CF7AFD">
        <w:rPr>
          <w:rFonts w:hint="eastAsia"/>
        </w:rPr>
        <w:t xml:space="preserve"> </w:t>
      </w:r>
    </w:p>
    <w:p w14:paraId="6D7196DB" w14:textId="77777777" w:rsidR="003E1290" w:rsidRPr="00CF7AFD" w:rsidRDefault="00BA6153">
      <w:pPr>
        <w:snapToGrid w:val="0"/>
        <w:spacing w:before="50" w:afterLines="50" w:after="120" w:line="276" w:lineRule="auto"/>
        <w:jc w:val="left"/>
      </w:pPr>
      <w:r w:rsidRPr="00CF7AFD">
        <w:rPr>
          <w:rFonts w:hint="eastAsia"/>
        </w:rPr>
        <w:t>地</w:t>
      </w:r>
      <w:r w:rsidRPr="00CF7AFD">
        <w:rPr>
          <w:rFonts w:hint="eastAsia"/>
        </w:rPr>
        <w:t xml:space="preserve">    </w:t>
      </w:r>
      <w:r w:rsidRPr="00CF7AFD">
        <w:rPr>
          <w:rFonts w:hint="eastAsia"/>
        </w:rPr>
        <w:t>址：</w:t>
      </w:r>
      <w:r w:rsidRPr="00CF7AFD">
        <w:rPr>
          <w:rFonts w:hint="eastAsia"/>
        </w:rPr>
        <w:t xml:space="preserve">                                       </w:t>
      </w:r>
    </w:p>
    <w:p w14:paraId="262C0644" w14:textId="77777777" w:rsidR="003E1290" w:rsidRPr="00CF7AFD" w:rsidRDefault="00BA6153">
      <w:pPr>
        <w:snapToGrid w:val="0"/>
        <w:spacing w:before="50" w:afterLines="50" w:after="120" w:line="276" w:lineRule="auto"/>
        <w:jc w:val="left"/>
      </w:pPr>
      <w:r w:rsidRPr="00CF7AFD">
        <w:rPr>
          <w:rFonts w:hint="eastAsia"/>
        </w:rPr>
        <w:t>邮政编码：</w:t>
      </w:r>
      <w:r w:rsidRPr="00CF7AFD">
        <w:rPr>
          <w:rFonts w:hint="eastAsia"/>
        </w:rPr>
        <w:t xml:space="preserve">                 </w:t>
      </w:r>
    </w:p>
    <w:p w14:paraId="75B09D28" w14:textId="77777777" w:rsidR="003E1290" w:rsidRPr="00CF7AFD" w:rsidRDefault="00BA6153">
      <w:pPr>
        <w:snapToGrid w:val="0"/>
        <w:spacing w:before="50" w:afterLines="50" w:after="120" w:line="276" w:lineRule="auto"/>
        <w:jc w:val="left"/>
      </w:pPr>
      <w:r w:rsidRPr="00CF7AFD">
        <w:rPr>
          <w:rFonts w:hint="eastAsia"/>
        </w:rPr>
        <w:t>电</w:t>
      </w:r>
      <w:r w:rsidRPr="00CF7AFD">
        <w:rPr>
          <w:rFonts w:hint="eastAsia"/>
        </w:rPr>
        <w:t xml:space="preserve">    </w:t>
      </w:r>
      <w:r w:rsidRPr="00CF7AFD">
        <w:rPr>
          <w:rFonts w:hint="eastAsia"/>
        </w:rPr>
        <w:t>话：</w:t>
      </w:r>
      <w:r w:rsidRPr="00CF7AFD">
        <w:rPr>
          <w:rFonts w:hint="eastAsia"/>
        </w:rPr>
        <w:t xml:space="preserve">                 </w:t>
      </w:r>
    </w:p>
    <w:p w14:paraId="2442E011" w14:textId="77777777" w:rsidR="003E1290" w:rsidRPr="00CF7AFD" w:rsidRDefault="00BA6153">
      <w:pPr>
        <w:snapToGrid w:val="0"/>
        <w:spacing w:before="50" w:afterLines="50" w:after="120" w:line="276" w:lineRule="auto"/>
        <w:jc w:val="left"/>
      </w:pPr>
      <w:r w:rsidRPr="00CF7AFD">
        <w:rPr>
          <w:rFonts w:hint="eastAsia"/>
        </w:rPr>
        <w:t>传</w:t>
      </w:r>
      <w:r w:rsidRPr="00CF7AFD">
        <w:rPr>
          <w:rFonts w:hint="eastAsia"/>
        </w:rPr>
        <w:t xml:space="preserve">    </w:t>
      </w:r>
      <w:r w:rsidRPr="00CF7AFD">
        <w:rPr>
          <w:rFonts w:hint="eastAsia"/>
        </w:rPr>
        <w:t>真：</w:t>
      </w:r>
      <w:r w:rsidRPr="00CF7AFD">
        <w:rPr>
          <w:rFonts w:hint="eastAsia"/>
        </w:rPr>
        <w:t xml:space="preserve">                 </w:t>
      </w:r>
    </w:p>
    <w:p w14:paraId="6953D17C" w14:textId="77777777" w:rsidR="003E1290" w:rsidRPr="00CF7AFD" w:rsidRDefault="00BA6153">
      <w:pPr>
        <w:snapToGrid w:val="0"/>
        <w:spacing w:before="50" w:afterLines="50" w:after="120" w:line="276" w:lineRule="auto"/>
        <w:jc w:val="left"/>
      </w:pPr>
      <w:r w:rsidRPr="00CF7AFD">
        <w:rPr>
          <w:rFonts w:hint="eastAsia"/>
        </w:rPr>
        <w:t>开立时间：</w:t>
      </w:r>
      <w:r w:rsidRPr="00CF7AFD">
        <w:rPr>
          <w:rFonts w:hint="eastAsia"/>
        </w:rPr>
        <w:t xml:space="preserve">      </w:t>
      </w:r>
      <w:r w:rsidRPr="00CF7AFD">
        <w:rPr>
          <w:rFonts w:hint="eastAsia"/>
        </w:rPr>
        <w:t>年</w:t>
      </w:r>
      <w:r w:rsidRPr="00CF7AFD">
        <w:rPr>
          <w:rFonts w:hint="eastAsia"/>
        </w:rPr>
        <w:t xml:space="preserve">       </w:t>
      </w:r>
      <w:r w:rsidRPr="00CF7AFD">
        <w:rPr>
          <w:rFonts w:hint="eastAsia"/>
        </w:rPr>
        <w:t>月</w:t>
      </w:r>
      <w:r w:rsidRPr="00CF7AFD">
        <w:rPr>
          <w:rFonts w:hint="eastAsia"/>
        </w:rPr>
        <w:t xml:space="preserve">        </w:t>
      </w:r>
      <w:r w:rsidRPr="00CF7AFD">
        <w:rPr>
          <w:rFonts w:hint="eastAsia"/>
        </w:rPr>
        <w:t>日</w:t>
      </w:r>
    </w:p>
    <w:p w14:paraId="7AC5215E" w14:textId="77777777" w:rsidR="003E1290" w:rsidRPr="00CF7AFD" w:rsidRDefault="00BA6153">
      <w:pPr>
        <w:snapToGrid w:val="0"/>
        <w:spacing w:before="50" w:afterLines="50" w:after="120" w:line="440" w:lineRule="exact"/>
        <w:jc w:val="left"/>
      </w:pPr>
      <w:r w:rsidRPr="00CF7AFD">
        <w:br w:type="page"/>
      </w:r>
      <w:r w:rsidRPr="00CF7AFD">
        <w:rPr>
          <w:rFonts w:hint="eastAsia"/>
          <w:szCs w:val="21"/>
        </w:rPr>
        <w:lastRenderedPageBreak/>
        <w:t>9</w:t>
      </w:r>
      <w:r w:rsidRPr="00CF7AFD">
        <w:rPr>
          <w:szCs w:val="21"/>
        </w:rPr>
        <w:t>．供应商认为应当要提交的资格证明材料。</w:t>
      </w:r>
    </w:p>
    <w:p w14:paraId="1AB2D03A" w14:textId="77777777" w:rsidR="003E1290" w:rsidRPr="00CF7AFD" w:rsidRDefault="003E1290">
      <w:pPr>
        <w:spacing w:line="276" w:lineRule="auto"/>
        <w:rPr>
          <w:szCs w:val="21"/>
        </w:rPr>
      </w:pPr>
    </w:p>
    <w:p w14:paraId="2A94B072" w14:textId="77777777" w:rsidR="003E1290" w:rsidRPr="00CF7AFD" w:rsidRDefault="003E1290">
      <w:pPr>
        <w:pStyle w:val="a0"/>
        <w:overflowPunct w:val="0"/>
        <w:ind w:firstLine="0"/>
      </w:pPr>
    </w:p>
    <w:p w14:paraId="6D74389F" w14:textId="77777777" w:rsidR="003E1290" w:rsidRPr="00CF7AFD" w:rsidRDefault="003E1290">
      <w:pPr>
        <w:snapToGrid w:val="0"/>
        <w:spacing w:before="50" w:afterLines="50" w:after="120" w:line="400" w:lineRule="exact"/>
        <w:jc w:val="left"/>
        <w:rPr>
          <w:bCs/>
          <w:sz w:val="24"/>
        </w:rPr>
      </w:pPr>
    </w:p>
    <w:p w14:paraId="1C97B57A" w14:textId="77777777" w:rsidR="003E1290" w:rsidRPr="00CF7AFD" w:rsidRDefault="00BA6153">
      <w:pPr>
        <w:snapToGrid w:val="0"/>
        <w:spacing w:beforeLines="50" w:before="120" w:after="50" w:line="440" w:lineRule="exact"/>
        <w:jc w:val="left"/>
        <w:outlineLvl w:val="1"/>
        <w:rPr>
          <w:b/>
          <w:sz w:val="24"/>
        </w:rPr>
      </w:pPr>
      <w:r w:rsidRPr="00CF7AFD">
        <w:br w:type="page"/>
      </w:r>
      <w:r w:rsidRPr="00CF7AFD">
        <w:rPr>
          <w:rFonts w:hint="eastAsia"/>
          <w:sz w:val="24"/>
        </w:rPr>
        <w:lastRenderedPageBreak/>
        <w:t>2</w:t>
      </w:r>
      <w:r w:rsidRPr="00CF7AFD">
        <w:rPr>
          <w:sz w:val="24"/>
        </w:rPr>
        <w:t>.</w:t>
      </w:r>
      <w:r w:rsidRPr="00CF7AFD">
        <w:rPr>
          <w:rFonts w:ascii="宋体" w:hAnsi="宋体" w:hint="eastAsia"/>
          <w:sz w:val="24"/>
        </w:rPr>
        <w:t xml:space="preserve">响应文件封面参考格式（商务技术文件）： </w:t>
      </w:r>
    </w:p>
    <w:p w14:paraId="72A63176" w14:textId="77777777" w:rsidR="003E1290" w:rsidRPr="00CF7AFD" w:rsidRDefault="003E1290">
      <w:pPr>
        <w:snapToGrid w:val="0"/>
        <w:spacing w:beforeLines="50" w:before="120" w:after="50" w:line="360" w:lineRule="exact"/>
        <w:rPr>
          <w:sz w:val="24"/>
        </w:rPr>
      </w:pPr>
    </w:p>
    <w:p w14:paraId="5E4DF0E6" w14:textId="77777777" w:rsidR="003E1290" w:rsidRPr="00CF7AFD" w:rsidRDefault="003E1290">
      <w:pPr>
        <w:snapToGrid w:val="0"/>
        <w:spacing w:beforeLines="50" w:before="120" w:after="50" w:line="360" w:lineRule="exact"/>
        <w:jc w:val="right"/>
        <w:rPr>
          <w:sz w:val="24"/>
        </w:rPr>
      </w:pPr>
    </w:p>
    <w:p w14:paraId="5ACA8B7E" w14:textId="77777777" w:rsidR="003E1290" w:rsidRPr="00CF7AFD" w:rsidRDefault="00BA6153">
      <w:pPr>
        <w:snapToGrid w:val="0"/>
        <w:spacing w:beforeLines="50" w:before="120" w:after="50" w:line="360" w:lineRule="exact"/>
        <w:jc w:val="center"/>
        <w:rPr>
          <w:sz w:val="24"/>
        </w:rPr>
      </w:pPr>
      <w:r w:rsidRPr="00CF7AFD">
        <w:rPr>
          <w:rFonts w:ascii="宋体" w:hAnsi="宋体" w:hint="eastAsia"/>
          <w:b/>
          <w:sz w:val="44"/>
        </w:rPr>
        <w:t>电子响应文件</w:t>
      </w:r>
    </w:p>
    <w:p w14:paraId="0DCAAF93" w14:textId="77777777" w:rsidR="003E1290" w:rsidRPr="00CF7AFD" w:rsidRDefault="003E1290">
      <w:pPr>
        <w:snapToGrid w:val="0"/>
        <w:spacing w:beforeLines="50" w:before="120" w:after="50" w:line="360" w:lineRule="exact"/>
        <w:jc w:val="center"/>
        <w:rPr>
          <w:b/>
          <w:sz w:val="44"/>
        </w:rPr>
      </w:pPr>
    </w:p>
    <w:p w14:paraId="753FD8F6" w14:textId="77777777" w:rsidR="003E1290" w:rsidRPr="00CF7AFD" w:rsidRDefault="003E1290">
      <w:pPr>
        <w:snapToGrid w:val="0"/>
        <w:spacing w:beforeLines="50" w:before="120" w:after="50" w:line="360" w:lineRule="exact"/>
        <w:jc w:val="center"/>
        <w:rPr>
          <w:b/>
          <w:sz w:val="44"/>
        </w:rPr>
      </w:pPr>
    </w:p>
    <w:p w14:paraId="1F1E743F" w14:textId="77777777" w:rsidR="003E1290" w:rsidRPr="00CF7AFD" w:rsidRDefault="00BA6153">
      <w:pPr>
        <w:snapToGrid w:val="0"/>
        <w:spacing w:beforeLines="50" w:before="120" w:after="50" w:line="360" w:lineRule="exact"/>
        <w:jc w:val="center"/>
        <w:rPr>
          <w:b/>
          <w:sz w:val="44"/>
        </w:rPr>
      </w:pPr>
      <w:r w:rsidRPr="00CF7AFD">
        <w:rPr>
          <w:rFonts w:hint="eastAsia"/>
          <w:b/>
          <w:sz w:val="44"/>
        </w:rPr>
        <w:t>商务技术文件</w:t>
      </w:r>
    </w:p>
    <w:p w14:paraId="6FDCAB13" w14:textId="77777777" w:rsidR="003E1290" w:rsidRPr="00CF7AFD" w:rsidRDefault="003E1290">
      <w:pPr>
        <w:snapToGrid w:val="0"/>
        <w:spacing w:beforeLines="50" w:before="120" w:after="50" w:line="360" w:lineRule="exact"/>
        <w:jc w:val="center"/>
        <w:rPr>
          <w:b/>
          <w:sz w:val="44"/>
        </w:rPr>
      </w:pPr>
    </w:p>
    <w:p w14:paraId="2B7DEB4C" w14:textId="77777777" w:rsidR="003E1290" w:rsidRPr="00CF7AFD" w:rsidRDefault="003E1290">
      <w:pPr>
        <w:snapToGrid w:val="0"/>
        <w:spacing w:beforeLines="50" w:before="120" w:after="50" w:line="360" w:lineRule="exact"/>
        <w:rPr>
          <w:sz w:val="24"/>
        </w:rPr>
      </w:pPr>
    </w:p>
    <w:p w14:paraId="07375F2F"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项目名称：</w:t>
      </w:r>
      <w:r w:rsidRPr="00CF7AFD">
        <w:rPr>
          <w:rFonts w:hint="eastAsia"/>
          <w:sz w:val="24"/>
        </w:rPr>
        <w:t xml:space="preserve"> </w:t>
      </w:r>
    </w:p>
    <w:p w14:paraId="356FE39E"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项目编号：</w:t>
      </w:r>
    </w:p>
    <w:p w14:paraId="324CF7D9" w14:textId="77777777" w:rsidR="003E1290" w:rsidRPr="00CF7AFD" w:rsidRDefault="00BA6153">
      <w:pPr>
        <w:snapToGrid w:val="0"/>
        <w:spacing w:beforeLines="50" w:before="120" w:after="50" w:line="440" w:lineRule="exact"/>
        <w:ind w:firstLineChars="300" w:firstLine="720"/>
        <w:rPr>
          <w:sz w:val="24"/>
        </w:rPr>
      </w:pPr>
      <w:r w:rsidRPr="00CF7AFD">
        <w:rPr>
          <w:rFonts w:hint="eastAsia"/>
          <w:sz w:val="24"/>
        </w:rPr>
        <w:t>分标号：（若无留空或写</w:t>
      </w:r>
      <w:r w:rsidRPr="00CF7AFD">
        <w:rPr>
          <w:sz w:val="24"/>
        </w:rPr>
        <w:t>“/”</w:t>
      </w:r>
      <w:r w:rsidRPr="00CF7AFD">
        <w:rPr>
          <w:rFonts w:hint="eastAsia"/>
          <w:sz w:val="24"/>
        </w:rPr>
        <w:t>）</w:t>
      </w:r>
    </w:p>
    <w:p w14:paraId="535CE0FB"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供应商名称：</w:t>
      </w:r>
    </w:p>
    <w:p w14:paraId="1C99423D"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供应商地址：</w:t>
      </w:r>
    </w:p>
    <w:p w14:paraId="0DCA0AD0" w14:textId="77777777" w:rsidR="003E1290" w:rsidRPr="00CF7AFD" w:rsidRDefault="003E1290">
      <w:pPr>
        <w:pStyle w:val="a0"/>
        <w:snapToGrid w:val="0"/>
        <w:spacing w:before="50" w:after="50" w:line="360" w:lineRule="exact"/>
        <w:ind w:firstLineChars="400" w:firstLine="960"/>
        <w:rPr>
          <w:sz w:val="24"/>
          <w:szCs w:val="24"/>
        </w:rPr>
      </w:pPr>
    </w:p>
    <w:p w14:paraId="1ECC2634" w14:textId="77777777" w:rsidR="003E1290" w:rsidRPr="00CF7AFD" w:rsidRDefault="00BA6153">
      <w:pPr>
        <w:snapToGrid w:val="0"/>
        <w:spacing w:beforeLines="50" w:before="120" w:after="50" w:line="360" w:lineRule="exact"/>
        <w:jc w:val="center"/>
        <w:rPr>
          <w:sz w:val="24"/>
        </w:rPr>
      </w:pPr>
      <w:r w:rsidRPr="00CF7AFD">
        <w:rPr>
          <w:sz w:val="24"/>
        </w:rPr>
        <w:t xml:space="preserve">                        </w:t>
      </w:r>
      <w:r w:rsidRPr="00CF7AFD">
        <w:rPr>
          <w:rFonts w:hint="eastAsia"/>
          <w:sz w:val="24"/>
        </w:rPr>
        <w:t>年</w:t>
      </w:r>
      <w:r w:rsidRPr="00CF7AFD">
        <w:rPr>
          <w:rFonts w:hint="eastAsia"/>
          <w:sz w:val="24"/>
        </w:rPr>
        <w:t xml:space="preserve">  </w:t>
      </w:r>
      <w:r w:rsidRPr="00CF7AFD">
        <w:rPr>
          <w:rFonts w:hint="eastAsia"/>
          <w:sz w:val="24"/>
        </w:rPr>
        <w:t>月</w:t>
      </w:r>
      <w:r w:rsidRPr="00CF7AFD">
        <w:rPr>
          <w:rFonts w:hint="eastAsia"/>
          <w:sz w:val="24"/>
        </w:rPr>
        <w:t xml:space="preserve">  </w:t>
      </w:r>
      <w:r w:rsidRPr="00CF7AFD">
        <w:rPr>
          <w:rFonts w:hint="eastAsia"/>
          <w:sz w:val="24"/>
        </w:rPr>
        <w:t>日</w:t>
      </w:r>
    </w:p>
    <w:p w14:paraId="5CF9F7FC" w14:textId="77777777" w:rsidR="003E1290" w:rsidRPr="00CF7AFD" w:rsidRDefault="003E1290">
      <w:pPr>
        <w:snapToGrid w:val="0"/>
        <w:spacing w:beforeLines="50" w:before="120" w:after="50" w:line="440" w:lineRule="exact"/>
        <w:jc w:val="center"/>
        <w:outlineLvl w:val="1"/>
        <w:rPr>
          <w:bCs/>
          <w:sz w:val="24"/>
        </w:rPr>
        <w:sectPr w:rsidR="003E1290" w:rsidRPr="00CF7AFD">
          <w:headerReference w:type="default" r:id="rId24"/>
          <w:footerReference w:type="default" r:id="rId25"/>
          <w:pgSz w:w="11906" w:h="16838"/>
          <w:pgMar w:top="1418" w:right="1274" w:bottom="1418" w:left="1418" w:header="851" w:footer="992" w:gutter="0"/>
          <w:cols w:space="720"/>
          <w:docGrid w:linePitch="312"/>
        </w:sectPr>
      </w:pPr>
    </w:p>
    <w:p w14:paraId="7D5D4A8F" w14:textId="77777777" w:rsidR="003E1290" w:rsidRPr="00CF7AFD" w:rsidRDefault="003E1290">
      <w:pPr>
        <w:snapToGrid w:val="0"/>
        <w:spacing w:beforeLines="50" w:before="120" w:after="50" w:line="440" w:lineRule="exact"/>
        <w:jc w:val="center"/>
        <w:rPr>
          <w:b/>
          <w:bCs/>
          <w:sz w:val="24"/>
        </w:rPr>
      </w:pPr>
    </w:p>
    <w:p w14:paraId="217D74BA" w14:textId="77777777" w:rsidR="003E1290" w:rsidRPr="00CF7AFD" w:rsidRDefault="003E1290">
      <w:pPr>
        <w:snapToGrid w:val="0"/>
        <w:spacing w:beforeLines="50" w:before="120" w:after="50" w:line="440" w:lineRule="exact"/>
        <w:jc w:val="center"/>
        <w:rPr>
          <w:sz w:val="24"/>
        </w:rPr>
      </w:pPr>
    </w:p>
    <w:p w14:paraId="3F7F300E" w14:textId="77777777" w:rsidR="003E1290" w:rsidRPr="00CF7AFD" w:rsidRDefault="00BA6153">
      <w:pPr>
        <w:snapToGrid w:val="0"/>
        <w:spacing w:before="50" w:after="50" w:line="440" w:lineRule="exact"/>
        <w:ind w:firstLineChars="49" w:firstLine="138"/>
        <w:jc w:val="center"/>
        <w:rPr>
          <w:b/>
          <w:sz w:val="28"/>
          <w:szCs w:val="28"/>
        </w:rPr>
      </w:pPr>
      <w:r w:rsidRPr="00CF7AFD">
        <w:rPr>
          <w:b/>
          <w:sz w:val="28"/>
          <w:szCs w:val="28"/>
        </w:rPr>
        <w:t>目录</w:t>
      </w:r>
    </w:p>
    <w:p w14:paraId="1D8E922C" w14:textId="77777777" w:rsidR="003E1290" w:rsidRPr="00CF7AFD" w:rsidRDefault="00BA6153">
      <w:pPr>
        <w:jc w:val="center"/>
        <w:rPr>
          <w:b/>
          <w:sz w:val="24"/>
        </w:rPr>
      </w:pPr>
      <w:r w:rsidRPr="00CF7AFD">
        <w:rPr>
          <w:b/>
          <w:sz w:val="24"/>
        </w:rPr>
        <w:t>（需有页码）</w:t>
      </w:r>
    </w:p>
    <w:p w14:paraId="05D6177F" w14:textId="77777777" w:rsidR="003E1290" w:rsidRPr="00CF7AFD" w:rsidRDefault="003E1290">
      <w:pPr>
        <w:snapToGrid w:val="0"/>
        <w:spacing w:beforeLines="50" w:before="120" w:after="50" w:line="440" w:lineRule="exact"/>
        <w:jc w:val="center"/>
        <w:rPr>
          <w:bCs/>
          <w:sz w:val="24"/>
        </w:rPr>
        <w:sectPr w:rsidR="003E1290" w:rsidRPr="00CF7AFD">
          <w:headerReference w:type="default" r:id="rId26"/>
          <w:pgSz w:w="11906" w:h="16838"/>
          <w:pgMar w:top="1304" w:right="1418" w:bottom="1304" w:left="1418" w:header="851" w:footer="992" w:gutter="0"/>
          <w:cols w:space="720"/>
          <w:docGrid w:linePitch="312"/>
        </w:sectPr>
      </w:pPr>
    </w:p>
    <w:p w14:paraId="34BE3FC5" w14:textId="77777777" w:rsidR="003E1290" w:rsidRPr="00CF7AFD" w:rsidRDefault="00BA6153">
      <w:pPr>
        <w:snapToGrid w:val="0"/>
        <w:spacing w:beforeLines="50" w:before="120" w:after="50" w:line="440" w:lineRule="exact"/>
        <w:jc w:val="center"/>
        <w:rPr>
          <w:bCs/>
          <w:sz w:val="24"/>
        </w:rPr>
      </w:pPr>
      <w:r w:rsidRPr="00CF7AFD">
        <w:rPr>
          <w:bCs/>
          <w:sz w:val="24"/>
        </w:rPr>
        <w:lastRenderedPageBreak/>
        <w:t>第二部分</w:t>
      </w:r>
      <w:r w:rsidRPr="00CF7AFD">
        <w:rPr>
          <w:bCs/>
          <w:sz w:val="24"/>
        </w:rPr>
        <w:t xml:space="preserve"> </w:t>
      </w:r>
      <w:r w:rsidRPr="00CF7AFD">
        <w:rPr>
          <w:bCs/>
          <w:sz w:val="24"/>
        </w:rPr>
        <w:t>商务</w:t>
      </w:r>
      <w:r w:rsidRPr="00CF7AFD">
        <w:rPr>
          <w:rFonts w:hint="eastAsia"/>
          <w:bCs/>
          <w:sz w:val="24"/>
        </w:rPr>
        <w:t>技术</w:t>
      </w:r>
      <w:r w:rsidRPr="00CF7AFD">
        <w:rPr>
          <w:bCs/>
          <w:sz w:val="24"/>
        </w:rPr>
        <w:t>文件</w:t>
      </w:r>
    </w:p>
    <w:p w14:paraId="74BBB3AA" w14:textId="77777777" w:rsidR="003E1290" w:rsidRPr="00CF7AFD" w:rsidRDefault="00BA6153">
      <w:pPr>
        <w:snapToGrid w:val="0"/>
        <w:spacing w:beforeLines="50" w:before="120" w:after="50" w:line="360" w:lineRule="exact"/>
        <w:rPr>
          <w:b/>
          <w:szCs w:val="21"/>
        </w:rPr>
      </w:pPr>
      <w:bookmarkStart w:id="89" w:name="_Hlk19199735"/>
      <w:r w:rsidRPr="00CF7AFD">
        <w:rPr>
          <w:rFonts w:hint="eastAsia"/>
          <w:b/>
          <w:szCs w:val="21"/>
        </w:rPr>
        <w:t>1</w:t>
      </w:r>
      <w:r w:rsidRPr="00CF7AFD">
        <w:rPr>
          <w:b/>
          <w:szCs w:val="21"/>
        </w:rPr>
        <w:t>．</w:t>
      </w:r>
      <w:r w:rsidRPr="00CF7AFD">
        <w:rPr>
          <w:szCs w:val="21"/>
        </w:rPr>
        <w:t>法定代表人身份证明</w:t>
      </w:r>
      <w:r w:rsidRPr="00CF7AFD">
        <w:rPr>
          <w:rFonts w:hint="eastAsia"/>
          <w:b/>
          <w:szCs w:val="21"/>
        </w:rPr>
        <w:t>（无授权</w:t>
      </w:r>
      <w:r w:rsidRPr="00CF7AFD">
        <w:rPr>
          <w:b/>
          <w:szCs w:val="21"/>
        </w:rPr>
        <w:t>代表</w:t>
      </w:r>
      <w:r w:rsidRPr="00CF7AFD">
        <w:rPr>
          <w:rFonts w:hint="eastAsia"/>
          <w:b/>
          <w:szCs w:val="21"/>
        </w:rPr>
        <w:t>时提供）</w:t>
      </w:r>
      <w:r w:rsidRPr="00CF7AFD">
        <w:rPr>
          <w:b/>
          <w:szCs w:val="21"/>
        </w:rPr>
        <w:t>：</w:t>
      </w:r>
    </w:p>
    <w:p w14:paraId="0E7961ED" w14:textId="77777777" w:rsidR="003E1290" w:rsidRPr="00CF7AFD" w:rsidRDefault="003E1290">
      <w:pPr>
        <w:jc w:val="center"/>
      </w:pPr>
      <w:bookmarkStart w:id="90" w:name="_Toc455309222"/>
      <w:bookmarkStart w:id="91" w:name="_Toc462320613"/>
      <w:bookmarkStart w:id="92" w:name="_Toc462223472"/>
      <w:bookmarkEnd w:id="89"/>
    </w:p>
    <w:bookmarkEnd w:id="90"/>
    <w:bookmarkEnd w:id="91"/>
    <w:bookmarkEnd w:id="92"/>
    <w:p w14:paraId="57B08A83" w14:textId="77777777" w:rsidR="003E1290" w:rsidRPr="00CF7AFD" w:rsidRDefault="00BA6153">
      <w:pPr>
        <w:snapToGrid w:val="0"/>
        <w:spacing w:beforeLines="50" w:before="120" w:after="50" w:line="440" w:lineRule="exact"/>
        <w:jc w:val="center"/>
        <w:rPr>
          <w:b/>
          <w:szCs w:val="21"/>
        </w:rPr>
      </w:pPr>
      <w:r w:rsidRPr="00CF7AFD">
        <w:rPr>
          <w:b/>
          <w:szCs w:val="21"/>
        </w:rPr>
        <w:t>法定代表人身份证明</w:t>
      </w:r>
    </w:p>
    <w:p w14:paraId="2E701902" w14:textId="77777777" w:rsidR="003E1290" w:rsidRPr="00CF7AFD" w:rsidRDefault="003E1290">
      <w:pPr>
        <w:spacing w:line="360" w:lineRule="auto"/>
      </w:pPr>
    </w:p>
    <w:p w14:paraId="47D42EDA" w14:textId="77777777" w:rsidR="003E1290" w:rsidRPr="00CF7AFD" w:rsidRDefault="003E1290">
      <w:pPr>
        <w:spacing w:line="360" w:lineRule="auto"/>
      </w:pPr>
    </w:p>
    <w:p w14:paraId="641667F1" w14:textId="77777777" w:rsidR="003E1290" w:rsidRPr="00CF7AFD" w:rsidRDefault="00BA6153">
      <w:pPr>
        <w:spacing w:line="540" w:lineRule="exact"/>
        <w:rPr>
          <w:szCs w:val="21"/>
        </w:rPr>
      </w:pPr>
      <w:r w:rsidRPr="00CF7AFD">
        <w:rPr>
          <w:szCs w:val="21"/>
        </w:rPr>
        <w:t>供应商名称：</w:t>
      </w:r>
      <w:r w:rsidRPr="00CF7AFD">
        <w:rPr>
          <w:szCs w:val="21"/>
          <w:u w:val="single"/>
        </w:rPr>
        <w:t xml:space="preserve">                                         </w:t>
      </w:r>
    </w:p>
    <w:p w14:paraId="164CB009" w14:textId="77777777" w:rsidR="003E1290" w:rsidRPr="00CF7AFD" w:rsidRDefault="00BA6153">
      <w:pPr>
        <w:spacing w:line="540" w:lineRule="exact"/>
        <w:rPr>
          <w:szCs w:val="21"/>
        </w:rPr>
      </w:pPr>
      <w:r w:rsidRPr="00CF7AFD">
        <w:rPr>
          <w:szCs w:val="21"/>
        </w:rPr>
        <w:t>单位性质：</w:t>
      </w:r>
      <w:r w:rsidRPr="00CF7AFD">
        <w:rPr>
          <w:szCs w:val="21"/>
          <w:u w:val="single"/>
        </w:rPr>
        <w:t xml:space="preserve">                                           </w:t>
      </w:r>
    </w:p>
    <w:p w14:paraId="1B1DAC5C" w14:textId="77777777" w:rsidR="003E1290" w:rsidRPr="00CF7AFD" w:rsidRDefault="00BA6153">
      <w:pPr>
        <w:spacing w:line="540" w:lineRule="exact"/>
        <w:rPr>
          <w:szCs w:val="21"/>
        </w:rPr>
      </w:pPr>
      <w:r w:rsidRPr="00CF7AFD">
        <w:rPr>
          <w:szCs w:val="21"/>
        </w:rPr>
        <w:t>地址：</w:t>
      </w:r>
      <w:r w:rsidRPr="00CF7AFD">
        <w:rPr>
          <w:szCs w:val="21"/>
          <w:u w:val="single"/>
        </w:rPr>
        <w:t xml:space="preserve">                                               </w:t>
      </w:r>
    </w:p>
    <w:p w14:paraId="09886799" w14:textId="77777777" w:rsidR="003E1290" w:rsidRPr="00CF7AFD" w:rsidRDefault="00BA6153">
      <w:pPr>
        <w:spacing w:line="540" w:lineRule="exact"/>
        <w:rPr>
          <w:szCs w:val="21"/>
          <w:u w:val="single"/>
        </w:rPr>
      </w:pPr>
      <w:r w:rsidRPr="00CF7AFD">
        <w:rPr>
          <w:szCs w:val="21"/>
        </w:rPr>
        <w:t>成立时间：</w:t>
      </w:r>
      <w:r w:rsidRPr="00CF7AFD">
        <w:rPr>
          <w:szCs w:val="21"/>
          <w:u w:val="single"/>
        </w:rPr>
        <w:t xml:space="preserve">          </w:t>
      </w:r>
      <w:r w:rsidRPr="00CF7AFD">
        <w:rPr>
          <w:szCs w:val="21"/>
          <w:u w:val="single"/>
        </w:rPr>
        <w:t>年</w:t>
      </w:r>
      <w:r w:rsidRPr="00CF7AFD">
        <w:rPr>
          <w:szCs w:val="21"/>
          <w:u w:val="single"/>
        </w:rPr>
        <w:t xml:space="preserve">        </w:t>
      </w:r>
      <w:r w:rsidRPr="00CF7AFD">
        <w:rPr>
          <w:szCs w:val="21"/>
          <w:u w:val="single"/>
        </w:rPr>
        <w:t>月</w:t>
      </w:r>
      <w:r w:rsidRPr="00CF7AFD">
        <w:rPr>
          <w:szCs w:val="21"/>
          <w:u w:val="single"/>
        </w:rPr>
        <w:t xml:space="preserve">        </w:t>
      </w:r>
      <w:r w:rsidRPr="00CF7AFD">
        <w:rPr>
          <w:szCs w:val="21"/>
          <w:u w:val="single"/>
        </w:rPr>
        <w:t>日</w:t>
      </w:r>
    </w:p>
    <w:p w14:paraId="67DA41BA" w14:textId="77777777" w:rsidR="003E1290" w:rsidRPr="00CF7AFD" w:rsidRDefault="00BA6153">
      <w:pPr>
        <w:spacing w:line="540" w:lineRule="exact"/>
        <w:rPr>
          <w:szCs w:val="21"/>
        </w:rPr>
      </w:pPr>
      <w:r w:rsidRPr="00CF7AFD">
        <w:rPr>
          <w:szCs w:val="21"/>
        </w:rPr>
        <w:t>经营期限：</w:t>
      </w:r>
      <w:r w:rsidRPr="00CF7AFD">
        <w:rPr>
          <w:szCs w:val="21"/>
          <w:u w:val="single"/>
        </w:rPr>
        <w:t xml:space="preserve">                                           </w:t>
      </w:r>
    </w:p>
    <w:p w14:paraId="4983DEC3" w14:textId="77777777" w:rsidR="003E1290" w:rsidRPr="00CF7AFD" w:rsidRDefault="00BA6153">
      <w:pPr>
        <w:spacing w:line="540" w:lineRule="exact"/>
        <w:rPr>
          <w:szCs w:val="21"/>
        </w:rPr>
      </w:pPr>
      <w:r w:rsidRPr="00CF7AFD">
        <w:rPr>
          <w:szCs w:val="21"/>
        </w:rPr>
        <w:t>姓名：</w:t>
      </w:r>
      <w:r w:rsidRPr="00CF7AFD">
        <w:rPr>
          <w:szCs w:val="21"/>
          <w:u w:val="single"/>
        </w:rPr>
        <w:t xml:space="preserve">                   </w:t>
      </w:r>
      <w:r w:rsidRPr="00CF7AFD">
        <w:rPr>
          <w:szCs w:val="21"/>
        </w:rPr>
        <w:t>；性别：</w:t>
      </w:r>
      <w:r w:rsidRPr="00CF7AFD">
        <w:rPr>
          <w:szCs w:val="21"/>
          <w:u w:val="single"/>
        </w:rPr>
        <w:t xml:space="preserve">              </w:t>
      </w:r>
      <w:r w:rsidRPr="00CF7AFD">
        <w:rPr>
          <w:szCs w:val="21"/>
        </w:rPr>
        <w:t xml:space="preserve">        </w:t>
      </w:r>
    </w:p>
    <w:p w14:paraId="7193C5CB" w14:textId="77777777" w:rsidR="003E1290" w:rsidRPr="00CF7AFD" w:rsidRDefault="00BA6153">
      <w:pPr>
        <w:spacing w:line="540" w:lineRule="exact"/>
        <w:rPr>
          <w:szCs w:val="21"/>
        </w:rPr>
      </w:pPr>
      <w:r w:rsidRPr="00CF7AFD">
        <w:rPr>
          <w:szCs w:val="21"/>
        </w:rPr>
        <w:t>年龄：</w:t>
      </w:r>
      <w:r w:rsidRPr="00CF7AFD">
        <w:rPr>
          <w:szCs w:val="21"/>
          <w:u w:val="single"/>
        </w:rPr>
        <w:t xml:space="preserve">         </w:t>
      </w:r>
      <w:r w:rsidRPr="00CF7AFD">
        <w:rPr>
          <w:szCs w:val="21"/>
        </w:rPr>
        <w:t>；职务：</w:t>
      </w:r>
      <w:r w:rsidRPr="00CF7AFD">
        <w:rPr>
          <w:szCs w:val="21"/>
          <w:u w:val="single"/>
        </w:rPr>
        <w:t xml:space="preserve">              </w:t>
      </w:r>
      <w:r w:rsidRPr="00CF7AFD">
        <w:rPr>
          <w:szCs w:val="21"/>
        </w:rPr>
        <w:t>；身份证：</w:t>
      </w:r>
      <w:r w:rsidRPr="00CF7AFD">
        <w:rPr>
          <w:szCs w:val="21"/>
          <w:u w:val="single"/>
        </w:rPr>
        <w:t xml:space="preserve">                                      </w:t>
      </w:r>
    </w:p>
    <w:p w14:paraId="5C06959D" w14:textId="77777777" w:rsidR="003E1290" w:rsidRPr="00CF7AFD" w:rsidRDefault="00BA6153">
      <w:pPr>
        <w:spacing w:line="540" w:lineRule="exact"/>
        <w:rPr>
          <w:szCs w:val="21"/>
        </w:rPr>
      </w:pPr>
      <w:r w:rsidRPr="00CF7AFD">
        <w:rPr>
          <w:szCs w:val="21"/>
        </w:rPr>
        <w:t>系</w:t>
      </w:r>
      <w:r w:rsidRPr="00CF7AFD">
        <w:rPr>
          <w:szCs w:val="21"/>
          <w:u w:val="single"/>
        </w:rPr>
        <w:t xml:space="preserve">                                      </w:t>
      </w:r>
      <w:r w:rsidRPr="00CF7AFD">
        <w:rPr>
          <w:szCs w:val="21"/>
          <w:u w:val="single"/>
        </w:rPr>
        <w:t>（</w:t>
      </w:r>
      <w:r w:rsidRPr="00CF7AFD">
        <w:rPr>
          <w:szCs w:val="21"/>
          <w:u w:val="single"/>
        </w:rPr>
        <w:t xml:space="preserve"> </w:t>
      </w:r>
      <w:r w:rsidRPr="00CF7AFD">
        <w:rPr>
          <w:szCs w:val="21"/>
          <w:u w:val="single"/>
        </w:rPr>
        <w:t>供应商名称）</w:t>
      </w:r>
      <w:r w:rsidRPr="00CF7AFD">
        <w:rPr>
          <w:szCs w:val="21"/>
        </w:rPr>
        <w:t>的法定代表人。</w:t>
      </w:r>
    </w:p>
    <w:p w14:paraId="078DC376" w14:textId="77777777" w:rsidR="003E1290" w:rsidRPr="00CF7AFD" w:rsidRDefault="003E1290">
      <w:pPr>
        <w:spacing w:line="540" w:lineRule="exact"/>
        <w:rPr>
          <w:szCs w:val="21"/>
        </w:rPr>
      </w:pPr>
    </w:p>
    <w:p w14:paraId="579EBEAE" w14:textId="77777777" w:rsidR="003E1290" w:rsidRPr="00CF7AFD" w:rsidRDefault="00BA6153">
      <w:pPr>
        <w:spacing w:line="540" w:lineRule="exact"/>
        <w:ind w:firstLineChars="200" w:firstLine="420"/>
        <w:rPr>
          <w:szCs w:val="21"/>
        </w:rPr>
      </w:pPr>
      <w:r w:rsidRPr="00CF7AFD">
        <w:rPr>
          <w:szCs w:val="21"/>
        </w:rPr>
        <w:t>特此证明。</w:t>
      </w:r>
    </w:p>
    <w:p w14:paraId="130FF427" w14:textId="77777777" w:rsidR="003E1290" w:rsidRPr="00CF7AFD" w:rsidRDefault="003E1290">
      <w:pPr>
        <w:spacing w:line="540" w:lineRule="exact"/>
        <w:rPr>
          <w:szCs w:val="21"/>
        </w:rPr>
      </w:pPr>
    </w:p>
    <w:p w14:paraId="3BE7A53C" w14:textId="77777777" w:rsidR="003E1290" w:rsidRPr="00CF7AFD" w:rsidRDefault="00BA6153">
      <w:pPr>
        <w:spacing w:line="360" w:lineRule="auto"/>
        <w:ind w:firstLineChars="2300" w:firstLine="4830"/>
        <w:rPr>
          <w:szCs w:val="21"/>
        </w:rPr>
      </w:pPr>
      <w:r w:rsidRPr="00CF7AFD">
        <w:rPr>
          <w:szCs w:val="21"/>
        </w:rPr>
        <w:t>供应商</w:t>
      </w:r>
      <w:r w:rsidRPr="00CF7AFD">
        <w:rPr>
          <w:rFonts w:hint="eastAsia"/>
          <w:szCs w:val="21"/>
        </w:rPr>
        <w:t>名称（电子签章）</w:t>
      </w:r>
      <w:r w:rsidRPr="00CF7AFD">
        <w:rPr>
          <w:szCs w:val="21"/>
        </w:rPr>
        <w:t>：</w:t>
      </w:r>
      <w:r w:rsidRPr="00CF7AFD">
        <w:rPr>
          <w:szCs w:val="21"/>
          <w:u w:val="single"/>
        </w:rPr>
        <w:t xml:space="preserve">                </w:t>
      </w:r>
    </w:p>
    <w:p w14:paraId="69CCE733" w14:textId="77777777" w:rsidR="003E1290" w:rsidRPr="00CF7AFD" w:rsidRDefault="00BA6153">
      <w:pPr>
        <w:spacing w:line="360" w:lineRule="auto"/>
        <w:rPr>
          <w:szCs w:val="21"/>
        </w:rPr>
      </w:pP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r w:rsidRPr="00CF7AFD">
        <w:rPr>
          <w:szCs w:val="21"/>
        </w:rPr>
        <w:t>日</w:t>
      </w:r>
      <w:r w:rsidRPr="00CF7AFD">
        <w:rPr>
          <w:szCs w:val="21"/>
        </w:rPr>
        <w:t xml:space="preserve"> </w:t>
      </w:r>
    </w:p>
    <w:p w14:paraId="1ECE30EE" w14:textId="77777777" w:rsidR="003E1290" w:rsidRPr="00CF7AFD" w:rsidRDefault="003E1290">
      <w:pPr>
        <w:spacing w:line="540" w:lineRule="exact"/>
        <w:rPr>
          <w:szCs w:val="21"/>
        </w:rPr>
      </w:pPr>
    </w:p>
    <w:p w14:paraId="005422EE" w14:textId="77777777" w:rsidR="003E1290" w:rsidRPr="00CF7AFD" w:rsidRDefault="00BA6153">
      <w:pPr>
        <w:spacing w:line="360" w:lineRule="auto"/>
        <w:rPr>
          <w:szCs w:val="21"/>
        </w:rPr>
      </w:pPr>
      <w:bookmarkStart w:id="93" w:name="_Hlk19199756"/>
      <w:r w:rsidRPr="00CF7AFD">
        <w:rPr>
          <w:szCs w:val="21"/>
        </w:rPr>
        <w:t>附件：法定代表人身份证复印件</w:t>
      </w:r>
    </w:p>
    <w:p w14:paraId="306C6E88" w14:textId="77777777" w:rsidR="003E1290" w:rsidRPr="00CF7AFD" w:rsidRDefault="003E1290">
      <w:pPr>
        <w:spacing w:line="360" w:lineRule="auto"/>
        <w:rPr>
          <w:szCs w:val="21"/>
        </w:rPr>
      </w:pPr>
    </w:p>
    <w:bookmarkEnd w:id="93"/>
    <w:p w14:paraId="07AF006A" w14:textId="77777777" w:rsidR="003E1290" w:rsidRPr="00CF7AFD" w:rsidRDefault="00BA6153">
      <w:pPr>
        <w:snapToGrid w:val="0"/>
        <w:spacing w:beforeLines="50" w:before="120" w:after="50" w:line="360" w:lineRule="exact"/>
        <w:jc w:val="left"/>
      </w:pPr>
      <w:r w:rsidRPr="00CF7AFD">
        <w:rPr>
          <w:b/>
          <w:szCs w:val="21"/>
        </w:rPr>
        <w:br w:type="page"/>
      </w:r>
      <w:bookmarkStart w:id="94" w:name="_Hlk19199766"/>
      <w:r w:rsidRPr="00CF7AFD">
        <w:rPr>
          <w:rFonts w:hint="eastAsia"/>
          <w:b/>
          <w:szCs w:val="21"/>
        </w:rPr>
        <w:lastRenderedPageBreak/>
        <w:t>1</w:t>
      </w:r>
      <w:r w:rsidRPr="00CF7AFD">
        <w:rPr>
          <w:b/>
          <w:szCs w:val="21"/>
        </w:rPr>
        <w:t>．</w:t>
      </w:r>
      <w:r w:rsidRPr="00CF7AFD">
        <w:rPr>
          <w:rFonts w:hint="eastAsia"/>
          <w:b/>
          <w:szCs w:val="21"/>
        </w:rPr>
        <w:t>授权</w:t>
      </w:r>
      <w:r w:rsidRPr="00CF7AFD">
        <w:rPr>
          <w:b/>
          <w:szCs w:val="21"/>
        </w:rPr>
        <w:t>委托书</w:t>
      </w:r>
      <w:r w:rsidRPr="00CF7AFD">
        <w:rPr>
          <w:rFonts w:hint="eastAsia"/>
          <w:b/>
          <w:szCs w:val="21"/>
        </w:rPr>
        <w:t>（有授权</w:t>
      </w:r>
      <w:r w:rsidRPr="00CF7AFD">
        <w:rPr>
          <w:b/>
          <w:szCs w:val="21"/>
        </w:rPr>
        <w:t>代表</w:t>
      </w:r>
      <w:r w:rsidRPr="00CF7AFD">
        <w:rPr>
          <w:rFonts w:hint="eastAsia"/>
          <w:b/>
          <w:szCs w:val="21"/>
        </w:rPr>
        <w:t>时提供）</w:t>
      </w:r>
      <w:r w:rsidRPr="00CF7AFD">
        <w:rPr>
          <w:b/>
          <w:szCs w:val="21"/>
        </w:rPr>
        <w:t>：</w:t>
      </w:r>
    </w:p>
    <w:bookmarkEnd w:id="94"/>
    <w:p w14:paraId="73819614" w14:textId="77777777" w:rsidR="003E1290" w:rsidRPr="00CF7AFD" w:rsidRDefault="00BA6153">
      <w:pPr>
        <w:snapToGrid w:val="0"/>
        <w:spacing w:beforeLines="50" w:before="120" w:after="50" w:line="360" w:lineRule="exact"/>
        <w:jc w:val="center"/>
        <w:rPr>
          <w:b/>
          <w:szCs w:val="21"/>
        </w:rPr>
      </w:pPr>
      <w:r w:rsidRPr="00CF7AFD">
        <w:rPr>
          <w:b/>
          <w:szCs w:val="21"/>
        </w:rPr>
        <w:t>法定代表人授权委托书</w:t>
      </w:r>
    </w:p>
    <w:p w14:paraId="6DE60356" w14:textId="77777777" w:rsidR="003E1290" w:rsidRPr="00CF7AFD" w:rsidRDefault="00BA6153">
      <w:pPr>
        <w:snapToGrid w:val="0"/>
        <w:spacing w:beforeLines="50" w:before="120" w:after="50" w:line="440" w:lineRule="exact"/>
        <w:rPr>
          <w:b/>
          <w:bCs/>
          <w:szCs w:val="21"/>
        </w:rPr>
      </w:pPr>
      <w:r w:rsidRPr="00CF7AFD">
        <w:rPr>
          <w:bCs/>
          <w:szCs w:val="21"/>
        </w:rPr>
        <w:t>致：</w:t>
      </w:r>
      <w:r w:rsidRPr="00CF7AFD">
        <w:rPr>
          <w:i/>
          <w:iCs/>
          <w:szCs w:val="21"/>
          <w:u w:val="single"/>
        </w:rPr>
        <w:t>（采购人名称）</w:t>
      </w:r>
    </w:p>
    <w:p w14:paraId="1C3D6517" w14:textId="77777777" w:rsidR="003E1290" w:rsidRPr="00CF7AFD" w:rsidRDefault="00BA6153">
      <w:pPr>
        <w:snapToGrid w:val="0"/>
        <w:spacing w:beforeLines="50" w:before="120" w:after="50" w:line="440" w:lineRule="exact"/>
        <w:ind w:firstLineChars="200" w:firstLine="420"/>
        <w:rPr>
          <w:szCs w:val="21"/>
        </w:rPr>
      </w:pPr>
      <w:r w:rsidRPr="00CF7AFD">
        <w:rPr>
          <w:szCs w:val="21"/>
        </w:rPr>
        <w:t>我</w:t>
      </w:r>
      <w:r w:rsidRPr="00CF7AFD">
        <w:rPr>
          <w:rFonts w:hint="eastAsia"/>
          <w:szCs w:val="21"/>
        </w:rPr>
        <w:t xml:space="preserve"> </w:t>
      </w:r>
      <w:r w:rsidRPr="00CF7AFD">
        <w:rPr>
          <w:i/>
          <w:iCs/>
          <w:szCs w:val="21"/>
          <w:u w:val="single"/>
        </w:rPr>
        <w:t>（姓名）</w:t>
      </w:r>
      <w:r w:rsidRPr="00CF7AFD">
        <w:rPr>
          <w:rFonts w:hint="eastAsia"/>
          <w:szCs w:val="21"/>
          <w:u w:val="single"/>
        </w:rPr>
        <w:t xml:space="preserve"> </w:t>
      </w:r>
      <w:r w:rsidRPr="00CF7AFD">
        <w:rPr>
          <w:szCs w:val="21"/>
          <w:u w:val="single"/>
        </w:rPr>
        <w:t xml:space="preserve"> </w:t>
      </w:r>
      <w:r w:rsidRPr="00CF7AFD">
        <w:rPr>
          <w:szCs w:val="21"/>
        </w:rPr>
        <w:t>系</w:t>
      </w:r>
      <w:r w:rsidRPr="00CF7AFD">
        <w:rPr>
          <w:i/>
          <w:iCs/>
          <w:szCs w:val="21"/>
          <w:u w:val="single"/>
        </w:rPr>
        <w:t>（供应商名称）</w:t>
      </w:r>
      <w:r w:rsidRPr="00CF7AFD">
        <w:rPr>
          <w:szCs w:val="21"/>
        </w:rPr>
        <w:t>的法定代表人，现授权委托本单位在职职工</w:t>
      </w:r>
      <w:r w:rsidRPr="00CF7AFD">
        <w:rPr>
          <w:i/>
          <w:iCs/>
          <w:szCs w:val="21"/>
          <w:u w:val="single"/>
        </w:rPr>
        <w:t>（姓名）</w:t>
      </w:r>
      <w:r w:rsidRPr="00CF7AFD">
        <w:rPr>
          <w:szCs w:val="21"/>
        </w:rPr>
        <w:t>以我方的名义参加</w:t>
      </w:r>
      <w:r w:rsidRPr="00CF7AFD">
        <w:rPr>
          <w:rFonts w:hint="eastAsia"/>
          <w:i/>
          <w:iCs/>
          <w:szCs w:val="21"/>
          <w:u w:val="single"/>
        </w:rPr>
        <w:t>（项目名称</w:t>
      </w:r>
      <w:r w:rsidRPr="00CF7AFD">
        <w:rPr>
          <w:rFonts w:hint="eastAsia"/>
          <w:i/>
          <w:iCs/>
          <w:szCs w:val="21"/>
          <w:u w:val="single"/>
        </w:rPr>
        <w:t xml:space="preserve"> </w:t>
      </w:r>
      <w:r w:rsidRPr="00CF7AFD">
        <w:rPr>
          <w:rFonts w:hint="eastAsia"/>
          <w:i/>
          <w:iCs/>
          <w:szCs w:val="21"/>
          <w:u w:val="single"/>
        </w:rPr>
        <w:t>）</w:t>
      </w:r>
      <w:r w:rsidRPr="00CF7AFD">
        <w:rPr>
          <w:szCs w:val="21"/>
        </w:rPr>
        <w:t>项目的磋商活动，并代表我方全权办理针对上述项目的磋商、截标、评审、签约等具体事务和签署相关文件。</w:t>
      </w:r>
    </w:p>
    <w:p w14:paraId="5585EEA4" w14:textId="77777777" w:rsidR="003E1290" w:rsidRPr="00CF7AFD" w:rsidRDefault="00BA6153">
      <w:pPr>
        <w:snapToGrid w:val="0"/>
        <w:spacing w:beforeLines="50" w:before="120" w:after="50" w:line="440" w:lineRule="exact"/>
        <w:rPr>
          <w:szCs w:val="21"/>
        </w:rPr>
      </w:pPr>
      <w:r w:rsidRPr="00CF7AFD">
        <w:rPr>
          <w:szCs w:val="21"/>
        </w:rPr>
        <w:t xml:space="preserve">    </w:t>
      </w:r>
      <w:r w:rsidRPr="00CF7AFD">
        <w:rPr>
          <w:szCs w:val="21"/>
        </w:rPr>
        <w:t>我方对被授权人的签名事项负全部责任。</w:t>
      </w:r>
    </w:p>
    <w:p w14:paraId="514CC678" w14:textId="77777777" w:rsidR="003E1290" w:rsidRPr="00CF7AFD" w:rsidRDefault="00BA6153">
      <w:pPr>
        <w:snapToGrid w:val="0"/>
        <w:spacing w:beforeLines="50" w:before="120" w:after="50" w:line="440" w:lineRule="exact"/>
        <w:ind w:firstLine="480"/>
        <w:rPr>
          <w:szCs w:val="21"/>
        </w:rPr>
      </w:pPr>
      <w:r w:rsidRPr="00CF7AFD">
        <w:rPr>
          <w:szCs w:val="21"/>
        </w:rPr>
        <w:t>在撤销授权的书面通知以前，本授权书一直有效。被授权人在授权书有效期内签署的所有文件不因授权的撤销而失效。</w:t>
      </w:r>
    </w:p>
    <w:p w14:paraId="4DAFB250" w14:textId="77777777" w:rsidR="003E1290" w:rsidRPr="00CF7AFD" w:rsidRDefault="00BA6153">
      <w:pPr>
        <w:snapToGrid w:val="0"/>
        <w:spacing w:beforeLines="50" w:before="120" w:after="50" w:line="440" w:lineRule="exact"/>
        <w:ind w:firstLine="480"/>
        <w:rPr>
          <w:szCs w:val="21"/>
        </w:rPr>
      </w:pPr>
      <w:r w:rsidRPr="00CF7AFD">
        <w:rPr>
          <w:szCs w:val="21"/>
        </w:rPr>
        <w:t>被授权人无转委托权，特此委托。</w:t>
      </w:r>
    </w:p>
    <w:p w14:paraId="0E6722AA" w14:textId="77777777" w:rsidR="003E1290" w:rsidRPr="00CF7AFD" w:rsidRDefault="00BA6153">
      <w:pPr>
        <w:snapToGrid w:val="0"/>
        <w:spacing w:beforeLines="50" w:before="120" w:after="50" w:line="440" w:lineRule="exact"/>
        <w:rPr>
          <w:szCs w:val="21"/>
          <w:u w:val="single"/>
        </w:rPr>
      </w:pPr>
      <w:r w:rsidRPr="00CF7AFD">
        <w:rPr>
          <w:szCs w:val="21"/>
        </w:rPr>
        <w:t>被授权人签名或</w:t>
      </w:r>
      <w:r w:rsidRPr="00CF7AFD">
        <w:rPr>
          <w:rFonts w:hint="eastAsia"/>
          <w:szCs w:val="21"/>
        </w:rPr>
        <w:t>签章</w:t>
      </w:r>
      <w:r w:rsidRPr="00CF7AFD">
        <w:rPr>
          <w:szCs w:val="21"/>
        </w:rPr>
        <w:t>：</w:t>
      </w:r>
      <w:r w:rsidRPr="00CF7AFD">
        <w:rPr>
          <w:szCs w:val="21"/>
          <w:u w:val="single"/>
        </w:rPr>
        <w:t xml:space="preserve">          </w:t>
      </w:r>
      <w:r w:rsidRPr="00CF7AFD">
        <w:rPr>
          <w:szCs w:val="21"/>
        </w:rPr>
        <w:t xml:space="preserve">                     </w:t>
      </w:r>
      <w:r w:rsidRPr="00CF7AFD">
        <w:rPr>
          <w:szCs w:val="21"/>
        </w:rPr>
        <w:t>法定代表人签名或</w:t>
      </w:r>
      <w:r w:rsidRPr="00CF7AFD">
        <w:rPr>
          <w:rFonts w:hint="eastAsia"/>
          <w:szCs w:val="21"/>
        </w:rPr>
        <w:t>签章</w:t>
      </w:r>
      <w:r w:rsidRPr="00CF7AFD">
        <w:rPr>
          <w:szCs w:val="21"/>
        </w:rPr>
        <w:t>：</w:t>
      </w:r>
      <w:r w:rsidRPr="00CF7AFD">
        <w:rPr>
          <w:szCs w:val="21"/>
          <w:u w:val="single"/>
        </w:rPr>
        <w:t xml:space="preserve">          </w:t>
      </w:r>
    </w:p>
    <w:p w14:paraId="3657ED9C" w14:textId="77777777" w:rsidR="003E1290" w:rsidRPr="00CF7AFD" w:rsidRDefault="00BA6153">
      <w:pPr>
        <w:snapToGrid w:val="0"/>
        <w:spacing w:beforeLines="50" w:before="120" w:after="50" w:line="440" w:lineRule="exact"/>
        <w:rPr>
          <w:szCs w:val="21"/>
        </w:rPr>
      </w:pPr>
      <w:r w:rsidRPr="00CF7AFD">
        <w:rPr>
          <w:szCs w:val="21"/>
        </w:rPr>
        <w:t>职务：</w:t>
      </w:r>
      <w:r w:rsidRPr="00CF7AFD">
        <w:rPr>
          <w:szCs w:val="21"/>
          <w:u w:val="single"/>
        </w:rPr>
        <w:t xml:space="preserve">           </w:t>
      </w:r>
      <w:r w:rsidRPr="00CF7AFD">
        <w:rPr>
          <w:szCs w:val="21"/>
        </w:rPr>
        <w:t xml:space="preserve"> </w:t>
      </w:r>
    </w:p>
    <w:p w14:paraId="0C1BF131" w14:textId="77777777" w:rsidR="003E1290" w:rsidRPr="00CF7AFD" w:rsidRDefault="00BA6153">
      <w:pPr>
        <w:snapToGrid w:val="0"/>
        <w:spacing w:beforeLines="50" w:before="120" w:after="50" w:line="440" w:lineRule="exact"/>
        <w:rPr>
          <w:szCs w:val="21"/>
        </w:rPr>
      </w:pPr>
      <w:r w:rsidRPr="00CF7AFD">
        <w:rPr>
          <w:szCs w:val="21"/>
        </w:rPr>
        <w:t>被授权人身份证号码：</w:t>
      </w:r>
      <w:r w:rsidRPr="00CF7AFD">
        <w:rPr>
          <w:szCs w:val="21"/>
          <w:u w:val="single"/>
        </w:rPr>
        <w:t xml:space="preserve">                   </w:t>
      </w:r>
      <w:r w:rsidRPr="00CF7AFD">
        <w:rPr>
          <w:szCs w:val="21"/>
        </w:rPr>
        <w:t xml:space="preserve">                                   </w:t>
      </w:r>
      <w:r w:rsidRPr="00CF7AFD">
        <w:rPr>
          <w:szCs w:val="21"/>
        </w:rPr>
        <w:t>职务：</w:t>
      </w:r>
      <w:r w:rsidRPr="00CF7AFD">
        <w:rPr>
          <w:szCs w:val="21"/>
          <w:u w:val="single"/>
        </w:rPr>
        <w:t xml:space="preserve">           </w:t>
      </w:r>
    </w:p>
    <w:p w14:paraId="7B1AD0F6" w14:textId="77777777" w:rsidR="003E1290" w:rsidRPr="00CF7AFD" w:rsidRDefault="00BA6153">
      <w:pPr>
        <w:snapToGrid w:val="0"/>
        <w:spacing w:beforeLines="50" w:before="120" w:after="50" w:line="440" w:lineRule="exact"/>
        <w:rPr>
          <w:szCs w:val="21"/>
        </w:rPr>
      </w:pPr>
      <w:r w:rsidRPr="00CF7AFD">
        <w:rPr>
          <w:rFonts w:hint="eastAsia"/>
          <w:szCs w:val="21"/>
        </w:rPr>
        <w:t>被授权人手机号码及邮箱</w:t>
      </w:r>
      <w:r w:rsidRPr="00CF7AFD">
        <w:rPr>
          <w:szCs w:val="21"/>
        </w:rPr>
        <w:t>：</w:t>
      </w:r>
      <w:r w:rsidRPr="00CF7AFD">
        <w:rPr>
          <w:szCs w:val="21"/>
          <w:u w:val="single"/>
        </w:rPr>
        <w:t xml:space="preserve">                   </w:t>
      </w:r>
      <w:r w:rsidRPr="00CF7AFD">
        <w:rPr>
          <w:szCs w:val="21"/>
        </w:rPr>
        <w:t xml:space="preserve">            </w:t>
      </w:r>
      <w:r w:rsidRPr="00CF7AFD">
        <w:rPr>
          <w:szCs w:val="21"/>
        </w:rPr>
        <w:t>授权人身份证号码：</w:t>
      </w:r>
      <w:r w:rsidRPr="00CF7AFD">
        <w:rPr>
          <w:szCs w:val="21"/>
          <w:u w:val="single"/>
        </w:rPr>
        <w:t xml:space="preserve">                 </w:t>
      </w:r>
    </w:p>
    <w:p w14:paraId="5CEC0ED1" w14:textId="77777777" w:rsidR="003E1290" w:rsidRPr="00CF7AFD" w:rsidRDefault="00BA6153">
      <w:pPr>
        <w:snapToGrid w:val="0"/>
        <w:spacing w:beforeLines="50" w:before="120" w:after="50" w:line="440" w:lineRule="exact"/>
        <w:rPr>
          <w:szCs w:val="21"/>
        </w:rPr>
      </w:pPr>
      <w:r w:rsidRPr="00CF7AFD">
        <w:rPr>
          <w:szCs w:val="21"/>
        </w:rPr>
        <w:t xml:space="preserve">                                </w:t>
      </w:r>
    </w:p>
    <w:p w14:paraId="4C9D4FCB" w14:textId="77777777" w:rsidR="003E1290" w:rsidRPr="00CF7AFD" w:rsidRDefault="00BA6153">
      <w:pPr>
        <w:snapToGrid w:val="0"/>
        <w:spacing w:beforeLines="50" w:before="120" w:after="50" w:line="440" w:lineRule="exact"/>
        <w:ind w:firstLineChars="2700" w:firstLine="5670"/>
        <w:rPr>
          <w:szCs w:val="21"/>
        </w:rPr>
      </w:pPr>
      <w:r w:rsidRPr="00CF7AFD">
        <w:rPr>
          <w:szCs w:val="21"/>
        </w:rPr>
        <w:t>供应商</w:t>
      </w:r>
      <w:r w:rsidRPr="00CF7AFD">
        <w:rPr>
          <w:rFonts w:hint="eastAsia"/>
          <w:szCs w:val="21"/>
        </w:rPr>
        <w:t>名称（电子签章）</w:t>
      </w:r>
      <w:r w:rsidRPr="00CF7AFD">
        <w:rPr>
          <w:szCs w:val="21"/>
        </w:rPr>
        <w:t>：</w:t>
      </w:r>
      <w:r w:rsidRPr="00CF7AFD">
        <w:rPr>
          <w:szCs w:val="21"/>
          <w:u w:val="single"/>
        </w:rPr>
        <w:t xml:space="preserve">                </w:t>
      </w:r>
    </w:p>
    <w:p w14:paraId="5816C127" w14:textId="77777777" w:rsidR="003E1290" w:rsidRPr="00CF7AFD" w:rsidRDefault="00BA6153">
      <w:pPr>
        <w:snapToGrid w:val="0"/>
        <w:spacing w:beforeLines="50" w:before="120" w:after="50" w:line="440" w:lineRule="exact"/>
        <w:jc w:val="center"/>
        <w:rPr>
          <w:szCs w:val="21"/>
        </w:rPr>
      </w:pP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r w:rsidRPr="00CF7AFD">
        <w:rPr>
          <w:szCs w:val="21"/>
        </w:rPr>
        <w:t>日</w:t>
      </w:r>
    </w:p>
    <w:p w14:paraId="711D9485" w14:textId="77777777" w:rsidR="003E1290" w:rsidRPr="00CF7AFD" w:rsidRDefault="00BA6153">
      <w:pPr>
        <w:spacing w:line="360" w:lineRule="auto"/>
        <w:rPr>
          <w:szCs w:val="21"/>
        </w:rPr>
      </w:pPr>
      <w:r w:rsidRPr="00CF7AFD">
        <w:rPr>
          <w:szCs w:val="21"/>
        </w:rPr>
        <w:t>附件：法定代表人身份证复印件及授权代表身份证复印件</w:t>
      </w:r>
    </w:p>
    <w:p w14:paraId="16A16C83" w14:textId="77777777" w:rsidR="003E1290" w:rsidRPr="00CF7AFD" w:rsidRDefault="00BA6153">
      <w:pPr>
        <w:jc w:val="center"/>
        <w:rPr>
          <w:bCs/>
          <w:sz w:val="24"/>
        </w:rPr>
      </w:pPr>
      <w:r w:rsidRPr="00CF7AFD">
        <w:br w:type="page"/>
      </w:r>
      <w:r w:rsidRPr="00CF7AFD">
        <w:lastRenderedPageBreak/>
        <w:t>（本商务文件供应商可自行编写，也可参照下述提纲编写）</w:t>
      </w:r>
    </w:p>
    <w:p w14:paraId="2F808CF2" w14:textId="77777777" w:rsidR="003E1290" w:rsidRPr="00CF7AFD" w:rsidRDefault="003E1290">
      <w:pPr>
        <w:snapToGrid w:val="0"/>
        <w:spacing w:before="50" w:afterLines="50" w:after="120"/>
        <w:jc w:val="left"/>
        <w:rPr>
          <w:szCs w:val="21"/>
        </w:rPr>
      </w:pPr>
    </w:p>
    <w:p w14:paraId="09EE3ADF" w14:textId="77777777" w:rsidR="003E1290" w:rsidRPr="00CF7AFD" w:rsidRDefault="00BA6153">
      <w:pPr>
        <w:rPr>
          <w:szCs w:val="21"/>
        </w:rPr>
      </w:pPr>
      <w:r w:rsidRPr="00CF7AFD">
        <w:rPr>
          <w:rFonts w:hint="eastAsia"/>
          <w:szCs w:val="21"/>
        </w:rPr>
        <w:t>1</w:t>
      </w:r>
      <w:r w:rsidRPr="00CF7AFD">
        <w:rPr>
          <w:szCs w:val="21"/>
        </w:rPr>
        <w:t>．</w:t>
      </w:r>
      <w:r w:rsidRPr="00CF7AFD">
        <w:rPr>
          <w:rFonts w:hint="eastAsia"/>
          <w:szCs w:val="21"/>
        </w:rPr>
        <w:t>对</w:t>
      </w:r>
      <w:r w:rsidRPr="00CF7AFD">
        <w:rPr>
          <w:szCs w:val="21"/>
        </w:rPr>
        <w:t>本项目第</w:t>
      </w:r>
      <w:r w:rsidRPr="00CF7AFD">
        <w:rPr>
          <w:rFonts w:hint="eastAsia"/>
          <w:szCs w:val="21"/>
        </w:rPr>
        <w:t>二</w:t>
      </w:r>
      <w:r w:rsidRPr="00CF7AFD">
        <w:rPr>
          <w:szCs w:val="21"/>
        </w:rPr>
        <w:t>章</w:t>
      </w:r>
      <w:r w:rsidRPr="00CF7AFD">
        <w:rPr>
          <w:rFonts w:hint="eastAsia"/>
          <w:szCs w:val="21"/>
        </w:rPr>
        <w:t>《</w:t>
      </w:r>
      <w:r w:rsidRPr="00CF7AFD">
        <w:rPr>
          <w:szCs w:val="21"/>
        </w:rPr>
        <w:t>采购需求</w:t>
      </w:r>
      <w:r w:rsidRPr="00CF7AFD">
        <w:rPr>
          <w:rFonts w:hint="eastAsia"/>
          <w:szCs w:val="21"/>
        </w:rPr>
        <w:t>》技术</w:t>
      </w:r>
      <w:r w:rsidRPr="00CF7AFD">
        <w:rPr>
          <w:szCs w:val="21"/>
        </w:rPr>
        <w:t>要求的</w:t>
      </w:r>
      <w:r w:rsidRPr="00CF7AFD">
        <w:rPr>
          <w:rFonts w:hint="eastAsia"/>
          <w:szCs w:val="21"/>
        </w:rPr>
        <w:t>响应表</w:t>
      </w:r>
      <w:r w:rsidRPr="00CF7AFD">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CF7AFD" w:rsidRPr="00CF7AFD" w14:paraId="52F4F733"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D66B89E" w14:textId="77777777" w:rsidR="003E1290" w:rsidRPr="00CF7AFD" w:rsidRDefault="00BA6153">
            <w:pPr>
              <w:snapToGrid w:val="0"/>
              <w:spacing w:beforeLines="50" w:before="120"/>
              <w:jc w:val="center"/>
              <w:rPr>
                <w:szCs w:val="21"/>
              </w:rPr>
            </w:pPr>
            <w:r w:rsidRPr="00CF7AFD">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FF0CEDB" w14:textId="77777777" w:rsidR="003E1290" w:rsidRPr="00CF7AFD" w:rsidRDefault="00BA6153">
            <w:pPr>
              <w:snapToGrid w:val="0"/>
              <w:spacing w:beforeLines="50" w:before="120"/>
              <w:jc w:val="center"/>
              <w:rPr>
                <w:szCs w:val="21"/>
              </w:rPr>
            </w:pPr>
            <w:r w:rsidRPr="00CF7AFD">
              <w:rPr>
                <w:rFonts w:hint="eastAsia"/>
                <w:szCs w:val="21"/>
              </w:rPr>
              <w:t>采购文件</w:t>
            </w:r>
            <w:r w:rsidRPr="00CF7AFD">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7D9B8DD" w14:textId="77777777" w:rsidR="003E1290" w:rsidRPr="00CF7AFD" w:rsidRDefault="00BA6153">
            <w:pPr>
              <w:snapToGrid w:val="0"/>
              <w:spacing w:beforeLines="50" w:before="120"/>
              <w:jc w:val="center"/>
              <w:rPr>
                <w:szCs w:val="21"/>
              </w:rPr>
            </w:pPr>
            <w:r w:rsidRPr="00CF7AFD">
              <w:rPr>
                <w:rFonts w:hint="eastAsia"/>
                <w:szCs w:val="21"/>
              </w:rPr>
              <w:t>响应</w:t>
            </w:r>
            <w:r w:rsidRPr="00CF7AFD">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5564AEF" w14:textId="77777777" w:rsidR="003E1290" w:rsidRPr="00CF7AFD" w:rsidRDefault="00BA6153">
            <w:pPr>
              <w:snapToGrid w:val="0"/>
              <w:spacing w:beforeLines="50" w:before="120"/>
              <w:jc w:val="center"/>
              <w:rPr>
                <w:szCs w:val="21"/>
              </w:rPr>
            </w:pPr>
            <w:r w:rsidRPr="00CF7AFD">
              <w:t>偏离</w:t>
            </w:r>
            <w:r w:rsidRPr="00CF7AFD">
              <w:rPr>
                <w:szCs w:val="21"/>
              </w:rPr>
              <w:t>说明</w:t>
            </w:r>
          </w:p>
        </w:tc>
      </w:tr>
      <w:tr w:rsidR="00CF7AFD" w:rsidRPr="00CF7AFD" w14:paraId="2BDC26B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A93B3C6" w14:textId="77777777" w:rsidR="003E1290" w:rsidRPr="00CF7AFD" w:rsidRDefault="003E129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D495BC1"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C404054"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557645D" w14:textId="77777777" w:rsidR="003E1290" w:rsidRPr="00CF7AFD" w:rsidRDefault="003E1290">
            <w:pPr>
              <w:snapToGrid w:val="0"/>
              <w:spacing w:beforeLines="50" w:before="120"/>
              <w:jc w:val="center"/>
              <w:rPr>
                <w:szCs w:val="21"/>
              </w:rPr>
            </w:pPr>
          </w:p>
        </w:tc>
      </w:tr>
      <w:tr w:rsidR="00CF7AFD" w:rsidRPr="00CF7AFD" w14:paraId="7D0A954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158AD00" w14:textId="77777777" w:rsidR="003E1290" w:rsidRPr="00CF7AFD" w:rsidRDefault="003E129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AA80E32"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A26537C"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FD5440D" w14:textId="77777777" w:rsidR="003E1290" w:rsidRPr="00CF7AFD" w:rsidRDefault="003E1290">
            <w:pPr>
              <w:snapToGrid w:val="0"/>
              <w:spacing w:beforeLines="50" w:before="120"/>
              <w:jc w:val="center"/>
              <w:rPr>
                <w:szCs w:val="21"/>
              </w:rPr>
            </w:pPr>
          </w:p>
        </w:tc>
      </w:tr>
      <w:tr w:rsidR="00CF7AFD" w:rsidRPr="00CF7AFD" w14:paraId="4FE35A4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C462DFE" w14:textId="77777777" w:rsidR="003E1290" w:rsidRPr="00CF7AFD" w:rsidRDefault="00BA6153">
            <w:pPr>
              <w:snapToGrid w:val="0"/>
              <w:spacing w:beforeLines="50" w:before="120"/>
              <w:jc w:val="center"/>
              <w:rPr>
                <w:szCs w:val="21"/>
              </w:rPr>
            </w:pPr>
            <w:r w:rsidRPr="00CF7AFD">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68BAA3F"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92DDD5A"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9D79858" w14:textId="77777777" w:rsidR="003E1290" w:rsidRPr="00CF7AFD" w:rsidRDefault="003E1290">
            <w:pPr>
              <w:snapToGrid w:val="0"/>
              <w:spacing w:beforeLines="50" w:before="120"/>
              <w:jc w:val="center"/>
              <w:rPr>
                <w:szCs w:val="21"/>
              </w:rPr>
            </w:pPr>
          </w:p>
        </w:tc>
      </w:tr>
      <w:tr w:rsidR="003E1290" w:rsidRPr="00CF7AFD" w14:paraId="711D788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A8CFBD5" w14:textId="77777777" w:rsidR="003E1290" w:rsidRPr="00CF7AFD" w:rsidRDefault="00BA6153">
            <w:pPr>
              <w:snapToGrid w:val="0"/>
              <w:spacing w:beforeLines="50" w:before="120"/>
              <w:jc w:val="center"/>
              <w:rPr>
                <w:szCs w:val="21"/>
              </w:rPr>
            </w:pPr>
            <w:r w:rsidRPr="00CF7AFD">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8905A88"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8FE8C0C"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366DB1E" w14:textId="77777777" w:rsidR="003E1290" w:rsidRPr="00CF7AFD" w:rsidRDefault="003E1290">
            <w:pPr>
              <w:snapToGrid w:val="0"/>
              <w:spacing w:beforeLines="50" w:before="120"/>
              <w:jc w:val="center"/>
              <w:rPr>
                <w:szCs w:val="21"/>
              </w:rPr>
            </w:pPr>
          </w:p>
        </w:tc>
      </w:tr>
    </w:tbl>
    <w:p w14:paraId="79D61255" w14:textId="77777777" w:rsidR="003E1290" w:rsidRPr="00CF7AFD" w:rsidRDefault="003E1290">
      <w:pPr>
        <w:rPr>
          <w:szCs w:val="21"/>
        </w:rPr>
      </w:pPr>
    </w:p>
    <w:p w14:paraId="3AABD640" w14:textId="77777777" w:rsidR="003E1290" w:rsidRPr="00CF7AFD" w:rsidRDefault="00BA6153">
      <w:pPr>
        <w:pStyle w:val="ae"/>
        <w:tabs>
          <w:tab w:val="left" w:pos="2127"/>
        </w:tabs>
        <w:spacing w:line="340" w:lineRule="exact"/>
        <w:jc w:val="left"/>
        <w:rPr>
          <w:rFonts w:ascii="Times New Roman" w:hAnsi="Times New Roman" w:cs="Times New Roman"/>
        </w:rPr>
      </w:pPr>
      <w:r w:rsidRPr="00CF7AFD">
        <w:t>注：（1）</w:t>
      </w:r>
      <w:r w:rsidRPr="00CF7AFD">
        <w:rPr>
          <w:rFonts w:ascii="Times New Roman" w:hAnsi="Times New Roman" w:cs="Times New Roman"/>
        </w:rPr>
        <w:t>本表应对采购文件</w:t>
      </w:r>
      <w:r w:rsidRPr="00CF7AFD">
        <w:t>第</w:t>
      </w:r>
      <w:r w:rsidRPr="00CF7AFD">
        <w:rPr>
          <w:rFonts w:hint="eastAsia"/>
        </w:rPr>
        <w:t>二</w:t>
      </w:r>
      <w:r w:rsidRPr="00CF7AFD">
        <w:t>章</w:t>
      </w:r>
      <w:r w:rsidRPr="00CF7AFD">
        <w:rPr>
          <w:rFonts w:hint="eastAsia"/>
        </w:rPr>
        <w:t>《采购需求》</w:t>
      </w:r>
      <w:r w:rsidRPr="00CF7AFD">
        <w:rPr>
          <w:rFonts w:ascii="Times New Roman" w:hAnsi="Times New Roman" w:cs="Times New Roman"/>
        </w:rPr>
        <w:t>中所列</w:t>
      </w:r>
      <w:r w:rsidRPr="00CF7AFD">
        <w:rPr>
          <w:rFonts w:ascii="Times New Roman" w:hAnsi="Times New Roman" w:cs="Times New Roman" w:hint="eastAsia"/>
        </w:rPr>
        <w:t>技术</w:t>
      </w:r>
      <w:r w:rsidRPr="00CF7AFD">
        <w:rPr>
          <w:rFonts w:ascii="Times New Roman" w:hAnsi="Times New Roman" w:cs="Times New Roman"/>
        </w:rPr>
        <w:t>要求进行响应，并根据响应情况在</w:t>
      </w:r>
      <w:r w:rsidRPr="00CF7AFD">
        <w:rPr>
          <w:rFonts w:ascii="Times New Roman" w:hAnsi="Times New Roman" w:cs="Times New Roman"/>
        </w:rPr>
        <w:t>“</w:t>
      </w:r>
      <w:r w:rsidRPr="00CF7AFD">
        <w:rPr>
          <w:rFonts w:ascii="Times New Roman" w:hAnsi="Times New Roman" w:cs="Times New Roman"/>
        </w:rPr>
        <w:t>偏离说明</w:t>
      </w:r>
      <w:r w:rsidRPr="00CF7AFD">
        <w:rPr>
          <w:rFonts w:ascii="Times New Roman" w:hAnsi="Times New Roman" w:cs="Times New Roman"/>
        </w:rPr>
        <w:t>”</w:t>
      </w:r>
      <w:r w:rsidRPr="00CF7AFD">
        <w:rPr>
          <w:rFonts w:ascii="Times New Roman" w:hAnsi="Times New Roman" w:cs="Times New Roman"/>
        </w:rPr>
        <w:t>栏填写正偏离或负偏离及原因，完全符合的填写</w:t>
      </w:r>
      <w:r w:rsidRPr="00CF7AFD">
        <w:rPr>
          <w:rFonts w:ascii="Times New Roman" w:hAnsi="Times New Roman" w:cs="Times New Roman" w:hint="eastAsia"/>
        </w:rPr>
        <w:t>“</w:t>
      </w:r>
      <w:r w:rsidRPr="00CF7AFD">
        <w:rPr>
          <w:rFonts w:ascii="Times New Roman" w:hAnsi="Times New Roman" w:cs="Times New Roman"/>
        </w:rPr>
        <w:t>无偏离</w:t>
      </w:r>
      <w:r w:rsidRPr="00CF7AFD">
        <w:rPr>
          <w:rFonts w:ascii="Times New Roman" w:hAnsi="Times New Roman" w:cs="Times New Roman" w:hint="eastAsia"/>
        </w:rPr>
        <w:t>”</w:t>
      </w:r>
      <w:r w:rsidRPr="00CF7AFD">
        <w:rPr>
          <w:rFonts w:ascii="Times New Roman" w:hAnsi="Times New Roman" w:cs="Times New Roman"/>
        </w:rPr>
        <w:t>。</w:t>
      </w:r>
    </w:p>
    <w:p w14:paraId="465418C5" w14:textId="77777777" w:rsidR="003E1290" w:rsidRPr="00CF7AFD" w:rsidRDefault="00BA6153">
      <w:r w:rsidRPr="00CF7AFD">
        <w:rPr>
          <w:rFonts w:hint="eastAsia"/>
        </w:rPr>
        <w:t>（</w:t>
      </w:r>
      <w:r w:rsidRPr="00CF7AFD">
        <w:rPr>
          <w:rFonts w:hint="eastAsia"/>
        </w:rPr>
        <w:t>2</w:t>
      </w:r>
      <w:r w:rsidRPr="00CF7AFD">
        <w:rPr>
          <w:rFonts w:hint="eastAsia"/>
        </w:rPr>
        <w:t>）</w:t>
      </w:r>
      <w:r w:rsidRPr="00CF7AFD">
        <w:t>第</w:t>
      </w:r>
      <w:r w:rsidRPr="00CF7AFD">
        <w:rPr>
          <w:rFonts w:hint="eastAsia"/>
        </w:rPr>
        <w:t>二</w:t>
      </w:r>
      <w:r w:rsidRPr="00CF7AFD">
        <w:t>章</w:t>
      </w:r>
      <w:r w:rsidRPr="00CF7AFD">
        <w:rPr>
          <w:rFonts w:hint="eastAsia"/>
        </w:rPr>
        <w:t>《采购需求》中的总体要求无需响应。</w:t>
      </w:r>
    </w:p>
    <w:p w14:paraId="43BA77A4" w14:textId="77777777" w:rsidR="003E1290" w:rsidRPr="00CF7AFD" w:rsidRDefault="00BA6153">
      <w:r w:rsidRPr="00CF7AFD">
        <w:rPr>
          <w:rFonts w:hint="eastAsia"/>
        </w:rPr>
        <w:t>（</w:t>
      </w:r>
      <w:r w:rsidRPr="00CF7AFD">
        <w:t>3</w:t>
      </w:r>
      <w:r w:rsidRPr="00CF7AFD">
        <w:rPr>
          <w:rFonts w:hint="eastAsia"/>
        </w:rPr>
        <w:t>）偏离认定说明详见评审方法及标准。</w:t>
      </w:r>
    </w:p>
    <w:p w14:paraId="53EB4A7C" w14:textId="77777777" w:rsidR="003E1290" w:rsidRPr="00CF7AFD" w:rsidRDefault="00BA6153">
      <w:r w:rsidRPr="00CF7AFD">
        <w:t>（</w:t>
      </w:r>
      <w:r w:rsidRPr="00CF7AFD">
        <w:t>4</w:t>
      </w:r>
      <w:r w:rsidRPr="00CF7AFD">
        <w:t>）本表可扩展。</w:t>
      </w:r>
    </w:p>
    <w:p w14:paraId="29831C44" w14:textId="77777777" w:rsidR="003E1290" w:rsidRPr="00CF7AFD" w:rsidRDefault="003E1290">
      <w:pPr>
        <w:rPr>
          <w:szCs w:val="21"/>
        </w:rPr>
      </w:pPr>
    </w:p>
    <w:p w14:paraId="548E0DFB" w14:textId="77777777" w:rsidR="003E1290" w:rsidRPr="00CF7AFD" w:rsidRDefault="003E1290">
      <w:pPr>
        <w:rPr>
          <w:spacing w:val="20"/>
          <w:szCs w:val="21"/>
          <w:u w:val="single"/>
        </w:rPr>
      </w:pPr>
    </w:p>
    <w:p w14:paraId="09F783C8" w14:textId="77777777" w:rsidR="003E1290" w:rsidRPr="00CF7AFD" w:rsidRDefault="00BA6153">
      <w:pPr>
        <w:rPr>
          <w:szCs w:val="21"/>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pacing w:val="20"/>
          <w:szCs w:val="21"/>
        </w:rPr>
        <w:t>：</w:t>
      </w:r>
      <w:r w:rsidRPr="00CF7AFD">
        <w:rPr>
          <w:spacing w:val="20"/>
          <w:szCs w:val="21"/>
          <w:u w:val="single"/>
        </w:rPr>
        <w:t xml:space="preserve">            </w:t>
      </w:r>
      <w:r w:rsidRPr="00CF7AFD">
        <w:rPr>
          <w:spacing w:val="20"/>
          <w:szCs w:val="21"/>
        </w:rPr>
        <w:t xml:space="preserve">              </w:t>
      </w:r>
      <w:r w:rsidRPr="00CF7AFD">
        <w:rPr>
          <w:spacing w:val="20"/>
          <w:szCs w:val="21"/>
        </w:rPr>
        <w:t>日</w:t>
      </w:r>
      <w:r w:rsidRPr="00CF7AFD">
        <w:rPr>
          <w:spacing w:val="20"/>
          <w:szCs w:val="21"/>
        </w:rPr>
        <w:t xml:space="preserve"> </w:t>
      </w:r>
      <w:r w:rsidRPr="00CF7AFD">
        <w:rPr>
          <w:spacing w:val="20"/>
          <w:szCs w:val="21"/>
        </w:rPr>
        <w:t>期：</w:t>
      </w:r>
      <w:r w:rsidRPr="00CF7AFD">
        <w:rPr>
          <w:spacing w:val="20"/>
          <w:szCs w:val="21"/>
          <w:u w:val="single"/>
        </w:rPr>
        <w:t xml:space="preserve">            </w:t>
      </w:r>
    </w:p>
    <w:p w14:paraId="65D7D6BF" w14:textId="77777777" w:rsidR="003E1290" w:rsidRPr="00CF7AFD" w:rsidRDefault="003E1290">
      <w:pPr>
        <w:rPr>
          <w:spacing w:val="20"/>
          <w:szCs w:val="21"/>
          <w:u w:val="single"/>
        </w:rPr>
      </w:pPr>
    </w:p>
    <w:p w14:paraId="6864B926" w14:textId="77777777" w:rsidR="003E1290" w:rsidRPr="00CF7AFD" w:rsidRDefault="003E1290">
      <w:pPr>
        <w:rPr>
          <w:spacing w:val="20"/>
          <w:szCs w:val="21"/>
          <w:u w:val="single"/>
        </w:rPr>
      </w:pPr>
    </w:p>
    <w:p w14:paraId="0BC61BC3" w14:textId="77777777" w:rsidR="003E1290" w:rsidRPr="00CF7AFD" w:rsidRDefault="003E1290">
      <w:pPr>
        <w:rPr>
          <w:szCs w:val="21"/>
        </w:rPr>
      </w:pPr>
    </w:p>
    <w:p w14:paraId="0F1D2032" w14:textId="77777777" w:rsidR="003E1290" w:rsidRPr="00CF7AFD" w:rsidRDefault="003E1290">
      <w:pPr>
        <w:snapToGrid w:val="0"/>
        <w:spacing w:before="50" w:afterLines="50" w:after="120"/>
        <w:jc w:val="left"/>
        <w:rPr>
          <w:szCs w:val="21"/>
        </w:rPr>
      </w:pPr>
    </w:p>
    <w:p w14:paraId="5D1B24E1" w14:textId="77777777" w:rsidR="003E1290" w:rsidRPr="00CF7AFD" w:rsidRDefault="00BA6153">
      <w:pPr>
        <w:snapToGrid w:val="0"/>
        <w:spacing w:before="50" w:afterLines="50" w:after="120"/>
        <w:jc w:val="left"/>
        <w:rPr>
          <w:szCs w:val="21"/>
        </w:rPr>
      </w:pPr>
      <w:r w:rsidRPr="00CF7AFD">
        <w:rPr>
          <w:szCs w:val="21"/>
        </w:rPr>
        <w:t>2</w:t>
      </w:r>
      <w:r w:rsidRPr="00CF7AFD">
        <w:rPr>
          <w:szCs w:val="21"/>
        </w:rPr>
        <w:t>．对本项目总体要求的理解。包括：服务目标、服务质量等的认识）</w:t>
      </w:r>
    </w:p>
    <w:p w14:paraId="5A1B045B" w14:textId="77777777" w:rsidR="003E1290" w:rsidRPr="00CF7AFD" w:rsidRDefault="003E1290">
      <w:pPr>
        <w:snapToGrid w:val="0"/>
        <w:spacing w:before="50" w:afterLines="50" w:after="120"/>
        <w:jc w:val="left"/>
        <w:rPr>
          <w:szCs w:val="21"/>
        </w:rPr>
      </w:pPr>
    </w:p>
    <w:p w14:paraId="47561665" w14:textId="77777777" w:rsidR="003E1290" w:rsidRPr="00CF7AFD" w:rsidRDefault="00BA6153">
      <w:pPr>
        <w:snapToGrid w:val="0"/>
        <w:spacing w:before="50" w:afterLines="50" w:after="120"/>
        <w:jc w:val="left"/>
        <w:rPr>
          <w:szCs w:val="21"/>
        </w:rPr>
      </w:pPr>
      <w:r w:rsidRPr="00CF7AFD">
        <w:rPr>
          <w:szCs w:val="21"/>
        </w:rPr>
        <w:t>3</w:t>
      </w:r>
      <w:r w:rsidRPr="00CF7AFD">
        <w:rPr>
          <w:szCs w:val="21"/>
        </w:rPr>
        <w:t>．服务方案及进度措施（针对本项目的服务要求提供详细的服务方案，含服务响应时间、日常服务工作的内容、增值服务、进度计划等）</w:t>
      </w:r>
    </w:p>
    <w:p w14:paraId="53ECF7BA" w14:textId="77777777" w:rsidR="003E1290" w:rsidRPr="00CF7AFD" w:rsidRDefault="003E1290">
      <w:pPr>
        <w:snapToGrid w:val="0"/>
        <w:spacing w:before="50" w:afterLines="50" w:after="120"/>
        <w:jc w:val="left"/>
        <w:rPr>
          <w:szCs w:val="21"/>
        </w:rPr>
      </w:pPr>
    </w:p>
    <w:p w14:paraId="5FFA92E4" w14:textId="77777777" w:rsidR="003E1290" w:rsidRPr="00CF7AFD" w:rsidRDefault="003E1290">
      <w:pPr>
        <w:snapToGrid w:val="0"/>
        <w:spacing w:before="50" w:afterLines="50" w:after="120"/>
        <w:jc w:val="left"/>
        <w:rPr>
          <w:szCs w:val="21"/>
        </w:rPr>
      </w:pPr>
    </w:p>
    <w:p w14:paraId="75EF72ED" w14:textId="77777777" w:rsidR="003E1290" w:rsidRPr="00CF7AFD" w:rsidRDefault="00BA6153">
      <w:pPr>
        <w:snapToGrid w:val="0"/>
        <w:spacing w:before="50" w:afterLines="50" w:after="120"/>
        <w:jc w:val="left"/>
        <w:rPr>
          <w:szCs w:val="21"/>
        </w:rPr>
      </w:pPr>
      <w:r w:rsidRPr="00CF7AFD">
        <w:rPr>
          <w:szCs w:val="21"/>
        </w:rPr>
        <w:t>4</w:t>
      </w:r>
      <w:r w:rsidRPr="00CF7AFD">
        <w:rPr>
          <w:szCs w:val="21"/>
        </w:rPr>
        <w:t>．项目拟投入服务团队人员结构表（包括但不限于学历、证书情况、职称、年龄等）</w:t>
      </w:r>
    </w:p>
    <w:p w14:paraId="1EF6C8D7" w14:textId="77777777" w:rsidR="003E1290" w:rsidRPr="00CF7AFD" w:rsidRDefault="00BA6153">
      <w:pPr>
        <w:snapToGrid w:val="0"/>
        <w:spacing w:beforeLines="50" w:before="120" w:after="50" w:line="400" w:lineRule="exact"/>
        <w:jc w:val="center"/>
        <w:rPr>
          <w:szCs w:val="21"/>
        </w:rPr>
      </w:pPr>
      <w:r w:rsidRPr="00CF7AFD">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CF7AFD" w:rsidRPr="00CF7AFD" w14:paraId="4C651A88"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38F21EC" w14:textId="77777777" w:rsidR="003E1290" w:rsidRPr="00CF7AFD" w:rsidRDefault="00BA6153">
            <w:pPr>
              <w:snapToGrid w:val="0"/>
              <w:spacing w:beforeLines="50" w:before="120" w:after="50"/>
              <w:jc w:val="center"/>
              <w:rPr>
                <w:szCs w:val="21"/>
              </w:rPr>
            </w:pPr>
            <w:r w:rsidRPr="00CF7AFD">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614E5C88" w14:textId="77777777" w:rsidR="003E1290" w:rsidRPr="00CF7AFD" w:rsidRDefault="00BA6153">
            <w:pPr>
              <w:snapToGrid w:val="0"/>
              <w:spacing w:beforeLines="50" w:before="120" w:after="50"/>
              <w:jc w:val="center"/>
              <w:rPr>
                <w:szCs w:val="21"/>
              </w:rPr>
            </w:pPr>
            <w:r w:rsidRPr="00CF7AFD">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24DFFEC" w14:textId="77777777" w:rsidR="003E1290" w:rsidRPr="00CF7AFD" w:rsidRDefault="00BA6153">
            <w:pPr>
              <w:snapToGrid w:val="0"/>
              <w:spacing w:beforeLines="50" w:before="120" w:after="50"/>
              <w:jc w:val="center"/>
              <w:rPr>
                <w:szCs w:val="21"/>
              </w:rPr>
            </w:pPr>
            <w:r w:rsidRPr="00CF7AFD">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613712DB" w14:textId="77777777" w:rsidR="003E1290" w:rsidRPr="00CF7AFD" w:rsidRDefault="00BA6153">
            <w:pPr>
              <w:snapToGrid w:val="0"/>
              <w:spacing w:beforeLines="50" w:before="120" w:after="50"/>
              <w:jc w:val="center"/>
              <w:rPr>
                <w:szCs w:val="21"/>
              </w:rPr>
            </w:pPr>
            <w:r w:rsidRPr="00CF7AFD">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81EE15A" w14:textId="77777777" w:rsidR="003E1290" w:rsidRPr="00CF7AFD" w:rsidRDefault="00BA6153">
            <w:pPr>
              <w:snapToGrid w:val="0"/>
              <w:spacing w:beforeLines="50" w:before="120" w:after="50"/>
              <w:jc w:val="center"/>
              <w:rPr>
                <w:szCs w:val="21"/>
              </w:rPr>
            </w:pPr>
            <w:r w:rsidRPr="00CF7AFD">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2B4D9978" w14:textId="77777777" w:rsidR="003E1290" w:rsidRPr="00CF7AFD" w:rsidRDefault="00BA6153">
            <w:pPr>
              <w:snapToGrid w:val="0"/>
              <w:spacing w:beforeLines="50" w:before="120" w:after="50"/>
              <w:jc w:val="center"/>
              <w:rPr>
                <w:bCs/>
                <w:szCs w:val="21"/>
              </w:rPr>
            </w:pPr>
            <w:r w:rsidRPr="00CF7AFD">
              <w:rPr>
                <w:bCs/>
                <w:szCs w:val="21"/>
              </w:rPr>
              <w:t>劳动合同编号</w:t>
            </w:r>
          </w:p>
        </w:tc>
      </w:tr>
      <w:tr w:rsidR="00CF7AFD" w:rsidRPr="00CF7AFD" w14:paraId="1B14F4A6"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8E5105B" w14:textId="77777777" w:rsidR="003E1290" w:rsidRPr="00CF7AFD" w:rsidRDefault="003E129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F34327D" w14:textId="77777777" w:rsidR="003E1290" w:rsidRPr="00CF7AFD" w:rsidRDefault="003E129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1178B251" w14:textId="77777777" w:rsidR="003E1290" w:rsidRPr="00CF7AFD" w:rsidRDefault="003E129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E652985" w14:textId="77777777" w:rsidR="003E1290" w:rsidRPr="00CF7AFD" w:rsidRDefault="003E129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6E08FED" w14:textId="77777777" w:rsidR="003E1290" w:rsidRPr="00CF7AFD" w:rsidRDefault="003E129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5D0F5DF" w14:textId="77777777" w:rsidR="003E1290" w:rsidRPr="00CF7AFD" w:rsidRDefault="003E1290">
            <w:pPr>
              <w:snapToGrid w:val="0"/>
              <w:spacing w:beforeLines="50" w:before="120" w:after="50"/>
              <w:rPr>
                <w:szCs w:val="21"/>
              </w:rPr>
            </w:pPr>
          </w:p>
        </w:tc>
      </w:tr>
      <w:tr w:rsidR="00CF7AFD" w:rsidRPr="00CF7AFD" w14:paraId="6A59D8C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06FEB88" w14:textId="77777777" w:rsidR="003E1290" w:rsidRPr="00CF7AFD" w:rsidRDefault="003E129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BFAFD7C" w14:textId="77777777" w:rsidR="003E1290" w:rsidRPr="00CF7AFD" w:rsidRDefault="003E129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F70FCF3" w14:textId="77777777" w:rsidR="003E1290" w:rsidRPr="00CF7AFD" w:rsidRDefault="003E129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2530DE7D" w14:textId="77777777" w:rsidR="003E1290" w:rsidRPr="00CF7AFD" w:rsidRDefault="003E129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29B81B0" w14:textId="77777777" w:rsidR="003E1290" w:rsidRPr="00CF7AFD" w:rsidRDefault="003E129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971F1FF" w14:textId="77777777" w:rsidR="003E1290" w:rsidRPr="00CF7AFD" w:rsidRDefault="003E1290">
            <w:pPr>
              <w:snapToGrid w:val="0"/>
              <w:spacing w:beforeLines="50" w:before="120" w:after="50"/>
              <w:rPr>
                <w:szCs w:val="21"/>
              </w:rPr>
            </w:pPr>
          </w:p>
        </w:tc>
      </w:tr>
    </w:tbl>
    <w:p w14:paraId="24E55DED" w14:textId="77777777" w:rsidR="003E1290" w:rsidRPr="00CF7AFD" w:rsidRDefault="00BA6153">
      <w:pPr>
        <w:snapToGrid w:val="0"/>
        <w:spacing w:before="50" w:afterLines="50" w:after="120" w:line="440" w:lineRule="exact"/>
        <w:jc w:val="left"/>
        <w:rPr>
          <w:szCs w:val="21"/>
        </w:rPr>
      </w:pPr>
      <w:r w:rsidRPr="00CF7AFD">
        <w:rPr>
          <w:szCs w:val="21"/>
        </w:rPr>
        <w:t>注：在填写时，如本表格不适合供应商的实际情况，可根据本表格式自行划表填写。</w:t>
      </w:r>
    </w:p>
    <w:p w14:paraId="2A9E73C7" w14:textId="77777777" w:rsidR="003E1290" w:rsidRPr="00CF7AFD" w:rsidRDefault="00BA6153">
      <w:pPr>
        <w:snapToGrid w:val="0"/>
        <w:spacing w:before="50" w:after="50" w:line="440" w:lineRule="exact"/>
        <w:rPr>
          <w:szCs w:val="21"/>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pacing w:val="20"/>
          <w:szCs w:val="21"/>
        </w:rPr>
        <w:t>：</w:t>
      </w:r>
      <w:r w:rsidRPr="00CF7AFD">
        <w:rPr>
          <w:spacing w:val="20"/>
          <w:szCs w:val="21"/>
          <w:u w:val="single"/>
        </w:rPr>
        <w:t xml:space="preserve">            </w:t>
      </w:r>
      <w:r w:rsidRPr="00CF7AFD">
        <w:rPr>
          <w:spacing w:val="20"/>
          <w:szCs w:val="21"/>
        </w:rPr>
        <w:t xml:space="preserve">              </w:t>
      </w:r>
      <w:r w:rsidRPr="00CF7AFD">
        <w:rPr>
          <w:spacing w:val="20"/>
          <w:szCs w:val="21"/>
        </w:rPr>
        <w:t>日</w:t>
      </w:r>
      <w:r w:rsidRPr="00CF7AFD">
        <w:rPr>
          <w:spacing w:val="20"/>
          <w:szCs w:val="21"/>
        </w:rPr>
        <w:t xml:space="preserve">  </w:t>
      </w:r>
      <w:r w:rsidRPr="00CF7AFD">
        <w:rPr>
          <w:spacing w:val="20"/>
          <w:szCs w:val="21"/>
        </w:rPr>
        <w:t>期：</w:t>
      </w:r>
      <w:r w:rsidRPr="00CF7AFD">
        <w:rPr>
          <w:spacing w:val="20"/>
          <w:szCs w:val="21"/>
          <w:u w:val="single"/>
        </w:rPr>
        <w:t xml:space="preserve">          </w:t>
      </w:r>
    </w:p>
    <w:p w14:paraId="73360CAA" w14:textId="77777777" w:rsidR="003E1290" w:rsidRPr="00CF7AFD" w:rsidRDefault="003E1290">
      <w:pPr>
        <w:rPr>
          <w:spacing w:val="20"/>
          <w:szCs w:val="21"/>
          <w:u w:val="single"/>
        </w:rPr>
      </w:pPr>
    </w:p>
    <w:p w14:paraId="0F262742" w14:textId="77777777" w:rsidR="003E1290" w:rsidRPr="00CF7AFD" w:rsidRDefault="003E1290">
      <w:pPr>
        <w:rPr>
          <w:szCs w:val="21"/>
        </w:rPr>
      </w:pPr>
    </w:p>
    <w:p w14:paraId="525CD7CD" w14:textId="77777777" w:rsidR="003E1290" w:rsidRPr="00CF7AFD" w:rsidRDefault="003E1290">
      <w:pPr>
        <w:rPr>
          <w:szCs w:val="21"/>
        </w:rPr>
      </w:pPr>
    </w:p>
    <w:p w14:paraId="5C020BE8" w14:textId="77777777" w:rsidR="003E1290" w:rsidRPr="00CF7AFD" w:rsidRDefault="00BA6153">
      <w:pPr>
        <w:snapToGrid w:val="0"/>
        <w:spacing w:before="50" w:afterLines="50" w:after="120"/>
        <w:jc w:val="left"/>
        <w:rPr>
          <w:szCs w:val="21"/>
        </w:rPr>
      </w:pPr>
      <w:r w:rsidRPr="00CF7AFD">
        <w:rPr>
          <w:szCs w:val="21"/>
        </w:rPr>
        <w:t>5</w:t>
      </w:r>
      <w:r w:rsidRPr="00CF7AFD">
        <w:rPr>
          <w:szCs w:val="21"/>
        </w:rPr>
        <w:t>．企业管理体系认证或资质证明材料。</w:t>
      </w:r>
    </w:p>
    <w:p w14:paraId="531A3EFB" w14:textId="77777777" w:rsidR="003E1290" w:rsidRPr="00CF7AFD" w:rsidRDefault="003E1290">
      <w:pPr>
        <w:snapToGrid w:val="0"/>
        <w:spacing w:before="50" w:afterLines="50" w:after="120"/>
        <w:jc w:val="left"/>
        <w:rPr>
          <w:szCs w:val="21"/>
        </w:rPr>
      </w:pPr>
    </w:p>
    <w:p w14:paraId="4CD91E34" w14:textId="77777777" w:rsidR="003E1290" w:rsidRPr="00CF7AFD" w:rsidRDefault="00BA6153">
      <w:pPr>
        <w:snapToGrid w:val="0"/>
        <w:spacing w:before="50" w:afterLines="50" w:after="120"/>
        <w:jc w:val="left"/>
        <w:rPr>
          <w:szCs w:val="21"/>
        </w:rPr>
      </w:pPr>
      <w:r w:rsidRPr="00CF7AFD">
        <w:rPr>
          <w:szCs w:val="21"/>
        </w:rPr>
        <w:lastRenderedPageBreak/>
        <w:t>6</w:t>
      </w:r>
      <w:r w:rsidRPr="00CF7AFD">
        <w:rPr>
          <w:szCs w:val="21"/>
        </w:rPr>
        <w:t>．技术服务、技术培训、售后服务的内容和措施。</w:t>
      </w:r>
    </w:p>
    <w:p w14:paraId="26CA276A" w14:textId="77777777" w:rsidR="003E1290" w:rsidRPr="00CF7AFD" w:rsidRDefault="003E1290">
      <w:pPr>
        <w:snapToGrid w:val="0"/>
        <w:spacing w:before="50" w:afterLines="50" w:after="120"/>
        <w:jc w:val="left"/>
        <w:rPr>
          <w:szCs w:val="21"/>
        </w:rPr>
      </w:pPr>
    </w:p>
    <w:p w14:paraId="73F5C4D3" w14:textId="77777777" w:rsidR="003E1290" w:rsidRPr="00CF7AFD" w:rsidRDefault="00BA6153">
      <w:pPr>
        <w:snapToGrid w:val="0"/>
        <w:spacing w:before="50" w:afterLines="50" w:after="120"/>
        <w:jc w:val="left"/>
        <w:rPr>
          <w:szCs w:val="21"/>
        </w:rPr>
      </w:pPr>
      <w:r w:rsidRPr="00CF7AFD">
        <w:rPr>
          <w:szCs w:val="21"/>
        </w:rPr>
        <w:t>7</w:t>
      </w:r>
      <w:r w:rsidRPr="00CF7AFD">
        <w:rPr>
          <w:szCs w:val="21"/>
        </w:rPr>
        <w:t>．为本项目提供的其他优惠服务。</w:t>
      </w:r>
    </w:p>
    <w:p w14:paraId="5864ABA4" w14:textId="77777777" w:rsidR="003E1290" w:rsidRPr="00CF7AFD" w:rsidRDefault="003E1290">
      <w:pPr>
        <w:snapToGrid w:val="0"/>
        <w:spacing w:before="50" w:afterLines="50" w:after="120"/>
        <w:jc w:val="left"/>
        <w:rPr>
          <w:szCs w:val="21"/>
        </w:rPr>
      </w:pPr>
    </w:p>
    <w:p w14:paraId="3A46A840" w14:textId="77777777" w:rsidR="003E1290" w:rsidRPr="00CF7AFD" w:rsidRDefault="00BA6153">
      <w:pPr>
        <w:snapToGrid w:val="0"/>
        <w:spacing w:before="50" w:afterLines="50" w:after="120"/>
        <w:jc w:val="left"/>
        <w:rPr>
          <w:szCs w:val="21"/>
        </w:rPr>
      </w:pPr>
      <w:r w:rsidRPr="00CF7AFD">
        <w:rPr>
          <w:szCs w:val="21"/>
        </w:rPr>
        <w:t xml:space="preserve">8. </w:t>
      </w:r>
      <w:r w:rsidRPr="00CF7AFD">
        <w:rPr>
          <w:szCs w:val="21"/>
        </w:rPr>
        <w:t>供应商对本项目的合理化建议和改进措施。</w:t>
      </w:r>
    </w:p>
    <w:p w14:paraId="100E80FD" w14:textId="77777777" w:rsidR="003E1290" w:rsidRPr="00CF7AFD" w:rsidRDefault="003E1290">
      <w:pPr>
        <w:snapToGrid w:val="0"/>
        <w:spacing w:before="50" w:afterLines="50" w:after="120"/>
        <w:jc w:val="left"/>
        <w:rPr>
          <w:szCs w:val="21"/>
        </w:rPr>
      </w:pPr>
    </w:p>
    <w:p w14:paraId="08EAB71F" w14:textId="77777777" w:rsidR="003E1290" w:rsidRPr="00CF7AFD" w:rsidRDefault="00BA6153">
      <w:pPr>
        <w:rPr>
          <w:szCs w:val="21"/>
        </w:rPr>
      </w:pPr>
      <w:r w:rsidRPr="00CF7AFD">
        <w:rPr>
          <w:szCs w:val="21"/>
        </w:rPr>
        <w:t>9</w:t>
      </w:r>
      <w:r w:rsidRPr="00CF7AFD">
        <w:rPr>
          <w:szCs w:val="21"/>
        </w:rPr>
        <w:t>．供应商需要说明的其他文件和说明。</w:t>
      </w:r>
    </w:p>
    <w:p w14:paraId="613E01DE" w14:textId="77777777" w:rsidR="003E1290" w:rsidRPr="00CF7AFD" w:rsidRDefault="00BA6153">
      <w:pPr>
        <w:snapToGrid w:val="0"/>
        <w:spacing w:before="50" w:afterLines="50" w:after="120" w:line="440" w:lineRule="exact"/>
      </w:pPr>
      <w:r w:rsidRPr="00CF7AFD">
        <w:br w:type="page"/>
      </w:r>
      <w:r w:rsidRPr="00CF7AFD">
        <w:rPr>
          <w:szCs w:val="21"/>
        </w:rPr>
        <w:lastRenderedPageBreak/>
        <w:t>10</w:t>
      </w:r>
      <w:r w:rsidRPr="00CF7AFD">
        <w:rPr>
          <w:szCs w:val="21"/>
        </w:rPr>
        <w:t>．</w:t>
      </w:r>
      <w:r w:rsidRPr="00CF7AFD">
        <w:rPr>
          <w:rFonts w:hint="eastAsia"/>
          <w:szCs w:val="21"/>
        </w:rPr>
        <w:t>对</w:t>
      </w:r>
      <w:r w:rsidRPr="00CF7AFD">
        <w:rPr>
          <w:szCs w:val="21"/>
        </w:rPr>
        <w:t>本项目第</w:t>
      </w:r>
      <w:r w:rsidRPr="00CF7AFD">
        <w:rPr>
          <w:rFonts w:hint="eastAsia"/>
          <w:szCs w:val="21"/>
        </w:rPr>
        <w:t>二</w:t>
      </w:r>
      <w:r w:rsidRPr="00CF7AFD">
        <w:rPr>
          <w:szCs w:val="21"/>
        </w:rPr>
        <w:t>章</w:t>
      </w:r>
      <w:r w:rsidRPr="00CF7AFD">
        <w:rPr>
          <w:rFonts w:hint="eastAsia"/>
          <w:szCs w:val="21"/>
        </w:rPr>
        <w:t>《</w:t>
      </w:r>
      <w:r w:rsidRPr="00CF7AFD">
        <w:rPr>
          <w:szCs w:val="21"/>
        </w:rPr>
        <w:t>采购需求</w:t>
      </w:r>
      <w:r w:rsidRPr="00CF7AFD">
        <w:rPr>
          <w:rFonts w:hint="eastAsia"/>
          <w:szCs w:val="21"/>
        </w:rPr>
        <w:t>》</w:t>
      </w:r>
      <w:r w:rsidRPr="00CF7AFD">
        <w:rPr>
          <w:szCs w:val="21"/>
        </w:rPr>
        <w:t>商务要求的</w:t>
      </w:r>
      <w:r w:rsidRPr="00CF7AFD">
        <w:rPr>
          <w:rFonts w:hint="eastAsia"/>
          <w:szCs w:val="21"/>
        </w:rPr>
        <w:t>响应表</w:t>
      </w:r>
      <w:r w:rsidRPr="00CF7AFD">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CF7AFD" w:rsidRPr="00CF7AFD" w14:paraId="29F37B7B"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60455EF" w14:textId="77777777" w:rsidR="003E1290" w:rsidRPr="00CF7AFD" w:rsidRDefault="00BA6153">
            <w:pPr>
              <w:snapToGrid w:val="0"/>
              <w:spacing w:beforeLines="50" w:before="120"/>
              <w:jc w:val="center"/>
              <w:rPr>
                <w:szCs w:val="21"/>
              </w:rPr>
            </w:pPr>
            <w:r w:rsidRPr="00CF7AFD">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95B9B0F" w14:textId="77777777" w:rsidR="003E1290" w:rsidRPr="00CF7AFD" w:rsidRDefault="00BA6153">
            <w:pPr>
              <w:snapToGrid w:val="0"/>
              <w:spacing w:beforeLines="50" w:before="120"/>
              <w:jc w:val="center"/>
              <w:rPr>
                <w:szCs w:val="21"/>
              </w:rPr>
            </w:pPr>
            <w:r w:rsidRPr="00CF7AFD">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6D9FC92" w14:textId="77777777" w:rsidR="003E1290" w:rsidRPr="00CF7AFD" w:rsidRDefault="00BA6153">
            <w:pPr>
              <w:snapToGrid w:val="0"/>
              <w:spacing w:beforeLines="50" w:before="120"/>
              <w:jc w:val="center"/>
              <w:rPr>
                <w:szCs w:val="21"/>
              </w:rPr>
            </w:pPr>
            <w:r w:rsidRPr="00CF7AFD">
              <w:rPr>
                <w:szCs w:val="21"/>
              </w:rPr>
              <w:t>响应文件响应内容（</w:t>
            </w:r>
            <w:r w:rsidRPr="00CF7AFD">
              <w:rPr>
                <w:rFonts w:hint="eastAsia"/>
                <w:szCs w:val="21"/>
              </w:rPr>
              <w:t>可</w:t>
            </w:r>
            <w:r w:rsidRPr="00CF7AFD">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72AE82C0" w14:textId="77777777" w:rsidR="003E1290" w:rsidRPr="00CF7AFD" w:rsidRDefault="00BA6153">
            <w:pPr>
              <w:snapToGrid w:val="0"/>
              <w:spacing w:beforeLines="50" w:before="120"/>
              <w:jc w:val="center"/>
              <w:rPr>
                <w:szCs w:val="21"/>
              </w:rPr>
            </w:pPr>
            <w:r w:rsidRPr="00CF7AFD">
              <w:t>偏离</w:t>
            </w:r>
            <w:r w:rsidRPr="00CF7AFD">
              <w:rPr>
                <w:szCs w:val="21"/>
              </w:rPr>
              <w:t>说明</w:t>
            </w:r>
          </w:p>
        </w:tc>
      </w:tr>
      <w:tr w:rsidR="00CF7AFD" w:rsidRPr="00CF7AFD" w14:paraId="72D807B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2C0731" w14:textId="77777777" w:rsidR="003E1290" w:rsidRPr="00CF7AFD" w:rsidRDefault="003E129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67EB159"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DA4E0A2"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3C8F99" w14:textId="77777777" w:rsidR="003E1290" w:rsidRPr="00CF7AFD" w:rsidRDefault="003E1290">
            <w:pPr>
              <w:snapToGrid w:val="0"/>
              <w:spacing w:beforeLines="50" w:before="120"/>
              <w:jc w:val="center"/>
              <w:rPr>
                <w:szCs w:val="21"/>
              </w:rPr>
            </w:pPr>
          </w:p>
        </w:tc>
      </w:tr>
      <w:tr w:rsidR="00CF7AFD" w:rsidRPr="00CF7AFD" w14:paraId="5CCE7F2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B88714C" w14:textId="77777777" w:rsidR="003E1290" w:rsidRPr="00CF7AFD" w:rsidRDefault="00BA6153">
            <w:pPr>
              <w:snapToGrid w:val="0"/>
              <w:spacing w:beforeLines="50" w:before="120"/>
              <w:jc w:val="center"/>
              <w:rPr>
                <w:szCs w:val="21"/>
              </w:rPr>
            </w:pPr>
            <w:r w:rsidRPr="00CF7AFD">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ED7CBE2" w14:textId="77777777" w:rsidR="003E1290" w:rsidRPr="00CF7AFD" w:rsidRDefault="003E129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1FCE52B" w14:textId="77777777" w:rsidR="003E1290" w:rsidRPr="00CF7AFD" w:rsidRDefault="003E129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8C60371" w14:textId="77777777" w:rsidR="003E1290" w:rsidRPr="00CF7AFD" w:rsidRDefault="003E1290">
            <w:pPr>
              <w:snapToGrid w:val="0"/>
              <w:spacing w:beforeLines="50" w:before="120"/>
              <w:jc w:val="center"/>
              <w:rPr>
                <w:szCs w:val="21"/>
              </w:rPr>
            </w:pPr>
          </w:p>
        </w:tc>
      </w:tr>
    </w:tbl>
    <w:p w14:paraId="64BC61D0" w14:textId="77777777" w:rsidR="003E1290" w:rsidRPr="00CF7AFD" w:rsidRDefault="00BA6153">
      <w:pPr>
        <w:pStyle w:val="ae"/>
        <w:tabs>
          <w:tab w:val="left" w:pos="2127"/>
        </w:tabs>
        <w:spacing w:line="340" w:lineRule="exact"/>
        <w:ind w:firstLineChars="200" w:firstLine="420"/>
        <w:jc w:val="left"/>
        <w:rPr>
          <w:rFonts w:ascii="Times New Roman" w:hAnsi="Times New Roman" w:cs="Times New Roman"/>
        </w:rPr>
      </w:pPr>
      <w:bookmarkStart w:id="95" w:name="_Hlk48144603"/>
      <w:r w:rsidRPr="00CF7AFD">
        <w:rPr>
          <w:rFonts w:ascii="Times New Roman" w:hAnsi="Times New Roman" w:cs="Times New Roman"/>
        </w:rPr>
        <w:t>注：</w:t>
      </w:r>
      <w:bookmarkStart w:id="96" w:name="_Hlk19049081"/>
      <w:r w:rsidRPr="00CF7AFD">
        <w:rPr>
          <w:rFonts w:ascii="Times New Roman" w:hAnsi="Times New Roman" w:cs="Times New Roman"/>
        </w:rPr>
        <w:t>（</w:t>
      </w:r>
      <w:r w:rsidRPr="00CF7AFD">
        <w:rPr>
          <w:rFonts w:ascii="Times New Roman" w:hAnsi="Times New Roman" w:cs="Times New Roman"/>
        </w:rPr>
        <w:t>1</w:t>
      </w:r>
      <w:r w:rsidRPr="00CF7AFD">
        <w:rPr>
          <w:rFonts w:ascii="Times New Roman" w:hAnsi="Times New Roman" w:cs="Times New Roman"/>
        </w:rPr>
        <w:t>）本表应对采购文件</w:t>
      </w:r>
      <w:r w:rsidRPr="00CF7AFD">
        <w:t>第</w:t>
      </w:r>
      <w:r w:rsidRPr="00CF7AFD">
        <w:rPr>
          <w:rFonts w:hint="eastAsia"/>
        </w:rPr>
        <w:t>二</w:t>
      </w:r>
      <w:r w:rsidRPr="00CF7AFD">
        <w:t>章</w:t>
      </w:r>
      <w:r w:rsidRPr="00CF7AFD">
        <w:rPr>
          <w:rFonts w:hint="eastAsia"/>
        </w:rPr>
        <w:t>《采购需求》</w:t>
      </w:r>
      <w:r w:rsidRPr="00CF7AFD">
        <w:rPr>
          <w:rFonts w:ascii="Times New Roman" w:hAnsi="Times New Roman" w:cs="Times New Roman"/>
        </w:rPr>
        <w:t>中所列商务要求进行响应，并根据响应情况在</w:t>
      </w:r>
      <w:r w:rsidRPr="00CF7AFD">
        <w:rPr>
          <w:rFonts w:ascii="Times New Roman" w:hAnsi="Times New Roman" w:cs="Times New Roman"/>
        </w:rPr>
        <w:t>“</w:t>
      </w:r>
      <w:r w:rsidRPr="00CF7AFD">
        <w:rPr>
          <w:rFonts w:ascii="Times New Roman" w:hAnsi="Times New Roman" w:cs="Times New Roman"/>
        </w:rPr>
        <w:t>偏离说明</w:t>
      </w:r>
      <w:r w:rsidRPr="00CF7AFD">
        <w:rPr>
          <w:rFonts w:ascii="Times New Roman" w:hAnsi="Times New Roman" w:cs="Times New Roman"/>
        </w:rPr>
        <w:t>”</w:t>
      </w:r>
      <w:r w:rsidRPr="00CF7AFD">
        <w:rPr>
          <w:rFonts w:ascii="Times New Roman" w:hAnsi="Times New Roman" w:cs="Times New Roman"/>
        </w:rPr>
        <w:t>栏填写正偏离或负偏离及原因，完全符合的填写</w:t>
      </w:r>
      <w:r w:rsidRPr="00CF7AFD">
        <w:rPr>
          <w:rFonts w:ascii="Times New Roman" w:hAnsi="Times New Roman" w:cs="Times New Roman" w:hint="eastAsia"/>
        </w:rPr>
        <w:t>“</w:t>
      </w:r>
      <w:r w:rsidRPr="00CF7AFD">
        <w:rPr>
          <w:rFonts w:ascii="Times New Roman" w:hAnsi="Times New Roman" w:cs="Times New Roman"/>
        </w:rPr>
        <w:t>无偏离</w:t>
      </w:r>
      <w:r w:rsidRPr="00CF7AFD">
        <w:rPr>
          <w:rFonts w:ascii="Times New Roman" w:hAnsi="Times New Roman" w:cs="Times New Roman" w:hint="eastAsia"/>
        </w:rPr>
        <w:t>”</w:t>
      </w:r>
      <w:r w:rsidRPr="00CF7AFD">
        <w:rPr>
          <w:rFonts w:ascii="Times New Roman" w:hAnsi="Times New Roman" w:cs="Times New Roman"/>
        </w:rPr>
        <w:t>。</w:t>
      </w:r>
    </w:p>
    <w:p w14:paraId="1ADF5890" w14:textId="77777777" w:rsidR="003E1290" w:rsidRPr="00CF7AFD" w:rsidRDefault="00BA6153">
      <w:pPr>
        <w:pStyle w:val="ae"/>
        <w:tabs>
          <w:tab w:val="left" w:pos="2127"/>
        </w:tabs>
        <w:spacing w:line="340" w:lineRule="exact"/>
        <w:ind w:firstLineChars="200" w:firstLine="420"/>
        <w:jc w:val="left"/>
        <w:rPr>
          <w:rFonts w:ascii="Times New Roman" w:hAnsi="Times New Roman" w:cs="Times New Roman"/>
        </w:rPr>
      </w:pPr>
      <w:r w:rsidRPr="00CF7AFD">
        <w:rPr>
          <w:rFonts w:ascii="Times New Roman" w:hAnsi="Times New Roman" w:cs="Times New Roman" w:hint="eastAsia"/>
        </w:rPr>
        <w:t>（</w:t>
      </w:r>
      <w:r w:rsidRPr="00CF7AFD">
        <w:rPr>
          <w:rFonts w:ascii="Times New Roman" w:hAnsi="Times New Roman" w:cs="Times New Roman" w:hint="eastAsia"/>
        </w:rPr>
        <w:t>2</w:t>
      </w:r>
      <w:r w:rsidRPr="00CF7AFD">
        <w:rPr>
          <w:rFonts w:ascii="Times New Roman" w:hAnsi="Times New Roman" w:cs="Times New Roman" w:hint="eastAsia"/>
        </w:rPr>
        <w:t>）</w:t>
      </w:r>
      <w:r w:rsidRPr="00CF7AFD">
        <w:t>第</w:t>
      </w:r>
      <w:r w:rsidRPr="00CF7AFD">
        <w:rPr>
          <w:rFonts w:hint="eastAsia"/>
        </w:rPr>
        <w:t>二</w:t>
      </w:r>
      <w:r w:rsidRPr="00CF7AFD">
        <w:t>章</w:t>
      </w:r>
      <w:r w:rsidRPr="00CF7AFD">
        <w:rPr>
          <w:rFonts w:hint="eastAsia"/>
        </w:rPr>
        <w:t>《采购需求》</w:t>
      </w:r>
      <w:r w:rsidRPr="00CF7AFD">
        <w:rPr>
          <w:rFonts w:ascii="Times New Roman" w:hAnsi="Times New Roman" w:cs="Times New Roman" w:hint="eastAsia"/>
        </w:rPr>
        <w:t>中的总体要求无需响应。</w:t>
      </w:r>
    </w:p>
    <w:p w14:paraId="63569CBA" w14:textId="77777777" w:rsidR="003E1290" w:rsidRPr="00CF7AFD" w:rsidRDefault="00BA6153">
      <w:pPr>
        <w:ind w:firstLineChars="200" w:firstLine="420"/>
      </w:pPr>
      <w:r w:rsidRPr="00CF7AFD">
        <w:rPr>
          <w:rFonts w:hint="eastAsia"/>
        </w:rPr>
        <w:t>（</w:t>
      </w:r>
      <w:r w:rsidRPr="00CF7AFD">
        <w:t>3</w:t>
      </w:r>
      <w:r w:rsidRPr="00CF7AFD">
        <w:rPr>
          <w:rFonts w:hint="eastAsia"/>
        </w:rPr>
        <w:t>）偏离认定说明详见评审方法及标准。</w:t>
      </w:r>
    </w:p>
    <w:bookmarkEnd w:id="96"/>
    <w:p w14:paraId="0CE85AAD" w14:textId="77777777" w:rsidR="003E1290" w:rsidRPr="00CF7AFD" w:rsidRDefault="00BA6153">
      <w:pPr>
        <w:pStyle w:val="ae"/>
        <w:tabs>
          <w:tab w:val="left" w:pos="2127"/>
        </w:tabs>
        <w:spacing w:line="340" w:lineRule="exact"/>
        <w:ind w:firstLineChars="200" w:firstLine="420"/>
        <w:jc w:val="left"/>
        <w:rPr>
          <w:rFonts w:ascii="Times New Roman" w:hAnsi="Times New Roman" w:cs="Times New Roman"/>
        </w:rPr>
      </w:pPr>
      <w:r w:rsidRPr="00CF7AFD">
        <w:rPr>
          <w:rFonts w:ascii="Times New Roman" w:hAnsi="Times New Roman" w:cs="Times New Roman"/>
        </w:rPr>
        <w:t>（</w:t>
      </w:r>
      <w:r w:rsidRPr="00CF7AFD">
        <w:rPr>
          <w:rFonts w:ascii="Times New Roman" w:hAnsi="Times New Roman" w:cs="Times New Roman"/>
        </w:rPr>
        <w:t>4</w:t>
      </w:r>
      <w:r w:rsidRPr="00CF7AFD">
        <w:rPr>
          <w:rFonts w:ascii="Times New Roman" w:hAnsi="Times New Roman" w:cs="Times New Roman"/>
        </w:rPr>
        <w:t>）本表可扩展。</w:t>
      </w:r>
    </w:p>
    <w:bookmarkEnd w:id="95"/>
    <w:p w14:paraId="754D076C" w14:textId="77777777" w:rsidR="003E1290" w:rsidRPr="00CF7AFD" w:rsidRDefault="00BA6153">
      <w:pPr>
        <w:snapToGrid w:val="0"/>
        <w:spacing w:before="50" w:afterLines="50" w:after="120" w:line="440" w:lineRule="exact"/>
        <w:jc w:val="left"/>
        <w:rPr>
          <w:spacing w:val="20"/>
          <w:szCs w:val="21"/>
          <w:u w:val="single"/>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pacing w:val="20"/>
          <w:szCs w:val="21"/>
        </w:rPr>
        <w:t>：</w:t>
      </w:r>
      <w:r w:rsidRPr="00CF7AFD">
        <w:rPr>
          <w:spacing w:val="20"/>
          <w:szCs w:val="21"/>
          <w:u w:val="single"/>
        </w:rPr>
        <w:t xml:space="preserve">            </w:t>
      </w:r>
      <w:r w:rsidRPr="00CF7AFD">
        <w:rPr>
          <w:spacing w:val="20"/>
          <w:szCs w:val="21"/>
        </w:rPr>
        <w:t xml:space="preserve">             </w:t>
      </w:r>
      <w:r w:rsidRPr="00CF7AFD">
        <w:rPr>
          <w:spacing w:val="20"/>
          <w:szCs w:val="21"/>
        </w:rPr>
        <w:t>日</w:t>
      </w:r>
      <w:r w:rsidRPr="00CF7AFD">
        <w:rPr>
          <w:spacing w:val="20"/>
          <w:szCs w:val="21"/>
        </w:rPr>
        <w:t xml:space="preserve">  </w:t>
      </w:r>
      <w:r w:rsidRPr="00CF7AFD">
        <w:rPr>
          <w:spacing w:val="20"/>
          <w:szCs w:val="21"/>
        </w:rPr>
        <w:t>期：</w:t>
      </w:r>
      <w:r w:rsidRPr="00CF7AFD">
        <w:rPr>
          <w:spacing w:val="20"/>
          <w:szCs w:val="21"/>
          <w:u w:val="single"/>
        </w:rPr>
        <w:t xml:space="preserve">        </w:t>
      </w:r>
    </w:p>
    <w:p w14:paraId="35ADBA36" w14:textId="77777777" w:rsidR="003E1290" w:rsidRPr="00CF7AFD" w:rsidRDefault="003E1290">
      <w:pPr>
        <w:snapToGrid w:val="0"/>
        <w:spacing w:before="50" w:afterLines="50" w:after="120" w:line="440" w:lineRule="exact"/>
        <w:jc w:val="left"/>
        <w:rPr>
          <w:spacing w:val="20"/>
          <w:szCs w:val="21"/>
          <w:u w:val="single"/>
        </w:rPr>
      </w:pPr>
    </w:p>
    <w:p w14:paraId="0F4BD5A9" w14:textId="77777777" w:rsidR="003E1290" w:rsidRPr="00CF7AFD" w:rsidRDefault="003E1290">
      <w:pPr>
        <w:pStyle w:val="ae"/>
        <w:tabs>
          <w:tab w:val="left" w:pos="2127"/>
        </w:tabs>
        <w:spacing w:line="340" w:lineRule="exact"/>
        <w:ind w:firstLineChars="200" w:firstLine="420"/>
        <w:jc w:val="left"/>
        <w:rPr>
          <w:rFonts w:ascii="Times New Roman" w:hAnsi="Times New Roman" w:cs="Times New Roman"/>
        </w:rPr>
      </w:pPr>
    </w:p>
    <w:p w14:paraId="57597E38" w14:textId="77777777" w:rsidR="003E1290" w:rsidRPr="00CF7AFD" w:rsidRDefault="00BA6153">
      <w:pPr>
        <w:snapToGrid w:val="0"/>
        <w:spacing w:before="50" w:afterLines="50" w:after="120" w:line="440" w:lineRule="exact"/>
        <w:jc w:val="left"/>
        <w:rPr>
          <w:szCs w:val="21"/>
        </w:rPr>
      </w:pPr>
      <w:r w:rsidRPr="00CF7AFD">
        <w:rPr>
          <w:szCs w:val="21"/>
        </w:rPr>
        <w:t>11</w:t>
      </w:r>
      <w:r w:rsidRPr="00CF7AFD">
        <w:rPr>
          <w:szCs w:val="21"/>
        </w:rPr>
        <w:t>．商务方案（供应商自行编写）</w:t>
      </w:r>
    </w:p>
    <w:p w14:paraId="1D8288C4" w14:textId="77777777" w:rsidR="003E1290" w:rsidRPr="00CF7AFD" w:rsidRDefault="003E1290">
      <w:pPr>
        <w:snapToGrid w:val="0"/>
        <w:spacing w:before="50" w:afterLines="50" w:after="120" w:line="440" w:lineRule="exact"/>
        <w:jc w:val="left"/>
        <w:rPr>
          <w:szCs w:val="21"/>
        </w:rPr>
      </w:pPr>
    </w:p>
    <w:p w14:paraId="76DC10BF" w14:textId="77777777" w:rsidR="003E1290" w:rsidRPr="00CF7AFD" w:rsidRDefault="00BA6153">
      <w:pPr>
        <w:snapToGrid w:val="0"/>
        <w:spacing w:before="50" w:afterLines="50" w:after="120"/>
        <w:jc w:val="left"/>
        <w:rPr>
          <w:szCs w:val="21"/>
        </w:rPr>
      </w:pPr>
      <w:r w:rsidRPr="00CF7AFD">
        <w:rPr>
          <w:szCs w:val="21"/>
        </w:rPr>
        <w:t>12</w:t>
      </w:r>
      <w:r w:rsidRPr="00CF7AFD">
        <w:rPr>
          <w:szCs w:val="21"/>
        </w:rPr>
        <w:t>．供应商认为需提供的其他材料（根据采购文件编写）</w:t>
      </w:r>
    </w:p>
    <w:p w14:paraId="6FFA54C2" w14:textId="15D19108" w:rsidR="003E1290" w:rsidRPr="00CF7AFD" w:rsidRDefault="003E1290">
      <w:pPr>
        <w:snapToGrid w:val="0"/>
        <w:spacing w:before="50"/>
        <w:jc w:val="left"/>
        <w:rPr>
          <w:szCs w:val="21"/>
        </w:rPr>
        <w:sectPr w:rsidR="003E1290" w:rsidRPr="00CF7AFD">
          <w:pgSz w:w="11906" w:h="16838"/>
          <w:pgMar w:top="1304" w:right="1418" w:bottom="1304" w:left="1418" w:header="851" w:footer="992" w:gutter="0"/>
          <w:cols w:space="720"/>
          <w:docGrid w:linePitch="312"/>
        </w:sectPr>
      </w:pPr>
      <w:bookmarkStart w:id="97" w:name="_Hlk33625589"/>
    </w:p>
    <w:bookmarkEnd w:id="97"/>
    <w:p w14:paraId="3230D13F" w14:textId="77777777" w:rsidR="003E1290" w:rsidRPr="00CF7AFD" w:rsidRDefault="00BA6153">
      <w:pPr>
        <w:snapToGrid w:val="0"/>
        <w:spacing w:before="50" w:afterLines="50" w:after="120"/>
        <w:jc w:val="left"/>
        <w:rPr>
          <w:b/>
          <w:szCs w:val="21"/>
        </w:rPr>
      </w:pPr>
      <w:r w:rsidRPr="00CF7AFD">
        <w:rPr>
          <w:szCs w:val="21"/>
        </w:rPr>
        <w:lastRenderedPageBreak/>
        <w:t>13</w:t>
      </w:r>
      <w:r w:rsidRPr="00CF7AFD">
        <w:rPr>
          <w:szCs w:val="21"/>
        </w:rPr>
        <w:t>．近年供应商类似成功案例的业绩证明</w:t>
      </w:r>
    </w:p>
    <w:p w14:paraId="0C23A386" w14:textId="77777777" w:rsidR="003E1290" w:rsidRPr="00CF7AFD" w:rsidRDefault="00BA6153">
      <w:pPr>
        <w:snapToGrid w:val="0"/>
        <w:spacing w:before="50" w:afterLines="50" w:after="120"/>
        <w:jc w:val="center"/>
        <w:rPr>
          <w:szCs w:val="21"/>
        </w:rPr>
      </w:pPr>
      <w:r w:rsidRPr="00CF7AFD">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CF7AFD" w:rsidRPr="00CF7AFD" w14:paraId="06960D09" w14:textId="77777777">
        <w:trPr>
          <w:cantSplit/>
          <w:trHeight w:val="1441"/>
        </w:trPr>
        <w:tc>
          <w:tcPr>
            <w:tcW w:w="1161" w:type="dxa"/>
            <w:tcBorders>
              <w:top w:val="single" w:sz="4" w:space="0" w:color="auto"/>
              <w:left w:val="single" w:sz="4" w:space="0" w:color="auto"/>
              <w:right w:val="single" w:sz="4" w:space="0" w:color="auto"/>
            </w:tcBorders>
          </w:tcPr>
          <w:p w14:paraId="7BC51AC2" w14:textId="77777777" w:rsidR="003E1290" w:rsidRPr="00CF7AFD" w:rsidRDefault="003E1290">
            <w:pPr>
              <w:snapToGrid w:val="0"/>
              <w:spacing w:line="240" w:lineRule="exact"/>
              <w:jc w:val="center"/>
              <w:rPr>
                <w:szCs w:val="21"/>
              </w:rPr>
            </w:pPr>
          </w:p>
          <w:p w14:paraId="12E5F2FB" w14:textId="77777777" w:rsidR="003E1290" w:rsidRPr="00CF7AFD" w:rsidRDefault="003E1290">
            <w:pPr>
              <w:snapToGrid w:val="0"/>
              <w:spacing w:line="240" w:lineRule="exact"/>
              <w:jc w:val="center"/>
              <w:rPr>
                <w:szCs w:val="21"/>
              </w:rPr>
            </w:pPr>
          </w:p>
          <w:p w14:paraId="78157A6A" w14:textId="77777777" w:rsidR="003E1290" w:rsidRPr="00CF7AFD" w:rsidRDefault="00BA6153">
            <w:pPr>
              <w:snapToGrid w:val="0"/>
              <w:spacing w:line="240" w:lineRule="exact"/>
              <w:jc w:val="center"/>
              <w:rPr>
                <w:szCs w:val="21"/>
              </w:rPr>
            </w:pPr>
            <w:r w:rsidRPr="00CF7AFD">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3FEA54ED" w14:textId="77777777" w:rsidR="003E1290" w:rsidRPr="00CF7AFD" w:rsidRDefault="00BA6153">
            <w:pPr>
              <w:snapToGrid w:val="0"/>
              <w:spacing w:line="240" w:lineRule="exact"/>
              <w:jc w:val="center"/>
              <w:rPr>
                <w:szCs w:val="21"/>
              </w:rPr>
            </w:pPr>
            <w:r w:rsidRPr="00CF7AFD">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4BB11E71" w14:textId="77777777" w:rsidR="003E1290" w:rsidRPr="00CF7AFD" w:rsidRDefault="00BA6153">
            <w:pPr>
              <w:snapToGrid w:val="0"/>
              <w:spacing w:line="240" w:lineRule="exact"/>
              <w:jc w:val="center"/>
              <w:rPr>
                <w:szCs w:val="21"/>
              </w:rPr>
            </w:pPr>
            <w:r w:rsidRPr="00CF7AFD">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4715CE8" w14:textId="77777777" w:rsidR="003E1290" w:rsidRPr="00CF7AFD" w:rsidRDefault="00BA6153">
            <w:pPr>
              <w:snapToGrid w:val="0"/>
              <w:spacing w:line="240" w:lineRule="exact"/>
              <w:jc w:val="center"/>
              <w:rPr>
                <w:szCs w:val="21"/>
              </w:rPr>
            </w:pPr>
            <w:r w:rsidRPr="00CF7AFD">
              <w:rPr>
                <w:szCs w:val="21"/>
              </w:rPr>
              <w:t>服务</w:t>
            </w:r>
          </w:p>
          <w:p w14:paraId="380AE042" w14:textId="77777777" w:rsidR="003E1290" w:rsidRPr="00CF7AFD" w:rsidRDefault="00BA6153">
            <w:pPr>
              <w:snapToGrid w:val="0"/>
              <w:spacing w:line="240" w:lineRule="exact"/>
              <w:jc w:val="center"/>
              <w:rPr>
                <w:szCs w:val="21"/>
              </w:rPr>
            </w:pPr>
            <w:r w:rsidRPr="00CF7AFD">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3BA679E8" w14:textId="77777777" w:rsidR="003E1290" w:rsidRPr="00CF7AFD" w:rsidRDefault="00BA6153">
            <w:pPr>
              <w:snapToGrid w:val="0"/>
              <w:spacing w:line="240" w:lineRule="exact"/>
              <w:jc w:val="center"/>
              <w:rPr>
                <w:szCs w:val="21"/>
              </w:rPr>
            </w:pPr>
            <w:r w:rsidRPr="00CF7AFD">
              <w:rPr>
                <w:szCs w:val="21"/>
              </w:rPr>
              <w:t>单价</w:t>
            </w:r>
            <w:r w:rsidRPr="00CF7AFD">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6C0B78CA" w14:textId="77777777" w:rsidR="003E1290" w:rsidRPr="00CF7AFD" w:rsidRDefault="00BA6153">
            <w:pPr>
              <w:snapToGrid w:val="0"/>
              <w:spacing w:line="240" w:lineRule="exact"/>
              <w:jc w:val="center"/>
              <w:rPr>
                <w:szCs w:val="21"/>
              </w:rPr>
            </w:pPr>
            <w:r w:rsidRPr="00CF7AFD">
              <w:rPr>
                <w:szCs w:val="21"/>
              </w:rPr>
              <w:t>合同</w:t>
            </w:r>
            <w:r w:rsidRPr="00CF7AFD">
              <w:rPr>
                <w:rFonts w:hint="eastAsia"/>
                <w:szCs w:val="21"/>
              </w:rPr>
              <w:t>总价</w:t>
            </w:r>
          </w:p>
          <w:p w14:paraId="19FA295E" w14:textId="77777777" w:rsidR="003E1290" w:rsidRPr="00CF7AFD" w:rsidRDefault="00BA6153">
            <w:pPr>
              <w:snapToGrid w:val="0"/>
              <w:spacing w:line="240" w:lineRule="exact"/>
              <w:jc w:val="center"/>
              <w:rPr>
                <w:szCs w:val="21"/>
              </w:rPr>
            </w:pPr>
            <w:r w:rsidRPr="00CF7AFD">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54E91861" w14:textId="77777777" w:rsidR="003E1290" w:rsidRPr="00CF7AFD" w:rsidRDefault="00BA6153">
            <w:pPr>
              <w:jc w:val="center"/>
              <w:rPr>
                <w:szCs w:val="21"/>
              </w:rPr>
            </w:pPr>
            <w:r w:rsidRPr="00CF7AFD">
              <w:rPr>
                <w:szCs w:val="21"/>
              </w:rPr>
              <w:t>采购单位联系人及联系电话</w:t>
            </w:r>
          </w:p>
        </w:tc>
      </w:tr>
      <w:tr w:rsidR="00CF7AFD" w:rsidRPr="00CF7AFD" w14:paraId="43460483"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1EAD5BCB" w14:textId="77777777" w:rsidR="003E1290" w:rsidRPr="00CF7AFD" w:rsidRDefault="003E1290">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5048AD24" w14:textId="77777777" w:rsidR="003E1290" w:rsidRPr="00CF7AFD" w:rsidRDefault="003E1290">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0CE8F42D" w14:textId="77777777" w:rsidR="003E1290" w:rsidRPr="00CF7AFD" w:rsidRDefault="003E1290">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DA8A00D" w14:textId="77777777" w:rsidR="003E1290" w:rsidRPr="00CF7AFD" w:rsidRDefault="003E1290">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1351CB2" w14:textId="77777777" w:rsidR="003E1290" w:rsidRPr="00CF7AFD" w:rsidRDefault="003E1290">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C4D34B7" w14:textId="77777777" w:rsidR="003E1290" w:rsidRPr="00CF7AFD" w:rsidRDefault="003E1290">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3C1988C5" w14:textId="77777777" w:rsidR="003E1290" w:rsidRPr="00CF7AFD" w:rsidRDefault="003E1290">
            <w:pPr>
              <w:snapToGrid w:val="0"/>
              <w:spacing w:line="240" w:lineRule="exact"/>
              <w:jc w:val="left"/>
              <w:rPr>
                <w:szCs w:val="21"/>
              </w:rPr>
            </w:pPr>
          </w:p>
        </w:tc>
      </w:tr>
      <w:tr w:rsidR="00CF7AFD" w:rsidRPr="00CF7AFD" w14:paraId="31C6814F"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5E32EB48" w14:textId="77777777" w:rsidR="003E1290" w:rsidRPr="00CF7AFD" w:rsidRDefault="003E129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6296F07E" w14:textId="77777777" w:rsidR="003E1290" w:rsidRPr="00CF7AFD" w:rsidRDefault="003E129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3D8EFDF5"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AA2BF50"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1937D0C" w14:textId="77777777" w:rsidR="003E1290" w:rsidRPr="00CF7AFD" w:rsidRDefault="003E129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B72D64E" w14:textId="77777777" w:rsidR="003E1290" w:rsidRPr="00CF7AFD" w:rsidRDefault="003E129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5824A05" w14:textId="77777777" w:rsidR="003E1290" w:rsidRPr="00CF7AFD" w:rsidRDefault="003E1290">
            <w:pPr>
              <w:snapToGrid w:val="0"/>
              <w:spacing w:before="50" w:afterLines="50" w:after="120" w:line="400" w:lineRule="exact"/>
              <w:jc w:val="left"/>
              <w:rPr>
                <w:szCs w:val="21"/>
              </w:rPr>
            </w:pPr>
          </w:p>
        </w:tc>
      </w:tr>
      <w:tr w:rsidR="00CF7AFD" w:rsidRPr="00CF7AFD" w14:paraId="7865633B"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2EF82D91" w14:textId="77777777" w:rsidR="003E1290" w:rsidRPr="00CF7AFD" w:rsidRDefault="003E129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6409055" w14:textId="77777777" w:rsidR="003E1290" w:rsidRPr="00CF7AFD" w:rsidRDefault="003E129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53B034ED"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ED3A1CD"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2AE692B" w14:textId="77777777" w:rsidR="003E1290" w:rsidRPr="00CF7AFD" w:rsidRDefault="003E129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3F3C1AD7" w14:textId="77777777" w:rsidR="003E1290" w:rsidRPr="00CF7AFD" w:rsidRDefault="003E129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70A0E522" w14:textId="77777777" w:rsidR="003E1290" w:rsidRPr="00CF7AFD" w:rsidRDefault="003E1290">
            <w:pPr>
              <w:snapToGrid w:val="0"/>
              <w:spacing w:before="50" w:afterLines="50" w:after="120" w:line="400" w:lineRule="exact"/>
              <w:jc w:val="left"/>
              <w:rPr>
                <w:szCs w:val="21"/>
              </w:rPr>
            </w:pPr>
          </w:p>
        </w:tc>
      </w:tr>
      <w:tr w:rsidR="00CF7AFD" w:rsidRPr="00CF7AFD" w14:paraId="771F490E"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2F440310" w14:textId="77777777" w:rsidR="003E1290" w:rsidRPr="00CF7AFD" w:rsidRDefault="003E129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32D6A762" w14:textId="77777777" w:rsidR="003E1290" w:rsidRPr="00CF7AFD" w:rsidRDefault="003E129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3B0E2C41"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E76B8EA"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B569BB8" w14:textId="77777777" w:rsidR="003E1290" w:rsidRPr="00CF7AFD" w:rsidRDefault="003E129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559C25E2" w14:textId="77777777" w:rsidR="003E1290" w:rsidRPr="00CF7AFD" w:rsidRDefault="003E129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30801AB7" w14:textId="77777777" w:rsidR="003E1290" w:rsidRPr="00CF7AFD" w:rsidRDefault="003E1290">
            <w:pPr>
              <w:snapToGrid w:val="0"/>
              <w:spacing w:before="50" w:afterLines="50" w:after="120" w:line="400" w:lineRule="exact"/>
              <w:jc w:val="left"/>
              <w:rPr>
                <w:szCs w:val="21"/>
              </w:rPr>
            </w:pPr>
          </w:p>
        </w:tc>
      </w:tr>
      <w:tr w:rsidR="00CF7AFD" w:rsidRPr="00CF7AFD" w14:paraId="2CECF09A"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722D881D" w14:textId="77777777" w:rsidR="003E1290" w:rsidRPr="00CF7AFD" w:rsidRDefault="003E129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31672374" w14:textId="77777777" w:rsidR="003E1290" w:rsidRPr="00CF7AFD" w:rsidRDefault="003E129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4F069EE1"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7103EF87" w14:textId="77777777" w:rsidR="003E1290" w:rsidRPr="00CF7AFD" w:rsidRDefault="003E129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C7EB9D2" w14:textId="77777777" w:rsidR="003E1290" w:rsidRPr="00CF7AFD" w:rsidRDefault="003E129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D6C778F" w14:textId="77777777" w:rsidR="003E1290" w:rsidRPr="00CF7AFD" w:rsidRDefault="003E129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68D06E80" w14:textId="77777777" w:rsidR="003E1290" w:rsidRPr="00CF7AFD" w:rsidRDefault="003E1290">
            <w:pPr>
              <w:snapToGrid w:val="0"/>
              <w:spacing w:before="50" w:afterLines="50" w:after="120" w:line="400" w:lineRule="exact"/>
              <w:jc w:val="left"/>
              <w:rPr>
                <w:szCs w:val="21"/>
              </w:rPr>
            </w:pPr>
          </w:p>
        </w:tc>
      </w:tr>
    </w:tbl>
    <w:p w14:paraId="37621774" w14:textId="77777777" w:rsidR="003E1290" w:rsidRPr="00CF7AFD" w:rsidRDefault="00BA6153">
      <w:pPr>
        <w:pStyle w:val="a5"/>
        <w:snapToGrid w:val="0"/>
        <w:rPr>
          <w:rFonts w:ascii="Times New Roman" w:eastAsia="宋体" w:hAnsi="Times New Roman" w:cs="Times New Roman"/>
          <w:sz w:val="21"/>
          <w:szCs w:val="21"/>
        </w:rPr>
      </w:pPr>
      <w:r w:rsidRPr="00CF7AFD">
        <w:rPr>
          <w:rFonts w:ascii="Times New Roman" w:eastAsia="宋体" w:hAnsi="Times New Roman" w:cs="Times New Roman"/>
          <w:sz w:val="21"/>
          <w:szCs w:val="21"/>
        </w:rPr>
        <w:t>注：</w:t>
      </w:r>
    </w:p>
    <w:p w14:paraId="43B9D1DF" w14:textId="77777777" w:rsidR="003E1290" w:rsidRPr="00CF7AFD" w:rsidRDefault="00BA6153">
      <w:pPr>
        <w:pStyle w:val="a5"/>
        <w:snapToGrid w:val="0"/>
        <w:rPr>
          <w:rFonts w:ascii="Times New Roman" w:eastAsia="宋体" w:hAnsi="Times New Roman" w:cs="Times New Roman"/>
          <w:sz w:val="21"/>
          <w:szCs w:val="21"/>
        </w:rPr>
      </w:pPr>
      <w:r w:rsidRPr="00CF7AFD">
        <w:rPr>
          <w:rFonts w:ascii="Times New Roman" w:eastAsia="宋体" w:hAnsi="Times New Roman" w:cs="Times New Roman"/>
          <w:szCs w:val="21"/>
        </w:rPr>
        <w:t>（</w:t>
      </w:r>
      <w:r w:rsidRPr="00CF7AFD">
        <w:rPr>
          <w:rFonts w:ascii="Times New Roman" w:eastAsia="宋体" w:hAnsi="Times New Roman" w:cs="Times New Roman"/>
          <w:szCs w:val="21"/>
        </w:rPr>
        <w:t>1</w:t>
      </w:r>
      <w:r w:rsidRPr="00CF7AFD">
        <w:rPr>
          <w:rFonts w:ascii="Times New Roman" w:eastAsia="宋体" w:hAnsi="Times New Roman" w:cs="Times New Roman"/>
          <w:szCs w:val="21"/>
        </w:rPr>
        <w:t>）</w:t>
      </w:r>
      <w:r w:rsidRPr="00CF7AFD">
        <w:rPr>
          <w:rFonts w:ascii="Times New Roman" w:eastAsia="宋体" w:hAnsi="Times New Roman" w:cs="Times New Roman"/>
          <w:sz w:val="21"/>
          <w:szCs w:val="21"/>
        </w:rPr>
        <w:t>未附</w:t>
      </w:r>
      <w:r w:rsidRPr="00CF7AFD">
        <w:rPr>
          <w:rFonts w:ascii="Times New Roman" w:eastAsia="宋体" w:hAnsi="Times New Roman" w:cs="Times New Roman" w:hint="eastAsia"/>
          <w:sz w:val="21"/>
          <w:szCs w:val="21"/>
        </w:rPr>
        <w:t>证明材料</w:t>
      </w:r>
      <w:r w:rsidRPr="00CF7AFD">
        <w:rPr>
          <w:rFonts w:ascii="Times New Roman" w:eastAsia="宋体" w:hAnsi="Times New Roman" w:cs="Times New Roman"/>
          <w:sz w:val="21"/>
          <w:szCs w:val="21"/>
        </w:rPr>
        <w:t>的业绩无效</w:t>
      </w:r>
      <w:r w:rsidRPr="00CF7AFD">
        <w:rPr>
          <w:rFonts w:ascii="Times New Roman" w:eastAsia="宋体" w:hAnsi="Times New Roman" w:cs="Times New Roman" w:hint="eastAsia"/>
          <w:sz w:val="21"/>
          <w:szCs w:val="21"/>
        </w:rPr>
        <w:t>，证明材料</w:t>
      </w:r>
      <w:r w:rsidRPr="00CF7AFD">
        <w:rPr>
          <w:rFonts w:ascii="Times New Roman" w:eastAsia="宋体" w:hAnsi="Times New Roman" w:cs="Times New Roman"/>
          <w:sz w:val="21"/>
          <w:szCs w:val="21"/>
        </w:rPr>
        <w:t>见第四章《评审方法及标准》规定</w:t>
      </w:r>
      <w:r w:rsidRPr="00CF7AFD">
        <w:rPr>
          <w:rFonts w:ascii="Times New Roman" w:eastAsia="宋体" w:hAnsi="Times New Roman" w:cs="Times New Roman" w:hint="eastAsia"/>
          <w:sz w:val="21"/>
          <w:szCs w:val="21"/>
        </w:rPr>
        <w:t>。</w:t>
      </w:r>
    </w:p>
    <w:p w14:paraId="1EE6FD66" w14:textId="77777777" w:rsidR="003E1290" w:rsidRPr="00CF7AFD" w:rsidRDefault="00BA6153">
      <w:pPr>
        <w:pStyle w:val="a5"/>
        <w:snapToGrid w:val="0"/>
        <w:rPr>
          <w:rFonts w:ascii="Times New Roman" w:eastAsia="宋体" w:hAnsi="Times New Roman" w:cs="Times New Roman"/>
          <w:sz w:val="21"/>
          <w:szCs w:val="21"/>
        </w:rPr>
      </w:pPr>
      <w:r w:rsidRPr="00CF7AFD">
        <w:rPr>
          <w:rFonts w:ascii="Times New Roman" w:eastAsia="宋体" w:hAnsi="Times New Roman" w:cs="Times New Roman"/>
          <w:szCs w:val="21"/>
        </w:rPr>
        <w:t>（</w:t>
      </w:r>
      <w:r w:rsidRPr="00CF7AFD">
        <w:rPr>
          <w:rFonts w:ascii="Times New Roman" w:eastAsia="宋体" w:hAnsi="Times New Roman" w:cs="Times New Roman"/>
          <w:szCs w:val="21"/>
        </w:rPr>
        <w:t>2</w:t>
      </w:r>
      <w:r w:rsidRPr="00CF7AFD">
        <w:rPr>
          <w:rFonts w:ascii="Times New Roman" w:eastAsia="宋体" w:hAnsi="Times New Roman" w:cs="Times New Roman"/>
          <w:szCs w:val="21"/>
        </w:rPr>
        <w:t>）</w:t>
      </w:r>
      <w:r w:rsidRPr="00CF7AFD">
        <w:rPr>
          <w:rFonts w:ascii="Times New Roman" w:eastAsia="宋体" w:hAnsi="Times New Roman" w:cs="Times New Roman"/>
          <w:sz w:val="21"/>
          <w:szCs w:val="21"/>
        </w:rPr>
        <w:t>类似项目的定义见第四章《评审方法及标准》规定。</w:t>
      </w:r>
    </w:p>
    <w:p w14:paraId="7C346506" w14:textId="77777777" w:rsidR="003E1290" w:rsidRPr="00CF7AFD" w:rsidRDefault="00BA6153">
      <w:r w:rsidRPr="00CF7AFD">
        <w:rPr>
          <w:szCs w:val="21"/>
        </w:rPr>
        <w:t>（</w:t>
      </w:r>
      <w:r w:rsidRPr="00CF7AFD">
        <w:rPr>
          <w:szCs w:val="21"/>
        </w:rPr>
        <w:t>3</w:t>
      </w:r>
      <w:r w:rsidRPr="00CF7AFD">
        <w:rPr>
          <w:szCs w:val="21"/>
        </w:rPr>
        <w:t>）</w:t>
      </w:r>
      <w:r w:rsidRPr="00CF7AFD">
        <w:t>本表可拓展</w:t>
      </w:r>
    </w:p>
    <w:p w14:paraId="389711E6" w14:textId="77777777" w:rsidR="003E1290" w:rsidRPr="00CF7AFD" w:rsidRDefault="003E1290">
      <w:pPr>
        <w:snapToGrid w:val="0"/>
        <w:spacing w:before="50"/>
        <w:jc w:val="left"/>
        <w:rPr>
          <w:szCs w:val="21"/>
        </w:rPr>
      </w:pPr>
    </w:p>
    <w:p w14:paraId="31A8E6DF" w14:textId="77777777" w:rsidR="003E1290" w:rsidRPr="00CF7AFD" w:rsidRDefault="00BA6153">
      <w:pPr>
        <w:snapToGrid w:val="0"/>
        <w:spacing w:before="50"/>
        <w:jc w:val="left"/>
        <w:rPr>
          <w:szCs w:val="21"/>
        </w:rPr>
        <w:sectPr w:rsidR="003E1290" w:rsidRPr="00CF7AFD">
          <w:headerReference w:type="default" r:id="rId27"/>
          <w:footerReference w:type="default" r:id="rId28"/>
          <w:pgSz w:w="16838" w:h="11906" w:orient="landscape"/>
          <w:pgMar w:top="1274" w:right="1418" w:bottom="1418" w:left="1418" w:header="851" w:footer="992" w:gutter="0"/>
          <w:cols w:space="720"/>
          <w:docGrid w:linePitch="312"/>
        </w:sect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zCs w:val="21"/>
        </w:rPr>
        <w:t>：</w:t>
      </w:r>
      <w:r w:rsidRPr="00CF7AFD">
        <w:rPr>
          <w:szCs w:val="21"/>
          <w:u w:val="single"/>
        </w:rPr>
        <w:t xml:space="preserve">              </w:t>
      </w:r>
      <w:r w:rsidRPr="00CF7AFD">
        <w:rPr>
          <w:szCs w:val="21"/>
        </w:rPr>
        <w:t xml:space="preserve">                                          </w:t>
      </w:r>
      <w:r w:rsidRPr="00CF7AFD">
        <w:rPr>
          <w:szCs w:val="21"/>
        </w:rPr>
        <w:t>年</w:t>
      </w:r>
      <w:r w:rsidRPr="00CF7AFD">
        <w:rPr>
          <w:szCs w:val="21"/>
        </w:rPr>
        <w:t xml:space="preserve">    </w:t>
      </w:r>
      <w:r w:rsidRPr="00CF7AFD">
        <w:rPr>
          <w:szCs w:val="21"/>
        </w:rPr>
        <w:t>月</w:t>
      </w:r>
      <w:r w:rsidRPr="00CF7AFD">
        <w:rPr>
          <w:szCs w:val="21"/>
        </w:rPr>
        <w:t xml:space="preserve">   </w:t>
      </w:r>
    </w:p>
    <w:p w14:paraId="78970E52" w14:textId="12870DC5" w:rsidR="003E1290" w:rsidRPr="00CF7AFD" w:rsidRDefault="00BA6153">
      <w:pPr>
        <w:snapToGrid w:val="0"/>
        <w:spacing w:before="50" w:afterLines="50" w:after="120"/>
        <w:jc w:val="left"/>
        <w:rPr>
          <w:szCs w:val="21"/>
        </w:rPr>
      </w:pPr>
      <w:bookmarkStart w:id="98" w:name="_Hlk93046716"/>
      <w:bookmarkStart w:id="99" w:name="_Hlk19110561"/>
      <w:r w:rsidRPr="00CF7AFD">
        <w:rPr>
          <w:bCs/>
          <w:sz w:val="24"/>
        </w:rPr>
        <w:lastRenderedPageBreak/>
        <w:t>14</w:t>
      </w:r>
      <w:r w:rsidRPr="00CF7AFD">
        <w:rPr>
          <w:bCs/>
          <w:sz w:val="24"/>
        </w:rPr>
        <w:t>．</w:t>
      </w:r>
      <w:r w:rsidRPr="00CF7AFD">
        <w:rPr>
          <w:rFonts w:hint="eastAsia"/>
          <w:bCs/>
          <w:sz w:val="24"/>
        </w:rPr>
        <w:t>符合政府采购政策的证明材料。</w:t>
      </w:r>
      <w:r w:rsidR="00474DE1" w:rsidRPr="00CF7AFD">
        <w:rPr>
          <w:rFonts w:hint="eastAsia"/>
          <w:szCs w:val="21"/>
        </w:rPr>
        <w:t>（必须提供）</w:t>
      </w:r>
    </w:p>
    <w:p w14:paraId="4834BF44" w14:textId="77777777" w:rsidR="003E1290" w:rsidRPr="00CF7AFD" w:rsidRDefault="00BA6153">
      <w:pPr>
        <w:rPr>
          <w:szCs w:val="21"/>
        </w:rPr>
      </w:pPr>
      <w:r w:rsidRPr="00CF7AFD">
        <w:rPr>
          <w:szCs w:val="21"/>
        </w:rPr>
        <w:t>14.1</w:t>
      </w:r>
      <w:r w:rsidRPr="00CF7AFD">
        <w:rPr>
          <w:rFonts w:hint="eastAsia"/>
          <w:bCs/>
          <w:szCs w:val="21"/>
        </w:rPr>
        <w:t>中小企业声明函</w:t>
      </w:r>
      <w:r w:rsidRPr="00CF7AFD">
        <w:rPr>
          <w:szCs w:val="21"/>
        </w:rPr>
        <w:t>。</w:t>
      </w:r>
    </w:p>
    <w:p w14:paraId="67EE5C14" w14:textId="77777777" w:rsidR="003E1290" w:rsidRPr="00CF7AFD" w:rsidRDefault="003E1290">
      <w:pPr>
        <w:spacing w:line="360" w:lineRule="auto"/>
        <w:ind w:firstLineChars="1700" w:firstLine="3584"/>
        <w:rPr>
          <w:b/>
          <w:szCs w:val="21"/>
        </w:rPr>
      </w:pPr>
      <w:bookmarkStart w:id="100" w:name="_Hlk60649458"/>
    </w:p>
    <w:bookmarkEnd w:id="100"/>
    <w:p w14:paraId="01D8FD55" w14:textId="77777777" w:rsidR="003E1290" w:rsidRPr="00CF7AFD" w:rsidRDefault="00BA6153">
      <w:pPr>
        <w:spacing w:line="360" w:lineRule="auto"/>
        <w:ind w:firstLineChars="1700" w:firstLine="3584"/>
        <w:rPr>
          <w:b/>
          <w:szCs w:val="21"/>
        </w:rPr>
      </w:pPr>
      <w:r w:rsidRPr="00CF7AFD">
        <w:rPr>
          <w:rFonts w:hint="eastAsia"/>
          <w:b/>
          <w:szCs w:val="21"/>
        </w:rPr>
        <w:t>中小企业声明函（服务）</w:t>
      </w:r>
    </w:p>
    <w:p w14:paraId="66D17111" w14:textId="77777777" w:rsidR="003E1290" w:rsidRPr="00CF7AFD" w:rsidRDefault="00BA6153">
      <w:pPr>
        <w:spacing w:line="360" w:lineRule="auto"/>
        <w:ind w:firstLine="420"/>
        <w:rPr>
          <w:bCs/>
          <w:szCs w:val="21"/>
        </w:rPr>
      </w:pPr>
      <w:r w:rsidRPr="00CF7AFD">
        <w:rPr>
          <w:rFonts w:hint="eastAsia"/>
          <w:bCs/>
          <w:szCs w:val="21"/>
        </w:rPr>
        <w:t>本公司（联合体）郑重声明，根据《政府采购促进中小企业发展管理办法》（财库﹝</w:t>
      </w:r>
      <w:r w:rsidRPr="00CF7AFD">
        <w:rPr>
          <w:rFonts w:hint="eastAsia"/>
          <w:bCs/>
          <w:szCs w:val="21"/>
        </w:rPr>
        <w:t>2020</w:t>
      </w:r>
      <w:r w:rsidRPr="00CF7AFD">
        <w:rPr>
          <w:rFonts w:hint="eastAsia"/>
          <w:bCs/>
          <w:szCs w:val="21"/>
        </w:rPr>
        <w:t>﹞</w:t>
      </w:r>
      <w:r w:rsidRPr="00CF7AFD">
        <w:rPr>
          <w:rFonts w:hint="eastAsia"/>
          <w:bCs/>
          <w:szCs w:val="21"/>
        </w:rPr>
        <w:t xml:space="preserve">46 </w:t>
      </w:r>
      <w:r w:rsidRPr="00CF7AFD">
        <w:rPr>
          <w:rFonts w:hint="eastAsia"/>
          <w:bCs/>
          <w:szCs w:val="21"/>
        </w:rPr>
        <w:t>号）的规定，本公司（联合体）参加</w:t>
      </w:r>
      <w:r w:rsidRPr="00CF7AFD">
        <w:rPr>
          <w:rFonts w:hint="eastAsia"/>
          <w:bCs/>
          <w:szCs w:val="21"/>
          <w:u w:val="single"/>
        </w:rPr>
        <w:t>（单位名称）</w:t>
      </w:r>
      <w:r w:rsidRPr="00CF7AFD">
        <w:rPr>
          <w:rFonts w:hint="eastAsia"/>
          <w:bCs/>
          <w:szCs w:val="21"/>
        </w:rPr>
        <w:t>的</w:t>
      </w:r>
      <w:r w:rsidRPr="00CF7AFD">
        <w:rPr>
          <w:rFonts w:hint="eastAsia"/>
          <w:bCs/>
          <w:szCs w:val="21"/>
          <w:u w:val="single"/>
        </w:rPr>
        <w:t>（项目名称）</w:t>
      </w:r>
      <w:r w:rsidRPr="00CF7AFD">
        <w:rPr>
          <w:rFonts w:hint="eastAsia"/>
          <w:bCs/>
          <w:szCs w:val="21"/>
        </w:rPr>
        <w:t>采购活动，服务全部由符合政策要求的中小企业承接。相关企业（含联合体中的中小企业、签订分包意向协议的中小企业）</w:t>
      </w:r>
      <w:r w:rsidRPr="00CF7AFD">
        <w:rPr>
          <w:rFonts w:hint="eastAsia"/>
          <w:bCs/>
          <w:szCs w:val="21"/>
        </w:rPr>
        <w:t xml:space="preserve"> </w:t>
      </w:r>
      <w:r w:rsidRPr="00CF7AFD">
        <w:rPr>
          <w:rFonts w:hint="eastAsia"/>
          <w:bCs/>
          <w:szCs w:val="21"/>
        </w:rPr>
        <w:t>的具体情况如下：</w:t>
      </w:r>
    </w:p>
    <w:p w14:paraId="5E7E2560" w14:textId="77777777" w:rsidR="003E1290" w:rsidRPr="00CF7AFD" w:rsidRDefault="00BA6153">
      <w:pPr>
        <w:spacing w:line="360" w:lineRule="auto"/>
        <w:ind w:firstLine="420"/>
        <w:rPr>
          <w:bCs/>
          <w:szCs w:val="21"/>
        </w:rPr>
      </w:pPr>
      <w:r w:rsidRPr="00CF7AFD">
        <w:rPr>
          <w:bCs/>
          <w:szCs w:val="21"/>
        </w:rPr>
        <w:t>1.</w:t>
      </w:r>
      <w:r w:rsidRPr="00CF7AFD">
        <w:rPr>
          <w:rFonts w:hint="eastAsia"/>
          <w:bCs/>
          <w:szCs w:val="21"/>
          <w:u w:val="single"/>
        </w:rPr>
        <w:t>（标的名称）</w:t>
      </w:r>
      <w:r w:rsidRPr="00CF7AFD">
        <w:rPr>
          <w:rFonts w:hint="eastAsia"/>
          <w:bCs/>
          <w:szCs w:val="21"/>
        </w:rPr>
        <w:t>，属于</w:t>
      </w:r>
      <w:r w:rsidRPr="00CF7AFD">
        <w:rPr>
          <w:rFonts w:hint="eastAsia"/>
          <w:bCs/>
          <w:szCs w:val="21"/>
          <w:u w:val="single"/>
        </w:rPr>
        <w:t>（采购文件中明确的所属行业）</w:t>
      </w:r>
      <w:r w:rsidRPr="00CF7AFD">
        <w:rPr>
          <w:rFonts w:hint="eastAsia"/>
          <w:bCs/>
          <w:szCs w:val="21"/>
        </w:rPr>
        <w:t>行业；承接企业为</w:t>
      </w:r>
      <w:r w:rsidRPr="00CF7AFD">
        <w:rPr>
          <w:rFonts w:hint="eastAsia"/>
          <w:bCs/>
          <w:szCs w:val="21"/>
          <w:u w:val="single"/>
        </w:rPr>
        <w:t>（企业名称）</w:t>
      </w:r>
      <w:r w:rsidRPr="00CF7AFD">
        <w:rPr>
          <w:rFonts w:hint="eastAsia"/>
          <w:bCs/>
          <w:szCs w:val="21"/>
        </w:rPr>
        <w:t>，从业人员</w:t>
      </w:r>
      <w:r w:rsidRPr="00CF7AFD">
        <w:rPr>
          <w:bCs/>
          <w:szCs w:val="21"/>
          <w:u w:val="single"/>
        </w:rPr>
        <w:t xml:space="preserve">    </w:t>
      </w:r>
      <w:r w:rsidRPr="00CF7AFD">
        <w:rPr>
          <w:rFonts w:hint="eastAsia"/>
          <w:bCs/>
          <w:szCs w:val="21"/>
        </w:rPr>
        <w:t>人，营业收入为</w:t>
      </w:r>
      <w:r w:rsidRPr="00CF7AFD">
        <w:rPr>
          <w:rFonts w:hint="eastAsia"/>
          <w:bCs/>
          <w:szCs w:val="21"/>
          <w:u w:val="single"/>
        </w:rPr>
        <w:t xml:space="preserve"> </w:t>
      </w:r>
      <w:r w:rsidRPr="00CF7AFD">
        <w:rPr>
          <w:bCs/>
          <w:szCs w:val="21"/>
          <w:u w:val="single"/>
        </w:rPr>
        <w:t xml:space="preserve">  </w:t>
      </w:r>
      <w:r w:rsidRPr="00CF7AFD">
        <w:rPr>
          <w:rFonts w:hint="eastAsia"/>
          <w:bCs/>
          <w:szCs w:val="21"/>
          <w:u w:val="single"/>
        </w:rPr>
        <w:t xml:space="preserve"> </w:t>
      </w:r>
      <w:r w:rsidRPr="00CF7AFD">
        <w:rPr>
          <w:rFonts w:hint="eastAsia"/>
          <w:bCs/>
          <w:szCs w:val="21"/>
        </w:rPr>
        <w:t>万元，资产总额为</w:t>
      </w:r>
      <w:r w:rsidRPr="00CF7AFD">
        <w:rPr>
          <w:rFonts w:hint="eastAsia"/>
          <w:bCs/>
          <w:szCs w:val="21"/>
          <w:u w:val="single"/>
        </w:rPr>
        <w:t xml:space="preserve">    </w:t>
      </w:r>
      <w:r w:rsidRPr="00CF7AFD">
        <w:rPr>
          <w:rFonts w:hint="eastAsia"/>
          <w:bCs/>
          <w:szCs w:val="21"/>
        </w:rPr>
        <w:t>万元，属于</w:t>
      </w:r>
      <w:r w:rsidRPr="00CF7AFD">
        <w:rPr>
          <w:rFonts w:hint="eastAsia"/>
          <w:bCs/>
          <w:szCs w:val="21"/>
          <w:u w:val="single"/>
        </w:rPr>
        <w:t>（中型企业、小型企业、微型企业）</w:t>
      </w:r>
      <w:r w:rsidRPr="00CF7AFD">
        <w:rPr>
          <w:rFonts w:hint="eastAsia"/>
          <w:bCs/>
          <w:szCs w:val="21"/>
        </w:rPr>
        <w:t>；</w:t>
      </w:r>
    </w:p>
    <w:p w14:paraId="155A3047" w14:textId="77777777" w:rsidR="003E1290" w:rsidRPr="00CF7AFD" w:rsidRDefault="00BA6153">
      <w:pPr>
        <w:spacing w:line="360" w:lineRule="auto"/>
        <w:ind w:firstLine="420"/>
        <w:rPr>
          <w:bCs/>
          <w:szCs w:val="21"/>
        </w:rPr>
      </w:pPr>
      <w:r w:rsidRPr="00CF7AFD">
        <w:rPr>
          <w:bCs/>
          <w:szCs w:val="21"/>
        </w:rPr>
        <w:t>2.</w:t>
      </w:r>
      <w:r w:rsidRPr="00CF7AFD">
        <w:rPr>
          <w:rFonts w:hint="eastAsia"/>
          <w:bCs/>
          <w:szCs w:val="21"/>
          <w:u w:val="single"/>
        </w:rPr>
        <w:t>（标的名称）</w:t>
      </w:r>
      <w:r w:rsidRPr="00CF7AFD">
        <w:rPr>
          <w:rFonts w:hint="eastAsia"/>
          <w:bCs/>
          <w:szCs w:val="21"/>
        </w:rPr>
        <w:t>，属于</w:t>
      </w:r>
      <w:r w:rsidRPr="00CF7AFD">
        <w:rPr>
          <w:rFonts w:hint="eastAsia"/>
          <w:bCs/>
          <w:szCs w:val="21"/>
          <w:u w:val="single"/>
        </w:rPr>
        <w:t>（采购文件中明确的所属行业）</w:t>
      </w:r>
      <w:r w:rsidRPr="00CF7AFD">
        <w:rPr>
          <w:rFonts w:hint="eastAsia"/>
          <w:bCs/>
          <w:szCs w:val="21"/>
        </w:rPr>
        <w:t>行业；承接企业为</w:t>
      </w:r>
      <w:r w:rsidRPr="00CF7AFD">
        <w:rPr>
          <w:rFonts w:hint="eastAsia"/>
          <w:bCs/>
          <w:szCs w:val="21"/>
          <w:u w:val="single"/>
        </w:rPr>
        <w:t>（企业名称）</w:t>
      </w:r>
      <w:r w:rsidRPr="00CF7AFD">
        <w:rPr>
          <w:rFonts w:hint="eastAsia"/>
          <w:bCs/>
          <w:szCs w:val="21"/>
        </w:rPr>
        <w:t>，从业人员</w:t>
      </w:r>
      <w:r w:rsidRPr="00CF7AFD">
        <w:rPr>
          <w:rFonts w:hint="eastAsia"/>
          <w:bCs/>
          <w:szCs w:val="21"/>
          <w:u w:val="single"/>
        </w:rPr>
        <w:t xml:space="preserve">       </w:t>
      </w:r>
      <w:r w:rsidRPr="00CF7AFD">
        <w:rPr>
          <w:rFonts w:hint="eastAsia"/>
          <w:bCs/>
          <w:szCs w:val="21"/>
        </w:rPr>
        <w:t>人，营业收入为</w:t>
      </w:r>
      <w:r w:rsidRPr="00CF7AFD">
        <w:rPr>
          <w:rFonts w:hint="eastAsia"/>
          <w:bCs/>
          <w:szCs w:val="21"/>
          <w:u w:val="single"/>
        </w:rPr>
        <w:t xml:space="preserve">     </w:t>
      </w:r>
      <w:r w:rsidRPr="00CF7AFD">
        <w:rPr>
          <w:rFonts w:hint="eastAsia"/>
          <w:bCs/>
          <w:szCs w:val="21"/>
        </w:rPr>
        <w:t>万元，资产总额为</w:t>
      </w:r>
      <w:r w:rsidRPr="00CF7AFD">
        <w:rPr>
          <w:rFonts w:hint="eastAsia"/>
          <w:bCs/>
          <w:szCs w:val="21"/>
          <w:u w:val="single"/>
        </w:rPr>
        <w:t xml:space="preserve"> </w:t>
      </w:r>
      <w:r w:rsidRPr="00CF7AFD">
        <w:rPr>
          <w:bCs/>
          <w:szCs w:val="21"/>
          <w:u w:val="single"/>
        </w:rPr>
        <w:t xml:space="preserve">     </w:t>
      </w:r>
      <w:r w:rsidRPr="00CF7AFD">
        <w:rPr>
          <w:rFonts w:hint="eastAsia"/>
          <w:bCs/>
          <w:szCs w:val="21"/>
          <w:u w:val="single"/>
        </w:rPr>
        <w:t xml:space="preserve"> </w:t>
      </w:r>
      <w:r w:rsidRPr="00CF7AFD">
        <w:rPr>
          <w:rFonts w:hint="eastAsia"/>
          <w:bCs/>
          <w:szCs w:val="21"/>
        </w:rPr>
        <w:t>万元，属于</w:t>
      </w:r>
      <w:r w:rsidRPr="00CF7AFD">
        <w:rPr>
          <w:rFonts w:hint="eastAsia"/>
          <w:bCs/>
          <w:szCs w:val="21"/>
          <w:u w:val="single"/>
        </w:rPr>
        <w:t>（中型企业、小型企业、微型企业）</w:t>
      </w:r>
      <w:r w:rsidRPr="00CF7AFD">
        <w:rPr>
          <w:rFonts w:hint="eastAsia"/>
          <w:bCs/>
          <w:szCs w:val="21"/>
        </w:rPr>
        <w:t>；</w:t>
      </w:r>
    </w:p>
    <w:p w14:paraId="32FA5337" w14:textId="77777777" w:rsidR="003E1290" w:rsidRPr="00CF7AFD" w:rsidRDefault="00BA6153">
      <w:pPr>
        <w:spacing w:line="360" w:lineRule="auto"/>
        <w:ind w:firstLine="420"/>
        <w:rPr>
          <w:bCs/>
          <w:szCs w:val="21"/>
        </w:rPr>
      </w:pPr>
      <w:r w:rsidRPr="00CF7AFD">
        <w:rPr>
          <w:rFonts w:hint="eastAsia"/>
          <w:bCs/>
          <w:szCs w:val="21"/>
        </w:rPr>
        <w:t>……</w:t>
      </w:r>
    </w:p>
    <w:p w14:paraId="0CD0C1BC" w14:textId="77777777" w:rsidR="003E1290" w:rsidRPr="00CF7AFD" w:rsidRDefault="00BA6153">
      <w:pPr>
        <w:spacing w:line="360" w:lineRule="auto"/>
        <w:ind w:firstLine="420"/>
        <w:rPr>
          <w:bCs/>
          <w:szCs w:val="21"/>
        </w:rPr>
      </w:pPr>
      <w:r w:rsidRPr="00CF7AFD">
        <w:rPr>
          <w:rFonts w:hint="eastAsia"/>
          <w:bCs/>
          <w:szCs w:val="21"/>
        </w:rPr>
        <w:t>以上企业，不属于大企业的分支机构，不存在控股股东为大企业的情形，也不存在与大企业的负责人为同一人的情形。</w:t>
      </w:r>
    </w:p>
    <w:p w14:paraId="13416727" w14:textId="77777777" w:rsidR="003E1290" w:rsidRPr="00CF7AFD" w:rsidRDefault="00BA6153">
      <w:pPr>
        <w:spacing w:line="360" w:lineRule="auto"/>
        <w:ind w:firstLine="420"/>
        <w:rPr>
          <w:bCs/>
          <w:szCs w:val="21"/>
        </w:rPr>
      </w:pPr>
      <w:r w:rsidRPr="00CF7AFD">
        <w:rPr>
          <w:rFonts w:hint="eastAsia"/>
          <w:bCs/>
          <w:szCs w:val="21"/>
        </w:rPr>
        <w:t>本企业对上述声明内容的真实性负责。如有虚假，将依法承担相应责任。</w:t>
      </w:r>
    </w:p>
    <w:p w14:paraId="08AB4018" w14:textId="77777777" w:rsidR="003E1290" w:rsidRPr="00CF7AFD" w:rsidRDefault="00BA6153">
      <w:pPr>
        <w:spacing w:line="360" w:lineRule="auto"/>
        <w:ind w:firstLineChars="1500" w:firstLine="3150"/>
        <w:rPr>
          <w:bCs/>
          <w:szCs w:val="21"/>
        </w:rPr>
      </w:pPr>
      <w:r w:rsidRPr="00CF7AFD">
        <w:rPr>
          <w:rFonts w:hint="eastAsia"/>
          <w:bCs/>
          <w:szCs w:val="21"/>
        </w:rPr>
        <w:t>企业名称（电子签章）：</w:t>
      </w:r>
      <w:r w:rsidRPr="00CF7AFD">
        <w:rPr>
          <w:rFonts w:hint="eastAsia"/>
          <w:bCs/>
          <w:szCs w:val="21"/>
        </w:rPr>
        <w:t xml:space="preserve"> </w:t>
      </w:r>
      <w:r w:rsidRPr="00CF7AFD">
        <w:rPr>
          <w:bCs/>
          <w:szCs w:val="21"/>
        </w:rPr>
        <w:t xml:space="preserve"> </w:t>
      </w:r>
      <w:r w:rsidRPr="00CF7AFD">
        <w:rPr>
          <w:rFonts w:hint="eastAsia"/>
          <w:bCs/>
          <w:szCs w:val="21"/>
        </w:rPr>
        <w:t>日期：</w:t>
      </w:r>
    </w:p>
    <w:p w14:paraId="59AB1017" w14:textId="77777777" w:rsidR="003E1290" w:rsidRPr="00CF7AFD" w:rsidRDefault="00BA6153">
      <w:pPr>
        <w:spacing w:line="360" w:lineRule="auto"/>
        <w:jc w:val="left"/>
        <w:rPr>
          <w:bCs/>
          <w:szCs w:val="21"/>
        </w:rPr>
      </w:pPr>
      <w:r w:rsidRPr="00CF7AFD">
        <w:rPr>
          <w:rFonts w:hint="eastAsia"/>
          <w:bCs/>
          <w:szCs w:val="21"/>
        </w:rPr>
        <w:t>（</w:t>
      </w:r>
      <w:r w:rsidRPr="00CF7AFD">
        <w:rPr>
          <w:rFonts w:hint="eastAsia"/>
          <w:bCs/>
          <w:szCs w:val="21"/>
        </w:rPr>
        <w:t>1</w:t>
      </w:r>
      <w:r w:rsidRPr="00CF7AFD">
        <w:rPr>
          <w:rFonts w:hint="eastAsia"/>
          <w:bCs/>
          <w:szCs w:val="21"/>
        </w:rPr>
        <w:t>）标的名称按照第二章采购需求一览表中的名称填写，</w:t>
      </w:r>
      <w:r w:rsidRPr="00CF7AFD">
        <w:rPr>
          <w:szCs w:val="21"/>
        </w:rPr>
        <w:t>所属行业标明</w:t>
      </w:r>
      <w:r w:rsidRPr="00CF7AFD">
        <w:rPr>
          <w:szCs w:val="21"/>
        </w:rPr>
        <w:t>“/”</w:t>
      </w:r>
      <w:r w:rsidRPr="00CF7AFD">
        <w:rPr>
          <w:szCs w:val="21"/>
        </w:rPr>
        <w:t>的</w:t>
      </w:r>
      <w:r w:rsidRPr="00CF7AFD">
        <w:rPr>
          <w:rFonts w:hint="eastAsia"/>
          <w:bCs/>
          <w:szCs w:val="21"/>
        </w:rPr>
        <w:t>，无需在上表填写。</w:t>
      </w:r>
    </w:p>
    <w:p w14:paraId="008BAC31"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2</w:t>
      </w:r>
      <w:r w:rsidRPr="00CF7AFD">
        <w:rPr>
          <w:rFonts w:hint="eastAsia"/>
          <w:bCs/>
          <w:szCs w:val="21"/>
        </w:rPr>
        <w:t>）如供应商为联合体或分包的，声明函中“项目名称”应填写联合体中小微企业承担的具体内容或者小微企业具体分包内容。</w:t>
      </w:r>
    </w:p>
    <w:p w14:paraId="0F85C997"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3</w:t>
      </w:r>
      <w:r w:rsidRPr="00CF7AFD">
        <w:rPr>
          <w:rFonts w:hint="eastAsia"/>
          <w:bCs/>
          <w:szCs w:val="21"/>
        </w:rPr>
        <w:t>）从业人员、营业收入、资产总额填报上一年度数据，无上一年度数据的新成立企业参照国务院批准的中小企业划分标准，根据企业自身情况如实判断。</w:t>
      </w:r>
    </w:p>
    <w:p w14:paraId="6A93ACE3"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4</w:t>
      </w:r>
      <w:r w:rsidRPr="00CF7AFD">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4C1B391" w14:textId="77777777" w:rsidR="003E1290" w:rsidRPr="00CF7AFD" w:rsidRDefault="00BA6153">
      <w:pPr>
        <w:spacing w:line="360" w:lineRule="auto"/>
        <w:jc w:val="left"/>
        <w:rPr>
          <w:bCs/>
          <w:szCs w:val="21"/>
        </w:rPr>
      </w:pPr>
      <w:r w:rsidRPr="00CF7AFD">
        <w:rPr>
          <w:rFonts w:hint="eastAsia"/>
          <w:bCs/>
          <w:szCs w:val="21"/>
        </w:rPr>
        <w:t>（</w:t>
      </w:r>
      <w:r w:rsidRPr="00CF7AFD">
        <w:rPr>
          <w:rFonts w:hint="eastAsia"/>
          <w:bCs/>
          <w:szCs w:val="21"/>
        </w:rPr>
        <w:t>5</w:t>
      </w:r>
      <w:r w:rsidRPr="00CF7AFD">
        <w:rPr>
          <w:rFonts w:hint="eastAsia"/>
          <w:bCs/>
          <w:szCs w:val="21"/>
        </w:rPr>
        <w:t>）根据国际统计局《劳动工资统计报表制度》，从业人员数是指本单位工作，并取得工资或其他形式劳动报酬的人员数，是在岗职工、劳务派遣人员及其他从业人员之和。</w:t>
      </w:r>
    </w:p>
    <w:p w14:paraId="6AE66AD7"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6</w:t>
      </w:r>
      <w:r w:rsidRPr="00CF7AFD">
        <w:rPr>
          <w:rFonts w:hint="eastAsia"/>
          <w:bCs/>
          <w:szCs w:val="21"/>
        </w:rPr>
        <w:t>）本声明函由供应商填写，供应商应按中小企业划分标准《关于印发中小企业划型标准规定的通知》（工信部联企业〔</w:t>
      </w:r>
      <w:r w:rsidRPr="00CF7AFD">
        <w:rPr>
          <w:rFonts w:hint="eastAsia"/>
          <w:bCs/>
          <w:szCs w:val="21"/>
        </w:rPr>
        <w:t>2011</w:t>
      </w:r>
      <w:r w:rsidRPr="00CF7AFD">
        <w:rPr>
          <w:rFonts w:hint="eastAsia"/>
          <w:bCs/>
          <w:szCs w:val="21"/>
        </w:rPr>
        <w:t>〕</w:t>
      </w:r>
      <w:r w:rsidRPr="00CF7AFD">
        <w:rPr>
          <w:rFonts w:hint="eastAsia"/>
          <w:bCs/>
          <w:szCs w:val="21"/>
        </w:rPr>
        <w:t>300</w:t>
      </w:r>
      <w:r w:rsidRPr="00CF7AFD">
        <w:rPr>
          <w:rFonts w:hint="eastAsia"/>
          <w:bCs/>
          <w:szCs w:val="21"/>
        </w:rPr>
        <w:t>号</w:t>
      </w:r>
      <w:r w:rsidRPr="00CF7AFD">
        <w:rPr>
          <w:rFonts w:hint="eastAsia"/>
          <w:szCs w:val="21"/>
        </w:rPr>
        <w:t>以及《金融业企业划型标准规定》（银发〔</w:t>
      </w:r>
      <w:r w:rsidRPr="00CF7AFD">
        <w:rPr>
          <w:rFonts w:hint="eastAsia"/>
          <w:szCs w:val="21"/>
        </w:rPr>
        <w:t>2015</w:t>
      </w:r>
      <w:r w:rsidRPr="00CF7AFD">
        <w:rPr>
          <w:rFonts w:hint="eastAsia"/>
          <w:szCs w:val="21"/>
        </w:rPr>
        <w:t>〕</w:t>
      </w:r>
      <w:r w:rsidRPr="00CF7AFD">
        <w:rPr>
          <w:rFonts w:hint="eastAsia"/>
          <w:szCs w:val="21"/>
        </w:rPr>
        <w:t>309</w:t>
      </w:r>
      <w:r w:rsidRPr="00CF7AFD">
        <w:rPr>
          <w:rFonts w:hint="eastAsia"/>
          <w:szCs w:val="21"/>
        </w:rPr>
        <w:t>号）</w:t>
      </w:r>
      <w:r w:rsidRPr="00CF7AFD">
        <w:rPr>
          <w:rFonts w:hint="eastAsia"/>
          <w:bCs/>
          <w:szCs w:val="21"/>
        </w:rPr>
        <w:t>）判断是否为中小企业。</w:t>
      </w:r>
    </w:p>
    <w:p w14:paraId="275E61CB"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7</w:t>
      </w:r>
      <w:r w:rsidRPr="00CF7AFD">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3E52A70D" w14:textId="77777777" w:rsidR="003E1290" w:rsidRPr="00CF7AFD" w:rsidRDefault="00BA6153">
      <w:pPr>
        <w:spacing w:line="360" w:lineRule="auto"/>
        <w:jc w:val="left"/>
        <w:rPr>
          <w:bCs/>
          <w:szCs w:val="21"/>
        </w:rPr>
      </w:pPr>
      <w:r w:rsidRPr="00CF7AFD">
        <w:rPr>
          <w:rFonts w:hint="eastAsia"/>
          <w:bCs/>
          <w:szCs w:val="21"/>
        </w:rPr>
        <w:t>（</w:t>
      </w:r>
      <w:r w:rsidRPr="00CF7AFD">
        <w:rPr>
          <w:bCs/>
          <w:szCs w:val="21"/>
        </w:rPr>
        <w:t>8</w:t>
      </w:r>
      <w:r w:rsidRPr="00CF7AFD">
        <w:rPr>
          <w:rFonts w:hint="eastAsia"/>
          <w:bCs/>
          <w:szCs w:val="21"/>
        </w:rPr>
        <w:t>）上述企业属于大企业的分支机构或控股股东为大企业或与大企业的负责人为同一人的，不得享</w:t>
      </w:r>
      <w:r w:rsidRPr="00CF7AFD">
        <w:rPr>
          <w:rFonts w:hint="eastAsia"/>
          <w:bCs/>
          <w:szCs w:val="21"/>
        </w:rPr>
        <w:lastRenderedPageBreak/>
        <w:t>受价格扣除优惠政策。接受分包的小微企业与分包企业之间存在直接控股、管理关系的，不得享受价格扣除优惠政策。</w:t>
      </w:r>
    </w:p>
    <w:p w14:paraId="279840D8" w14:textId="77777777" w:rsidR="003E1290" w:rsidRPr="00CF7AFD" w:rsidRDefault="003E1290">
      <w:pPr>
        <w:snapToGrid w:val="0"/>
        <w:spacing w:before="50" w:afterLines="50" w:after="120"/>
        <w:jc w:val="left"/>
        <w:rPr>
          <w:szCs w:val="21"/>
        </w:rPr>
      </w:pPr>
    </w:p>
    <w:p w14:paraId="459D26C0" w14:textId="77777777" w:rsidR="003E1290" w:rsidRPr="00CF7AFD" w:rsidRDefault="00BA6153">
      <w:pPr>
        <w:snapToGrid w:val="0"/>
        <w:spacing w:before="50" w:afterLines="50" w:after="120"/>
        <w:jc w:val="left"/>
        <w:rPr>
          <w:szCs w:val="21"/>
        </w:rPr>
      </w:pPr>
      <w:r w:rsidRPr="00CF7AFD">
        <w:rPr>
          <w:szCs w:val="21"/>
        </w:rPr>
        <w:t>14.2</w:t>
      </w:r>
      <w:r w:rsidRPr="00CF7AFD">
        <w:rPr>
          <w:szCs w:val="21"/>
        </w:rPr>
        <w:t>监狱企业须提供最新一期《</w:t>
      </w:r>
      <w:r w:rsidRPr="00CF7AFD">
        <w:rPr>
          <w:szCs w:val="21"/>
        </w:rPr>
        <w:t>XX</w:t>
      </w:r>
      <w:r w:rsidRPr="00CF7AFD">
        <w:rPr>
          <w:szCs w:val="21"/>
        </w:rPr>
        <w:t>省监狱企业产品目录》或其他监狱企业证明材料。（非监狱企业无需提供）</w:t>
      </w:r>
    </w:p>
    <w:p w14:paraId="1AAE70B4" w14:textId="77777777" w:rsidR="003E1290" w:rsidRPr="00CF7AFD" w:rsidRDefault="003E1290">
      <w:pPr>
        <w:snapToGrid w:val="0"/>
        <w:spacing w:before="50" w:afterLines="50" w:after="120"/>
        <w:jc w:val="left"/>
        <w:rPr>
          <w:szCs w:val="21"/>
        </w:rPr>
      </w:pPr>
    </w:p>
    <w:p w14:paraId="065810CA" w14:textId="77777777" w:rsidR="003E1290" w:rsidRPr="00CF7AFD" w:rsidRDefault="00BA6153">
      <w:pPr>
        <w:snapToGrid w:val="0"/>
        <w:spacing w:before="50" w:afterLines="50" w:after="120"/>
        <w:jc w:val="left"/>
      </w:pPr>
      <w:r w:rsidRPr="00CF7AFD">
        <w:rPr>
          <w:szCs w:val="21"/>
        </w:rPr>
        <w:t>14.3</w:t>
      </w:r>
      <w:bookmarkStart w:id="101" w:name="_Hlk19051624"/>
      <w:r w:rsidRPr="00CF7AFD">
        <w:t>残疾人福利性单位须提供《残疾人福利性单位声明函》，格式如下。</w:t>
      </w:r>
      <w:r w:rsidRPr="00CF7AFD">
        <w:rPr>
          <w:szCs w:val="21"/>
        </w:rPr>
        <w:t>（非残疾人福利性单位无需提供）</w:t>
      </w:r>
    </w:p>
    <w:p w14:paraId="4A1E1109" w14:textId="77777777" w:rsidR="003E1290" w:rsidRPr="00CF7AFD" w:rsidRDefault="00BA6153">
      <w:pPr>
        <w:spacing w:line="360" w:lineRule="auto"/>
        <w:jc w:val="center"/>
        <w:rPr>
          <w:b/>
          <w:szCs w:val="21"/>
        </w:rPr>
      </w:pPr>
      <w:bookmarkStart w:id="102" w:name="OLE_LINK13"/>
      <w:bookmarkStart w:id="103" w:name="OLE_LINK14"/>
      <w:bookmarkEnd w:id="101"/>
      <w:r w:rsidRPr="00CF7AFD">
        <w:rPr>
          <w:b/>
          <w:szCs w:val="21"/>
        </w:rPr>
        <w:t>残疾人福利性单位声明函</w:t>
      </w:r>
      <w:bookmarkEnd w:id="102"/>
      <w:bookmarkEnd w:id="103"/>
    </w:p>
    <w:p w14:paraId="20377F86" w14:textId="77777777" w:rsidR="003E1290" w:rsidRPr="00CF7AFD" w:rsidRDefault="00BA6153">
      <w:pPr>
        <w:spacing w:line="360" w:lineRule="auto"/>
        <w:ind w:firstLine="420"/>
        <w:jc w:val="left"/>
        <w:rPr>
          <w:szCs w:val="21"/>
        </w:rPr>
      </w:pPr>
      <w:r w:rsidRPr="00CF7AFD">
        <w:rPr>
          <w:szCs w:val="21"/>
        </w:rPr>
        <w:t>本单位郑重声明，根据《财政部</w:t>
      </w:r>
      <w:r w:rsidRPr="00CF7AFD">
        <w:rPr>
          <w:szCs w:val="21"/>
        </w:rPr>
        <w:t xml:space="preserve"> </w:t>
      </w:r>
      <w:r w:rsidRPr="00CF7AFD">
        <w:rPr>
          <w:szCs w:val="21"/>
        </w:rPr>
        <w:t>民政部</w:t>
      </w:r>
      <w:r w:rsidRPr="00CF7AFD">
        <w:rPr>
          <w:szCs w:val="21"/>
        </w:rPr>
        <w:t xml:space="preserve"> </w:t>
      </w:r>
      <w:r w:rsidRPr="00CF7AFD">
        <w:rPr>
          <w:szCs w:val="21"/>
        </w:rPr>
        <w:t>中国残疾人联合会关于促进残疾人就业政府采购政策的通知》（财库〔</w:t>
      </w:r>
      <w:r w:rsidRPr="00CF7AFD">
        <w:rPr>
          <w:szCs w:val="21"/>
        </w:rPr>
        <w:t>2017</w:t>
      </w:r>
      <w:r w:rsidRPr="00CF7AFD">
        <w:rPr>
          <w:szCs w:val="21"/>
        </w:rPr>
        <w:t>〕</w:t>
      </w:r>
      <w:r w:rsidRPr="00CF7AFD">
        <w:rPr>
          <w:szCs w:val="21"/>
        </w:rPr>
        <w:t>141</w:t>
      </w:r>
      <w:r w:rsidRPr="00CF7AFD">
        <w:rPr>
          <w:szCs w:val="21"/>
        </w:rPr>
        <w:t>号）的规定，本单位为符合条件的残疾人福利性单位，且本单位参加</w:t>
      </w:r>
      <w:r w:rsidRPr="00CF7AFD">
        <w:rPr>
          <w:szCs w:val="21"/>
          <w:u w:val="single"/>
        </w:rPr>
        <w:t xml:space="preserve">        </w:t>
      </w:r>
      <w:r w:rsidRPr="00CF7AFD">
        <w:rPr>
          <w:szCs w:val="21"/>
        </w:rPr>
        <w:t>单位的</w:t>
      </w:r>
      <w:r w:rsidRPr="00CF7AFD">
        <w:rPr>
          <w:szCs w:val="21"/>
          <w:u w:val="single"/>
        </w:rPr>
        <w:t xml:space="preserve">           </w:t>
      </w:r>
      <w:r w:rsidRPr="00CF7AFD">
        <w:rPr>
          <w:szCs w:val="21"/>
        </w:rPr>
        <w:t>项目采购活动提供本单位制造的货物（由本单位承担工程</w:t>
      </w:r>
      <w:r w:rsidRPr="00CF7AFD">
        <w:rPr>
          <w:szCs w:val="21"/>
        </w:rPr>
        <w:t>/</w:t>
      </w:r>
      <w:r w:rsidRPr="00CF7AFD">
        <w:rPr>
          <w:szCs w:val="21"/>
        </w:rPr>
        <w:t>提供服务），或者提供其他残疾人福利性单位制造的货物（不包括使用非残疾人福利性单位注册商标的货物）。</w:t>
      </w:r>
    </w:p>
    <w:p w14:paraId="3300ECA1" w14:textId="77777777" w:rsidR="003E1290" w:rsidRPr="00CF7AFD" w:rsidRDefault="00BA6153">
      <w:pPr>
        <w:spacing w:line="360" w:lineRule="auto"/>
        <w:ind w:firstLine="420"/>
        <w:rPr>
          <w:szCs w:val="21"/>
        </w:rPr>
      </w:pPr>
      <w:r w:rsidRPr="00CF7AFD">
        <w:rPr>
          <w:szCs w:val="21"/>
        </w:rPr>
        <w:t>本单位对上述声明的真实性负责。如有虚假，将依法承担相应责任。</w:t>
      </w:r>
    </w:p>
    <w:p w14:paraId="659848DB" w14:textId="77777777" w:rsidR="003E1290" w:rsidRPr="00CF7AFD" w:rsidRDefault="00BA6153">
      <w:pPr>
        <w:spacing w:line="360" w:lineRule="auto"/>
        <w:ind w:firstLine="420"/>
        <w:rPr>
          <w:spacing w:val="6"/>
          <w:szCs w:val="21"/>
        </w:rPr>
      </w:pPr>
      <w:r w:rsidRPr="00CF7AFD">
        <w:rPr>
          <w:spacing w:val="6"/>
          <w:sz w:val="30"/>
          <w:szCs w:val="30"/>
        </w:rPr>
        <w:t xml:space="preserve"> </w:t>
      </w:r>
      <w:r w:rsidRPr="00CF7AFD">
        <w:rPr>
          <w:spacing w:val="6"/>
          <w:szCs w:val="21"/>
        </w:rPr>
        <w:t xml:space="preserve"> </w:t>
      </w:r>
      <w:r w:rsidRPr="00CF7AFD">
        <w:rPr>
          <w:rFonts w:hint="eastAsia"/>
          <w:spacing w:val="6"/>
          <w:szCs w:val="21"/>
        </w:rPr>
        <w:t xml:space="preserve">                                            </w:t>
      </w:r>
    </w:p>
    <w:p w14:paraId="224AE4D6" w14:textId="77777777" w:rsidR="003E1290" w:rsidRPr="00CF7AFD" w:rsidRDefault="00BA6153">
      <w:pPr>
        <w:spacing w:line="360" w:lineRule="auto"/>
        <w:ind w:firstLine="420"/>
        <w:jc w:val="right"/>
        <w:rPr>
          <w:spacing w:val="6"/>
          <w:szCs w:val="21"/>
        </w:rPr>
      </w:pPr>
      <w:r w:rsidRPr="00CF7AFD">
        <w:rPr>
          <w:spacing w:val="6"/>
          <w:szCs w:val="21"/>
        </w:rPr>
        <w:t>单位名称（</w:t>
      </w:r>
      <w:r w:rsidRPr="00CF7AFD">
        <w:rPr>
          <w:rFonts w:hint="eastAsia"/>
          <w:spacing w:val="6"/>
          <w:szCs w:val="21"/>
        </w:rPr>
        <w:t>电子签章</w:t>
      </w:r>
      <w:r w:rsidRPr="00CF7AFD">
        <w:rPr>
          <w:spacing w:val="6"/>
          <w:szCs w:val="21"/>
        </w:rPr>
        <w:t>）：</w:t>
      </w:r>
      <w:r w:rsidRPr="00CF7AFD">
        <w:rPr>
          <w:spacing w:val="6"/>
          <w:szCs w:val="21"/>
        </w:rPr>
        <w:t xml:space="preserve">          </w:t>
      </w:r>
    </w:p>
    <w:p w14:paraId="349DE373" w14:textId="77777777" w:rsidR="003E1290" w:rsidRPr="00CF7AFD" w:rsidRDefault="00BA6153">
      <w:pPr>
        <w:spacing w:line="360" w:lineRule="auto"/>
        <w:ind w:firstLine="420"/>
        <w:rPr>
          <w:szCs w:val="21"/>
        </w:rPr>
      </w:pPr>
      <w:r w:rsidRPr="00CF7AFD">
        <w:rPr>
          <w:spacing w:val="6"/>
          <w:szCs w:val="21"/>
        </w:rPr>
        <w:t xml:space="preserve"> </w:t>
      </w:r>
      <w:r w:rsidRPr="00CF7AFD">
        <w:rPr>
          <w:rFonts w:hint="eastAsia"/>
          <w:spacing w:val="6"/>
          <w:szCs w:val="21"/>
        </w:rPr>
        <w:t xml:space="preserve">                                                      </w:t>
      </w:r>
      <w:r w:rsidRPr="00CF7AFD">
        <w:rPr>
          <w:spacing w:val="6"/>
          <w:szCs w:val="21"/>
        </w:rPr>
        <w:t>日</w:t>
      </w:r>
      <w:r w:rsidRPr="00CF7AFD">
        <w:rPr>
          <w:spacing w:val="6"/>
          <w:szCs w:val="21"/>
        </w:rPr>
        <w:t xml:space="preserve">  </w:t>
      </w:r>
      <w:r w:rsidRPr="00CF7AFD">
        <w:rPr>
          <w:spacing w:val="6"/>
          <w:szCs w:val="21"/>
        </w:rPr>
        <w:t>期：</w:t>
      </w:r>
    </w:p>
    <w:p w14:paraId="47CBC9AE" w14:textId="77777777" w:rsidR="003E1290" w:rsidRPr="00CF7AFD" w:rsidRDefault="003E1290"/>
    <w:p w14:paraId="5313045E" w14:textId="77777777" w:rsidR="003E1290" w:rsidRPr="00CF7AFD" w:rsidRDefault="003E1290">
      <w:pPr>
        <w:spacing w:line="360" w:lineRule="auto"/>
        <w:rPr>
          <w:spacing w:val="6"/>
          <w:szCs w:val="21"/>
        </w:rPr>
      </w:pPr>
    </w:p>
    <w:p w14:paraId="3FEF507E" w14:textId="77777777" w:rsidR="003E1290" w:rsidRPr="00CF7AFD" w:rsidRDefault="003E1290">
      <w:pPr>
        <w:snapToGrid w:val="0"/>
        <w:spacing w:before="50" w:afterLines="50" w:after="120"/>
        <w:jc w:val="left"/>
        <w:rPr>
          <w:szCs w:val="21"/>
        </w:rPr>
        <w:sectPr w:rsidR="003E1290" w:rsidRPr="00CF7AFD">
          <w:headerReference w:type="default" r:id="rId29"/>
          <w:pgSz w:w="11906" w:h="16838"/>
          <w:pgMar w:top="1418" w:right="1274" w:bottom="1418" w:left="1418" w:header="851" w:footer="992" w:gutter="0"/>
          <w:cols w:space="720"/>
          <w:docGrid w:linePitch="312"/>
        </w:sectPr>
      </w:pPr>
    </w:p>
    <w:p w14:paraId="0C82FC83" w14:textId="62280838" w:rsidR="003E1290" w:rsidRPr="00CF7AFD" w:rsidRDefault="00BA6153">
      <w:pPr>
        <w:snapToGrid w:val="0"/>
        <w:spacing w:before="50" w:afterLines="50" w:after="120"/>
        <w:jc w:val="left"/>
        <w:rPr>
          <w:szCs w:val="21"/>
        </w:rPr>
      </w:pPr>
      <w:r w:rsidRPr="00CF7AFD">
        <w:rPr>
          <w:szCs w:val="21"/>
        </w:rPr>
        <w:lastRenderedPageBreak/>
        <w:t>15.</w:t>
      </w:r>
      <w:r w:rsidRPr="00CF7AFD">
        <w:rPr>
          <w:rFonts w:hint="eastAsia"/>
        </w:rPr>
        <w:t xml:space="preserve"> </w:t>
      </w:r>
      <w:r w:rsidRPr="00CF7AFD">
        <w:rPr>
          <w:rFonts w:hint="eastAsia"/>
          <w:szCs w:val="21"/>
        </w:rPr>
        <w:t>无串标行为承诺函</w:t>
      </w:r>
    </w:p>
    <w:p w14:paraId="7A188959" w14:textId="77777777" w:rsidR="003E1290" w:rsidRPr="00CF7AFD" w:rsidRDefault="003E1290">
      <w:pPr>
        <w:snapToGrid w:val="0"/>
        <w:spacing w:before="50" w:afterLines="50" w:after="120"/>
        <w:jc w:val="center"/>
        <w:rPr>
          <w:szCs w:val="21"/>
        </w:rPr>
      </w:pPr>
    </w:p>
    <w:p w14:paraId="3F2FE7AC" w14:textId="77777777" w:rsidR="003E1290" w:rsidRPr="00CF7AFD" w:rsidRDefault="00BA6153">
      <w:pPr>
        <w:snapToGrid w:val="0"/>
        <w:spacing w:before="50" w:afterLines="50" w:after="120"/>
        <w:jc w:val="center"/>
        <w:rPr>
          <w:szCs w:val="21"/>
        </w:rPr>
      </w:pPr>
      <w:r w:rsidRPr="00CF7AFD">
        <w:rPr>
          <w:rFonts w:hint="eastAsia"/>
          <w:szCs w:val="21"/>
        </w:rPr>
        <w:t>供应商参加本项目无围标串标行为的承诺函</w:t>
      </w:r>
    </w:p>
    <w:p w14:paraId="3C64B870" w14:textId="77777777" w:rsidR="003E1290" w:rsidRPr="00CF7AFD" w:rsidRDefault="003E1290">
      <w:pPr>
        <w:snapToGrid w:val="0"/>
        <w:spacing w:before="50" w:afterLines="50" w:after="120"/>
        <w:jc w:val="left"/>
        <w:rPr>
          <w:szCs w:val="21"/>
        </w:rPr>
      </w:pPr>
    </w:p>
    <w:p w14:paraId="3E8C5F9B" w14:textId="77777777" w:rsidR="003E1290" w:rsidRPr="00CF7AFD" w:rsidRDefault="00BA6153">
      <w:pPr>
        <w:snapToGrid w:val="0"/>
        <w:spacing w:before="50" w:afterLines="50" w:after="120"/>
        <w:jc w:val="left"/>
        <w:rPr>
          <w:szCs w:val="21"/>
        </w:rPr>
      </w:pPr>
      <w:r w:rsidRPr="00CF7AFD">
        <w:rPr>
          <w:rFonts w:hint="eastAsia"/>
          <w:szCs w:val="21"/>
        </w:rPr>
        <w:t>一、我方承诺无下列相互串通投标的情形：</w:t>
      </w:r>
    </w:p>
    <w:p w14:paraId="054CABA1" w14:textId="77777777" w:rsidR="003E1290" w:rsidRPr="00CF7AFD" w:rsidRDefault="00BA6153">
      <w:pPr>
        <w:snapToGrid w:val="0"/>
        <w:spacing w:before="50" w:afterLines="50" w:after="120"/>
        <w:jc w:val="left"/>
        <w:rPr>
          <w:szCs w:val="21"/>
        </w:rPr>
      </w:pPr>
      <w:r w:rsidRPr="00CF7AFD">
        <w:rPr>
          <w:rFonts w:hint="eastAsia"/>
          <w:szCs w:val="21"/>
        </w:rPr>
        <w:t>1.</w:t>
      </w:r>
      <w:r w:rsidRPr="00CF7AFD">
        <w:rPr>
          <w:rFonts w:hint="eastAsia"/>
          <w:szCs w:val="21"/>
        </w:rPr>
        <w:t>不同供应商的响应文件由同一单位或者个人编制；或者不同供应商报名的</w:t>
      </w:r>
      <w:r w:rsidRPr="00CF7AFD">
        <w:rPr>
          <w:rFonts w:hint="eastAsia"/>
          <w:szCs w:val="21"/>
        </w:rPr>
        <w:t>IP</w:t>
      </w:r>
      <w:r w:rsidRPr="00CF7AFD">
        <w:rPr>
          <w:rFonts w:hint="eastAsia"/>
          <w:szCs w:val="21"/>
        </w:rPr>
        <w:t>地址一致的；</w:t>
      </w:r>
    </w:p>
    <w:p w14:paraId="398830B8" w14:textId="77777777" w:rsidR="003E1290" w:rsidRPr="00CF7AFD" w:rsidRDefault="00BA6153">
      <w:pPr>
        <w:snapToGrid w:val="0"/>
        <w:spacing w:before="50" w:afterLines="50" w:after="120"/>
        <w:jc w:val="left"/>
        <w:rPr>
          <w:szCs w:val="21"/>
        </w:rPr>
      </w:pPr>
      <w:r w:rsidRPr="00CF7AFD">
        <w:rPr>
          <w:rFonts w:hint="eastAsia"/>
          <w:szCs w:val="21"/>
        </w:rPr>
        <w:t>2.</w:t>
      </w:r>
      <w:r w:rsidRPr="00CF7AFD">
        <w:rPr>
          <w:rFonts w:hint="eastAsia"/>
          <w:szCs w:val="21"/>
        </w:rPr>
        <w:t>不同供应商委托同一单位或者个人办理投标事宜；</w:t>
      </w:r>
    </w:p>
    <w:p w14:paraId="713F8890" w14:textId="77777777" w:rsidR="003E1290" w:rsidRPr="00CF7AFD" w:rsidRDefault="00BA6153">
      <w:pPr>
        <w:snapToGrid w:val="0"/>
        <w:spacing w:before="50" w:afterLines="50" w:after="120"/>
        <w:jc w:val="left"/>
        <w:rPr>
          <w:szCs w:val="21"/>
        </w:rPr>
      </w:pPr>
      <w:r w:rsidRPr="00CF7AFD">
        <w:rPr>
          <w:rFonts w:hint="eastAsia"/>
          <w:szCs w:val="21"/>
        </w:rPr>
        <w:t>3.</w:t>
      </w:r>
      <w:r w:rsidRPr="00CF7AFD">
        <w:rPr>
          <w:rFonts w:hint="eastAsia"/>
          <w:szCs w:val="21"/>
        </w:rPr>
        <w:t>不同的供应商的响应文件载明的项目管理员为同一个人；</w:t>
      </w:r>
    </w:p>
    <w:p w14:paraId="1203F1B0" w14:textId="77777777" w:rsidR="003E1290" w:rsidRPr="00CF7AFD" w:rsidRDefault="00BA6153">
      <w:pPr>
        <w:snapToGrid w:val="0"/>
        <w:spacing w:before="50" w:afterLines="50" w:after="120"/>
        <w:jc w:val="left"/>
        <w:rPr>
          <w:szCs w:val="21"/>
        </w:rPr>
      </w:pPr>
      <w:r w:rsidRPr="00CF7AFD">
        <w:rPr>
          <w:rFonts w:hint="eastAsia"/>
          <w:szCs w:val="21"/>
        </w:rPr>
        <w:t>4.</w:t>
      </w:r>
      <w:r w:rsidRPr="00CF7AFD">
        <w:rPr>
          <w:rFonts w:hint="eastAsia"/>
          <w:szCs w:val="21"/>
        </w:rPr>
        <w:t>不同供应商的响应文件异常一致或者投标报价呈规律性差异；</w:t>
      </w:r>
    </w:p>
    <w:p w14:paraId="573E327D" w14:textId="77777777" w:rsidR="003E1290" w:rsidRPr="00CF7AFD" w:rsidRDefault="00BA6153">
      <w:pPr>
        <w:snapToGrid w:val="0"/>
        <w:spacing w:before="50" w:afterLines="50" w:after="120"/>
        <w:jc w:val="left"/>
        <w:rPr>
          <w:szCs w:val="21"/>
        </w:rPr>
      </w:pPr>
      <w:r w:rsidRPr="00CF7AFD">
        <w:rPr>
          <w:rFonts w:hint="eastAsia"/>
          <w:szCs w:val="21"/>
        </w:rPr>
        <w:t>5.</w:t>
      </w:r>
      <w:r w:rsidRPr="00CF7AFD">
        <w:rPr>
          <w:rFonts w:hint="eastAsia"/>
          <w:szCs w:val="21"/>
        </w:rPr>
        <w:t>不同供应商的响应文件相互混装；</w:t>
      </w:r>
    </w:p>
    <w:p w14:paraId="365D13FE" w14:textId="77777777" w:rsidR="003E1290" w:rsidRPr="00CF7AFD" w:rsidRDefault="00BA6153">
      <w:pPr>
        <w:snapToGrid w:val="0"/>
        <w:spacing w:before="50" w:afterLines="50" w:after="120"/>
        <w:jc w:val="left"/>
        <w:rPr>
          <w:szCs w:val="21"/>
        </w:rPr>
      </w:pPr>
      <w:r w:rsidRPr="00CF7AFD">
        <w:rPr>
          <w:rFonts w:hint="eastAsia"/>
          <w:szCs w:val="21"/>
        </w:rPr>
        <w:t>6.</w:t>
      </w:r>
      <w:r w:rsidRPr="00CF7AFD">
        <w:rPr>
          <w:rFonts w:hint="eastAsia"/>
          <w:szCs w:val="21"/>
        </w:rPr>
        <w:t>不同供应商的磋商保证金从同一单位或者个人账户转出。</w:t>
      </w:r>
    </w:p>
    <w:p w14:paraId="41BE173E" w14:textId="77777777" w:rsidR="003E1290" w:rsidRPr="00CF7AFD" w:rsidRDefault="00BA6153">
      <w:pPr>
        <w:snapToGrid w:val="0"/>
        <w:spacing w:before="50" w:afterLines="50" w:after="120"/>
        <w:jc w:val="left"/>
        <w:rPr>
          <w:szCs w:val="21"/>
        </w:rPr>
      </w:pPr>
      <w:r w:rsidRPr="00CF7AFD">
        <w:rPr>
          <w:rFonts w:hint="eastAsia"/>
          <w:szCs w:val="21"/>
        </w:rPr>
        <w:t>二、我方承诺无下列恶意串通的情形：</w:t>
      </w:r>
    </w:p>
    <w:p w14:paraId="5259631E" w14:textId="77777777" w:rsidR="003E1290" w:rsidRPr="00CF7AFD" w:rsidRDefault="00BA6153">
      <w:pPr>
        <w:snapToGrid w:val="0"/>
        <w:spacing w:before="50" w:afterLines="50" w:after="120"/>
        <w:jc w:val="left"/>
        <w:rPr>
          <w:szCs w:val="21"/>
        </w:rPr>
      </w:pPr>
      <w:r w:rsidRPr="00CF7AFD">
        <w:rPr>
          <w:rFonts w:hint="eastAsia"/>
          <w:szCs w:val="21"/>
        </w:rPr>
        <w:t>1.</w:t>
      </w:r>
      <w:r w:rsidRPr="00CF7AFD">
        <w:rPr>
          <w:rFonts w:hint="eastAsia"/>
          <w:szCs w:val="21"/>
        </w:rPr>
        <w:t>供应商直接或者间接从采购人或者采购代理机构处获得其他供应商的相关信息并修改其响应文件或者响应文件；</w:t>
      </w:r>
    </w:p>
    <w:p w14:paraId="5E7775D1" w14:textId="77777777" w:rsidR="003E1290" w:rsidRPr="00CF7AFD" w:rsidRDefault="00BA6153">
      <w:pPr>
        <w:snapToGrid w:val="0"/>
        <w:spacing w:before="50" w:afterLines="50" w:after="120"/>
        <w:jc w:val="left"/>
        <w:rPr>
          <w:szCs w:val="21"/>
        </w:rPr>
      </w:pPr>
      <w:r w:rsidRPr="00CF7AFD">
        <w:rPr>
          <w:rFonts w:hint="eastAsia"/>
          <w:szCs w:val="21"/>
        </w:rPr>
        <w:t>2.</w:t>
      </w:r>
      <w:r w:rsidRPr="00CF7AFD">
        <w:rPr>
          <w:rFonts w:hint="eastAsia"/>
          <w:szCs w:val="21"/>
        </w:rPr>
        <w:t>供应商按照采购人或者采购代理机构的授意撤换、修改响应文件或者响应文件；</w:t>
      </w:r>
    </w:p>
    <w:p w14:paraId="13E5BE3F" w14:textId="77777777" w:rsidR="003E1290" w:rsidRPr="00CF7AFD" w:rsidRDefault="00BA6153">
      <w:pPr>
        <w:snapToGrid w:val="0"/>
        <w:spacing w:before="50" w:afterLines="50" w:after="120"/>
        <w:jc w:val="left"/>
        <w:rPr>
          <w:szCs w:val="21"/>
        </w:rPr>
      </w:pPr>
      <w:r w:rsidRPr="00CF7AFD">
        <w:rPr>
          <w:rFonts w:hint="eastAsia"/>
          <w:szCs w:val="21"/>
        </w:rPr>
        <w:t>3.</w:t>
      </w:r>
      <w:r w:rsidRPr="00CF7AFD">
        <w:rPr>
          <w:rFonts w:hint="eastAsia"/>
          <w:szCs w:val="21"/>
        </w:rPr>
        <w:t>供应商之间协商报价、技术方案等响应文件或者响应文件的实质性内容；</w:t>
      </w:r>
    </w:p>
    <w:p w14:paraId="3BD74668" w14:textId="77777777" w:rsidR="003E1290" w:rsidRPr="00CF7AFD" w:rsidRDefault="00BA6153">
      <w:pPr>
        <w:snapToGrid w:val="0"/>
        <w:spacing w:before="50" w:afterLines="50" w:after="120"/>
        <w:jc w:val="left"/>
        <w:rPr>
          <w:szCs w:val="21"/>
        </w:rPr>
      </w:pPr>
      <w:r w:rsidRPr="00CF7AFD">
        <w:rPr>
          <w:rFonts w:hint="eastAsia"/>
          <w:szCs w:val="21"/>
        </w:rPr>
        <w:t>4.</w:t>
      </w:r>
      <w:r w:rsidRPr="00CF7AFD">
        <w:rPr>
          <w:rFonts w:hint="eastAsia"/>
          <w:szCs w:val="21"/>
        </w:rPr>
        <w:t>属于同一集团、协会、商会等组织成员的供应商按照该组织要求协同参加政府采购活动；</w:t>
      </w:r>
    </w:p>
    <w:p w14:paraId="359ECDE9" w14:textId="77777777" w:rsidR="003E1290" w:rsidRPr="00CF7AFD" w:rsidRDefault="00BA6153">
      <w:pPr>
        <w:snapToGrid w:val="0"/>
        <w:spacing w:before="50" w:afterLines="50" w:after="120"/>
        <w:jc w:val="left"/>
        <w:rPr>
          <w:szCs w:val="21"/>
        </w:rPr>
      </w:pPr>
      <w:r w:rsidRPr="00CF7AFD">
        <w:rPr>
          <w:rFonts w:hint="eastAsia"/>
          <w:szCs w:val="21"/>
        </w:rPr>
        <w:t>5.</w:t>
      </w:r>
      <w:r w:rsidRPr="00CF7AFD">
        <w:rPr>
          <w:rFonts w:hint="eastAsia"/>
          <w:szCs w:val="21"/>
        </w:rPr>
        <w:t>供应商之间事先约定一致抬高或者压低投标报价，或者在招标项目中事先约定轮流以高价位或者低价位中标，或者事先约定由某一特定供应商中标，然后再参加投标；</w:t>
      </w:r>
    </w:p>
    <w:p w14:paraId="2A4D809D" w14:textId="77777777" w:rsidR="003E1290" w:rsidRPr="00CF7AFD" w:rsidRDefault="00BA6153">
      <w:pPr>
        <w:snapToGrid w:val="0"/>
        <w:spacing w:before="50" w:afterLines="50" w:after="120"/>
        <w:jc w:val="left"/>
        <w:rPr>
          <w:szCs w:val="21"/>
        </w:rPr>
      </w:pPr>
      <w:r w:rsidRPr="00CF7AFD">
        <w:rPr>
          <w:rFonts w:hint="eastAsia"/>
          <w:szCs w:val="21"/>
        </w:rPr>
        <w:t>6.</w:t>
      </w:r>
      <w:r w:rsidRPr="00CF7AFD">
        <w:rPr>
          <w:rFonts w:hint="eastAsia"/>
          <w:szCs w:val="21"/>
        </w:rPr>
        <w:t>供应商之间商定部分供应商放弃参加政府采购活动或者放弃中标；</w:t>
      </w:r>
    </w:p>
    <w:p w14:paraId="01DD7B6D" w14:textId="77777777" w:rsidR="003E1290" w:rsidRPr="00CF7AFD" w:rsidRDefault="00BA6153">
      <w:pPr>
        <w:snapToGrid w:val="0"/>
        <w:spacing w:before="50" w:afterLines="50" w:after="120"/>
        <w:jc w:val="left"/>
        <w:rPr>
          <w:szCs w:val="21"/>
        </w:rPr>
      </w:pPr>
      <w:r w:rsidRPr="00CF7AFD">
        <w:rPr>
          <w:rFonts w:hint="eastAsia"/>
          <w:szCs w:val="21"/>
        </w:rPr>
        <w:t>7.</w:t>
      </w:r>
      <w:r w:rsidRPr="00CF7AFD">
        <w:rPr>
          <w:rFonts w:hint="eastAsia"/>
          <w:szCs w:val="21"/>
        </w:rPr>
        <w:t>供应商与采购人或者采购代理机构之间、供应商相互之间，为谋求特定供应商中标或者排斥其他供应商的其他串通行为。</w:t>
      </w:r>
    </w:p>
    <w:p w14:paraId="1E7BFF26" w14:textId="77777777" w:rsidR="003E1290" w:rsidRPr="00CF7AFD" w:rsidRDefault="00BA6153">
      <w:pPr>
        <w:snapToGrid w:val="0"/>
        <w:spacing w:before="50" w:afterLines="50" w:after="120"/>
        <w:jc w:val="left"/>
        <w:rPr>
          <w:szCs w:val="21"/>
        </w:rPr>
      </w:pPr>
      <w:r w:rsidRPr="00CF7AFD">
        <w:rPr>
          <w:rFonts w:hint="eastAsia"/>
          <w:szCs w:val="21"/>
        </w:rPr>
        <w:t>以上情形一经核查属实，我方愿意承担一切后果，并不再寻求任何旨在减轻或者免除法律责任的辩解。</w:t>
      </w:r>
    </w:p>
    <w:p w14:paraId="640A43BD" w14:textId="77777777" w:rsidR="003E1290" w:rsidRPr="00CF7AFD" w:rsidRDefault="00BA6153">
      <w:pPr>
        <w:snapToGrid w:val="0"/>
        <w:spacing w:before="50" w:afterLines="50" w:after="120"/>
        <w:jc w:val="center"/>
        <w:rPr>
          <w:szCs w:val="21"/>
        </w:rPr>
      </w:pPr>
      <w:r w:rsidRPr="00CF7AFD">
        <w:rPr>
          <w:rFonts w:hint="eastAsia"/>
          <w:szCs w:val="21"/>
        </w:rPr>
        <w:t xml:space="preserve"> </w:t>
      </w:r>
      <w:r w:rsidRPr="00CF7AFD">
        <w:rPr>
          <w:szCs w:val="21"/>
        </w:rPr>
        <w:t xml:space="preserve"> </w:t>
      </w:r>
    </w:p>
    <w:p w14:paraId="72B9E09E" w14:textId="77777777" w:rsidR="003E1290" w:rsidRPr="00CF7AFD" w:rsidRDefault="003E1290">
      <w:pPr>
        <w:snapToGrid w:val="0"/>
        <w:spacing w:before="50" w:afterLines="50" w:after="120"/>
        <w:jc w:val="center"/>
        <w:rPr>
          <w:szCs w:val="21"/>
        </w:rPr>
      </w:pPr>
    </w:p>
    <w:p w14:paraId="172FC38B" w14:textId="77777777" w:rsidR="003E1290" w:rsidRPr="00CF7AFD" w:rsidRDefault="003E1290">
      <w:pPr>
        <w:snapToGrid w:val="0"/>
        <w:spacing w:before="50" w:afterLines="50" w:after="120"/>
        <w:jc w:val="center"/>
        <w:rPr>
          <w:szCs w:val="21"/>
        </w:rPr>
      </w:pPr>
    </w:p>
    <w:p w14:paraId="1C02C72D" w14:textId="77777777" w:rsidR="003E1290" w:rsidRPr="00CF7AFD" w:rsidRDefault="00BA6153">
      <w:pPr>
        <w:snapToGrid w:val="0"/>
        <w:spacing w:before="50" w:afterLines="50" w:after="120"/>
        <w:jc w:val="center"/>
        <w:rPr>
          <w:szCs w:val="21"/>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rFonts w:hint="eastAsia"/>
          <w:szCs w:val="21"/>
        </w:rPr>
        <w:t>：</w:t>
      </w:r>
    </w:p>
    <w:p w14:paraId="6E347647" w14:textId="77777777" w:rsidR="003E1290" w:rsidRPr="00CF7AFD" w:rsidRDefault="00BA6153">
      <w:pPr>
        <w:snapToGrid w:val="0"/>
        <w:spacing w:before="50" w:afterLines="50" w:after="120"/>
        <w:jc w:val="center"/>
        <w:rPr>
          <w:szCs w:val="21"/>
        </w:rPr>
      </w:pPr>
      <w:r w:rsidRPr="00CF7AFD">
        <w:rPr>
          <w:rFonts w:hint="eastAsia"/>
          <w:szCs w:val="21"/>
        </w:rPr>
        <w:t>日期：</w:t>
      </w:r>
      <w:r w:rsidRPr="00CF7AFD">
        <w:rPr>
          <w:rFonts w:hint="eastAsia"/>
          <w:szCs w:val="21"/>
        </w:rPr>
        <w:t xml:space="preserve">  </w:t>
      </w:r>
      <w:r w:rsidRPr="00CF7AFD">
        <w:rPr>
          <w:rFonts w:hint="eastAsia"/>
          <w:szCs w:val="21"/>
        </w:rPr>
        <w:t>年</w:t>
      </w:r>
      <w:r w:rsidRPr="00CF7AFD">
        <w:rPr>
          <w:rFonts w:hint="eastAsia"/>
          <w:szCs w:val="21"/>
        </w:rPr>
        <w:t xml:space="preserve">  </w:t>
      </w:r>
      <w:r w:rsidRPr="00CF7AFD">
        <w:rPr>
          <w:rFonts w:hint="eastAsia"/>
          <w:szCs w:val="21"/>
        </w:rPr>
        <w:t>月</w:t>
      </w:r>
      <w:r w:rsidRPr="00CF7AFD">
        <w:rPr>
          <w:rFonts w:hint="eastAsia"/>
          <w:szCs w:val="21"/>
        </w:rPr>
        <w:t xml:space="preserve">   </w:t>
      </w:r>
      <w:r w:rsidRPr="00CF7AFD">
        <w:rPr>
          <w:rFonts w:hint="eastAsia"/>
          <w:szCs w:val="21"/>
        </w:rPr>
        <w:t>日</w:t>
      </w:r>
    </w:p>
    <w:p w14:paraId="23266FF2" w14:textId="77777777" w:rsidR="003E1290" w:rsidRPr="00CF7AFD" w:rsidRDefault="00BA6153">
      <w:pPr>
        <w:snapToGrid w:val="0"/>
        <w:spacing w:before="50" w:afterLines="50" w:after="120"/>
        <w:jc w:val="left"/>
        <w:rPr>
          <w:szCs w:val="21"/>
        </w:rPr>
      </w:pPr>
      <w:r w:rsidRPr="00CF7AFD">
        <w:rPr>
          <w:szCs w:val="21"/>
        </w:rPr>
        <w:br w:type="page"/>
      </w:r>
      <w:bookmarkEnd w:id="98"/>
      <w:r w:rsidRPr="00CF7AFD">
        <w:rPr>
          <w:szCs w:val="21"/>
        </w:rPr>
        <w:lastRenderedPageBreak/>
        <w:t>16</w:t>
      </w:r>
      <w:r w:rsidRPr="00CF7AFD">
        <w:rPr>
          <w:szCs w:val="21"/>
        </w:rPr>
        <w:t>．代理服务费承诺书</w:t>
      </w:r>
      <w:bookmarkEnd w:id="99"/>
    </w:p>
    <w:p w14:paraId="15352D67" w14:textId="77777777" w:rsidR="003E1290" w:rsidRPr="00CF7AFD" w:rsidRDefault="00BA6153">
      <w:pPr>
        <w:spacing w:line="360" w:lineRule="exact"/>
        <w:rPr>
          <w:szCs w:val="21"/>
        </w:rPr>
      </w:pPr>
      <w:bookmarkStart w:id="104" w:name="_Hlk19110490"/>
      <w:r w:rsidRPr="00CF7AFD">
        <w:rPr>
          <w:szCs w:val="21"/>
        </w:rPr>
        <w:t>致：广西机电设备招标有限公司</w:t>
      </w:r>
    </w:p>
    <w:p w14:paraId="1E75347E" w14:textId="77777777" w:rsidR="003E1290" w:rsidRPr="00CF7AFD" w:rsidRDefault="00BA6153">
      <w:pPr>
        <w:spacing w:line="360" w:lineRule="exact"/>
        <w:ind w:firstLineChars="200" w:firstLine="420"/>
        <w:rPr>
          <w:szCs w:val="21"/>
        </w:rPr>
      </w:pPr>
      <w:r w:rsidRPr="00CF7AFD">
        <w:rPr>
          <w:szCs w:val="21"/>
        </w:rPr>
        <w:t>我单位参加了贵方组织的磋商项目编号为</w:t>
      </w:r>
      <w:r w:rsidRPr="00CF7AFD">
        <w:rPr>
          <w:b/>
          <w:szCs w:val="21"/>
        </w:rPr>
        <w:t>（</w:t>
      </w:r>
      <w:r w:rsidRPr="00CF7AFD">
        <w:rPr>
          <w:szCs w:val="21"/>
          <w:u w:val="single"/>
        </w:rPr>
        <w:t xml:space="preserve">                    )</w:t>
      </w:r>
      <w:r w:rsidRPr="00CF7AFD">
        <w:rPr>
          <w:szCs w:val="21"/>
        </w:rPr>
        <w:t>的响应，并递交了磋商保证金</w:t>
      </w:r>
      <w:r w:rsidRPr="00CF7AFD">
        <w:rPr>
          <w:szCs w:val="21"/>
          <w:u w:val="single"/>
        </w:rPr>
        <w:t xml:space="preserve">                  </w:t>
      </w:r>
      <w:r w:rsidRPr="00CF7AFD">
        <w:rPr>
          <w:szCs w:val="21"/>
        </w:rPr>
        <w:t>（</w:t>
      </w:r>
      <w:r w:rsidRPr="00CF7AFD">
        <w:rPr>
          <w:kern w:val="0"/>
          <w:szCs w:val="21"/>
        </w:rPr>
        <w:t>¥</w:t>
      </w:r>
      <w:r w:rsidRPr="00CF7AFD">
        <w:rPr>
          <w:szCs w:val="21"/>
          <w:u w:val="single"/>
        </w:rPr>
        <w:t xml:space="preserve">       </w:t>
      </w:r>
      <w:r w:rsidRPr="00CF7AFD">
        <w:rPr>
          <w:szCs w:val="21"/>
        </w:rPr>
        <w:t>），在此我方说明如下：</w:t>
      </w:r>
    </w:p>
    <w:p w14:paraId="5FB25328" w14:textId="77777777" w:rsidR="003E1290" w:rsidRPr="00CF7AFD" w:rsidRDefault="00BA6153">
      <w:pPr>
        <w:spacing w:line="360" w:lineRule="exact"/>
        <w:ind w:firstLineChars="200" w:firstLine="420"/>
        <w:rPr>
          <w:szCs w:val="21"/>
        </w:rPr>
      </w:pPr>
      <w:r w:rsidRPr="00CF7AFD">
        <w:rPr>
          <w:szCs w:val="21"/>
        </w:rPr>
        <w:t>1</w:t>
      </w:r>
      <w:r w:rsidRPr="00CF7AFD">
        <w:rPr>
          <w:szCs w:val="21"/>
        </w:rPr>
        <w:t>．我方承诺，若我单位</w:t>
      </w:r>
      <w:r w:rsidRPr="00CF7AFD">
        <w:rPr>
          <w:rFonts w:hint="eastAsia"/>
          <w:szCs w:val="21"/>
        </w:rPr>
        <w:t>成交</w:t>
      </w:r>
      <w:r w:rsidRPr="00CF7AFD">
        <w:rPr>
          <w:szCs w:val="21"/>
        </w:rPr>
        <w:t>，保证在领取</w:t>
      </w:r>
      <w:r w:rsidRPr="00CF7AFD">
        <w:rPr>
          <w:rFonts w:hint="eastAsia"/>
          <w:szCs w:val="21"/>
        </w:rPr>
        <w:t>成交</w:t>
      </w:r>
      <w:r w:rsidRPr="00CF7AFD">
        <w:rPr>
          <w:szCs w:val="21"/>
        </w:rPr>
        <w:t>通知书之前，按本项目</w:t>
      </w:r>
      <w:r w:rsidRPr="00CF7AFD">
        <w:rPr>
          <w:rFonts w:hint="eastAsia"/>
          <w:szCs w:val="21"/>
        </w:rPr>
        <w:t>采购文件</w:t>
      </w:r>
      <w:r w:rsidRPr="00CF7AFD">
        <w:rPr>
          <w:szCs w:val="21"/>
        </w:rPr>
        <w:t>的规定标准向贵单位支付代理服务费。如我单位未按规定缴纳代理服务费，贵方可</w:t>
      </w:r>
      <w:r w:rsidRPr="00CF7AFD">
        <w:rPr>
          <w:rFonts w:hint="eastAsia"/>
          <w:szCs w:val="21"/>
        </w:rPr>
        <w:t>不退还</w:t>
      </w:r>
      <w:r w:rsidRPr="00CF7AFD">
        <w:rPr>
          <w:szCs w:val="21"/>
        </w:rPr>
        <w:t>我单位提交的</w:t>
      </w:r>
      <w:r w:rsidRPr="00CF7AFD">
        <w:rPr>
          <w:rFonts w:hint="eastAsia"/>
          <w:szCs w:val="21"/>
        </w:rPr>
        <w:t>磋商</w:t>
      </w:r>
      <w:r w:rsidRPr="00CF7AFD">
        <w:rPr>
          <w:szCs w:val="21"/>
        </w:rPr>
        <w:t>保证金</w:t>
      </w:r>
      <w:r w:rsidRPr="00CF7AFD">
        <w:rPr>
          <w:rFonts w:hint="eastAsia"/>
          <w:szCs w:val="21"/>
        </w:rPr>
        <w:t>，并从中</w:t>
      </w:r>
      <w:r w:rsidRPr="00CF7AFD">
        <w:rPr>
          <w:szCs w:val="21"/>
        </w:rPr>
        <w:t>扣除</w:t>
      </w:r>
      <w:r w:rsidRPr="00CF7AFD">
        <w:rPr>
          <w:rFonts w:hint="eastAsia"/>
          <w:szCs w:val="21"/>
        </w:rPr>
        <w:t>代理服务费</w:t>
      </w:r>
      <w:r w:rsidRPr="00CF7AFD">
        <w:rPr>
          <w:szCs w:val="21"/>
        </w:rPr>
        <w:t>，余款按下列账户退回。</w:t>
      </w:r>
    </w:p>
    <w:bookmarkEnd w:id="104"/>
    <w:p w14:paraId="77A5155B" w14:textId="77777777" w:rsidR="003E1290" w:rsidRPr="00CF7AFD" w:rsidRDefault="00BA6153">
      <w:pPr>
        <w:spacing w:line="360" w:lineRule="exact"/>
        <w:ind w:firstLineChars="200" w:firstLine="420"/>
        <w:rPr>
          <w:szCs w:val="21"/>
        </w:rPr>
      </w:pPr>
      <w:r w:rsidRPr="00CF7AFD">
        <w:rPr>
          <w:szCs w:val="21"/>
        </w:rPr>
        <w:t>我公司选择第</w:t>
      </w:r>
      <w:r w:rsidRPr="00CF7AFD">
        <w:rPr>
          <w:szCs w:val="21"/>
          <w:u w:val="single"/>
        </w:rPr>
        <w:t xml:space="preserve">     </w:t>
      </w:r>
      <w:r w:rsidRPr="00CF7AFD">
        <w:rPr>
          <w:szCs w:val="21"/>
        </w:rPr>
        <w:t>种方式缴纳代理服务费。</w:t>
      </w:r>
    </w:p>
    <w:p w14:paraId="47742C39" w14:textId="77777777" w:rsidR="003E1290" w:rsidRPr="00CF7AFD" w:rsidRDefault="00BA6153">
      <w:pPr>
        <w:spacing w:line="360" w:lineRule="exact"/>
        <w:ind w:firstLineChars="200" w:firstLine="420"/>
        <w:rPr>
          <w:szCs w:val="21"/>
        </w:rPr>
      </w:pPr>
      <w:r w:rsidRPr="00CF7AFD">
        <w:rPr>
          <w:szCs w:val="21"/>
        </w:rPr>
        <w:t>第一种方式：一次性足额缴纳代理服务费。</w:t>
      </w:r>
    </w:p>
    <w:p w14:paraId="47E3DFD5" w14:textId="77777777" w:rsidR="003E1290" w:rsidRPr="00CF7AFD" w:rsidRDefault="00BA6153">
      <w:pPr>
        <w:spacing w:line="360" w:lineRule="exact"/>
        <w:ind w:firstLineChars="200" w:firstLine="420"/>
        <w:rPr>
          <w:szCs w:val="21"/>
        </w:rPr>
      </w:pPr>
      <w:r w:rsidRPr="00CF7AFD">
        <w:rPr>
          <w:szCs w:val="21"/>
        </w:rPr>
        <w:t>第二种方式：从</w:t>
      </w:r>
      <w:r w:rsidRPr="00CF7AFD">
        <w:rPr>
          <w:rFonts w:hint="eastAsia"/>
          <w:szCs w:val="21"/>
        </w:rPr>
        <w:t>磋商</w:t>
      </w:r>
      <w:r w:rsidRPr="00CF7AFD">
        <w:rPr>
          <w:szCs w:val="21"/>
        </w:rPr>
        <w:t>保证金中抵扣代理服务费，不足部分补交。</w:t>
      </w:r>
    </w:p>
    <w:p w14:paraId="103E27D2" w14:textId="77777777" w:rsidR="003E1290" w:rsidRPr="00CF7AFD" w:rsidRDefault="00BA6153">
      <w:pPr>
        <w:spacing w:line="360" w:lineRule="exact"/>
        <w:ind w:firstLineChars="200" w:firstLine="420"/>
        <w:rPr>
          <w:szCs w:val="21"/>
        </w:rPr>
      </w:pPr>
      <w:r w:rsidRPr="00CF7AFD">
        <w:rPr>
          <w:szCs w:val="21"/>
        </w:rPr>
        <w:t>2</w:t>
      </w:r>
      <w:r w:rsidRPr="00CF7AFD">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CF7AFD" w:rsidRPr="00CF7AFD" w14:paraId="06583C44" w14:textId="77777777">
        <w:trPr>
          <w:cantSplit/>
          <w:trHeight w:val="372"/>
          <w:jc w:val="center"/>
        </w:trPr>
        <w:tc>
          <w:tcPr>
            <w:tcW w:w="3533" w:type="dxa"/>
            <w:vAlign w:val="center"/>
          </w:tcPr>
          <w:p w14:paraId="7A8FC506" w14:textId="77777777" w:rsidR="003E1290" w:rsidRPr="00CF7AFD" w:rsidRDefault="00BA6153">
            <w:pPr>
              <w:spacing w:line="360" w:lineRule="exact"/>
              <w:jc w:val="center"/>
              <w:rPr>
                <w:szCs w:val="21"/>
              </w:rPr>
            </w:pPr>
            <w:r w:rsidRPr="00CF7AFD">
              <w:rPr>
                <w:szCs w:val="21"/>
              </w:rPr>
              <w:t>收款户名</w:t>
            </w:r>
          </w:p>
        </w:tc>
        <w:tc>
          <w:tcPr>
            <w:tcW w:w="5431" w:type="dxa"/>
            <w:vAlign w:val="center"/>
          </w:tcPr>
          <w:p w14:paraId="38481906" w14:textId="77777777" w:rsidR="003E1290" w:rsidRPr="00CF7AFD" w:rsidRDefault="003E1290">
            <w:pPr>
              <w:spacing w:line="360" w:lineRule="exact"/>
              <w:jc w:val="center"/>
              <w:rPr>
                <w:szCs w:val="21"/>
              </w:rPr>
            </w:pPr>
          </w:p>
        </w:tc>
      </w:tr>
      <w:tr w:rsidR="00CF7AFD" w:rsidRPr="00CF7AFD" w14:paraId="6F668538" w14:textId="77777777">
        <w:trPr>
          <w:cantSplit/>
          <w:trHeight w:val="372"/>
          <w:jc w:val="center"/>
        </w:trPr>
        <w:tc>
          <w:tcPr>
            <w:tcW w:w="3533" w:type="dxa"/>
            <w:vAlign w:val="center"/>
          </w:tcPr>
          <w:p w14:paraId="6FB246E2" w14:textId="77777777" w:rsidR="003E1290" w:rsidRPr="00CF7AFD" w:rsidRDefault="00BA6153">
            <w:pPr>
              <w:spacing w:line="360" w:lineRule="exact"/>
              <w:jc w:val="center"/>
              <w:rPr>
                <w:szCs w:val="21"/>
              </w:rPr>
            </w:pPr>
            <w:r w:rsidRPr="00CF7AFD">
              <w:rPr>
                <w:szCs w:val="21"/>
              </w:rPr>
              <w:t>账</w:t>
            </w:r>
            <w:r w:rsidRPr="00CF7AFD">
              <w:rPr>
                <w:szCs w:val="21"/>
              </w:rPr>
              <w:t xml:space="preserve">    </w:t>
            </w:r>
            <w:r w:rsidRPr="00CF7AFD">
              <w:rPr>
                <w:szCs w:val="21"/>
              </w:rPr>
              <w:t>号</w:t>
            </w:r>
          </w:p>
        </w:tc>
        <w:tc>
          <w:tcPr>
            <w:tcW w:w="5431" w:type="dxa"/>
            <w:vAlign w:val="center"/>
          </w:tcPr>
          <w:p w14:paraId="0A1EF65D" w14:textId="77777777" w:rsidR="003E1290" w:rsidRPr="00CF7AFD" w:rsidRDefault="003E1290">
            <w:pPr>
              <w:spacing w:line="360" w:lineRule="exact"/>
              <w:jc w:val="center"/>
              <w:rPr>
                <w:szCs w:val="21"/>
              </w:rPr>
            </w:pPr>
          </w:p>
        </w:tc>
      </w:tr>
      <w:tr w:rsidR="00CF7AFD" w:rsidRPr="00CF7AFD" w14:paraId="3F2D14D9" w14:textId="77777777">
        <w:trPr>
          <w:cantSplit/>
          <w:trHeight w:val="372"/>
          <w:jc w:val="center"/>
        </w:trPr>
        <w:tc>
          <w:tcPr>
            <w:tcW w:w="3533" w:type="dxa"/>
            <w:vAlign w:val="center"/>
          </w:tcPr>
          <w:p w14:paraId="28798FBB" w14:textId="77777777" w:rsidR="003E1290" w:rsidRPr="00CF7AFD" w:rsidRDefault="00BA6153">
            <w:pPr>
              <w:spacing w:line="360" w:lineRule="exact"/>
              <w:jc w:val="center"/>
              <w:rPr>
                <w:szCs w:val="21"/>
              </w:rPr>
            </w:pPr>
            <w:r w:rsidRPr="00CF7AFD">
              <w:rPr>
                <w:szCs w:val="21"/>
              </w:rPr>
              <w:t>开户银行</w:t>
            </w:r>
          </w:p>
        </w:tc>
        <w:tc>
          <w:tcPr>
            <w:tcW w:w="5431" w:type="dxa"/>
            <w:vAlign w:val="center"/>
          </w:tcPr>
          <w:p w14:paraId="3B3754AF" w14:textId="77777777" w:rsidR="003E1290" w:rsidRPr="00CF7AFD" w:rsidRDefault="003E1290">
            <w:pPr>
              <w:spacing w:line="360" w:lineRule="exact"/>
              <w:jc w:val="center"/>
              <w:rPr>
                <w:szCs w:val="21"/>
              </w:rPr>
            </w:pPr>
          </w:p>
        </w:tc>
      </w:tr>
      <w:tr w:rsidR="00CF7AFD" w:rsidRPr="00CF7AFD" w14:paraId="70172BDB" w14:textId="77777777">
        <w:trPr>
          <w:cantSplit/>
          <w:trHeight w:val="372"/>
          <w:jc w:val="center"/>
        </w:trPr>
        <w:tc>
          <w:tcPr>
            <w:tcW w:w="3533" w:type="dxa"/>
            <w:vAlign w:val="center"/>
          </w:tcPr>
          <w:p w14:paraId="5BA714F4" w14:textId="77777777" w:rsidR="003E1290" w:rsidRPr="00CF7AFD" w:rsidRDefault="00BA6153">
            <w:pPr>
              <w:spacing w:line="360" w:lineRule="exact"/>
              <w:jc w:val="center"/>
              <w:rPr>
                <w:szCs w:val="21"/>
              </w:rPr>
            </w:pPr>
            <w:r w:rsidRPr="00CF7AFD">
              <w:rPr>
                <w:szCs w:val="21"/>
              </w:rPr>
              <w:t>银行行号</w:t>
            </w:r>
          </w:p>
        </w:tc>
        <w:tc>
          <w:tcPr>
            <w:tcW w:w="5431" w:type="dxa"/>
            <w:vAlign w:val="center"/>
          </w:tcPr>
          <w:p w14:paraId="3D5E392D" w14:textId="77777777" w:rsidR="003E1290" w:rsidRPr="00CF7AFD" w:rsidRDefault="003E1290">
            <w:pPr>
              <w:spacing w:line="360" w:lineRule="exact"/>
              <w:jc w:val="center"/>
              <w:rPr>
                <w:szCs w:val="21"/>
              </w:rPr>
            </w:pPr>
          </w:p>
        </w:tc>
      </w:tr>
    </w:tbl>
    <w:p w14:paraId="1539389B" w14:textId="77777777" w:rsidR="003E1290" w:rsidRPr="00CF7AFD" w:rsidRDefault="00BA6153">
      <w:pPr>
        <w:spacing w:line="360" w:lineRule="exact"/>
        <w:ind w:firstLineChars="200" w:firstLine="420"/>
        <w:rPr>
          <w:szCs w:val="21"/>
        </w:rPr>
      </w:pPr>
      <w:r w:rsidRPr="00CF7AFD">
        <w:rPr>
          <w:szCs w:val="21"/>
        </w:rPr>
        <w:t>3</w:t>
      </w:r>
      <w:r w:rsidRPr="00CF7AFD">
        <w:rPr>
          <w:szCs w:val="21"/>
        </w:rPr>
        <w:t>．如果我单位未遵守有关采购文件关于磋商保证金的规定，贵方可以没收我单位磋商保证金。</w:t>
      </w:r>
    </w:p>
    <w:p w14:paraId="5E537596" w14:textId="77777777" w:rsidR="003E1290" w:rsidRPr="00CF7AFD" w:rsidRDefault="00BA6153">
      <w:pPr>
        <w:spacing w:line="360" w:lineRule="exact"/>
        <w:ind w:firstLineChars="200" w:firstLine="420"/>
        <w:rPr>
          <w:szCs w:val="21"/>
        </w:rPr>
      </w:pPr>
      <w:r w:rsidRPr="00CF7AFD">
        <w:rPr>
          <w:szCs w:val="21"/>
        </w:rPr>
        <w:t xml:space="preserve">4. </w:t>
      </w:r>
      <w:r w:rsidRPr="00CF7AFD">
        <w:rPr>
          <w:szCs w:val="21"/>
        </w:rPr>
        <w:t>我单位选择第</w:t>
      </w:r>
      <w:r w:rsidRPr="00CF7AFD">
        <w:rPr>
          <w:szCs w:val="21"/>
          <w:u w:val="single"/>
        </w:rPr>
        <w:t xml:space="preserve">     </w:t>
      </w:r>
      <w:r w:rsidRPr="00CF7AFD">
        <w:rPr>
          <w:szCs w:val="21"/>
        </w:rPr>
        <w:t>种方式作为代理服务费开票类型：</w:t>
      </w:r>
    </w:p>
    <w:p w14:paraId="38DFB7B1" w14:textId="77777777" w:rsidR="003E1290" w:rsidRPr="00CF7AFD" w:rsidRDefault="00BA6153">
      <w:pPr>
        <w:spacing w:line="360" w:lineRule="exact"/>
        <w:ind w:firstLineChars="200" w:firstLine="420"/>
        <w:rPr>
          <w:szCs w:val="21"/>
        </w:rPr>
      </w:pPr>
      <w:r w:rsidRPr="00CF7AFD">
        <w:rPr>
          <w:szCs w:val="21"/>
        </w:rPr>
        <w:t>第一种方式：开具收据。</w:t>
      </w:r>
    </w:p>
    <w:p w14:paraId="7E68E5BD" w14:textId="77777777" w:rsidR="003E1290" w:rsidRPr="00CF7AFD" w:rsidRDefault="00BA6153">
      <w:pPr>
        <w:spacing w:line="360" w:lineRule="exact"/>
        <w:ind w:firstLineChars="200" w:firstLine="420"/>
        <w:rPr>
          <w:szCs w:val="21"/>
        </w:rPr>
      </w:pPr>
      <w:r w:rsidRPr="00CF7AFD">
        <w:rPr>
          <w:szCs w:val="21"/>
        </w:rPr>
        <w:t>第二种方式：开具增值税普通发票。</w:t>
      </w:r>
      <w:r w:rsidRPr="00CF7AFD">
        <w:rPr>
          <w:szCs w:val="21"/>
        </w:rPr>
        <w:t xml:space="preserve"> 1.</w:t>
      </w:r>
      <w:r w:rsidRPr="00CF7AFD">
        <w:rPr>
          <w:szCs w:val="21"/>
        </w:rPr>
        <w:t>公司名称</w:t>
      </w:r>
      <w:r w:rsidRPr="00CF7AFD">
        <w:rPr>
          <w:szCs w:val="21"/>
          <w:u w:val="single"/>
        </w:rPr>
        <w:t xml:space="preserve">                      </w:t>
      </w:r>
      <w:r w:rsidRPr="00CF7AFD">
        <w:rPr>
          <w:szCs w:val="21"/>
        </w:rPr>
        <w:t>；</w:t>
      </w:r>
      <w:r w:rsidRPr="00CF7AFD">
        <w:rPr>
          <w:szCs w:val="21"/>
        </w:rPr>
        <w:t>2.</w:t>
      </w:r>
      <w:r w:rsidRPr="00CF7AFD">
        <w:rPr>
          <w:szCs w:val="21"/>
        </w:rPr>
        <w:t>纳税人识别号</w:t>
      </w:r>
      <w:r w:rsidRPr="00CF7AFD">
        <w:rPr>
          <w:szCs w:val="21"/>
          <w:u w:val="single"/>
        </w:rPr>
        <w:t xml:space="preserve">                     </w:t>
      </w:r>
      <w:r w:rsidRPr="00CF7AFD">
        <w:rPr>
          <w:szCs w:val="21"/>
        </w:rPr>
        <w:t>；</w:t>
      </w:r>
    </w:p>
    <w:p w14:paraId="53AFA6C2" w14:textId="77777777" w:rsidR="003E1290" w:rsidRPr="00CF7AFD" w:rsidRDefault="00BA6153">
      <w:pPr>
        <w:spacing w:line="360" w:lineRule="exact"/>
        <w:ind w:firstLineChars="200" w:firstLine="420"/>
        <w:rPr>
          <w:szCs w:val="21"/>
        </w:rPr>
      </w:pPr>
      <w:r w:rsidRPr="00CF7AFD">
        <w:rPr>
          <w:szCs w:val="21"/>
        </w:rPr>
        <w:t>第三种方式：开具增值税专用发票，开票信息如下：</w:t>
      </w:r>
      <w:r w:rsidRPr="00CF7AFD">
        <w:rPr>
          <w:szCs w:val="21"/>
        </w:rPr>
        <w:t>1.</w:t>
      </w:r>
      <w:r w:rsidRPr="00CF7AFD">
        <w:rPr>
          <w:szCs w:val="21"/>
        </w:rPr>
        <w:t>公司名称</w:t>
      </w:r>
      <w:r w:rsidRPr="00CF7AFD">
        <w:rPr>
          <w:szCs w:val="21"/>
          <w:u w:val="single"/>
        </w:rPr>
        <w:t xml:space="preserve">                      </w:t>
      </w:r>
      <w:r w:rsidRPr="00CF7AFD">
        <w:rPr>
          <w:szCs w:val="21"/>
        </w:rPr>
        <w:t>；</w:t>
      </w:r>
      <w:r w:rsidRPr="00CF7AFD">
        <w:rPr>
          <w:szCs w:val="21"/>
        </w:rPr>
        <w:t>2.</w:t>
      </w:r>
      <w:r w:rsidRPr="00CF7AFD">
        <w:rPr>
          <w:szCs w:val="21"/>
        </w:rPr>
        <w:t>纳税人识别号</w:t>
      </w:r>
      <w:r w:rsidRPr="00CF7AFD">
        <w:rPr>
          <w:szCs w:val="21"/>
          <w:u w:val="single"/>
        </w:rPr>
        <w:t xml:space="preserve">                     </w:t>
      </w:r>
      <w:r w:rsidRPr="00CF7AFD">
        <w:rPr>
          <w:szCs w:val="21"/>
        </w:rPr>
        <w:t>；</w:t>
      </w:r>
      <w:r w:rsidRPr="00CF7AFD">
        <w:rPr>
          <w:szCs w:val="21"/>
        </w:rPr>
        <w:t>3.</w:t>
      </w:r>
      <w:r w:rsidRPr="00CF7AFD">
        <w:rPr>
          <w:szCs w:val="21"/>
        </w:rPr>
        <w:t>税局登记地址</w:t>
      </w:r>
      <w:r w:rsidRPr="00CF7AFD">
        <w:rPr>
          <w:szCs w:val="21"/>
          <w:u w:val="single"/>
        </w:rPr>
        <w:t xml:space="preserve">                     </w:t>
      </w:r>
      <w:r w:rsidRPr="00CF7AFD">
        <w:rPr>
          <w:szCs w:val="21"/>
        </w:rPr>
        <w:t>；</w:t>
      </w:r>
      <w:r w:rsidRPr="00CF7AFD">
        <w:rPr>
          <w:szCs w:val="21"/>
        </w:rPr>
        <w:t>4.</w:t>
      </w:r>
      <w:r w:rsidRPr="00CF7AFD">
        <w:rPr>
          <w:szCs w:val="21"/>
        </w:rPr>
        <w:t>税局登记电话</w:t>
      </w:r>
      <w:r w:rsidRPr="00CF7AFD">
        <w:rPr>
          <w:szCs w:val="21"/>
          <w:u w:val="single"/>
        </w:rPr>
        <w:t xml:space="preserve">             </w:t>
      </w:r>
      <w:r w:rsidRPr="00CF7AFD">
        <w:rPr>
          <w:szCs w:val="21"/>
        </w:rPr>
        <w:t>；</w:t>
      </w:r>
      <w:r w:rsidRPr="00CF7AFD">
        <w:rPr>
          <w:szCs w:val="21"/>
        </w:rPr>
        <w:t>5.</w:t>
      </w:r>
      <w:r w:rsidRPr="00CF7AFD">
        <w:rPr>
          <w:szCs w:val="21"/>
        </w:rPr>
        <w:t>开户银行</w:t>
      </w:r>
      <w:r w:rsidRPr="00CF7AFD">
        <w:rPr>
          <w:szCs w:val="21"/>
          <w:u w:val="single"/>
        </w:rPr>
        <w:t xml:space="preserve">                 </w:t>
      </w:r>
      <w:r w:rsidRPr="00CF7AFD">
        <w:rPr>
          <w:szCs w:val="21"/>
        </w:rPr>
        <w:t>；</w:t>
      </w:r>
      <w:r w:rsidRPr="00CF7AFD">
        <w:rPr>
          <w:szCs w:val="21"/>
        </w:rPr>
        <w:t>6.</w:t>
      </w:r>
      <w:r w:rsidRPr="00CF7AFD">
        <w:rPr>
          <w:szCs w:val="21"/>
        </w:rPr>
        <w:t>银行账户</w:t>
      </w:r>
      <w:r w:rsidRPr="00CF7AFD">
        <w:rPr>
          <w:szCs w:val="21"/>
          <w:u w:val="single"/>
        </w:rPr>
        <w:t xml:space="preserve">                         </w:t>
      </w:r>
      <w:r w:rsidRPr="00CF7AFD">
        <w:rPr>
          <w:szCs w:val="21"/>
        </w:rPr>
        <w:t>。</w:t>
      </w:r>
    </w:p>
    <w:p w14:paraId="0E691965" w14:textId="77777777" w:rsidR="003E1290" w:rsidRPr="00CF7AFD" w:rsidRDefault="003E1290">
      <w:pPr>
        <w:spacing w:beforeLines="50" w:before="120" w:line="360" w:lineRule="auto"/>
        <w:jc w:val="left"/>
        <w:rPr>
          <w:szCs w:val="21"/>
        </w:rPr>
      </w:pPr>
    </w:p>
    <w:p w14:paraId="7229CEFA" w14:textId="77777777" w:rsidR="003E1290" w:rsidRPr="00CF7AFD" w:rsidRDefault="00BA6153">
      <w:pPr>
        <w:spacing w:beforeLines="50" w:before="120" w:line="360" w:lineRule="auto"/>
        <w:jc w:val="left"/>
        <w:rPr>
          <w:szCs w:val="21"/>
          <w:u w:val="single"/>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zCs w:val="21"/>
        </w:rPr>
        <w:t>：</w:t>
      </w:r>
      <w:r w:rsidRPr="00CF7AFD">
        <w:rPr>
          <w:szCs w:val="21"/>
          <w:u w:val="single"/>
        </w:rPr>
        <w:t xml:space="preserve">                              </w:t>
      </w:r>
    </w:p>
    <w:p w14:paraId="72285DA8" w14:textId="77777777" w:rsidR="003E1290" w:rsidRPr="00CF7AFD" w:rsidRDefault="00BA6153">
      <w:pPr>
        <w:spacing w:beforeLines="50" w:before="120" w:line="360" w:lineRule="auto"/>
        <w:jc w:val="left"/>
        <w:rPr>
          <w:szCs w:val="21"/>
        </w:rPr>
      </w:pPr>
      <w:r w:rsidRPr="00CF7AFD">
        <w:rPr>
          <w:szCs w:val="21"/>
        </w:rPr>
        <w:t>供应商地址：</w:t>
      </w:r>
      <w:r w:rsidRPr="00CF7AFD">
        <w:rPr>
          <w:szCs w:val="21"/>
          <w:u w:val="single"/>
        </w:rPr>
        <w:t xml:space="preserve">                                     </w:t>
      </w:r>
    </w:p>
    <w:p w14:paraId="4D3C259B" w14:textId="77777777" w:rsidR="003E1290" w:rsidRPr="00CF7AFD" w:rsidRDefault="003E1290">
      <w:pPr>
        <w:spacing w:beforeLines="50" w:before="120" w:line="360" w:lineRule="auto"/>
        <w:jc w:val="left"/>
        <w:rPr>
          <w:szCs w:val="21"/>
          <w:u w:val="single"/>
        </w:rPr>
      </w:pPr>
    </w:p>
    <w:p w14:paraId="644ACBE1" w14:textId="77777777" w:rsidR="003E1290" w:rsidRPr="00CF7AFD" w:rsidRDefault="00BA6153">
      <w:pPr>
        <w:wordWrap w:val="0"/>
        <w:spacing w:beforeLines="50" w:before="120" w:line="360" w:lineRule="auto"/>
        <w:jc w:val="right"/>
        <w:rPr>
          <w:szCs w:val="21"/>
        </w:rPr>
      </w:pPr>
      <w:r w:rsidRPr="00CF7AFD">
        <w:rPr>
          <w:szCs w:val="21"/>
        </w:rPr>
        <w:t>日期：</w:t>
      </w:r>
      <w:r w:rsidRPr="00CF7AFD">
        <w:rPr>
          <w:szCs w:val="21"/>
          <w:u w:val="single"/>
        </w:rPr>
        <w:t xml:space="preserve">      </w:t>
      </w:r>
      <w:r w:rsidRPr="00CF7AFD">
        <w:rPr>
          <w:szCs w:val="21"/>
        </w:rPr>
        <w:t>年</w:t>
      </w:r>
      <w:r w:rsidRPr="00CF7AFD">
        <w:rPr>
          <w:szCs w:val="21"/>
          <w:u w:val="single"/>
        </w:rPr>
        <w:t xml:space="preserve">    </w:t>
      </w:r>
      <w:r w:rsidRPr="00CF7AFD">
        <w:rPr>
          <w:szCs w:val="21"/>
        </w:rPr>
        <w:t>月</w:t>
      </w:r>
      <w:r w:rsidRPr="00CF7AFD">
        <w:rPr>
          <w:szCs w:val="21"/>
          <w:u w:val="single"/>
        </w:rPr>
        <w:t xml:space="preserve">    </w:t>
      </w:r>
      <w:r w:rsidRPr="00CF7AFD">
        <w:rPr>
          <w:szCs w:val="21"/>
        </w:rPr>
        <w:t>日</w:t>
      </w:r>
    </w:p>
    <w:p w14:paraId="213BCAF8" w14:textId="77777777" w:rsidR="003E1290" w:rsidRPr="00CF7AFD" w:rsidRDefault="00BA6153">
      <w:pPr>
        <w:spacing w:beforeLines="50" w:before="120"/>
        <w:rPr>
          <w:szCs w:val="21"/>
        </w:rPr>
      </w:pPr>
      <w:r w:rsidRPr="00CF7AFD">
        <w:rPr>
          <w:szCs w:val="21"/>
        </w:rPr>
        <w:t>说明：</w:t>
      </w:r>
    </w:p>
    <w:p w14:paraId="70478F46" w14:textId="77777777" w:rsidR="003E1290" w:rsidRPr="00CF7AFD" w:rsidRDefault="00BA6153">
      <w:pPr>
        <w:spacing w:line="340" w:lineRule="exact"/>
        <w:ind w:firstLineChars="200" w:firstLine="420"/>
        <w:rPr>
          <w:szCs w:val="21"/>
        </w:rPr>
      </w:pPr>
      <w:r w:rsidRPr="00CF7AFD">
        <w:rPr>
          <w:szCs w:val="21"/>
        </w:rPr>
        <w:t>（</w:t>
      </w:r>
      <w:r w:rsidRPr="00CF7AFD">
        <w:rPr>
          <w:szCs w:val="21"/>
        </w:rPr>
        <w:t>1</w:t>
      </w:r>
      <w:r w:rsidRPr="00CF7AFD">
        <w:rPr>
          <w:szCs w:val="21"/>
        </w:rPr>
        <w:t>）为保障资金安全，上述账户不能为私人账户。</w:t>
      </w:r>
    </w:p>
    <w:p w14:paraId="59961100" w14:textId="77777777" w:rsidR="003E1290" w:rsidRPr="00CF7AFD" w:rsidRDefault="00BA6153">
      <w:pPr>
        <w:spacing w:line="340" w:lineRule="exact"/>
        <w:ind w:firstLineChars="200" w:firstLine="420"/>
        <w:rPr>
          <w:szCs w:val="21"/>
        </w:rPr>
      </w:pPr>
      <w:r w:rsidRPr="00CF7AFD">
        <w:rPr>
          <w:szCs w:val="21"/>
        </w:rPr>
        <w:t>（</w:t>
      </w:r>
      <w:r w:rsidRPr="00CF7AFD">
        <w:rPr>
          <w:szCs w:val="21"/>
        </w:rPr>
        <w:t>2</w:t>
      </w:r>
      <w:r w:rsidRPr="00CF7AFD">
        <w:rPr>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04AE43C" w14:textId="77777777" w:rsidR="003E1290" w:rsidRPr="00CF7AFD" w:rsidRDefault="00BA6153">
      <w:pPr>
        <w:spacing w:line="340" w:lineRule="exact"/>
        <w:ind w:firstLineChars="200" w:firstLine="420"/>
        <w:rPr>
          <w:szCs w:val="21"/>
        </w:rPr>
      </w:pPr>
      <w:r w:rsidRPr="00CF7AFD">
        <w:rPr>
          <w:szCs w:val="21"/>
        </w:rPr>
        <w:t>（</w:t>
      </w:r>
      <w:r w:rsidRPr="00CF7AFD">
        <w:rPr>
          <w:szCs w:val="21"/>
        </w:rPr>
        <w:t>3</w:t>
      </w:r>
      <w:r w:rsidRPr="00CF7AFD">
        <w:rPr>
          <w:szCs w:val="21"/>
        </w:rPr>
        <w:t>）如供应商未及时收到退回款项，请与广西机电设备招标有限公司财务部联系。广西机电设备招标有限公司财务部联系方式：联系人：吴茜；电话：</w:t>
      </w:r>
      <w:r w:rsidRPr="00CF7AFD">
        <w:rPr>
          <w:szCs w:val="21"/>
        </w:rPr>
        <w:t>0771-2821398</w:t>
      </w:r>
      <w:r w:rsidRPr="00CF7AFD">
        <w:rPr>
          <w:szCs w:val="21"/>
        </w:rPr>
        <w:t>；传真：</w:t>
      </w:r>
      <w:r w:rsidRPr="00CF7AFD">
        <w:rPr>
          <w:szCs w:val="21"/>
        </w:rPr>
        <w:t>0771-2843545</w:t>
      </w:r>
      <w:r w:rsidRPr="00CF7AFD">
        <w:rPr>
          <w:szCs w:val="21"/>
        </w:rPr>
        <w:t>。</w:t>
      </w:r>
    </w:p>
    <w:p w14:paraId="59A0BBA2" w14:textId="495B49D5" w:rsidR="00474DE1" w:rsidRPr="00CF7AFD" w:rsidRDefault="00BA6153" w:rsidP="00474DE1">
      <w:pPr>
        <w:snapToGrid w:val="0"/>
        <w:spacing w:before="50" w:afterLines="50" w:after="120"/>
        <w:jc w:val="left"/>
        <w:rPr>
          <w:sz w:val="24"/>
        </w:rPr>
      </w:pPr>
      <w:r w:rsidRPr="00CF7AFD">
        <w:rPr>
          <w:szCs w:val="21"/>
        </w:rPr>
        <w:br w:type="page"/>
      </w:r>
    </w:p>
    <w:p w14:paraId="4A9100CB" w14:textId="34D03B63" w:rsidR="003E1290" w:rsidRPr="00CF7AFD" w:rsidRDefault="00BA6153">
      <w:pPr>
        <w:snapToGrid w:val="0"/>
        <w:spacing w:beforeLines="50" w:before="120" w:after="50" w:line="440" w:lineRule="exact"/>
        <w:jc w:val="left"/>
        <w:outlineLvl w:val="1"/>
        <w:rPr>
          <w:sz w:val="24"/>
        </w:rPr>
      </w:pPr>
      <w:r w:rsidRPr="00CF7AFD">
        <w:rPr>
          <w:sz w:val="24"/>
        </w:rPr>
        <w:lastRenderedPageBreak/>
        <w:t>3</w:t>
      </w:r>
      <w:r w:rsidRPr="00CF7AFD">
        <w:rPr>
          <w:rFonts w:hint="eastAsia"/>
          <w:sz w:val="24"/>
        </w:rPr>
        <w:t>.</w:t>
      </w:r>
      <w:r w:rsidRPr="00CF7AFD">
        <w:rPr>
          <w:rFonts w:hint="eastAsia"/>
          <w:sz w:val="24"/>
        </w:rPr>
        <w:t>响应文件封面参考格式（报价文件）：</w:t>
      </w:r>
      <w:r w:rsidRPr="00CF7AFD">
        <w:rPr>
          <w:rFonts w:hint="eastAsia"/>
          <w:sz w:val="24"/>
        </w:rPr>
        <w:t xml:space="preserve"> </w:t>
      </w:r>
    </w:p>
    <w:p w14:paraId="7831C0E5" w14:textId="77777777" w:rsidR="003E1290" w:rsidRPr="00CF7AFD" w:rsidRDefault="003E1290">
      <w:pPr>
        <w:snapToGrid w:val="0"/>
        <w:spacing w:before="50" w:afterLines="50" w:after="120" w:line="400" w:lineRule="exact"/>
        <w:jc w:val="left"/>
        <w:rPr>
          <w:sz w:val="24"/>
        </w:rPr>
      </w:pPr>
    </w:p>
    <w:p w14:paraId="7F3C00D8" w14:textId="77777777" w:rsidR="003E1290" w:rsidRPr="00CF7AFD" w:rsidRDefault="003E1290">
      <w:pPr>
        <w:snapToGrid w:val="0"/>
        <w:spacing w:beforeLines="50" w:before="120" w:after="50" w:line="360" w:lineRule="exact"/>
        <w:rPr>
          <w:sz w:val="24"/>
        </w:rPr>
      </w:pPr>
    </w:p>
    <w:p w14:paraId="2ABD3BA6" w14:textId="77777777" w:rsidR="003E1290" w:rsidRPr="00CF7AFD" w:rsidRDefault="003E1290">
      <w:pPr>
        <w:snapToGrid w:val="0"/>
        <w:spacing w:beforeLines="50" w:before="120" w:after="50" w:line="360" w:lineRule="exact"/>
        <w:jc w:val="center"/>
        <w:rPr>
          <w:sz w:val="24"/>
        </w:rPr>
      </w:pPr>
    </w:p>
    <w:p w14:paraId="2B1363F4" w14:textId="77777777" w:rsidR="003E1290" w:rsidRPr="00CF7AFD" w:rsidRDefault="00BA6153">
      <w:pPr>
        <w:snapToGrid w:val="0"/>
        <w:spacing w:beforeLines="50" w:before="120" w:after="50" w:line="360" w:lineRule="exact"/>
        <w:jc w:val="center"/>
        <w:rPr>
          <w:b/>
          <w:sz w:val="44"/>
          <w:szCs w:val="44"/>
        </w:rPr>
      </w:pPr>
      <w:r w:rsidRPr="00CF7AFD">
        <w:rPr>
          <w:rFonts w:hint="eastAsia"/>
          <w:b/>
          <w:sz w:val="44"/>
          <w:szCs w:val="44"/>
        </w:rPr>
        <w:t>电子响应文件</w:t>
      </w:r>
    </w:p>
    <w:p w14:paraId="71E56E1C" w14:textId="77777777" w:rsidR="003E1290" w:rsidRPr="00CF7AFD" w:rsidRDefault="003E1290">
      <w:pPr>
        <w:snapToGrid w:val="0"/>
        <w:spacing w:beforeLines="50" w:before="120" w:after="50" w:line="360" w:lineRule="exact"/>
        <w:jc w:val="center"/>
        <w:rPr>
          <w:b/>
          <w:sz w:val="44"/>
          <w:szCs w:val="44"/>
        </w:rPr>
      </w:pPr>
    </w:p>
    <w:p w14:paraId="587D1E08" w14:textId="77777777" w:rsidR="003E1290" w:rsidRPr="00CF7AFD" w:rsidRDefault="003E1290">
      <w:pPr>
        <w:snapToGrid w:val="0"/>
        <w:spacing w:beforeLines="50" w:before="120" w:after="50" w:line="360" w:lineRule="exact"/>
        <w:jc w:val="center"/>
        <w:rPr>
          <w:b/>
          <w:sz w:val="44"/>
          <w:szCs w:val="44"/>
        </w:rPr>
      </w:pPr>
    </w:p>
    <w:p w14:paraId="6EEE1A12" w14:textId="77777777" w:rsidR="003E1290" w:rsidRPr="00CF7AFD" w:rsidRDefault="00BA6153">
      <w:pPr>
        <w:snapToGrid w:val="0"/>
        <w:spacing w:beforeLines="50" w:before="120" w:after="50" w:line="360" w:lineRule="exact"/>
        <w:jc w:val="center"/>
        <w:rPr>
          <w:b/>
          <w:sz w:val="44"/>
          <w:szCs w:val="44"/>
        </w:rPr>
      </w:pPr>
      <w:r w:rsidRPr="00CF7AFD">
        <w:rPr>
          <w:rFonts w:hint="eastAsia"/>
          <w:b/>
          <w:sz w:val="44"/>
          <w:szCs w:val="44"/>
        </w:rPr>
        <w:t>报价文件</w:t>
      </w:r>
    </w:p>
    <w:p w14:paraId="7E7A03EB" w14:textId="77777777" w:rsidR="003E1290" w:rsidRPr="00CF7AFD" w:rsidRDefault="003E1290">
      <w:pPr>
        <w:snapToGrid w:val="0"/>
        <w:spacing w:beforeLines="50" w:before="120" w:after="50" w:line="360" w:lineRule="exact"/>
        <w:rPr>
          <w:sz w:val="24"/>
        </w:rPr>
      </w:pPr>
    </w:p>
    <w:p w14:paraId="71A99AD1" w14:textId="77777777" w:rsidR="003E1290" w:rsidRPr="00CF7AFD" w:rsidRDefault="003E1290">
      <w:pPr>
        <w:snapToGrid w:val="0"/>
        <w:spacing w:beforeLines="50" w:before="120" w:after="50" w:line="360" w:lineRule="exact"/>
        <w:rPr>
          <w:sz w:val="24"/>
        </w:rPr>
      </w:pPr>
    </w:p>
    <w:p w14:paraId="21029E7A" w14:textId="77777777" w:rsidR="003E1290" w:rsidRPr="00CF7AFD" w:rsidRDefault="003E1290">
      <w:pPr>
        <w:snapToGrid w:val="0"/>
        <w:spacing w:beforeLines="50" w:before="120" w:after="50" w:line="360" w:lineRule="exact"/>
        <w:rPr>
          <w:sz w:val="24"/>
        </w:rPr>
      </w:pPr>
    </w:p>
    <w:p w14:paraId="7F7CA5EA"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项目名称：</w:t>
      </w:r>
      <w:r w:rsidRPr="00CF7AFD">
        <w:rPr>
          <w:rFonts w:hint="eastAsia"/>
          <w:sz w:val="24"/>
        </w:rPr>
        <w:t xml:space="preserve"> </w:t>
      </w:r>
    </w:p>
    <w:p w14:paraId="1AD8B934"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项目编号：</w:t>
      </w:r>
    </w:p>
    <w:p w14:paraId="3E92F076"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分标号：（若无留空或写</w:t>
      </w:r>
      <w:r w:rsidRPr="00CF7AFD">
        <w:rPr>
          <w:sz w:val="24"/>
        </w:rPr>
        <w:t>“/”</w:t>
      </w:r>
      <w:r w:rsidRPr="00CF7AFD">
        <w:rPr>
          <w:rFonts w:hint="eastAsia"/>
          <w:sz w:val="24"/>
        </w:rPr>
        <w:t>）</w:t>
      </w:r>
    </w:p>
    <w:p w14:paraId="2F5E74D5"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供应商名称：</w:t>
      </w:r>
    </w:p>
    <w:p w14:paraId="15DC8E5A" w14:textId="77777777" w:rsidR="003E1290" w:rsidRPr="00CF7AFD" w:rsidRDefault="00BA6153">
      <w:pPr>
        <w:snapToGrid w:val="0"/>
        <w:spacing w:beforeLines="50" w:before="120" w:after="50" w:line="360" w:lineRule="exact"/>
        <w:ind w:firstLineChars="300" w:firstLine="720"/>
        <w:rPr>
          <w:sz w:val="24"/>
        </w:rPr>
      </w:pPr>
      <w:r w:rsidRPr="00CF7AFD">
        <w:rPr>
          <w:rFonts w:hint="eastAsia"/>
          <w:sz w:val="24"/>
        </w:rPr>
        <w:t>供应商地址：</w:t>
      </w:r>
    </w:p>
    <w:p w14:paraId="4ABAFE95" w14:textId="77777777" w:rsidR="003E1290" w:rsidRPr="00CF7AFD" w:rsidRDefault="003E1290">
      <w:pPr>
        <w:snapToGrid w:val="0"/>
        <w:spacing w:beforeLines="50" w:before="120" w:after="50" w:line="360" w:lineRule="exact"/>
        <w:ind w:firstLineChars="300" w:firstLine="720"/>
        <w:rPr>
          <w:sz w:val="24"/>
        </w:rPr>
      </w:pPr>
    </w:p>
    <w:p w14:paraId="46DB3705" w14:textId="77777777" w:rsidR="003E1290" w:rsidRPr="00CF7AFD" w:rsidRDefault="00BA6153">
      <w:pPr>
        <w:snapToGrid w:val="0"/>
        <w:spacing w:beforeLines="50" w:before="120" w:after="50" w:line="360" w:lineRule="exact"/>
        <w:ind w:firstLineChars="1500" w:firstLine="3600"/>
        <w:rPr>
          <w:sz w:val="24"/>
        </w:rPr>
      </w:pPr>
      <w:r w:rsidRPr="00CF7AFD">
        <w:rPr>
          <w:rFonts w:hint="eastAsia"/>
          <w:sz w:val="24"/>
        </w:rPr>
        <w:t xml:space="preserve">                        </w:t>
      </w:r>
      <w:r w:rsidRPr="00CF7AFD">
        <w:rPr>
          <w:rFonts w:hint="eastAsia"/>
          <w:sz w:val="24"/>
        </w:rPr>
        <w:t>年</w:t>
      </w:r>
      <w:r w:rsidRPr="00CF7AFD">
        <w:rPr>
          <w:rFonts w:hint="eastAsia"/>
          <w:sz w:val="24"/>
        </w:rPr>
        <w:t xml:space="preserve">  </w:t>
      </w:r>
      <w:r w:rsidRPr="00CF7AFD">
        <w:rPr>
          <w:rFonts w:hint="eastAsia"/>
          <w:sz w:val="24"/>
        </w:rPr>
        <w:t>月</w:t>
      </w:r>
      <w:r w:rsidRPr="00CF7AFD">
        <w:rPr>
          <w:rFonts w:hint="eastAsia"/>
          <w:sz w:val="24"/>
        </w:rPr>
        <w:t xml:space="preserve">  </w:t>
      </w:r>
      <w:r w:rsidRPr="00CF7AFD">
        <w:rPr>
          <w:rFonts w:hint="eastAsia"/>
          <w:sz w:val="24"/>
        </w:rPr>
        <w:t>日</w:t>
      </w:r>
    </w:p>
    <w:p w14:paraId="0CEBE928" w14:textId="77777777" w:rsidR="003E1290" w:rsidRPr="00CF7AFD" w:rsidRDefault="003E1290">
      <w:pPr>
        <w:snapToGrid w:val="0"/>
        <w:spacing w:beforeLines="50" w:before="120" w:after="50" w:line="360" w:lineRule="exact"/>
        <w:ind w:firstLineChars="300" w:firstLine="720"/>
        <w:rPr>
          <w:sz w:val="24"/>
        </w:rPr>
        <w:sectPr w:rsidR="003E1290" w:rsidRPr="00CF7AFD">
          <w:pgSz w:w="11906" w:h="16838"/>
          <w:pgMar w:top="1418" w:right="1274" w:bottom="1418" w:left="1418" w:header="851" w:footer="992" w:gutter="0"/>
          <w:cols w:space="720"/>
          <w:docGrid w:linePitch="312"/>
        </w:sectPr>
      </w:pPr>
    </w:p>
    <w:p w14:paraId="0122F6B7" w14:textId="77777777" w:rsidR="003E1290" w:rsidRPr="00CF7AFD" w:rsidRDefault="00BA6153">
      <w:pPr>
        <w:snapToGrid w:val="0"/>
        <w:spacing w:beforeLines="50" w:before="120" w:after="50" w:line="440" w:lineRule="exact"/>
        <w:jc w:val="center"/>
        <w:rPr>
          <w:bCs/>
          <w:sz w:val="24"/>
        </w:rPr>
      </w:pPr>
      <w:r w:rsidRPr="00CF7AFD">
        <w:rPr>
          <w:bCs/>
          <w:sz w:val="24"/>
        </w:rPr>
        <w:lastRenderedPageBreak/>
        <w:t>第</w:t>
      </w:r>
      <w:r w:rsidRPr="00CF7AFD">
        <w:rPr>
          <w:rFonts w:hint="eastAsia"/>
          <w:bCs/>
          <w:sz w:val="24"/>
        </w:rPr>
        <w:t>三</w:t>
      </w:r>
      <w:r w:rsidRPr="00CF7AFD">
        <w:rPr>
          <w:bCs/>
          <w:sz w:val="24"/>
        </w:rPr>
        <w:t>部分</w:t>
      </w:r>
      <w:r w:rsidRPr="00CF7AFD">
        <w:rPr>
          <w:bCs/>
          <w:sz w:val="24"/>
        </w:rPr>
        <w:t xml:space="preserve"> </w:t>
      </w:r>
      <w:r w:rsidRPr="00CF7AFD">
        <w:rPr>
          <w:bCs/>
          <w:sz w:val="24"/>
        </w:rPr>
        <w:t>报价文件</w:t>
      </w:r>
    </w:p>
    <w:p w14:paraId="6D2E23F5" w14:textId="77777777" w:rsidR="003E1290" w:rsidRPr="00CF7AFD" w:rsidRDefault="003E1290">
      <w:pPr>
        <w:jc w:val="center"/>
        <w:rPr>
          <w:b/>
          <w:bCs/>
          <w:szCs w:val="21"/>
        </w:rPr>
      </w:pPr>
    </w:p>
    <w:p w14:paraId="1B85DA53" w14:textId="77777777" w:rsidR="003E1290" w:rsidRPr="00CF7AFD" w:rsidRDefault="00BA6153">
      <w:pPr>
        <w:rPr>
          <w:b/>
          <w:szCs w:val="21"/>
        </w:rPr>
      </w:pPr>
      <w:r w:rsidRPr="00CF7AFD">
        <w:rPr>
          <w:b/>
          <w:szCs w:val="21"/>
        </w:rPr>
        <w:t>1</w:t>
      </w:r>
      <w:r w:rsidRPr="00CF7AFD">
        <w:rPr>
          <w:b/>
          <w:szCs w:val="21"/>
        </w:rPr>
        <w:t>．响应函格式：</w:t>
      </w:r>
    </w:p>
    <w:p w14:paraId="245C157E" w14:textId="77777777" w:rsidR="003E1290" w:rsidRPr="00CF7AFD" w:rsidRDefault="003E1290">
      <w:pPr>
        <w:rPr>
          <w:b/>
          <w:szCs w:val="21"/>
        </w:rPr>
      </w:pPr>
    </w:p>
    <w:p w14:paraId="7B3ACD4C" w14:textId="77777777" w:rsidR="003E1290" w:rsidRPr="00CF7AFD" w:rsidRDefault="00BA6153">
      <w:pPr>
        <w:jc w:val="center"/>
        <w:rPr>
          <w:b/>
          <w:szCs w:val="21"/>
        </w:rPr>
      </w:pPr>
      <w:r w:rsidRPr="00CF7AFD">
        <w:rPr>
          <w:b/>
          <w:szCs w:val="21"/>
        </w:rPr>
        <w:t>响</w:t>
      </w:r>
      <w:r w:rsidRPr="00CF7AFD">
        <w:rPr>
          <w:b/>
          <w:szCs w:val="21"/>
        </w:rPr>
        <w:t xml:space="preserve"> </w:t>
      </w:r>
      <w:r w:rsidRPr="00CF7AFD">
        <w:rPr>
          <w:b/>
          <w:szCs w:val="21"/>
        </w:rPr>
        <w:t>应</w:t>
      </w:r>
      <w:r w:rsidRPr="00CF7AFD">
        <w:rPr>
          <w:b/>
          <w:szCs w:val="21"/>
        </w:rPr>
        <w:t xml:space="preserve"> </w:t>
      </w:r>
      <w:r w:rsidRPr="00CF7AFD">
        <w:rPr>
          <w:b/>
          <w:szCs w:val="21"/>
        </w:rPr>
        <w:t>函</w:t>
      </w:r>
    </w:p>
    <w:p w14:paraId="27A96BCD" w14:textId="77777777" w:rsidR="003E1290" w:rsidRPr="00CF7AFD" w:rsidRDefault="003E1290">
      <w:pPr>
        <w:rPr>
          <w:b/>
          <w:szCs w:val="21"/>
        </w:rPr>
      </w:pPr>
    </w:p>
    <w:p w14:paraId="738888ED" w14:textId="77777777" w:rsidR="003E1290" w:rsidRPr="00CF7AFD" w:rsidRDefault="00BA6153">
      <w:pPr>
        <w:spacing w:line="360" w:lineRule="auto"/>
        <w:rPr>
          <w:szCs w:val="21"/>
        </w:rPr>
      </w:pPr>
      <w:bookmarkStart w:id="105" w:name="_Hlk19110643"/>
      <w:r w:rsidRPr="00CF7AFD">
        <w:rPr>
          <w:szCs w:val="21"/>
        </w:rPr>
        <w:t>致：</w:t>
      </w:r>
      <w:r w:rsidRPr="00CF7AFD">
        <w:rPr>
          <w:szCs w:val="21"/>
        </w:rPr>
        <w:t>_</w:t>
      </w:r>
      <w:r w:rsidRPr="00CF7AFD">
        <w:rPr>
          <w:i/>
          <w:iCs/>
          <w:szCs w:val="21"/>
          <w:u w:val="single"/>
        </w:rPr>
        <w:t>（采购</w:t>
      </w:r>
      <w:r w:rsidRPr="00CF7AFD">
        <w:rPr>
          <w:rFonts w:hint="eastAsia"/>
          <w:i/>
          <w:iCs/>
          <w:szCs w:val="21"/>
          <w:u w:val="single"/>
        </w:rPr>
        <w:t>人</w:t>
      </w:r>
      <w:r w:rsidRPr="00CF7AFD">
        <w:rPr>
          <w:i/>
          <w:iCs/>
          <w:szCs w:val="21"/>
          <w:u w:val="single"/>
        </w:rPr>
        <w:t>名称）</w:t>
      </w:r>
      <w:r w:rsidRPr="00CF7AFD">
        <w:rPr>
          <w:i/>
          <w:iCs/>
          <w:szCs w:val="21"/>
        </w:rPr>
        <w:t>_</w:t>
      </w:r>
    </w:p>
    <w:p w14:paraId="6FF0A0D1" w14:textId="77777777" w:rsidR="003E1290" w:rsidRPr="00CF7AFD" w:rsidRDefault="00BA6153">
      <w:pPr>
        <w:spacing w:line="360" w:lineRule="auto"/>
        <w:ind w:firstLineChars="200" w:firstLine="420"/>
        <w:rPr>
          <w:szCs w:val="21"/>
        </w:rPr>
      </w:pPr>
      <w:r w:rsidRPr="00CF7AFD">
        <w:rPr>
          <w:szCs w:val="21"/>
        </w:rPr>
        <w:t>我方已仔细研究了</w:t>
      </w:r>
      <w:r w:rsidRPr="00CF7AFD">
        <w:rPr>
          <w:rFonts w:hint="eastAsia"/>
          <w:i/>
          <w:iCs/>
          <w:szCs w:val="21"/>
          <w:u w:val="single"/>
        </w:rPr>
        <w:t>（项目名称）</w:t>
      </w:r>
      <w:r w:rsidRPr="00CF7AFD">
        <w:rPr>
          <w:szCs w:val="21"/>
        </w:rPr>
        <w:t>的</w:t>
      </w:r>
      <w:r w:rsidRPr="00CF7AFD">
        <w:rPr>
          <w:rFonts w:hint="eastAsia"/>
          <w:szCs w:val="21"/>
        </w:rPr>
        <w:t>采购文件</w:t>
      </w:r>
      <w:r w:rsidRPr="00CF7AFD">
        <w:rPr>
          <w:szCs w:val="21"/>
        </w:rPr>
        <w:t>的全部内容</w:t>
      </w:r>
      <w:r w:rsidRPr="00CF7AFD">
        <w:rPr>
          <w:rFonts w:hint="eastAsia"/>
          <w:szCs w:val="21"/>
        </w:rPr>
        <w:t>，</w:t>
      </w:r>
      <w:r w:rsidRPr="00CF7AFD">
        <w:rPr>
          <w:szCs w:val="21"/>
        </w:rPr>
        <w:t>签字代表</w:t>
      </w:r>
      <w:r w:rsidRPr="00CF7AFD">
        <w:rPr>
          <w:rFonts w:hint="eastAsia"/>
          <w:i/>
          <w:iCs/>
          <w:szCs w:val="21"/>
          <w:u w:val="single"/>
        </w:rPr>
        <w:t>（授权代表姓名）</w:t>
      </w:r>
      <w:r w:rsidRPr="00CF7AFD">
        <w:rPr>
          <w:szCs w:val="21"/>
        </w:rPr>
        <w:t>经正式授权并代表供应商</w:t>
      </w:r>
      <w:r w:rsidRPr="00CF7AFD">
        <w:rPr>
          <w:szCs w:val="21"/>
          <w:u w:val="single"/>
        </w:rPr>
        <w:t xml:space="preserve"> </w:t>
      </w:r>
      <w:r w:rsidRPr="00CF7AFD">
        <w:rPr>
          <w:i/>
          <w:iCs/>
          <w:szCs w:val="21"/>
          <w:u w:val="single"/>
        </w:rPr>
        <w:t>（供应商名称）</w:t>
      </w:r>
      <w:r w:rsidRPr="00CF7AFD">
        <w:rPr>
          <w:rFonts w:hint="eastAsia"/>
          <w:i/>
          <w:iCs/>
          <w:szCs w:val="21"/>
          <w:u w:val="single"/>
        </w:rPr>
        <w:t xml:space="preserve"> </w:t>
      </w:r>
      <w:r w:rsidRPr="00CF7AFD">
        <w:rPr>
          <w:szCs w:val="21"/>
        </w:rPr>
        <w:t>提交响应文件。</w:t>
      </w:r>
    </w:p>
    <w:bookmarkEnd w:id="105"/>
    <w:p w14:paraId="28B4D779" w14:textId="77777777" w:rsidR="003E1290" w:rsidRPr="00CF7AFD" w:rsidRDefault="00BA6153">
      <w:pPr>
        <w:spacing w:line="360" w:lineRule="auto"/>
        <w:ind w:firstLineChars="200" w:firstLine="420"/>
        <w:rPr>
          <w:szCs w:val="21"/>
        </w:rPr>
      </w:pPr>
      <w:r w:rsidRPr="00CF7AFD">
        <w:rPr>
          <w:szCs w:val="21"/>
        </w:rPr>
        <w:t>据此函，签字代表宣布同意如下：</w:t>
      </w:r>
    </w:p>
    <w:p w14:paraId="0C9FFAAC" w14:textId="77777777" w:rsidR="003E1290" w:rsidRPr="00CF7AFD" w:rsidRDefault="00BA6153">
      <w:pPr>
        <w:spacing w:line="360" w:lineRule="auto"/>
        <w:rPr>
          <w:szCs w:val="21"/>
        </w:rPr>
      </w:pPr>
      <w:r w:rsidRPr="00CF7AFD">
        <w:rPr>
          <w:szCs w:val="21"/>
        </w:rPr>
        <w:t>（</w:t>
      </w:r>
      <w:r w:rsidRPr="00CF7AFD">
        <w:rPr>
          <w:szCs w:val="21"/>
        </w:rPr>
        <w:t>1</w:t>
      </w:r>
      <w:r w:rsidRPr="00CF7AFD">
        <w:rPr>
          <w:szCs w:val="21"/>
        </w:rPr>
        <w:t>）供应商已详细审查全部</w:t>
      </w:r>
      <w:r w:rsidRPr="00CF7AFD">
        <w:rPr>
          <w:szCs w:val="21"/>
        </w:rPr>
        <w:t>“</w:t>
      </w:r>
      <w:r w:rsidRPr="00CF7AFD">
        <w:rPr>
          <w:szCs w:val="21"/>
        </w:rPr>
        <w:t>采购文件</w:t>
      </w:r>
      <w:r w:rsidRPr="00CF7AFD">
        <w:rPr>
          <w:szCs w:val="21"/>
        </w:rPr>
        <w:t>”</w:t>
      </w:r>
      <w:r w:rsidRPr="00CF7AFD">
        <w:rPr>
          <w:szCs w:val="21"/>
        </w:rPr>
        <w:t>，包括修改文件（如有的话）以及全部参考资料和有关附件，已经了解我方对于采购文件、采购过程、采购结果有依法进行询问、质疑、投诉的权利及相关渠道和要求。</w:t>
      </w:r>
    </w:p>
    <w:p w14:paraId="0E77AC8E" w14:textId="77777777" w:rsidR="003E1290" w:rsidRPr="00CF7AFD" w:rsidRDefault="00BA6153">
      <w:pPr>
        <w:spacing w:line="360" w:lineRule="auto"/>
        <w:rPr>
          <w:szCs w:val="21"/>
        </w:rPr>
      </w:pPr>
      <w:r w:rsidRPr="00CF7AFD">
        <w:rPr>
          <w:szCs w:val="21"/>
        </w:rPr>
        <w:t>（</w:t>
      </w:r>
      <w:r w:rsidRPr="00CF7AFD">
        <w:rPr>
          <w:szCs w:val="21"/>
        </w:rPr>
        <w:t>2</w:t>
      </w:r>
      <w:r w:rsidRPr="00CF7AFD">
        <w:rPr>
          <w:szCs w:val="21"/>
        </w:rPr>
        <w:t>）供应商在响应之前已经与贵方进行了充分的沟通，完全理解并接受采购文件的各项规定和要求，对采购文件的合理性、合法性不再有异议。</w:t>
      </w:r>
    </w:p>
    <w:p w14:paraId="38C16516" w14:textId="77777777" w:rsidR="003E1290" w:rsidRPr="00CF7AFD" w:rsidRDefault="00BA6153">
      <w:pPr>
        <w:spacing w:line="360" w:lineRule="auto"/>
        <w:rPr>
          <w:szCs w:val="21"/>
        </w:rPr>
      </w:pPr>
      <w:r w:rsidRPr="00CF7AFD">
        <w:rPr>
          <w:rFonts w:hint="eastAsia"/>
          <w:szCs w:val="21"/>
        </w:rPr>
        <w:t>（</w:t>
      </w:r>
      <w:r w:rsidRPr="00CF7AFD">
        <w:rPr>
          <w:rFonts w:hint="eastAsia"/>
          <w:szCs w:val="21"/>
        </w:rPr>
        <w:t>3</w:t>
      </w:r>
      <w:r w:rsidRPr="00CF7AFD">
        <w:rPr>
          <w:rFonts w:hint="eastAsia"/>
          <w:szCs w:val="21"/>
        </w:rPr>
        <w:t>）我方承诺本响应有效期为第三章供应商须知规定的期限。</w:t>
      </w:r>
    </w:p>
    <w:p w14:paraId="11F94176" w14:textId="77777777" w:rsidR="003E1290" w:rsidRPr="00CF7AFD" w:rsidRDefault="00BA6153">
      <w:pPr>
        <w:spacing w:line="360" w:lineRule="auto"/>
        <w:rPr>
          <w:szCs w:val="21"/>
        </w:rPr>
      </w:pPr>
      <w:r w:rsidRPr="00CF7AFD">
        <w:rPr>
          <w:szCs w:val="21"/>
        </w:rPr>
        <w:t>（</w:t>
      </w:r>
      <w:r w:rsidRPr="00CF7AFD">
        <w:rPr>
          <w:szCs w:val="21"/>
        </w:rPr>
        <w:t>4</w:t>
      </w:r>
      <w:r w:rsidRPr="00CF7AFD">
        <w:rPr>
          <w:szCs w:val="21"/>
        </w:rPr>
        <w:t>）如成交，本响应文件至本项目合同履行完毕止均保持有效，本供应商将按</w:t>
      </w:r>
      <w:r w:rsidRPr="00CF7AFD">
        <w:rPr>
          <w:szCs w:val="21"/>
        </w:rPr>
        <w:t>“</w:t>
      </w:r>
      <w:r w:rsidRPr="00CF7AFD">
        <w:rPr>
          <w:szCs w:val="21"/>
        </w:rPr>
        <w:t>采购文件</w:t>
      </w:r>
      <w:r w:rsidRPr="00CF7AFD">
        <w:rPr>
          <w:szCs w:val="21"/>
        </w:rPr>
        <w:t>”</w:t>
      </w:r>
      <w:r w:rsidRPr="00CF7AFD">
        <w:rPr>
          <w:szCs w:val="21"/>
        </w:rPr>
        <w:t>及政府采购法律、法规的规定履行合同责任和义务</w:t>
      </w:r>
      <w:r w:rsidRPr="00CF7AFD">
        <w:rPr>
          <w:rFonts w:hint="eastAsia"/>
          <w:szCs w:val="21"/>
        </w:rPr>
        <w:t>，并承诺</w:t>
      </w:r>
      <w:r w:rsidRPr="00CF7AFD">
        <w:rPr>
          <w:szCs w:val="21"/>
        </w:rPr>
        <w:t>不分包及转包他人。</w:t>
      </w:r>
    </w:p>
    <w:p w14:paraId="0248F7A7" w14:textId="77777777" w:rsidR="003E1290" w:rsidRPr="00CF7AFD" w:rsidRDefault="00BA6153">
      <w:pPr>
        <w:spacing w:line="360" w:lineRule="auto"/>
        <w:rPr>
          <w:szCs w:val="21"/>
        </w:rPr>
      </w:pPr>
      <w:r w:rsidRPr="00CF7AFD">
        <w:rPr>
          <w:szCs w:val="21"/>
        </w:rPr>
        <w:t>（</w:t>
      </w:r>
      <w:r w:rsidRPr="00CF7AFD">
        <w:rPr>
          <w:szCs w:val="21"/>
        </w:rPr>
        <w:t>5</w:t>
      </w:r>
      <w:r w:rsidRPr="00CF7AFD">
        <w:rPr>
          <w:szCs w:val="21"/>
        </w:rPr>
        <w:t>）供应商同意按照贵方要求提供与响应有关的一切数据或资料。</w:t>
      </w:r>
    </w:p>
    <w:p w14:paraId="5226F80E" w14:textId="77777777" w:rsidR="003E1290" w:rsidRPr="00CF7AFD" w:rsidRDefault="00BA6153">
      <w:pPr>
        <w:spacing w:line="360" w:lineRule="auto"/>
        <w:rPr>
          <w:szCs w:val="21"/>
        </w:rPr>
      </w:pPr>
      <w:r w:rsidRPr="00CF7AFD">
        <w:rPr>
          <w:szCs w:val="21"/>
        </w:rPr>
        <w:t>（</w:t>
      </w:r>
      <w:r w:rsidRPr="00CF7AFD">
        <w:rPr>
          <w:rFonts w:hint="eastAsia"/>
          <w:szCs w:val="21"/>
        </w:rPr>
        <w:t>6</w:t>
      </w:r>
      <w:r w:rsidRPr="00CF7AFD">
        <w:rPr>
          <w:szCs w:val="21"/>
        </w:rPr>
        <w:t>）与本项目有关的一切正式往来信函请寄：</w:t>
      </w:r>
    </w:p>
    <w:p w14:paraId="2EAE7166" w14:textId="77777777" w:rsidR="003E1290" w:rsidRPr="00CF7AFD" w:rsidRDefault="00BA6153">
      <w:pPr>
        <w:spacing w:line="360" w:lineRule="auto"/>
        <w:rPr>
          <w:szCs w:val="21"/>
        </w:rPr>
      </w:pPr>
      <w:r w:rsidRPr="00CF7AFD">
        <w:rPr>
          <w:szCs w:val="21"/>
        </w:rPr>
        <w:t>地址：</w:t>
      </w:r>
      <w:r w:rsidRPr="00CF7AFD">
        <w:rPr>
          <w:szCs w:val="21"/>
          <w:u w:val="single"/>
        </w:rPr>
        <w:t xml:space="preserve">                      </w:t>
      </w:r>
      <w:r w:rsidRPr="00CF7AFD">
        <w:rPr>
          <w:szCs w:val="21"/>
        </w:rPr>
        <w:t>邮编：</w:t>
      </w:r>
      <w:r w:rsidRPr="00CF7AFD">
        <w:rPr>
          <w:szCs w:val="21"/>
          <w:u w:val="single"/>
        </w:rPr>
        <w:t xml:space="preserve">         </w:t>
      </w:r>
      <w:r w:rsidRPr="00CF7AFD">
        <w:rPr>
          <w:szCs w:val="21"/>
        </w:rPr>
        <w:t xml:space="preserve">  </w:t>
      </w:r>
      <w:r w:rsidRPr="00CF7AFD">
        <w:rPr>
          <w:szCs w:val="21"/>
        </w:rPr>
        <w:t>电话：</w:t>
      </w:r>
      <w:r w:rsidRPr="00CF7AFD">
        <w:rPr>
          <w:szCs w:val="21"/>
          <w:u w:val="single"/>
        </w:rPr>
        <w:t xml:space="preserve">            </w:t>
      </w:r>
    </w:p>
    <w:p w14:paraId="3F6DCB21" w14:textId="77777777" w:rsidR="003E1290" w:rsidRPr="00CF7AFD" w:rsidRDefault="00BA6153">
      <w:pPr>
        <w:spacing w:line="360" w:lineRule="auto"/>
        <w:rPr>
          <w:szCs w:val="21"/>
        </w:rPr>
      </w:pPr>
      <w:r w:rsidRPr="00CF7AFD">
        <w:rPr>
          <w:szCs w:val="21"/>
        </w:rPr>
        <w:t>传真：</w:t>
      </w:r>
      <w:r w:rsidRPr="00CF7AFD">
        <w:rPr>
          <w:szCs w:val="21"/>
          <w:u w:val="single"/>
        </w:rPr>
        <w:t xml:space="preserve">           </w:t>
      </w:r>
      <w:r w:rsidRPr="00CF7AFD">
        <w:rPr>
          <w:szCs w:val="21"/>
        </w:rPr>
        <w:t xml:space="preserve"> </w:t>
      </w:r>
    </w:p>
    <w:p w14:paraId="052751A4" w14:textId="77777777" w:rsidR="003E1290" w:rsidRPr="00CF7AFD" w:rsidRDefault="00BA6153">
      <w:pPr>
        <w:spacing w:line="360" w:lineRule="auto"/>
        <w:rPr>
          <w:szCs w:val="21"/>
        </w:rPr>
      </w:pPr>
      <w:r w:rsidRPr="00CF7AFD">
        <w:rPr>
          <w:szCs w:val="21"/>
        </w:rPr>
        <w:t>供应商代表姓名</w:t>
      </w:r>
      <w:r w:rsidRPr="00CF7AFD">
        <w:rPr>
          <w:szCs w:val="21"/>
          <w:u w:val="single"/>
        </w:rPr>
        <w:t xml:space="preserve">         </w:t>
      </w:r>
      <w:r w:rsidRPr="00CF7AFD">
        <w:rPr>
          <w:szCs w:val="21"/>
        </w:rPr>
        <w:t xml:space="preserve">  </w:t>
      </w:r>
      <w:r w:rsidRPr="00CF7AFD">
        <w:rPr>
          <w:szCs w:val="21"/>
        </w:rPr>
        <w:t>职务：</w:t>
      </w:r>
      <w:r w:rsidRPr="00CF7AFD">
        <w:rPr>
          <w:szCs w:val="21"/>
          <w:u w:val="single"/>
        </w:rPr>
        <w:t xml:space="preserve">             </w:t>
      </w:r>
      <w:r w:rsidRPr="00CF7AFD">
        <w:rPr>
          <w:rFonts w:hint="eastAsia"/>
          <w:szCs w:val="21"/>
        </w:rPr>
        <w:t>邮箱：</w:t>
      </w:r>
      <w:r w:rsidRPr="00CF7AFD">
        <w:rPr>
          <w:rFonts w:hint="eastAsia"/>
          <w:szCs w:val="21"/>
          <w:u w:val="single"/>
        </w:rPr>
        <w:t xml:space="preserve"> </w:t>
      </w:r>
      <w:r w:rsidRPr="00CF7AFD">
        <w:rPr>
          <w:szCs w:val="21"/>
          <w:u w:val="single"/>
        </w:rPr>
        <w:t xml:space="preserve">             </w:t>
      </w:r>
    </w:p>
    <w:p w14:paraId="2A8654A8" w14:textId="77777777" w:rsidR="003E1290" w:rsidRPr="00CF7AFD" w:rsidRDefault="003E1290">
      <w:pPr>
        <w:spacing w:line="360" w:lineRule="auto"/>
        <w:rPr>
          <w:szCs w:val="21"/>
        </w:rPr>
      </w:pPr>
    </w:p>
    <w:p w14:paraId="06A3BE02" w14:textId="77777777" w:rsidR="003E1290" w:rsidRPr="00CF7AFD" w:rsidRDefault="003E1290">
      <w:pPr>
        <w:spacing w:line="360" w:lineRule="auto"/>
        <w:rPr>
          <w:szCs w:val="21"/>
        </w:rPr>
      </w:pPr>
    </w:p>
    <w:p w14:paraId="1638CD8C" w14:textId="77777777" w:rsidR="003E1290" w:rsidRPr="00CF7AFD" w:rsidRDefault="00BA6153">
      <w:pPr>
        <w:spacing w:line="360" w:lineRule="auto"/>
        <w:rPr>
          <w:szCs w:val="21"/>
          <w:u w:val="single"/>
        </w:rPr>
      </w:pPr>
      <w:r w:rsidRPr="00CF7AFD">
        <w:rPr>
          <w:szCs w:val="21"/>
        </w:rPr>
        <w:t>供应商</w:t>
      </w:r>
      <w:r w:rsidRPr="00CF7AFD">
        <w:rPr>
          <w:rFonts w:hint="eastAsia"/>
          <w:szCs w:val="21"/>
        </w:rPr>
        <w:t>名称</w:t>
      </w:r>
      <w:r w:rsidRPr="00CF7AFD">
        <w:rPr>
          <w:rFonts w:hint="eastAsia"/>
          <w:szCs w:val="21"/>
        </w:rPr>
        <w:t>(</w:t>
      </w:r>
      <w:r w:rsidRPr="00CF7AFD">
        <w:rPr>
          <w:rFonts w:hint="eastAsia"/>
          <w:szCs w:val="21"/>
        </w:rPr>
        <w:t>电子签章</w:t>
      </w:r>
      <w:r w:rsidRPr="00CF7AFD">
        <w:rPr>
          <w:szCs w:val="21"/>
        </w:rPr>
        <w:t>)</w:t>
      </w:r>
      <w:r w:rsidRPr="00CF7AFD">
        <w:rPr>
          <w:szCs w:val="21"/>
        </w:rPr>
        <w:t>：：</w:t>
      </w:r>
      <w:r w:rsidRPr="00CF7AFD">
        <w:rPr>
          <w:szCs w:val="21"/>
          <w:u w:val="single"/>
        </w:rPr>
        <w:t xml:space="preserve">                  </w:t>
      </w:r>
    </w:p>
    <w:p w14:paraId="44CF9F8C" w14:textId="77777777" w:rsidR="003E1290" w:rsidRPr="00CF7AFD" w:rsidRDefault="003E1290">
      <w:pPr>
        <w:spacing w:line="360" w:lineRule="auto"/>
        <w:rPr>
          <w:szCs w:val="21"/>
        </w:rPr>
      </w:pPr>
    </w:p>
    <w:p w14:paraId="6AE8FAEC" w14:textId="77777777" w:rsidR="003E1290" w:rsidRPr="00CF7AFD" w:rsidRDefault="003E1290">
      <w:pPr>
        <w:spacing w:line="360" w:lineRule="auto"/>
        <w:rPr>
          <w:szCs w:val="21"/>
        </w:rPr>
      </w:pPr>
    </w:p>
    <w:p w14:paraId="048AA8F3" w14:textId="77777777" w:rsidR="003E1290" w:rsidRPr="00CF7AFD" w:rsidRDefault="00BA6153">
      <w:pPr>
        <w:spacing w:line="360" w:lineRule="auto"/>
        <w:rPr>
          <w:szCs w:val="21"/>
        </w:rPr>
      </w:pPr>
      <w:r w:rsidRPr="00CF7AFD">
        <w:rPr>
          <w:szCs w:val="21"/>
        </w:rPr>
        <w:t>日期：</w:t>
      </w:r>
      <w:r w:rsidRPr="00CF7AFD">
        <w:rPr>
          <w:szCs w:val="21"/>
          <w:u w:val="single"/>
        </w:rPr>
        <w:t xml:space="preserve">      </w:t>
      </w:r>
      <w:r w:rsidRPr="00CF7AFD">
        <w:rPr>
          <w:szCs w:val="21"/>
        </w:rPr>
        <w:t>年</w:t>
      </w:r>
      <w:r w:rsidRPr="00CF7AFD">
        <w:rPr>
          <w:szCs w:val="21"/>
          <w:u w:val="single"/>
        </w:rPr>
        <w:t xml:space="preserve">    </w:t>
      </w:r>
      <w:r w:rsidRPr="00CF7AFD">
        <w:rPr>
          <w:szCs w:val="21"/>
        </w:rPr>
        <w:t>月</w:t>
      </w:r>
      <w:r w:rsidRPr="00CF7AFD">
        <w:rPr>
          <w:szCs w:val="21"/>
          <w:u w:val="single"/>
        </w:rPr>
        <w:t xml:space="preserve">   </w:t>
      </w:r>
      <w:r w:rsidRPr="00CF7AFD">
        <w:rPr>
          <w:szCs w:val="21"/>
        </w:rPr>
        <w:t>日</w:t>
      </w:r>
    </w:p>
    <w:p w14:paraId="744E1687" w14:textId="77777777" w:rsidR="003E1290" w:rsidRPr="00CF7AFD" w:rsidRDefault="00BA6153">
      <w:pPr>
        <w:rPr>
          <w:b/>
          <w:szCs w:val="21"/>
        </w:rPr>
      </w:pPr>
      <w:r w:rsidRPr="00CF7AFD">
        <w:rPr>
          <w:b/>
          <w:szCs w:val="21"/>
        </w:rPr>
        <w:br w:type="page"/>
      </w:r>
      <w:r w:rsidRPr="00CF7AFD">
        <w:rPr>
          <w:b/>
          <w:szCs w:val="21"/>
        </w:rPr>
        <w:lastRenderedPageBreak/>
        <w:t>2</w:t>
      </w:r>
      <w:r w:rsidRPr="00CF7AFD">
        <w:rPr>
          <w:b/>
          <w:szCs w:val="21"/>
        </w:rPr>
        <w:t>．响应报价明细表格式：</w:t>
      </w:r>
    </w:p>
    <w:p w14:paraId="2C2FD706" w14:textId="77777777" w:rsidR="003E1290" w:rsidRPr="00CF7AFD" w:rsidRDefault="00BA6153">
      <w:pPr>
        <w:jc w:val="center"/>
        <w:rPr>
          <w:b/>
          <w:szCs w:val="21"/>
        </w:rPr>
      </w:pPr>
      <w:r w:rsidRPr="00CF7AFD">
        <w:rPr>
          <w:b/>
          <w:szCs w:val="21"/>
        </w:rPr>
        <w:t>响应报价明细表</w:t>
      </w:r>
    </w:p>
    <w:p w14:paraId="756BCFE1" w14:textId="5FA17147" w:rsidR="003E1290" w:rsidRPr="00CF7AFD" w:rsidRDefault="00BA6153">
      <w:pPr>
        <w:ind w:firstLineChars="1150" w:firstLine="2415"/>
        <w:rPr>
          <w:szCs w:val="21"/>
        </w:rPr>
      </w:pPr>
      <w:r w:rsidRPr="00CF7AFD">
        <w:rPr>
          <w:szCs w:val="21"/>
        </w:rPr>
        <w:t xml:space="preserve">                            </w:t>
      </w:r>
      <w:r w:rsidRPr="00CF7AFD">
        <w:rPr>
          <w:szCs w:val="21"/>
        </w:rPr>
        <w:t>金额单位：人民币（元）</w:t>
      </w:r>
    </w:p>
    <w:tbl>
      <w:tblPr>
        <w:tblW w:w="9424" w:type="dxa"/>
        <w:tblInd w:w="113" w:type="dxa"/>
        <w:tblLook w:val="04A0" w:firstRow="1" w:lastRow="0" w:firstColumn="1" w:lastColumn="0" w:noHBand="0" w:noVBand="1"/>
      </w:tblPr>
      <w:tblGrid>
        <w:gridCol w:w="427"/>
        <w:gridCol w:w="1383"/>
        <w:gridCol w:w="1100"/>
        <w:gridCol w:w="4037"/>
        <w:gridCol w:w="567"/>
        <w:gridCol w:w="567"/>
        <w:gridCol w:w="922"/>
        <w:gridCol w:w="427"/>
      </w:tblGrid>
      <w:tr w:rsidR="00CF7AFD" w:rsidRPr="00CF7AFD" w14:paraId="495EBB78" w14:textId="77777777" w:rsidTr="003205B6">
        <w:trPr>
          <w:trHeight w:val="554"/>
        </w:trPr>
        <w:tc>
          <w:tcPr>
            <w:tcW w:w="942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F23BEE1"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一、大型地推活动（不少于100平方米。2天/场）</w:t>
            </w:r>
          </w:p>
        </w:tc>
      </w:tr>
      <w:tr w:rsidR="00CF7AFD" w:rsidRPr="00CF7AFD" w14:paraId="1AA79B43" w14:textId="77777777" w:rsidTr="003205B6">
        <w:trPr>
          <w:trHeight w:val="313"/>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24ABCA4"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序号</w:t>
            </w:r>
          </w:p>
        </w:tc>
        <w:tc>
          <w:tcPr>
            <w:tcW w:w="1383" w:type="dxa"/>
            <w:tcBorders>
              <w:top w:val="nil"/>
              <w:left w:val="nil"/>
              <w:bottom w:val="single" w:sz="4" w:space="0" w:color="auto"/>
              <w:right w:val="single" w:sz="4" w:space="0" w:color="auto"/>
            </w:tcBorders>
            <w:shd w:val="clear" w:color="auto" w:fill="auto"/>
            <w:vAlign w:val="center"/>
            <w:hideMark/>
          </w:tcPr>
          <w:p w14:paraId="1833B573"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区域</w:t>
            </w:r>
          </w:p>
        </w:tc>
        <w:tc>
          <w:tcPr>
            <w:tcW w:w="1100" w:type="dxa"/>
            <w:tcBorders>
              <w:top w:val="nil"/>
              <w:left w:val="nil"/>
              <w:bottom w:val="nil"/>
              <w:right w:val="single" w:sz="4" w:space="0" w:color="auto"/>
            </w:tcBorders>
            <w:shd w:val="clear" w:color="auto" w:fill="auto"/>
            <w:vAlign w:val="center"/>
            <w:hideMark/>
          </w:tcPr>
          <w:p w14:paraId="12C4B666"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名称</w:t>
            </w:r>
          </w:p>
        </w:tc>
        <w:tc>
          <w:tcPr>
            <w:tcW w:w="4037" w:type="dxa"/>
            <w:tcBorders>
              <w:top w:val="nil"/>
              <w:left w:val="nil"/>
              <w:bottom w:val="nil"/>
              <w:right w:val="single" w:sz="4" w:space="0" w:color="auto"/>
            </w:tcBorders>
            <w:shd w:val="clear" w:color="auto" w:fill="auto"/>
            <w:vAlign w:val="center"/>
            <w:hideMark/>
          </w:tcPr>
          <w:p w14:paraId="1F9634AF"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规格</w:t>
            </w:r>
          </w:p>
        </w:tc>
        <w:tc>
          <w:tcPr>
            <w:tcW w:w="567" w:type="dxa"/>
            <w:tcBorders>
              <w:top w:val="nil"/>
              <w:left w:val="nil"/>
              <w:bottom w:val="single" w:sz="4" w:space="0" w:color="auto"/>
              <w:right w:val="single" w:sz="4" w:space="0" w:color="auto"/>
            </w:tcBorders>
            <w:shd w:val="clear" w:color="auto" w:fill="auto"/>
            <w:vAlign w:val="center"/>
            <w:hideMark/>
          </w:tcPr>
          <w:p w14:paraId="606FD7F1"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数量</w:t>
            </w:r>
          </w:p>
        </w:tc>
        <w:tc>
          <w:tcPr>
            <w:tcW w:w="567" w:type="dxa"/>
            <w:tcBorders>
              <w:top w:val="nil"/>
              <w:left w:val="nil"/>
              <w:bottom w:val="single" w:sz="4" w:space="0" w:color="auto"/>
              <w:right w:val="single" w:sz="4" w:space="0" w:color="auto"/>
            </w:tcBorders>
            <w:shd w:val="clear" w:color="auto" w:fill="auto"/>
            <w:vAlign w:val="center"/>
            <w:hideMark/>
          </w:tcPr>
          <w:p w14:paraId="3DBC257F"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单位</w:t>
            </w:r>
          </w:p>
        </w:tc>
        <w:tc>
          <w:tcPr>
            <w:tcW w:w="922" w:type="dxa"/>
            <w:tcBorders>
              <w:top w:val="nil"/>
              <w:left w:val="nil"/>
              <w:bottom w:val="nil"/>
              <w:right w:val="nil"/>
            </w:tcBorders>
            <w:shd w:val="clear" w:color="auto" w:fill="auto"/>
            <w:vAlign w:val="center"/>
            <w:hideMark/>
          </w:tcPr>
          <w:p w14:paraId="75F75705"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单场合计（元）</w:t>
            </w:r>
          </w:p>
        </w:tc>
        <w:tc>
          <w:tcPr>
            <w:tcW w:w="427" w:type="dxa"/>
            <w:tcBorders>
              <w:top w:val="nil"/>
              <w:left w:val="single" w:sz="4" w:space="0" w:color="auto"/>
              <w:bottom w:val="single" w:sz="4" w:space="0" w:color="auto"/>
              <w:right w:val="single" w:sz="4" w:space="0" w:color="auto"/>
            </w:tcBorders>
            <w:shd w:val="clear" w:color="auto" w:fill="auto"/>
            <w:vAlign w:val="center"/>
            <w:hideMark/>
          </w:tcPr>
          <w:p w14:paraId="2CD24B83"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备注</w:t>
            </w:r>
          </w:p>
        </w:tc>
      </w:tr>
      <w:tr w:rsidR="00CF7AFD" w:rsidRPr="00CF7AFD" w14:paraId="5D5C0705"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FC156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1383" w:type="dxa"/>
            <w:tcBorders>
              <w:top w:val="nil"/>
              <w:left w:val="nil"/>
              <w:bottom w:val="single" w:sz="4" w:space="0" w:color="auto"/>
              <w:right w:val="single" w:sz="4" w:space="0" w:color="auto"/>
            </w:tcBorders>
            <w:shd w:val="clear" w:color="auto" w:fill="auto"/>
            <w:vAlign w:val="center"/>
            <w:hideMark/>
          </w:tcPr>
          <w:p w14:paraId="23CF10B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主题设计</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9C17B6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主题设计</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14:paraId="6EA7CAFF"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根据体彩公益品牌调性，负责活动相关设计制作，包括但不限于画面制作、海报设计、H5、长图、视频等内容策划与制作，并均须体现体彩相关元素</w:t>
            </w:r>
          </w:p>
        </w:tc>
        <w:tc>
          <w:tcPr>
            <w:tcW w:w="567" w:type="dxa"/>
            <w:tcBorders>
              <w:top w:val="nil"/>
              <w:left w:val="nil"/>
              <w:bottom w:val="single" w:sz="4" w:space="0" w:color="auto"/>
              <w:right w:val="single" w:sz="4" w:space="0" w:color="auto"/>
            </w:tcBorders>
            <w:shd w:val="clear" w:color="auto" w:fill="auto"/>
            <w:vAlign w:val="center"/>
            <w:hideMark/>
          </w:tcPr>
          <w:p w14:paraId="36239BC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0F1B5CE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single" w:sz="4" w:space="0" w:color="auto"/>
              <w:left w:val="nil"/>
              <w:bottom w:val="single" w:sz="4" w:space="0" w:color="auto"/>
              <w:right w:val="nil"/>
            </w:tcBorders>
            <w:shd w:val="clear" w:color="auto" w:fill="auto"/>
            <w:vAlign w:val="center"/>
            <w:hideMark/>
          </w:tcPr>
          <w:p w14:paraId="27C72A2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EA93B7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6AC6822E"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86382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14:paraId="6E24711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入口门头</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12E85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特装门头</w:t>
            </w:r>
          </w:p>
        </w:tc>
        <w:tc>
          <w:tcPr>
            <w:tcW w:w="4037" w:type="dxa"/>
            <w:tcBorders>
              <w:top w:val="nil"/>
              <w:left w:val="nil"/>
              <w:bottom w:val="single" w:sz="4" w:space="0" w:color="auto"/>
              <w:right w:val="single" w:sz="4" w:space="0" w:color="auto"/>
            </w:tcBorders>
            <w:shd w:val="clear" w:color="auto" w:fill="auto"/>
            <w:vAlign w:val="center"/>
            <w:hideMark/>
          </w:tcPr>
          <w:p w14:paraId="7B68A7AC" w14:textId="6A3776F3"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桁架，内空不小于4m*2.5m，外宽不小于6.5m*3.5m高</w:t>
            </w:r>
          </w:p>
        </w:tc>
        <w:tc>
          <w:tcPr>
            <w:tcW w:w="567" w:type="dxa"/>
            <w:tcBorders>
              <w:top w:val="nil"/>
              <w:left w:val="nil"/>
              <w:bottom w:val="single" w:sz="4" w:space="0" w:color="auto"/>
              <w:right w:val="single" w:sz="4" w:space="0" w:color="auto"/>
            </w:tcBorders>
            <w:shd w:val="clear" w:color="auto" w:fill="auto"/>
            <w:vAlign w:val="center"/>
            <w:hideMark/>
          </w:tcPr>
          <w:p w14:paraId="78F56FA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7AC9A21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nil"/>
              <w:left w:val="nil"/>
              <w:bottom w:val="single" w:sz="4" w:space="0" w:color="auto"/>
              <w:right w:val="nil"/>
            </w:tcBorders>
            <w:shd w:val="clear" w:color="auto" w:fill="auto"/>
            <w:vAlign w:val="center"/>
            <w:hideMark/>
          </w:tcPr>
          <w:p w14:paraId="245C951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ED05E8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9D6E96F"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7D208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w:t>
            </w:r>
          </w:p>
        </w:tc>
        <w:tc>
          <w:tcPr>
            <w:tcW w:w="1383" w:type="dxa"/>
            <w:vMerge/>
            <w:tcBorders>
              <w:top w:val="nil"/>
              <w:left w:val="single" w:sz="4" w:space="0" w:color="auto"/>
              <w:bottom w:val="single" w:sz="4" w:space="0" w:color="000000"/>
              <w:right w:val="single" w:sz="4" w:space="0" w:color="auto"/>
            </w:tcBorders>
            <w:vAlign w:val="center"/>
            <w:hideMark/>
          </w:tcPr>
          <w:p w14:paraId="475705E9"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000000"/>
              <w:right w:val="single" w:sz="4" w:space="0" w:color="auto"/>
            </w:tcBorders>
            <w:vAlign w:val="center"/>
            <w:hideMark/>
          </w:tcPr>
          <w:p w14:paraId="708A8E10" w14:textId="77777777" w:rsidR="0032402C" w:rsidRPr="00CF7AFD" w:rsidRDefault="0032402C" w:rsidP="0032402C">
            <w:pPr>
              <w:widowControl/>
              <w:jc w:val="left"/>
              <w:rPr>
                <w:rFonts w:ascii="宋体" w:hAnsi="宋体" w:cs="宋体"/>
                <w:kern w:val="0"/>
                <w:szCs w:val="21"/>
              </w:rPr>
            </w:pPr>
          </w:p>
        </w:tc>
        <w:tc>
          <w:tcPr>
            <w:tcW w:w="4037" w:type="dxa"/>
            <w:tcBorders>
              <w:top w:val="nil"/>
              <w:left w:val="nil"/>
              <w:bottom w:val="single" w:sz="4" w:space="0" w:color="auto"/>
              <w:right w:val="single" w:sz="4" w:space="0" w:color="auto"/>
            </w:tcBorders>
            <w:shd w:val="clear" w:color="auto" w:fill="auto"/>
            <w:vAlign w:val="center"/>
            <w:hideMark/>
          </w:tcPr>
          <w:p w14:paraId="0E78F48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复合板，装饰，双面</w:t>
            </w:r>
          </w:p>
        </w:tc>
        <w:tc>
          <w:tcPr>
            <w:tcW w:w="567" w:type="dxa"/>
            <w:tcBorders>
              <w:top w:val="nil"/>
              <w:left w:val="nil"/>
              <w:bottom w:val="single" w:sz="4" w:space="0" w:color="auto"/>
              <w:right w:val="single" w:sz="4" w:space="0" w:color="auto"/>
            </w:tcBorders>
            <w:shd w:val="clear" w:color="auto" w:fill="auto"/>
            <w:vAlign w:val="center"/>
            <w:hideMark/>
          </w:tcPr>
          <w:p w14:paraId="5149842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0C5EE2D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面</w:t>
            </w:r>
          </w:p>
        </w:tc>
        <w:tc>
          <w:tcPr>
            <w:tcW w:w="922" w:type="dxa"/>
            <w:tcBorders>
              <w:top w:val="nil"/>
              <w:left w:val="nil"/>
              <w:bottom w:val="single" w:sz="4" w:space="0" w:color="auto"/>
              <w:right w:val="nil"/>
            </w:tcBorders>
            <w:shd w:val="clear" w:color="auto" w:fill="auto"/>
            <w:vAlign w:val="center"/>
            <w:hideMark/>
          </w:tcPr>
          <w:p w14:paraId="2F305D4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D77D94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93F0BC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C6182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14:paraId="2E9A297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主舞台区</w:t>
            </w:r>
          </w:p>
        </w:tc>
        <w:tc>
          <w:tcPr>
            <w:tcW w:w="1100" w:type="dxa"/>
            <w:tcBorders>
              <w:top w:val="nil"/>
              <w:left w:val="nil"/>
              <w:bottom w:val="single" w:sz="4" w:space="0" w:color="auto"/>
              <w:right w:val="nil"/>
            </w:tcBorders>
            <w:shd w:val="clear" w:color="auto" w:fill="auto"/>
            <w:vAlign w:val="center"/>
            <w:hideMark/>
          </w:tcPr>
          <w:p w14:paraId="6B34F5F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舞台搭建</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69CD191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搭建专业演出舞台，根据现场搭建。包括地毯、梯步等必要设施，准确尺寸按实际需要以现场测量为准</w:t>
            </w:r>
          </w:p>
        </w:tc>
        <w:tc>
          <w:tcPr>
            <w:tcW w:w="567" w:type="dxa"/>
            <w:tcBorders>
              <w:top w:val="nil"/>
              <w:left w:val="nil"/>
              <w:bottom w:val="single" w:sz="4" w:space="0" w:color="auto"/>
              <w:right w:val="single" w:sz="4" w:space="0" w:color="auto"/>
            </w:tcBorders>
            <w:shd w:val="clear" w:color="auto" w:fill="auto"/>
            <w:vAlign w:val="center"/>
            <w:hideMark/>
          </w:tcPr>
          <w:p w14:paraId="7C4853B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30</w:t>
            </w:r>
          </w:p>
        </w:tc>
        <w:tc>
          <w:tcPr>
            <w:tcW w:w="567" w:type="dxa"/>
            <w:tcBorders>
              <w:top w:val="nil"/>
              <w:left w:val="nil"/>
              <w:bottom w:val="single" w:sz="4" w:space="0" w:color="auto"/>
              <w:right w:val="single" w:sz="4" w:space="0" w:color="auto"/>
            </w:tcBorders>
            <w:shd w:val="clear" w:color="auto" w:fill="auto"/>
            <w:vAlign w:val="center"/>
            <w:hideMark/>
          </w:tcPr>
          <w:p w14:paraId="7DC0241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4F3652F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2198CE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3E74DED"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B2A79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1383" w:type="dxa"/>
            <w:vMerge/>
            <w:tcBorders>
              <w:top w:val="nil"/>
              <w:left w:val="single" w:sz="4" w:space="0" w:color="auto"/>
              <w:bottom w:val="single" w:sz="4" w:space="0" w:color="000000"/>
              <w:right w:val="single" w:sz="4" w:space="0" w:color="auto"/>
            </w:tcBorders>
            <w:vAlign w:val="center"/>
            <w:hideMark/>
          </w:tcPr>
          <w:p w14:paraId="7AD3C901"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29D32F5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LED背景显示屏</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25CAE4F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专业户外LED背景屏，准确尺寸按实际需要以现场测量为准</w:t>
            </w:r>
          </w:p>
        </w:tc>
        <w:tc>
          <w:tcPr>
            <w:tcW w:w="567" w:type="dxa"/>
            <w:tcBorders>
              <w:top w:val="nil"/>
              <w:left w:val="nil"/>
              <w:bottom w:val="single" w:sz="4" w:space="0" w:color="auto"/>
              <w:right w:val="single" w:sz="4" w:space="0" w:color="auto"/>
            </w:tcBorders>
            <w:shd w:val="clear" w:color="auto" w:fill="auto"/>
            <w:vAlign w:val="center"/>
            <w:hideMark/>
          </w:tcPr>
          <w:p w14:paraId="73BE5D1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30</w:t>
            </w:r>
          </w:p>
        </w:tc>
        <w:tc>
          <w:tcPr>
            <w:tcW w:w="567" w:type="dxa"/>
            <w:tcBorders>
              <w:top w:val="nil"/>
              <w:left w:val="nil"/>
              <w:bottom w:val="single" w:sz="4" w:space="0" w:color="auto"/>
              <w:right w:val="single" w:sz="4" w:space="0" w:color="auto"/>
            </w:tcBorders>
            <w:shd w:val="clear" w:color="auto" w:fill="auto"/>
            <w:vAlign w:val="center"/>
            <w:hideMark/>
          </w:tcPr>
          <w:p w14:paraId="6907717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5D9897C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2048EC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E5F7A65"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A555D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6</w:t>
            </w:r>
          </w:p>
        </w:tc>
        <w:tc>
          <w:tcPr>
            <w:tcW w:w="1383" w:type="dxa"/>
            <w:vMerge/>
            <w:tcBorders>
              <w:top w:val="nil"/>
              <w:left w:val="single" w:sz="4" w:space="0" w:color="auto"/>
              <w:bottom w:val="single" w:sz="4" w:space="0" w:color="000000"/>
              <w:right w:val="single" w:sz="4" w:space="0" w:color="auto"/>
            </w:tcBorders>
            <w:vAlign w:val="center"/>
            <w:hideMark/>
          </w:tcPr>
          <w:p w14:paraId="30D9E8CD"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32C4CAF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音响灯光氛围</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42AABB3F"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舞台led摇头灯、两侧立柱+led灯</w:t>
            </w:r>
          </w:p>
        </w:tc>
        <w:tc>
          <w:tcPr>
            <w:tcW w:w="567" w:type="dxa"/>
            <w:tcBorders>
              <w:top w:val="nil"/>
              <w:left w:val="nil"/>
              <w:bottom w:val="single" w:sz="4" w:space="0" w:color="auto"/>
              <w:right w:val="single" w:sz="4" w:space="0" w:color="auto"/>
            </w:tcBorders>
            <w:shd w:val="clear" w:color="auto" w:fill="auto"/>
            <w:vAlign w:val="center"/>
            <w:hideMark/>
          </w:tcPr>
          <w:p w14:paraId="2ADE3A1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2A67C59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nil"/>
              <w:left w:val="nil"/>
              <w:bottom w:val="single" w:sz="4" w:space="0" w:color="auto"/>
              <w:right w:val="nil"/>
            </w:tcBorders>
            <w:shd w:val="clear" w:color="auto" w:fill="auto"/>
            <w:vAlign w:val="center"/>
            <w:hideMark/>
          </w:tcPr>
          <w:p w14:paraId="6A14435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6693D40"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6EB16E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E74CB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7</w:t>
            </w:r>
          </w:p>
        </w:tc>
        <w:tc>
          <w:tcPr>
            <w:tcW w:w="1383" w:type="dxa"/>
            <w:tcBorders>
              <w:top w:val="nil"/>
              <w:left w:val="nil"/>
              <w:bottom w:val="nil"/>
              <w:right w:val="single" w:sz="4" w:space="0" w:color="auto"/>
            </w:tcBorders>
            <w:shd w:val="clear" w:color="auto" w:fill="auto"/>
            <w:vAlign w:val="center"/>
            <w:hideMark/>
          </w:tcPr>
          <w:p w14:paraId="07778C3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产品销售区</w:t>
            </w:r>
          </w:p>
        </w:tc>
        <w:tc>
          <w:tcPr>
            <w:tcW w:w="1100" w:type="dxa"/>
            <w:tcBorders>
              <w:top w:val="nil"/>
              <w:left w:val="nil"/>
              <w:bottom w:val="single" w:sz="4" w:space="0" w:color="auto"/>
              <w:right w:val="nil"/>
            </w:tcBorders>
            <w:shd w:val="clear" w:color="auto" w:fill="auto"/>
            <w:vAlign w:val="center"/>
            <w:hideMark/>
          </w:tcPr>
          <w:p w14:paraId="1049B04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销售区域</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75FC7F6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桁架+复合板（包含并不限于复合板、可移动写真、阳光板、亚克力等）搭建或创意搭建，其中体彩销售区域不低于20平方米，体验桌椅不少于4套</w:t>
            </w:r>
          </w:p>
        </w:tc>
        <w:tc>
          <w:tcPr>
            <w:tcW w:w="567" w:type="dxa"/>
            <w:tcBorders>
              <w:top w:val="nil"/>
              <w:left w:val="nil"/>
              <w:bottom w:val="single" w:sz="4" w:space="0" w:color="auto"/>
              <w:right w:val="single" w:sz="4" w:space="0" w:color="auto"/>
            </w:tcBorders>
            <w:shd w:val="clear" w:color="auto" w:fill="auto"/>
            <w:vAlign w:val="center"/>
            <w:hideMark/>
          </w:tcPr>
          <w:p w14:paraId="72AFF2D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w:t>
            </w:r>
          </w:p>
        </w:tc>
        <w:tc>
          <w:tcPr>
            <w:tcW w:w="567" w:type="dxa"/>
            <w:tcBorders>
              <w:top w:val="nil"/>
              <w:left w:val="nil"/>
              <w:bottom w:val="single" w:sz="4" w:space="0" w:color="auto"/>
              <w:right w:val="single" w:sz="4" w:space="0" w:color="auto"/>
            </w:tcBorders>
            <w:shd w:val="clear" w:color="auto" w:fill="auto"/>
            <w:vAlign w:val="center"/>
            <w:hideMark/>
          </w:tcPr>
          <w:p w14:paraId="6305433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5BF10FC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9F6AA2B"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06B58AE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DA693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8</w:t>
            </w:r>
          </w:p>
        </w:tc>
        <w:tc>
          <w:tcPr>
            <w:tcW w:w="1383" w:type="dxa"/>
            <w:tcBorders>
              <w:top w:val="single" w:sz="4" w:space="0" w:color="auto"/>
              <w:left w:val="nil"/>
              <w:bottom w:val="nil"/>
              <w:right w:val="single" w:sz="4" w:space="0" w:color="auto"/>
            </w:tcBorders>
            <w:shd w:val="clear" w:color="auto" w:fill="auto"/>
            <w:vAlign w:val="center"/>
            <w:hideMark/>
          </w:tcPr>
          <w:p w14:paraId="7D045AB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游戏互动区</w:t>
            </w:r>
          </w:p>
        </w:tc>
        <w:tc>
          <w:tcPr>
            <w:tcW w:w="1100" w:type="dxa"/>
            <w:tcBorders>
              <w:top w:val="nil"/>
              <w:left w:val="nil"/>
              <w:bottom w:val="single" w:sz="4" w:space="0" w:color="auto"/>
              <w:right w:val="nil"/>
            </w:tcBorders>
            <w:shd w:val="clear" w:color="auto" w:fill="auto"/>
            <w:vAlign w:val="center"/>
            <w:hideMark/>
          </w:tcPr>
          <w:p w14:paraId="2B1A287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互动游戏区域</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258EC6A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现场设置互动区域不少于2个，桁架+喷绘，射灯，设置整体尺寸不小于：宽3.5m*高2.5m</w:t>
            </w:r>
          </w:p>
        </w:tc>
        <w:tc>
          <w:tcPr>
            <w:tcW w:w="567" w:type="dxa"/>
            <w:tcBorders>
              <w:top w:val="nil"/>
              <w:left w:val="nil"/>
              <w:bottom w:val="single" w:sz="4" w:space="0" w:color="auto"/>
              <w:right w:val="single" w:sz="4" w:space="0" w:color="auto"/>
            </w:tcBorders>
            <w:shd w:val="clear" w:color="auto" w:fill="auto"/>
            <w:vAlign w:val="center"/>
            <w:hideMark/>
          </w:tcPr>
          <w:p w14:paraId="7168C13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w:t>
            </w:r>
          </w:p>
        </w:tc>
        <w:tc>
          <w:tcPr>
            <w:tcW w:w="567" w:type="dxa"/>
            <w:tcBorders>
              <w:top w:val="nil"/>
              <w:left w:val="nil"/>
              <w:bottom w:val="single" w:sz="4" w:space="0" w:color="auto"/>
              <w:right w:val="single" w:sz="4" w:space="0" w:color="auto"/>
            </w:tcBorders>
            <w:shd w:val="clear" w:color="auto" w:fill="auto"/>
            <w:vAlign w:val="center"/>
            <w:hideMark/>
          </w:tcPr>
          <w:p w14:paraId="5AC8A00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5DAF6EE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E3D74C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32DDE28"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9E718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9</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75DE9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兑奖区</w:t>
            </w:r>
          </w:p>
        </w:tc>
        <w:tc>
          <w:tcPr>
            <w:tcW w:w="1100" w:type="dxa"/>
            <w:tcBorders>
              <w:top w:val="nil"/>
              <w:left w:val="nil"/>
              <w:bottom w:val="single" w:sz="4" w:space="0" w:color="auto"/>
              <w:right w:val="nil"/>
            </w:tcBorders>
            <w:shd w:val="clear" w:color="auto" w:fill="auto"/>
            <w:noWrap/>
            <w:vAlign w:val="center"/>
            <w:hideMark/>
          </w:tcPr>
          <w:p w14:paraId="3EE960F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兑奖搭建</w:t>
            </w:r>
          </w:p>
        </w:tc>
        <w:tc>
          <w:tcPr>
            <w:tcW w:w="4037" w:type="dxa"/>
            <w:tcBorders>
              <w:top w:val="nil"/>
              <w:left w:val="single" w:sz="4" w:space="0" w:color="auto"/>
              <w:bottom w:val="single" w:sz="4" w:space="0" w:color="auto"/>
              <w:right w:val="single" w:sz="4" w:space="0" w:color="auto"/>
            </w:tcBorders>
            <w:shd w:val="clear" w:color="auto" w:fill="auto"/>
            <w:noWrap/>
            <w:vAlign w:val="center"/>
            <w:hideMark/>
          </w:tcPr>
          <w:p w14:paraId="1A3A6F60"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含活动主题背景板，木结构、兑奖桌等</w:t>
            </w:r>
          </w:p>
        </w:tc>
        <w:tc>
          <w:tcPr>
            <w:tcW w:w="567" w:type="dxa"/>
            <w:tcBorders>
              <w:top w:val="nil"/>
              <w:left w:val="nil"/>
              <w:bottom w:val="single" w:sz="4" w:space="0" w:color="auto"/>
              <w:right w:val="single" w:sz="4" w:space="0" w:color="auto"/>
            </w:tcBorders>
            <w:shd w:val="clear" w:color="auto" w:fill="auto"/>
            <w:noWrap/>
            <w:vAlign w:val="center"/>
            <w:hideMark/>
          </w:tcPr>
          <w:p w14:paraId="4ECF88D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hideMark/>
          </w:tcPr>
          <w:p w14:paraId="0AC0BD0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noWrap/>
            <w:vAlign w:val="center"/>
            <w:hideMark/>
          </w:tcPr>
          <w:p w14:paraId="1F21709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0EA2F8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74AAAA2"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B05A0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10</w:t>
            </w: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57AB2E8"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noWrap/>
            <w:vAlign w:val="center"/>
            <w:hideMark/>
          </w:tcPr>
          <w:p w14:paraId="0F2E4B7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奖品</w:t>
            </w:r>
          </w:p>
        </w:tc>
        <w:tc>
          <w:tcPr>
            <w:tcW w:w="4037" w:type="dxa"/>
            <w:tcBorders>
              <w:top w:val="nil"/>
              <w:left w:val="single" w:sz="4" w:space="0" w:color="auto"/>
              <w:bottom w:val="single" w:sz="4" w:space="0" w:color="auto"/>
              <w:right w:val="single" w:sz="4" w:space="0" w:color="auto"/>
            </w:tcBorders>
            <w:shd w:val="clear" w:color="auto" w:fill="auto"/>
            <w:noWrap/>
            <w:vAlign w:val="center"/>
            <w:hideMark/>
          </w:tcPr>
          <w:p w14:paraId="7E12F91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定制体彩奖品，每份不少于20元</w:t>
            </w:r>
          </w:p>
        </w:tc>
        <w:tc>
          <w:tcPr>
            <w:tcW w:w="567" w:type="dxa"/>
            <w:tcBorders>
              <w:top w:val="nil"/>
              <w:left w:val="nil"/>
              <w:bottom w:val="single" w:sz="4" w:space="0" w:color="auto"/>
              <w:right w:val="single" w:sz="4" w:space="0" w:color="auto"/>
            </w:tcBorders>
            <w:shd w:val="clear" w:color="auto" w:fill="auto"/>
            <w:noWrap/>
            <w:vAlign w:val="center"/>
            <w:hideMark/>
          </w:tcPr>
          <w:p w14:paraId="38EBAD4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63F57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份</w:t>
            </w:r>
          </w:p>
        </w:tc>
        <w:tc>
          <w:tcPr>
            <w:tcW w:w="922" w:type="dxa"/>
            <w:tcBorders>
              <w:top w:val="nil"/>
              <w:left w:val="nil"/>
              <w:bottom w:val="single" w:sz="4" w:space="0" w:color="auto"/>
              <w:right w:val="nil"/>
            </w:tcBorders>
            <w:shd w:val="clear" w:color="auto" w:fill="auto"/>
            <w:noWrap/>
            <w:vAlign w:val="center"/>
            <w:hideMark/>
          </w:tcPr>
          <w:p w14:paraId="49CD445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2C4144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0C32B08"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80BD3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11</w:t>
            </w: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3E832A3"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6DEB658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活动规则卡</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7AA24BA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200g铜版纸，14cmx21cm</w:t>
            </w:r>
          </w:p>
        </w:tc>
        <w:tc>
          <w:tcPr>
            <w:tcW w:w="567" w:type="dxa"/>
            <w:tcBorders>
              <w:top w:val="nil"/>
              <w:left w:val="nil"/>
              <w:bottom w:val="single" w:sz="4" w:space="0" w:color="auto"/>
              <w:right w:val="single" w:sz="4" w:space="0" w:color="auto"/>
            </w:tcBorders>
            <w:shd w:val="clear" w:color="auto" w:fill="auto"/>
            <w:vAlign w:val="center"/>
            <w:hideMark/>
          </w:tcPr>
          <w:p w14:paraId="3F3DF3B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400</w:t>
            </w:r>
          </w:p>
        </w:tc>
        <w:tc>
          <w:tcPr>
            <w:tcW w:w="567" w:type="dxa"/>
            <w:tcBorders>
              <w:top w:val="nil"/>
              <w:left w:val="nil"/>
              <w:bottom w:val="single" w:sz="4" w:space="0" w:color="auto"/>
              <w:right w:val="single" w:sz="4" w:space="0" w:color="auto"/>
            </w:tcBorders>
            <w:shd w:val="clear" w:color="auto" w:fill="auto"/>
            <w:vAlign w:val="center"/>
            <w:hideMark/>
          </w:tcPr>
          <w:p w14:paraId="46BB21B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张</w:t>
            </w:r>
          </w:p>
        </w:tc>
        <w:tc>
          <w:tcPr>
            <w:tcW w:w="922" w:type="dxa"/>
            <w:tcBorders>
              <w:top w:val="nil"/>
              <w:left w:val="nil"/>
              <w:bottom w:val="single" w:sz="4" w:space="0" w:color="auto"/>
              <w:right w:val="nil"/>
            </w:tcBorders>
            <w:shd w:val="clear" w:color="auto" w:fill="auto"/>
            <w:vAlign w:val="center"/>
            <w:hideMark/>
          </w:tcPr>
          <w:p w14:paraId="14098E2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DA0114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6041982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5696C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12</w:t>
            </w: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56E2B445"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522A977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定制印章</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4701158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乐小星定制印章，20mm直径</w:t>
            </w:r>
          </w:p>
        </w:tc>
        <w:tc>
          <w:tcPr>
            <w:tcW w:w="567" w:type="dxa"/>
            <w:tcBorders>
              <w:top w:val="nil"/>
              <w:left w:val="nil"/>
              <w:bottom w:val="single" w:sz="4" w:space="0" w:color="auto"/>
              <w:right w:val="single" w:sz="4" w:space="0" w:color="auto"/>
            </w:tcBorders>
            <w:shd w:val="clear" w:color="auto" w:fill="auto"/>
            <w:vAlign w:val="center"/>
            <w:hideMark/>
          </w:tcPr>
          <w:p w14:paraId="0FA4CF5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40B20B0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个</w:t>
            </w:r>
          </w:p>
        </w:tc>
        <w:tc>
          <w:tcPr>
            <w:tcW w:w="922" w:type="dxa"/>
            <w:tcBorders>
              <w:top w:val="nil"/>
              <w:left w:val="nil"/>
              <w:bottom w:val="single" w:sz="4" w:space="0" w:color="auto"/>
              <w:right w:val="nil"/>
            </w:tcBorders>
            <w:shd w:val="clear" w:color="auto" w:fill="auto"/>
            <w:vAlign w:val="center"/>
            <w:hideMark/>
          </w:tcPr>
          <w:p w14:paraId="095DD2A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F67129A"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A624B3E"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76F3E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13</w:t>
            </w: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21778F54"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02C25C0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活动规则牌</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7550B867"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活动说明，展架，80X180cm</w:t>
            </w:r>
          </w:p>
        </w:tc>
        <w:tc>
          <w:tcPr>
            <w:tcW w:w="567" w:type="dxa"/>
            <w:tcBorders>
              <w:top w:val="nil"/>
              <w:left w:val="nil"/>
              <w:bottom w:val="single" w:sz="4" w:space="0" w:color="auto"/>
              <w:right w:val="single" w:sz="4" w:space="0" w:color="auto"/>
            </w:tcBorders>
            <w:shd w:val="clear" w:color="auto" w:fill="auto"/>
            <w:vAlign w:val="center"/>
            <w:hideMark/>
          </w:tcPr>
          <w:p w14:paraId="34BF350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2662A78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个</w:t>
            </w:r>
          </w:p>
        </w:tc>
        <w:tc>
          <w:tcPr>
            <w:tcW w:w="922" w:type="dxa"/>
            <w:tcBorders>
              <w:top w:val="nil"/>
              <w:left w:val="nil"/>
              <w:bottom w:val="single" w:sz="4" w:space="0" w:color="auto"/>
              <w:right w:val="nil"/>
            </w:tcBorders>
            <w:shd w:val="clear" w:color="auto" w:fill="auto"/>
            <w:vAlign w:val="center"/>
            <w:hideMark/>
          </w:tcPr>
          <w:p w14:paraId="31C10F2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66E23DA"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F292194" w14:textId="77777777" w:rsidTr="003205B6">
        <w:trPr>
          <w:trHeight w:val="86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ED7CB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14:paraId="3CD54CB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品牌展示区</w:t>
            </w:r>
          </w:p>
        </w:tc>
        <w:tc>
          <w:tcPr>
            <w:tcW w:w="1100" w:type="dxa"/>
            <w:tcBorders>
              <w:top w:val="nil"/>
              <w:left w:val="nil"/>
              <w:bottom w:val="single" w:sz="4" w:space="0" w:color="auto"/>
              <w:right w:val="nil"/>
            </w:tcBorders>
            <w:shd w:val="clear" w:color="auto" w:fill="auto"/>
            <w:vAlign w:val="center"/>
            <w:hideMark/>
          </w:tcPr>
          <w:p w14:paraId="5DEE08F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打卡区域搭建</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0FD9B8F4" w14:textId="6CDB3E23"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区域内设置包括但不限于立体彩主题拍照框及装饰物。须包含体育彩票品牌展示 须包含体育彩票品牌展示、责任彩票展示、公益金展示、公信力展示以及主要在售游戏介绍的相关内容。</w:t>
            </w:r>
          </w:p>
        </w:tc>
        <w:tc>
          <w:tcPr>
            <w:tcW w:w="567" w:type="dxa"/>
            <w:tcBorders>
              <w:top w:val="nil"/>
              <w:left w:val="nil"/>
              <w:bottom w:val="single" w:sz="4" w:space="0" w:color="auto"/>
              <w:right w:val="single" w:sz="4" w:space="0" w:color="auto"/>
            </w:tcBorders>
            <w:shd w:val="clear" w:color="auto" w:fill="auto"/>
            <w:vAlign w:val="center"/>
            <w:hideMark/>
          </w:tcPr>
          <w:p w14:paraId="2E99335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4653947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nil"/>
              <w:left w:val="nil"/>
              <w:bottom w:val="single" w:sz="4" w:space="0" w:color="auto"/>
              <w:right w:val="nil"/>
            </w:tcBorders>
            <w:shd w:val="clear" w:color="auto" w:fill="auto"/>
            <w:vAlign w:val="center"/>
            <w:hideMark/>
          </w:tcPr>
          <w:p w14:paraId="0F74008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045570B"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E7447E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FA09D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15</w:t>
            </w:r>
          </w:p>
        </w:tc>
        <w:tc>
          <w:tcPr>
            <w:tcW w:w="1383" w:type="dxa"/>
            <w:vMerge/>
            <w:tcBorders>
              <w:top w:val="nil"/>
              <w:left w:val="single" w:sz="4" w:space="0" w:color="auto"/>
              <w:bottom w:val="single" w:sz="4" w:space="0" w:color="000000"/>
              <w:right w:val="single" w:sz="4" w:space="0" w:color="auto"/>
            </w:tcBorders>
            <w:vAlign w:val="center"/>
            <w:hideMark/>
          </w:tcPr>
          <w:p w14:paraId="2E58B6EE"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1C6E8DE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打卡手举牌</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584758D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制作不少于8个体彩主题打卡手举牌，整体尺寸不小于45cm</w:t>
            </w:r>
          </w:p>
        </w:tc>
        <w:tc>
          <w:tcPr>
            <w:tcW w:w="567" w:type="dxa"/>
            <w:tcBorders>
              <w:top w:val="nil"/>
              <w:left w:val="nil"/>
              <w:bottom w:val="single" w:sz="4" w:space="0" w:color="auto"/>
              <w:right w:val="single" w:sz="4" w:space="0" w:color="auto"/>
            </w:tcBorders>
            <w:shd w:val="clear" w:color="auto" w:fill="auto"/>
            <w:vAlign w:val="center"/>
            <w:hideMark/>
          </w:tcPr>
          <w:p w14:paraId="4427521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8</w:t>
            </w:r>
          </w:p>
        </w:tc>
        <w:tc>
          <w:tcPr>
            <w:tcW w:w="567" w:type="dxa"/>
            <w:tcBorders>
              <w:top w:val="nil"/>
              <w:left w:val="nil"/>
              <w:bottom w:val="single" w:sz="4" w:space="0" w:color="auto"/>
              <w:right w:val="single" w:sz="4" w:space="0" w:color="auto"/>
            </w:tcBorders>
            <w:shd w:val="clear" w:color="auto" w:fill="auto"/>
            <w:vAlign w:val="center"/>
            <w:hideMark/>
          </w:tcPr>
          <w:p w14:paraId="338457F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个</w:t>
            </w:r>
          </w:p>
        </w:tc>
        <w:tc>
          <w:tcPr>
            <w:tcW w:w="922" w:type="dxa"/>
            <w:tcBorders>
              <w:top w:val="nil"/>
              <w:left w:val="nil"/>
              <w:bottom w:val="single" w:sz="4" w:space="0" w:color="auto"/>
              <w:right w:val="nil"/>
            </w:tcBorders>
            <w:shd w:val="clear" w:color="auto" w:fill="auto"/>
            <w:vAlign w:val="center"/>
            <w:hideMark/>
          </w:tcPr>
          <w:p w14:paraId="772EF63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FA7ABB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F04DB5B"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F7456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16</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14:paraId="622D799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工作人员</w:t>
            </w:r>
          </w:p>
        </w:tc>
        <w:tc>
          <w:tcPr>
            <w:tcW w:w="1100" w:type="dxa"/>
            <w:vMerge w:val="restart"/>
            <w:tcBorders>
              <w:top w:val="nil"/>
              <w:left w:val="single" w:sz="4" w:space="0" w:color="auto"/>
              <w:bottom w:val="single" w:sz="4" w:space="0" w:color="000000"/>
              <w:right w:val="nil"/>
            </w:tcBorders>
            <w:shd w:val="clear" w:color="auto" w:fill="auto"/>
            <w:vAlign w:val="center"/>
            <w:hideMark/>
          </w:tcPr>
          <w:p w14:paraId="059FAB5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演艺人员</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597E107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专业活动主持人，2天两场次</w:t>
            </w:r>
          </w:p>
        </w:tc>
        <w:tc>
          <w:tcPr>
            <w:tcW w:w="567" w:type="dxa"/>
            <w:tcBorders>
              <w:top w:val="nil"/>
              <w:left w:val="nil"/>
              <w:bottom w:val="single" w:sz="4" w:space="0" w:color="auto"/>
              <w:right w:val="single" w:sz="4" w:space="0" w:color="auto"/>
            </w:tcBorders>
            <w:shd w:val="clear" w:color="auto" w:fill="auto"/>
            <w:vAlign w:val="center"/>
            <w:hideMark/>
          </w:tcPr>
          <w:p w14:paraId="544B4EF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6822605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09D6729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vAlign w:val="center"/>
            <w:hideMark/>
          </w:tcPr>
          <w:p w14:paraId="02F729A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60ABDAFF"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60120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17</w:t>
            </w:r>
          </w:p>
        </w:tc>
        <w:tc>
          <w:tcPr>
            <w:tcW w:w="1383" w:type="dxa"/>
            <w:vMerge/>
            <w:tcBorders>
              <w:top w:val="nil"/>
              <w:left w:val="single" w:sz="4" w:space="0" w:color="auto"/>
              <w:bottom w:val="single" w:sz="4" w:space="0" w:color="000000"/>
              <w:right w:val="single" w:sz="4" w:space="0" w:color="auto"/>
            </w:tcBorders>
            <w:vAlign w:val="center"/>
            <w:hideMark/>
          </w:tcPr>
          <w:p w14:paraId="78A1149F"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000000"/>
              <w:right w:val="nil"/>
            </w:tcBorders>
            <w:vAlign w:val="center"/>
            <w:hideMark/>
          </w:tcPr>
          <w:p w14:paraId="56A115CA" w14:textId="77777777" w:rsidR="0032402C" w:rsidRPr="00CF7AFD" w:rsidRDefault="0032402C" w:rsidP="0032402C">
            <w:pPr>
              <w:widowControl/>
              <w:jc w:val="left"/>
              <w:rPr>
                <w:rFonts w:ascii="宋体" w:hAnsi="宋体" w:cs="宋体"/>
                <w:kern w:val="0"/>
                <w:szCs w:val="21"/>
              </w:rPr>
            </w:pP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7CCDD44D"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单场开展不少于2天，每天不少于7小时</w:t>
            </w:r>
          </w:p>
        </w:tc>
        <w:tc>
          <w:tcPr>
            <w:tcW w:w="567" w:type="dxa"/>
            <w:tcBorders>
              <w:top w:val="nil"/>
              <w:left w:val="nil"/>
              <w:bottom w:val="single" w:sz="4" w:space="0" w:color="auto"/>
              <w:right w:val="single" w:sz="4" w:space="0" w:color="auto"/>
            </w:tcBorders>
            <w:shd w:val="clear" w:color="auto" w:fill="auto"/>
            <w:vAlign w:val="center"/>
            <w:hideMark/>
          </w:tcPr>
          <w:p w14:paraId="7F5679B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10</w:t>
            </w:r>
          </w:p>
        </w:tc>
        <w:tc>
          <w:tcPr>
            <w:tcW w:w="567" w:type="dxa"/>
            <w:tcBorders>
              <w:top w:val="nil"/>
              <w:left w:val="nil"/>
              <w:bottom w:val="single" w:sz="4" w:space="0" w:color="auto"/>
              <w:right w:val="single" w:sz="4" w:space="0" w:color="auto"/>
            </w:tcBorders>
            <w:shd w:val="clear" w:color="auto" w:fill="auto"/>
            <w:vAlign w:val="center"/>
            <w:hideMark/>
          </w:tcPr>
          <w:p w14:paraId="3388697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13433AE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53656C7"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66E3DD2"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FD462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18</w:t>
            </w:r>
          </w:p>
        </w:tc>
        <w:tc>
          <w:tcPr>
            <w:tcW w:w="1383" w:type="dxa"/>
            <w:vMerge/>
            <w:tcBorders>
              <w:top w:val="nil"/>
              <w:left w:val="single" w:sz="4" w:space="0" w:color="auto"/>
              <w:bottom w:val="single" w:sz="4" w:space="0" w:color="000000"/>
              <w:right w:val="single" w:sz="4" w:space="0" w:color="auto"/>
            </w:tcBorders>
            <w:vAlign w:val="center"/>
            <w:hideMark/>
          </w:tcPr>
          <w:p w14:paraId="7E78EDA7" w14:textId="77777777" w:rsidR="0032402C" w:rsidRPr="00CF7AFD" w:rsidRDefault="0032402C" w:rsidP="0032402C">
            <w:pPr>
              <w:widowControl/>
              <w:jc w:val="left"/>
              <w:rPr>
                <w:rFonts w:ascii="宋体" w:hAnsi="宋体" w:cs="宋体"/>
                <w:kern w:val="0"/>
                <w:szCs w:val="21"/>
              </w:rPr>
            </w:pPr>
          </w:p>
        </w:tc>
        <w:tc>
          <w:tcPr>
            <w:tcW w:w="1100" w:type="dxa"/>
            <w:vMerge w:val="restart"/>
            <w:tcBorders>
              <w:top w:val="nil"/>
              <w:left w:val="single" w:sz="4" w:space="0" w:color="auto"/>
              <w:bottom w:val="single" w:sz="4" w:space="0" w:color="000000"/>
              <w:right w:val="nil"/>
            </w:tcBorders>
            <w:shd w:val="clear" w:color="auto" w:fill="auto"/>
            <w:vAlign w:val="center"/>
            <w:hideMark/>
          </w:tcPr>
          <w:p w14:paraId="0042154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兼职人员</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0238321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领奖区工作人员</w:t>
            </w:r>
          </w:p>
        </w:tc>
        <w:tc>
          <w:tcPr>
            <w:tcW w:w="567" w:type="dxa"/>
            <w:tcBorders>
              <w:top w:val="nil"/>
              <w:left w:val="nil"/>
              <w:bottom w:val="single" w:sz="4" w:space="0" w:color="auto"/>
              <w:right w:val="single" w:sz="4" w:space="0" w:color="auto"/>
            </w:tcBorders>
            <w:shd w:val="clear" w:color="auto" w:fill="auto"/>
            <w:vAlign w:val="center"/>
            <w:hideMark/>
          </w:tcPr>
          <w:p w14:paraId="40E5A32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44AFC88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26AC824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30F20E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0FADFE9"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467D7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lastRenderedPageBreak/>
              <w:t>19</w:t>
            </w:r>
          </w:p>
        </w:tc>
        <w:tc>
          <w:tcPr>
            <w:tcW w:w="1383" w:type="dxa"/>
            <w:vMerge/>
            <w:tcBorders>
              <w:top w:val="nil"/>
              <w:left w:val="single" w:sz="4" w:space="0" w:color="auto"/>
              <w:bottom w:val="single" w:sz="4" w:space="0" w:color="000000"/>
              <w:right w:val="single" w:sz="4" w:space="0" w:color="auto"/>
            </w:tcBorders>
            <w:vAlign w:val="center"/>
            <w:hideMark/>
          </w:tcPr>
          <w:p w14:paraId="31478EA7"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000000"/>
              <w:right w:val="nil"/>
            </w:tcBorders>
            <w:vAlign w:val="center"/>
            <w:hideMark/>
          </w:tcPr>
          <w:p w14:paraId="21386966" w14:textId="77777777" w:rsidR="0032402C" w:rsidRPr="00CF7AFD" w:rsidRDefault="0032402C" w:rsidP="0032402C">
            <w:pPr>
              <w:widowControl/>
              <w:jc w:val="left"/>
              <w:rPr>
                <w:rFonts w:ascii="宋体" w:hAnsi="宋体" w:cs="宋体"/>
                <w:kern w:val="0"/>
                <w:szCs w:val="21"/>
              </w:rPr>
            </w:pP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0C30218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乐小星穿戴人员</w:t>
            </w:r>
          </w:p>
        </w:tc>
        <w:tc>
          <w:tcPr>
            <w:tcW w:w="567" w:type="dxa"/>
            <w:tcBorders>
              <w:top w:val="nil"/>
              <w:left w:val="nil"/>
              <w:bottom w:val="single" w:sz="4" w:space="0" w:color="auto"/>
              <w:right w:val="single" w:sz="4" w:space="0" w:color="auto"/>
            </w:tcBorders>
            <w:shd w:val="clear" w:color="auto" w:fill="auto"/>
            <w:vAlign w:val="center"/>
            <w:hideMark/>
          </w:tcPr>
          <w:p w14:paraId="2D83301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1CD848A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3068234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61D66BB"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6DFD3A6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6CCE8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w:t>
            </w:r>
          </w:p>
        </w:tc>
        <w:tc>
          <w:tcPr>
            <w:tcW w:w="1383" w:type="dxa"/>
            <w:vMerge/>
            <w:tcBorders>
              <w:top w:val="nil"/>
              <w:left w:val="single" w:sz="4" w:space="0" w:color="auto"/>
              <w:bottom w:val="single" w:sz="4" w:space="0" w:color="000000"/>
              <w:right w:val="single" w:sz="4" w:space="0" w:color="auto"/>
            </w:tcBorders>
            <w:vAlign w:val="center"/>
            <w:hideMark/>
          </w:tcPr>
          <w:p w14:paraId="403BE590"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000000"/>
              <w:right w:val="nil"/>
            </w:tcBorders>
            <w:vAlign w:val="center"/>
            <w:hideMark/>
          </w:tcPr>
          <w:p w14:paraId="54E29AF4" w14:textId="77777777" w:rsidR="0032402C" w:rsidRPr="00CF7AFD" w:rsidRDefault="0032402C" w:rsidP="0032402C">
            <w:pPr>
              <w:widowControl/>
              <w:jc w:val="left"/>
              <w:rPr>
                <w:rFonts w:ascii="宋体" w:hAnsi="宋体" w:cs="宋体"/>
                <w:kern w:val="0"/>
                <w:szCs w:val="21"/>
              </w:rPr>
            </w:pP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145F741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各个互动点执行人员</w:t>
            </w:r>
          </w:p>
        </w:tc>
        <w:tc>
          <w:tcPr>
            <w:tcW w:w="567" w:type="dxa"/>
            <w:tcBorders>
              <w:top w:val="nil"/>
              <w:left w:val="nil"/>
              <w:bottom w:val="single" w:sz="4" w:space="0" w:color="auto"/>
              <w:right w:val="single" w:sz="4" w:space="0" w:color="auto"/>
            </w:tcBorders>
            <w:shd w:val="clear" w:color="auto" w:fill="auto"/>
            <w:vAlign w:val="center"/>
            <w:hideMark/>
          </w:tcPr>
          <w:p w14:paraId="2CF5239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5364440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4891D1E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D2D4D5A"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C8B4481"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B670E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21</w:t>
            </w:r>
          </w:p>
        </w:tc>
        <w:tc>
          <w:tcPr>
            <w:tcW w:w="1383" w:type="dxa"/>
            <w:vMerge/>
            <w:tcBorders>
              <w:top w:val="nil"/>
              <w:left w:val="single" w:sz="4" w:space="0" w:color="auto"/>
              <w:bottom w:val="single" w:sz="4" w:space="0" w:color="000000"/>
              <w:right w:val="single" w:sz="4" w:space="0" w:color="auto"/>
            </w:tcBorders>
            <w:vAlign w:val="center"/>
            <w:hideMark/>
          </w:tcPr>
          <w:p w14:paraId="40167F46"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3A1D781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KOL打卡</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17951E7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邀请5名抖音KOL(粉丝数不少于10万）、3名小红书KOL（粉丝1万以上），宣传曝光量不低于10万次</w:t>
            </w:r>
          </w:p>
        </w:tc>
        <w:tc>
          <w:tcPr>
            <w:tcW w:w="567" w:type="dxa"/>
            <w:tcBorders>
              <w:top w:val="nil"/>
              <w:left w:val="nil"/>
              <w:bottom w:val="single" w:sz="4" w:space="0" w:color="auto"/>
              <w:right w:val="single" w:sz="4" w:space="0" w:color="auto"/>
            </w:tcBorders>
            <w:shd w:val="clear" w:color="auto" w:fill="auto"/>
            <w:vAlign w:val="center"/>
            <w:hideMark/>
          </w:tcPr>
          <w:p w14:paraId="4EBF7F3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8</w:t>
            </w:r>
          </w:p>
        </w:tc>
        <w:tc>
          <w:tcPr>
            <w:tcW w:w="567" w:type="dxa"/>
            <w:tcBorders>
              <w:top w:val="nil"/>
              <w:left w:val="nil"/>
              <w:bottom w:val="single" w:sz="4" w:space="0" w:color="auto"/>
              <w:right w:val="single" w:sz="4" w:space="0" w:color="auto"/>
            </w:tcBorders>
            <w:shd w:val="clear" w:color="auto" w:fill="auto"/>
            <w:vAlign w:val="center"/>
            <w:hideMark/>
          </w:tcPr>
          <w:p w14:paraId="2380711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117E7E5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CC13E9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1F978BF" w14:textId="77777777" w:rsidTr="003205B6">
        <w:trPr>
          <w:trHeight w:val="98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CFE94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22</w:t>
            </w:r>
          </w:p>
        </w:tc>
        <w:tc>
          <w:tcPr>
            <w:tcW w:w="1383" w:type="dxa"/>
            <w:vMerge/>
            <w:tcBorders>
              <w:top w:val="nil"/>
              <w:left w:val="single" w:sz="4" w:space="0" w:color="auto"/>
              <w:bottom w:val="single" w:sz="4" w:space="0" w:color="000000"/>
              <w:right w:val="single" w:sz="4" w:space="0" w:color="auto"/>
            </w:tcBorders>
            <w:vAlign w:val="center"/>
            <w:hideMark/>
          </w:tcPr>
          <w:p w14:paraId="7435D9AE"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50ECD69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全程摄影摄像</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28F0DB0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活动现场全程拍摄摄像，提供现场照片直播，完整高清照片不少于60张，30秒小视频不少于1个</w:t>
            </w:r>
          </w:p>
        </w:tc>
        <w:tc>
          <w:tcPr>
            <w:tcW w:w="567" w:type="dxa"/>
            <w:tcBorders>
              <w:top w:val="nil"/>
              <w:left w:val="nil"/>
              <w:bottom w:val="single" w:sz="4" w:space="0" w:color="auto"/>
              <w:right w:val="single" w:sz="4" w:space="0" w:color="auto"/>
            </w:tcBorders>
            <w:shd w:val="clear" w:color="auto" w:fill="auto"/>
            <w:vAlign w:val="center"/>
            <w:hideMark/>
          </w:tcPr>
          <w:p w14:paraId="3B0FB7F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65126F4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0F44C99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CF79AC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9415728"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99F08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23</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14:paraId="7EAE682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其他费用</w:t>
            </w:r>
          </w:p>
        </w:tc>
        <w:tc>
          <w:tcPr>
            <w:tcW w:w="1100" w:type="dxa"/>
            <w:tcBorders>
              <w:top w:val="nil"/>
              <w:left w:val="nil"/>
              <w:bottom w:val="single" w:sz="4" w:space="0" w:color="auto"/>
              <w:right w:val="nil"/>
            </w:tcBorders>
            <w:shd w:val="clear" w:color="auto" w:fill="auto"/>
            <w:vAlign w:val="center"/>
            <w:hideMark/>
          </w:tcPr>
          <w:p w14:paraId="03DD8D3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场地费</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6580092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周末2天，在采购方指定地点开展活动，单场活动面积不少于100平方米，含场地、电费等</w:t>
            </w:r>
          </w:p>
        </w:tc>
        <w:tc>
          <w:tcPr>
            <w:tcW w:w="567" w:type="dxa"/>
            <w:tcBorders>
              <w:top w:val="nil"/>
              <w:left w:val="nil"/>
              <w:bottom w:val="single" w:sz="4" w:space="0" w:color="auto"/>
              <w:right w:val="single" w:sz="4" w:space="0" w:color="auto"/>
            </w:tcBorders>
            <w:shd w:val="clear" w:color="auto" w:fill="auto"/>
            <w:vAlign w:val="center"/>
            <w:hideMark/>
          </w:tcPr>
          <w:p w14:paraId="7BEB9BD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18C596C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6F36929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BA237BF"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93914D1" w14:textId="77777777" w:rsidTr="003205B6">
        <w:trPr>
          <w:trHeight w:val="57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AB958E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24</w:t>
            </w:r>
          </w:p>
        </w:tc>
        <w:tc>
          <w:tcPr>
            <w:tcW w:w="1383" w:type="dxa"/>
            <w:vMerge/>
            <w:tcBorders>
              <w:top w:val="nil"/>
              <w:left w:val="single" w:sz="4" w:space="0" w:color="auto"/>
              <w:bottom w:val="single" w:sz="4" w:space="0" w:color="000000"/>
              <w:right w:val="single" w:sz="4" w:space="0" w:color="auto"/>
            </w:tcBorders>
            <w:vAlign w:val="center"/>
            <w:hideMark/>
          </w:tcPr>
          <w:p w14:paraId="539522D6"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1B66421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主流媒体报道</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3D011CE1"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在当地及全区性媒体开展活动宣传预热、活动报道不少于6篇次</w:t>
            </w:r>
          </w:p>
        </w:tc>
        <w:tc>
          <w:tcPr>
            <w:tcW w:w="567" w:type="dxa"/>
            <w:tcBorders>
              <w:top w:val="nil"/>
              <w:left w:val="nil"/>
              <w:bottom w:val="single" w:sz="4" w:space="0" w:color="auto"/>
              <w:right w:val="single" w:sz="4" w:space="0" w:color="auto"/>
            </w:tcBorders>
            <w:shd w:val="clear" w:color="auto" w:fill="auto"/>
            <w:vAlign w:val="center"/>
            <w:hideMark/>
          </w:tcPr>
          <w:p w14:paraId="6EBDBF0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6</w:t>
            </w:r>
          </w:p>
        </w:tc>
        <w:tc>
          <w:tcPr>
            <w:tcW w:w="567" w:type="dxa"/>
            <w:tcBorders>
              <w:top w:val="nil"/>
              <w:left w:val="nil"/>
              <w:bottom w:val="single" w:sz="4" w:space="0" w:color="auto"/>
              <w:right w:val="single" w:sz="4" w:space="0" w:color="auto"/>
            </w:tcBorders>
            <w:shd w:val="clear" w:color="auto" w:fill="auto"/>
            <w:vAlign w:val="center"/>
            <w:hideMark/>
          </w:tcPr>
          <w:p w14:paraId="005545F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篇</w:t>
            </w:r>
          </w:p>
        </w:tc>
        <w:tc>
          <w:tcPr>
            <w:tcW w:w="922" w:type="dxa"/>
            <w:tcBorders>
              <w:top w:val="nil"/>
              <w:left w:val="nil"/>
              <w:bottom w:val="single" w:sz="4" w:space="0" w:color="auto"/>
              <w:right w:val="nil"/>
            </w:tcBorders>
            <w:shd w:val="clear" w:color="auto" w:fill="auto"/>
            <w:vAlign w:val="center"/>
            <w:hideMark/>
          </w:tcPr>
          <w:p w14:paraId="626A861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vAlign w:val="center"/>
            <w:hideMark/>
          </w:tcPr>
          <w:p w14:paraId="2BA6633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5439123"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E0559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25</w:t>
            </w:r>
          </w:p>
        </w:tc>
        <w:tc>
          <w:tcPr>
            <w:tcW w:w="1383" w:type="dxa"/>
            <w:vMerge/>
            <w:tcBorders>
              <w:top w:val="nil"/>
              <w:left w:val="single" w:sz="4" w:space="0" w:color="auto"/>
              <w:bottom w:val="single" w:sz="4" w:space="0" w:color="000000"/>
              <w:right w:val="single" w:sz="4" w:space="0" w:color="auto"/>
            </w:tcBorders>
            <w:vAlign w:val="center"/>
            <w:hideMark/>
          </w:tcPr>
          <w:p w14:paraId="72415102"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4ECDA5E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策划执行费</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426333AA"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活动策划及执行人员费用</w:t>
            </w:r>
          </w:p>
        </w:tc>
        <w:tc>
          <w:tcPr>
            <w:tcW w:w="567" w:type="dxa"/>
            <w:tcBorders>
              <w:top w:val="nil"/>
              <w:left w:val="nil"/>
              <w:bottom w:val="single" w:sz="4" w:space="0" w:color="auto"/>
              <w:right w:val="single" w:sz="4" w:space="0" w:color="auto"/>
            </w:tcBorders>
            <w:shd w:val="clear" w:color="auto" w:fill="auto"/>
            <w:vAlign w:val="center"/>
            <w:hideMark/>
          </w:tcPr>
          <w:p w14:paraId="72C1CDE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1006271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noWrap/>
            <w:vAlign w:val="center"/>
            <w:hideMark/>
          </w:tcPr>
          <w:p w14:paraId="57173C8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17AF631"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59CD144"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23D5A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26</w:t>
            </w:r>
          </w:p>
        </w:tc>
        <w:tc>
          <w:tcPr>
            <w:tcW w:w="1383" w:type="dxa"/>
            <w:vMerge/>
            <w:tcBorders>
              <w:top w:val="nil"/>
              <w:left w:val="single" w:sz="4" w:space="0" w:color="auto"/>
              <w:bottom w:val="single" w:sz="4" w:space="0" w:color="000000"/>
              <w:right w:val="single" w:sz="4" w:space="0" w:color="auto"/>
            </w:tcBorders>
            <w:vAlign w:val="center"/>
            <w:hideMark/>
          </w:tcPr>
          <w:p w14:paraId="25C8AE74"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1ED96DD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餐费</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165862F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工作餐（快餐盒饭）</w:t>
            </w:r>
          </w:p>
        </w:tc>
        <w:tc>
          <w:tcPr>
            <w:tcW w:w="567" w:type="dxa"/>
            <w:tcBorders>
              <w:top w:val="nil"/>
              <w:left w:val="nil"/>
              <w:bottom w:val="single" w:sz="4" w:space="0" w:color="auto"/>
              <w:right w:val="single" w:sz="4" w:space="0" w:color="auto"/>
            </w:tcBorders>
            <w:shd w:val="clear" w:color="auto" w:fill="auto"/>
            <w:vAlign w:val="center"/>
            <w:hideMark/>
          </w:tcPr>
          <w:p w14:paraId="57D999F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8</w:t>
            </w:r>
          </w:p>
        </w:tc>
        <w:tc>
          <w:tcPr>
            <w:tcW w:w="567" w:type="dxa"/>
            <w:tcBorders>
              <w:top w:val="nil"/>
              <w:left w:val="nil"/>
              <w:bottom w:val="single" w:sz="4" w:space="0" w:color="auto"/>
              <w:right w:val="single" w:sz="4" w:space="0" w:color="auto"/>
            </w:tcBorders>
            <w:shd w:val="clear" w:color="auto" w:fill="auto"/>
            <w:vAlign w:val="center"/>
            <w:hideMark/>
          </w:tcPr>
          <w:p w14:paraId="51F4525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noWrap/>
            <w:vAlign w:val="center"/>
            <w:hideMark/>
          </w:tcPr>
          <w:p w14:paraId="2508145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000000" w:fill="FFFFFF"/>
            <w:vAlign w:val="center"/>
            <w:hideMark/>
          </w:tcPr>
          <w:p w14:paraId="42006E8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37C2A2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14D53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27</w:t>
            </w:r>
          </w:p>
        </w:tc>
        <w:tc>
          <w:tcPr>
            <w:tcW w:w="1383" w:type="dxa"/>
            <w:vMerge/>
            <w:tcBorders>
              <w:top w:val="nil"/>
              <w:left w:val="single" w:sz="4" w:space="0" w:color="auto"/>
              <w:bottom w:val="single" w:sz="4" w:space="0" w:color="000000"/>
              <w:right w:val="single" w:sz="4" w:space="0" w:color="auto"/>
            </w:tcBorders>
            <w:vAlign w:val="center"/>
            <w:hideMark/>
          </w:tcPr>
          <w:p w14:paraId="1644DC67"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nil"/>
            </w:tcBorders>
            <w:shd w:val="clear" w:color="auto" w:fill="auto"/>
            <w:vAlign w:val="center"/>
            <w:hideMark/>
          </w:tcPr>
          <w:p w14:paraId="6AC8161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运输费</w:t>
            </w:r>
          </w:p>
        </w:tc>
        <w:tc>
          <w:tcPr>
            <w:tcW w:w="4037" w:type="dxa"/>
            <w:tcBorders>
              <w:top w:val="nil"/>
              <w:left w:val="single" w:sz="4" w:space="0" w:color="auto"/>
              <w:bottom w:val="single" w:sz="4" w:space="0" w:color="auto"/>
              <w:right w:val="single" w:sz="4" w:space="0" w:color="auto"/>
            </w:tcBorders>
            <w:shd w:val="clear" w:color="auto" w:fill="auto"/>
            <w:vAlign w:val="center"/>
            <w:hideMark/>
          </w:tcPr>
          <w:p w14:paraId="19042C7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南宁至其他地区往返费用</w:t>
            </w:r>
          </w:p>
        </w:tc>
        <w:tc>
          <w:tcPr>
            <w:tcW w:w="567" w:type="dxa"/>
            <w:tcBorders>
              <w:top w:val="nil"/>
              <w:left w:val="nil"/>
              <w:bottom w:val="single" w:sz="4" w:space="0" w:color="auto"/>
              <w:right w:val="single" w:sz="4" w:space="0" w:color="auto"/>
            </w:tcBorders>
            <w:shd w:val="clear" w:color="auto" w:fill="auto"/>
            <w:vAlign w:val="center"/>
            <w:hideMark/>
          </w:tcPr>
          <w:p w14:paraId="502A055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771B414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noWrap/>
            <w:vAlign w:val="center"/>
            <w:hideMark/>
          </w:tcPr>
          <w:p w14:paraId="6BA431D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519A28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E14C3FE"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68B96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28</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9CC17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税金</w:t>
            </w:r>
          </w:p>
        </w:tc>
        <w:tc>
          <w:tcPr>
            <w:tcW w:w="922" w:type="dxa"/>
            <w:tcBorders>
              <w:top w:val="nil"/>
              <w:left w:val="nil"/>
              <w:bottom w:val="single" w:sz="4" w:space="0" w:color="auto"/>
              <w:right w:val="nil"/>
            </w:tcBorders>
            <w:shd w:val="clear" w:color="auto" w:fill="auto"/>
            <w:noWrap/>
            <w:vAlign w:val="center"/>
            <w:hideMark/>
          </w:tcPr>
          <w:p w14:paraId="79B5C18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CCF0C3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01810C5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AFC69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29</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621DC5" w14:textId="5FB642D0"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单场</w:t>
            </w:r>
            <w:r w:rsidR="003205B6" w:rsidRPr="00CF7AFD">
              <w:rPr>
                <w:rFonts w:ascii="宋体" w:hAnsi="宋体" w:cs="宋体" w:hint="eastAsia"/>
                <w:b/>
                <w:bCs/>
                <w:kern w:val="0"/>
                <w:szCs w:val="21"/>
              </w:rPr>
              <w:t>大型地推活动</w:t>
            </w:r>
            <w:r w:rsidRPr="00CF7AFD">
              <w:rPr>
                <w:rFonts w:ascii="宋体" w:hAnsi="宋体" w:cs="宋体" w:hint="eastAsia"/>
                <w:kern w:val="0"/>
                <w:szCs w:val="21"/>
              </w:rPr>
              <w:t>合计</w:t>
            </w:r>
          </w:p>
        </w:tc>
        <w:tc>
          <w:tcPr>
            <w:tcW w:w="922" w:type="dxa"/>
            <w:tcBorders>
              <w:top w:val="nil"/>
              <w:left w:val="nil"/>
              <w:bottom w:val="single" w:sz="4" w:space="0" w:color="auto"/>
              <w:right w:val="nil"/>
            </w:tcBorders>
            <w:shd w:val="clear" w:color="auto" w:fill="auto"/>
            <w:noWrap/>
            <w:vAlign w:val="center"/>
            <w:hideMark/>
          </w:tcPr>
          <w:p w14:paraId="1E1CC7A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12487F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07E03F5C" w14:textId="77777777" w:rsidTr="003205B6">
        <w:trPr>
          <w:trHeight w:val="501"/>
        </w:trPr>
        <w:tc>
          <w:tcPr>
            <w:tcW w:w="942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EC21D06" w14:textId="77777777"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二、中型地推活动（不少于60平方米。1天/场）</w:t>
            </w:r>
          </w:p>
        </w:tc>
      </w:tr>
      <w:tr w:rsidR="00CF7AFD" w:rsidRPr="00CF7AFD" w14:paraId="33B741DC"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EB52A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1383" w:type="dxa"/>
            <w:vMerge w:val="restart"/>
            <w:tcBorders>
              <w:top w:val="nil"/>
              <w:left w:val="nil"/>
              <w:bottom w:val="nil"/>
              <w:right w:val="single" w:sz="4" w:space="0" w:color="auto"/>
            </w:tcBorders>
            <w:shd w:val="clear" w:color="auto" w:fill="auto"/>
            <w:vAlign w:val="center"/>
            <w:hideMark/>
          </w:tcPr>
          <w:p w14:paraId="1ECE031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主舞台区</w:t>
            </w:r>
          </w:p>
        </w:tc>
        <w:tc>
          <w:tcPr>
            <w:tcW w:w="1100" w:type="dxa"/>
            <w:tcBorders>
              <w:top w:val="nil"/>
              <w:left w:val="nil"/>
              <w:bottom w:val="single" w:sz="4" w:space="0" w:color="auto"/>
              <w:right w:val="single" w:sz="4" w:space="0" w:color="auto"/>
            </w:tcBorders>
            <w:shd w:val="clear" w:color="auto" w:fill="auto"/>
            <w:vAlign w:val="center"/>
            <w:hideMark/>
          </w:tcPr>
          <w:p w14:paraId="605A6FD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舞台搭建</w:t>
            </w:r>
          </w:p>
        </w:tc>
        <w:tc>
          <w:tcPr>
            <w:tcW w:w="4037" w:type="dxa"/>
            <w:tcBorders>
              <w:top w:val="nil"/>
              <w:left w:val="nil"/>
              <w:bottom w:val="single" w:sz="4" w:space="0" w:color="auto"/>
              <w:right w:val="single" w:sz="4" w:space="0" w:color="auto"/>
            </w:tcBorders>
            <w:shd w:val="clear" w:color="auto" w:fill="auto"/>
            <w:vAlign w:val="center"/>
            <w:hideMark/>
          </w:tcPr>
          <w:p w14:paraId="0880573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搭建专业演出舞台，根据现场搭建。包括地毯、梯步等必要设施，准确尺寸按实际需要以现场测量为准</w:t>
            </w:r>
          </w:p>
        </w:tc>
        <w:tc>
          <w:tcPr>
            <w:tcW w:w="567" w:type="dxa"/>
            <w:tcBorders>
              <w:top w:val="nil"/>
              <w:left w:val="nil"/>
              <w:bottom w:val="single" w:sz="4" w:space="0" w:color="auto"/>
              <w:right w:val="single" w:sz="4" w:space="0" w:color="auto"/>
            </w:tcBorders>
            <w:shd w:val="clear" w:color="auto" w:fill="auto"/>
            <w:vAlign w:val="center"/>
            <w:hideMark/>
          </w:tcPr>
          <w:p w14:paraId="3E9E3B2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30</w:t>
            </w:r>
          </w:p>
        </w:tc>
        <w:tc>
          <w:tcPr>
            <w:tcW w:w="567" w:type="dxa"/>
            <w:tcBorders>
              <w:top w:val="nil"/>
              <w:left w:val="nil"/>
              <w:bottom w:val="single" w:sz="4" w:space="0" w:color="auto"/>
              <w:right w:val="single" w:sz="4" w:space="0" w:color="auto"/>
            </w:tcBorders>
            <w:shd w:val="clear" w:color="auto" w:fill="auto"/>
            <w:vAlign w:val="center"/>
            <w:hideMark/>
          </w:tcPr>
          <w:p w14:paraId="5750627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41DF6A5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30075E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3AE26CC"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6657D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1383" w:type="dxa"/>
            <w:vMerge/>
            <w:tcBorders>
              <w:top w:val="nil"/>
              <w:left w:val="nil"/>
              <w:bottom w:val="nil"/>
              <w:right w:val="single" w:sz="4" w:space="0" w:color="auto"/>
            </w:tcBorders>
            <w:vAlign w:val="center"/>
            <w:hideMark/>
          </w:tcPr>
          <w:p w14:paraId="29446816"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4059E87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LED背景显示屏</w:t>
            </w:r>
          </w:p>
        </w:tc>
        <w:tc>
          <w:tcPr>
            <w:tcW w:w="4037" w:type="dxa"/>
            <w:tcBorders>
              <w:top w:val="nil"/>
              <w:left w:val="nil"/>
              <w:bottom w:val="single" w:sz="4" w:space="0" w:color="auto"/>
              <w:right w:val="single" w:sz="4" w:space="0" w:color="auto"/>
            </w:tcBorders>
            <w:shd w:val="clear" w:color="auto" w:fill="auto"/>
            <w:vAlign w:val="center"/>
            <w:hideMark/>
          </w:tcPr>
          <w:p w14:paraId="5436DF5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专业户外LED背景屏，准确尺寸按实际需要以现场测量为准</w:t>
            </w:r>
          </w:p>
        </w:tc>
        <w:tc>
          <w:tcPr>
            <w:tcW w:w="567" w:type="dxa"/>
            <w:tcBorders>
              <w:top w:val="nil"/>
              <w:left w:val="nil"/>
              <w:bottom w:val="single" w:sz="4" w:space="0" w:color="auto"/>
              <w:right w:val="single" w:sz="4" w:space="0" w:color="auto"/>
            </w:tcBorders>
            <w:shd w:val="clear" w:color="auto" w:fill="auto"/>
            <w:vAlign w:val="center"/>
            <w:hideMark/>
          </w:tcPr>
          <w:p w14:paraId="5823C1F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30</w:t>
            </w:r>
          </w:p>
        </w:tc>
        <w:tc>
          <w:tcPr>
            <w:tcW w:w="567" w:type="dxa"/>
            <w:tcBorders>
              <w:top w:val="nil"/>
              <w:left w:val="nil"/>
              <w:bottom w:val="single" w:sz="4" w:space="0" w:color="auto"/>
              <w:right w:val="single" w:sz="4" w:space="0" w:color="auto"/>
            </w:tcBorders>
            <w:shd w:val="clear" w:color="auto" w:fill="auto"/>
            <w:vAlign w:val="center"/>
            <w:hideMark/>
          </w:tcPr>
          <w:p w14:paraId="6ED5BA2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18539A0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A48BE0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54D3164"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13324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3</w:t>
            </w:r>
          </w:p>
        </w:tc>
        <w:tc>
          <w:tcPr>
            <w:tcW w:w="1383" w:type="dxa"/>
            <w:vMerge/>
            <w:tcBorders>
              <w:top w:val="nil"/>
              <w:left w:val="nil"/>
              <w:bottom w:val="nil"/>
              <w:right w:val="single" w:sz="4" w:space="0" w:color="auto"/>
            </w:tcBorders>
            <w:vAlign w:val="center"/>
            <w:hideMark/>
          </w:tcPr>
          <w:p w14:paraId="6A7DBE23"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74F442D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音响灯光氛围</w:t>
            </w:r>
          </w:p>
        </w:tc>
        <w:tc>
          <w:tcPr>
            <w:tcW w:w="4037" w:type="dxa"/>
            <w:tcBorders>
              <w:top w:val="nil"/>
              <w:left w:val="nil"/>
              <w:bottom w:val="single" w:sz="4" w:space="0" w:color="auto"/>
              <w:right w:val="single" w:sz="4" w:space="0" w:color="auto"/>
            </w:tcBorders>
            <w:shd w:val="clear" w:color="auto" w:fill="auto"/>
            <w:vAlign w:val="center"/>
            <w:hideMark/>
          </w:tcPr>
          <w:p w14:paraId="59B440AA"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舞台led摇头灯、两侧立柱+led灯</w:t>
            </w:r>
          </w:p>
        </w:tc>
        <w:tc>
          <w:tcPr>
            <w:tcW w:w="567" w:type="dxa"/>
            <w:tcBorders>
              <w:top w:val="nil"/>
              <w:left w:val="nil"/>
              <w:bottom w:val="single" w:sz="4" w:space="0" w:color="auto"/>
              <w:right w:val="single" w:sz="4" w:space="0" w:color="auto"/>
            </w:tcBorders>
            <w:shd w:val="clear" w:color="auto" w:fill="auto"/>
            <w:vAlign w:val="center"/>
            <w:hideMark/>
          </w:tcPr>
          <w:p w14:paraId="7321939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6A28264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nil"/>
              <w:left w:val="nil"/>
              <w:bottom w:val="single" w:sz="4" w:space="0" w:color="auto"/>
              <w:right w:val="nil"/>
            </w:tcBorders>
            <w:shd w:val="clear" w:color="auto" w:fill="auto"/>
            <w:vAlign w:val="center"/>
            <w:hideMark/>
          </w:tcPr>
          <w:p w14:paraId="2150652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445655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07B93DA"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6C960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4</w:t>
            </w:r>
          </w:p>
        </w:tc>
        <w:tc>
          <w:tcPr>
            <w:tcW w:w="1383" w:type="dxa"/>
            <w:tcBorders>
              <w:top w:val="single" w:sz="4" w:space="0" w:color="auto"/>
              <w:left w:val="nil"/>
              <w:bottom w:val="nil"/>
              <w:right w:val="single" w:sz="4" w:space="0" w:color="auto"/>
            </w:tcBorders>
            <w:shd w:val="clear" w:color="auto" w:fill="auto"/>
            <w:vAlign w:val="center"/>
            <w:hideMark/>
          </w:tcPr>
          <w:p w14:paraId="59C570E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产品销售区</w:t>
            </w:r>
          </w:p>
        </w:tc>
        <w:tc>
          <w:tcPr>
            <w:tcW w:w="1100" w:type="dxa"/>
            <w:tcBorders>
              <w:top w:val="nil"/>
              <w:left w:val="nil"/>
              <w:bottom w:val="single" w:sz="4" w:space="0" w:color="auto"/>
              <w:right w:val="single" w:sz="4" w:space="0" w:color="auto"/>
            </w:tcBorders>
            <w:shd w:val="clear" w:color="auto" w:fill="auto"/>
            <w:vAlign w:val="center"/>
            <w:hideMark/>
          </w:tcPr>
          <w:p w14:paraId="068A05C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销售区域</w:t>
            </w:r>
          </w:p>
        </w:tc>
        <w:tc>
          <w:tcPr>
            <w:tcW w:w="4037" w:type="dxa"/>
            <w:tcBorders>
              <w:top w:val="nil"/>
              <w:left w:val="nil"/>
              <w:bottom w:val="single" w:sz="4" w:space="0" w:color="auto"/>
              <w:right w:val="single" w:sz="4" w:space="0" w:color="auto"/>
            </w:tcBorders>
            <w:shd w:val="clear" w:color="auto" w:fill="auto"/>
            <w:vAlign w:val="center"/>
            <w:hideMark/>
          </w:tcPr>
          <w:p w14:paraId="780C2FF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桁架+复合板（包含并不限于复合板、可移动写真、阳光板、亚克力等）搭建或创意搭建，其中体彩销售区域不低于20平方米</w:t>
            </w:r>
          </w:p>
        </w:tc>
        <w:tc>
          <w:tcPr>
            <w:tcW w:w="567" w:type="dxa"/>
            <w:tcBorders>
              <w:top w:val="nil"/>
              <w:left w:val="nil"/>
              <w:bottom w:val="single" w:sz="4" w:space="0" w:color="auto"/>
              <w:right w:val="single" w:sz="4" w:space="0" w:color="auto"/>
            </w:tcBorders>
            <w:shd w:val="clear" w:color="auto" w:fill="auto"/>
            <w:vAlign w:val="center"/>
            <w:hideMark/>
          </w:tcPr>
          <w:p w14:paraId="0698983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w:t>
            </w:r>
          </w:p>
        </w:tc>
        <w:tc>
          <w:tcPr>
            <w:tcW w:w="567" w:type="dxa"/>
            <w:tcBorders>
              <w:top w:val="nil"/>
              <w:left w:val="nil"/>
              <w:bottom w:val="single" w:sz="4" w:space="0" w:color="auto"/>
              <w:right w:val="single" w:sz="4" w:space="0" w:color="auto"/>
            </w:tcBorders>
            <w:shd w:val="clear" w:color="auto" w:fill="auto"/>
            <w:vAlign w:val="center"/>
            <w:hideMark/>
          </w:tcPr>
          <w:p w14:paraId="2714DB3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66298C6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2FC9F6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9B95119"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E3C17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1383" w:type="dxa"/>
            <w:tcBorders>
              <w:top w:val="single" w:sz="4" w:space="0" w:color="auto"/>
              <w:left w:val="nil"/>
              <w:bottom w:val="nil"/>
              <w:right w:val="single" w:sz="4" w:space="0" w:color="auto"/>
            </w:tcBorders>
            <w:shd w:val="clear" w:color="auto" w:fill="auto"/>
            <w:vAlign w:val="center"/>
            <w:hideMark/>
          </w:tcPr>
          <w:p w14:paraId="0F82306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游戏互动区</w:t>
            </w:r>
          </w:p>
        </w:tc>
        <w:tc>
          <w:tcPr>
            <w:tcW w:w="1100" w:type="dxa"/>
            <w:tcBorders>
              <w:top w:val="nil"/>
              <w:left w:val="nil"/>
              <w:bottom w:val="single" w:sz="4" w:space="0" w:color="auto"/>
              <w:right w:val="single" w:sz="4" w:space="0" w:color="auto"/>
            </w:tcBorders>
            <w:shd w:val="clear" w:color="auto" w:fill="auto"/>
            <w:vAlign w:val="center"/>
            <w:hideMark/>
          </w:tcPr>
          <w:p w14:paraId="1087933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互动游戏区域</w:t>
            </w:r>
          </w:p>
        </w:tc>
        <w:tc>
          <w:tcPr>
            <w:tcW w:w="4037" w:type="dxa"/>
            <w:tcBorders>
              <w:top w:val="nil"/>
              <w:left w:val="nil"/>
              <w:bottom w:val="single" w:sz="4" w:space="0" w:color="auto"/>
              <w:right w:val="single" w:sz="4" w:space="0" w:color="auto"/>
            </w:tcBorders>
            <w:shd w:val="clear" w:color="auto" w:fill="auto"/>
            <w:vAlign w:val="center"/>
            <w:hideMark/>
          </w:tcPr>
          <w:p w14:paraId="3C26AC59"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现场设置互动区域不少于2个，桁架+喷绘，射灯，设置整体尺寸不小于：宽3.5m*高2.5m</w:t>
            </w:r>
          </w:p>
        </w:tc>
        <w:tc>
          <w:tcPr>
            <w:tcW w:w="567" w:type="dxa"/>
            <w:tcBorders>
              <w:top w:val="nil"/>
              <w:left w:val="nil"/>
              <w:bottom w:val="single" w:sz="4" w:space="0" w:color="auto"/>
              <w:right w:val="single" w:sz="4" w:space="0" w:color="auto"/>
            </w:tcBorders>
            <w:shd w:val="clear" w:color="auto" w:fill="auto"/>
            <w:vAlign w:val="center"/>
            <w:hideMark/>
          </w:tcPr>
          <w:p w14:paraId="32AE9B3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6F8642E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0CC0BC2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8FE2AB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5E4EA56"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6902C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7</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C45D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兑奖区</w:t>
            </w:r>
          </w:p>
        </w:tc>
        <w:tc>
          <w:tcPr>
            <w:tcW w:w="1100" w:type="dxa"/>
            <w:tcBorders>
              <w:top w:val="nil"/>
              <w:left w:val="nil"/>
              <w:bottom w:val="single" w:sz="4" w:space="0" w:color="auto"/>
              <w:right w:val="single" w:sz="4" w:space="0" w:color="auto"/>
            </w:tcBorders>
            <w:shd w:val="clear" w:color="auto" w:fill="auto"/>
            <w:noWrap/>
            <w:vAlign w:val="center"/>
            <w:hideMark/>
          </w:tcPr>
          <w:p w14:paraId="4E300FC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奖品</w:t>
            </w:r>
          </w:p>
        </w:tc>
        <w:tc>
          <w:tcPr>
            <w:tcW w:w="4037" w:type="dxa"/>
            <w:tcBorders>
              <w:top w:val="nil"/>
              <w:left w:val="nil"/>
              <w:bottom w:val="single" w:sz="4" w:space="0" w:color="auto"/>
              <w:right w:val="single" w:sz="4" w:space="0" w:color="auto"/>
            </w:tcBorders>
            <w:shd w:val="clear" w:color="auto" w:fill="auto"/>
            <w:noWrap/>
            <w:vAlign w:val="center"/>
            <w:hideMark/>
          </w:tcPr>
          <w:p w14:paraId="24D990B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定制体彩奖品，每份不少于20元</w:t>
            </w:r>
          </w:p>
        </w:tc>
        <w:tc>
          <w:tcPr>
            <w:tcW w:w="567" w:type="dxa"/>
            <w:tcBorders>
              <w:top w:val="nil"/>
              <w:left w:val="nil"/>
              <w:bottom w:val="single" w:sz="4" w:space="0" w:color="auto"/>
              <w:right w:val="single" w:sz="4" w:space="0" w:color="auto"/>
            </w:tcBorders>
            <w:shd w:val="clear" w:color="auto" w:fill="auto"/>
            <w:noWrap/>
            <w:vAlign w:val="center"/>
            <w:hideMark/>
          </w:tcPr>
          <w:p w14:paraId="4990C2D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200</w:t>
            </w:r>
          </w:p>
        </w:tc>
        <w:tc>
          <w:tcPr>
            <w:tcW w:w="567" w:type="dxa"/>
            <w:tcBorders>
              <w:top w:val="nil"/>
              <w:left w:val="nil"/>
              <w:bottom w:val="single" w:sz="4" w:space="0" w:color="auto"/>
              <w:right w:val="single" w:sz="4" w:space="0" w:color="auto"/>
            </w:tcBorders>
            <w:shd w:val="clear" w:color="auto" w:fill="auto"/>
            <w:noWrap/>
            <w:vAlign w:val="center"/>
            <w:hideMark/>
          </w:tcPr>
          <w:p w14:paraId="5190C66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份</w:t>
            </w:r>
          </w:p>
        </w:tc>
        <w:tc>
          <w:tcPr>
            <w:tcW w:w="922" w:type="dxa"/>
            <w:tcBorders>
              <w:top w:val="nil"/>
              <w:left w:val="nil"/>
              <w:bottom w:val="single" w:sz="4" w:space="0" w:color="auto"/>
              <w:right w:val="nil"/>
            </w:tcBorders>
            <w:shd w:val="clear" w:color="auto" w:fill="auto"/>
            <w:noWrap/>
            <w:vAlign w:val="center"/>
            <w:hideMark/>
          </w:tcPr>
          <w:p w14:paraId="3A18D5C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5CF1EF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7CEF78F8"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FECCF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8</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F092260"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2C789B2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活动规则卡</w:t>
            </w:r>
          </w:p>
        </w:tc>
        <w:tc>
          <w:tcPr>
            <w:tcW w:w="4037" w:type="dxa"/>
            <w:tcBorders>
              <w:top w:val="nil"/>
              <w:left w:val="nil"/>
              <w:bottom w:val="nil"/>
              <w:right w:val="single" w:sz="4" w:space="0" w:color="auto"/>
            </w:tcBorders>
            <w:shd w:val="clear" w:color="auto" w:fill="auto"/>
            <w:vAlign w:val="center"/>
            <w:hideMark/>
          </w:tcPr>
          <w:p w14:paraId="29E4548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200g铜版纸，14cmx21cm</w:t>
            </w:r>
          </w:p>
        </w:tc>
        <w:tc>
          <w:tcPr>
            <w:tcW w:w="567" w:type="dxa"/>
            <w:tcBorders>
              <w:top w:val="nil"/>
              <w:left w:val="nil"/>
              <w:bottom w:val="single" w:sz="4" w:space="0" w:color="auto"/>
              <w:right w:val="single" w:sz="4" w:space="0" w:color="auto"/>
            </w:tcBorders>
            <w:shd w:val="clear" w:color="auto" w:fill="auto"/>
            <w:vAlign w:val="center"/>
            <w:hideMark/>
          </w:tcPr>
          <w:p w14:paraId="378B651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200</w:t>
            </w:r>
          </w:p>
        </w:tc>
        <w:tc>
          <w:tcPr>
            <w:tcW w:w="567" w:type="dxa"/>
            <w:tcBorders>
              <w:top w:val="nil"/>
              <w:left w:val="nil"/>
              <w:bottom w:val="single" w:sz="4" w:space="0" w:color="auto"/>
              <w:right w:val="single" w:sz="4" w:space="0" w:color="auto"/>
            </w:tcBorders>
            <w:shd w:val="clear" w:color="auto" w:fill="auto"/>
            <w:vAlign w:val="center"/>
            <w:hideMark/>
          </w:tcPr>
          <w:p w14:paraId="79B2A12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张</w:t>
            </w:r>
          </w:p>
        </w:tc>
        <w:tc>
          <w:tcPr>
            <w:tcW w:w="922" w:type="dxa"/>
            <w:tcBorders>
              <w:top w:val="nil"/>
              <w:left w:val="nil"/>
              <w:bottom w:val="single" w:sz="4" w:space="0" w:color="auto"/>
              <w:right w:val="nil"/>
            </w:tcBorders>
            <w:shd w:val="clear" w:color="auto" w:fill="auto"/>
            <w:vAlign w:val="center"/>
            <w:hideMark/>
          </w:tcPr>
          <w:p w14:paraId="54DC9DD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EA14C0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5A7E5EB"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00B1A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9</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57AC8C11"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118642B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定制印章</w:t>
            </w:r>
          </w:p>
        </w:tc>
        <w:tc>
          <w:tcPr>
            <w:tcW w:w="4037" w:type="dxa"/>
            <w:tcBorders>
              <w:top w:val="single" w:sz="4" w:space="0" w:color="auto"/>
              <w:left w:val="nil"/>
              <w:bottom w:val="nil"/>
              <w:right w:val="single" w:sz="4" w:space="0" w:color="auto"/>
            </w:tcBorders>
            <w:shd w:val="clear" w:color="auto" w:fill="auto"/>
            <w:vAlign w:val="center"/>
            <w:hideMark/>
          </w:tcPr>
          <w:p w14:paraId="66B943F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乐小星定制印章，20mm直径</w:t>
            </w:r>
          </w:p>
        </w:tc>
        <w:tc>
          <w:tcPr>
            <w:tcW w:w="567" w:type="dxa"/>
            <w:tcBorders>
              <w:top w:val="nil"/>
              <w:left w:val="nil"/>
              <w:bottom w:val="single" w:sz="4" w:space="0" w:color="auto"/>
              <w:right w:val="single" w:sz="4" w:space="0" w:color="auto"/>
            </w:tcBorders>
            <w:shd w:val="clear" w:color="auto" w:fill="auto"/>
            <w:vAlign w:val="center"/>
            <w:hideMark/>
          </w:tcPr>
          <w:p w14:paraId="6C710F0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485A778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个</w:t>
            </w:r>
          </w:p>
        </w:tc>
        <w:tc>
          <w:tcPr>
            <w:tcW w:w="922" w:type="dxa"/>
            <w:tcBorders>
              <w:top w:val="nil"/>
              <w:left w:val="nil"/>
              <w:bottom w:val="single" w:sz="4" w:space="0" w:color="auto"/>
              <w:right w:val="nil"/>
            </w:tcBorders>
            <w:shd w:val="clear" w:color="auto" w:fill="auto"/>
            <w:vAlign w:val="center"/>
            <w:hideMark/>
          </w:tcPr>
          <w:p w14:paraId="51A7625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D753CBD"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6D409546"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2C384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10</w:t>
            </w: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C76947E"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3C2B63D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活动规则牌</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14:paraId="67A10BAF"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活动说明，展架，80X180cm</w:t>
            </w:r>
          </w:p>
        </w:tc>
        <w:tc>
          <w:tcPr>
            <w:tcW w:w="567" w:type="dxa"/>
            <w:tcBorders>
              <w:top w:val="nil"/>
              <w:left w:val="nil"/>
              <w:bottom w:val="single" w:sz="4" w:space="0" w:color="auto"/>
              <w:right w:val="single" w:sz="4" w:space="0" w:color="auto"/>
            </w:tcBorders>
            <w:shd w:val="clear" w:color="auto" w:fill="auto"/>
            <w:vAlign w:val="center"/>
            <w:hideMark/>
          </w:tcPr>
          <w:p w14:paraId="284A32B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4188267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个</w:t>
            </w:r>
          </w:p>
        </w:tc>
        <w:tc>
          <w:tcPr>
            <w:tcW w:w="922" w:type="dxa"/>
            <w:tcBorders>
              <w:top w:val="nil"/>
              <w:left w:val="nil"/>
              <w:bottom w:val="single" w:sz="4" w:space="0" w:color="auto"/>
              <w:right w:val="nil"/>
            </w:tcBorders>
            <w:shd w:val="clear" w:color="auto" w:fill="auto"/>
            <w:vAlign w:val="center"/>
            <w:hideMark/>
          </w:tcPr>
          <w:p w14:paraId="1F378AF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0DB6F10"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7E24A3F2" w14:textId="77777777" w:rsidTr="003205B6">
        <w:trPr>
          <w:trHeight w:val="94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AB7DD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11</w:t>
            </w:r>
          </w:p>
        </w:tc>
        <w:tc>
          <w:tcPr>
            <w:tcW w:w="1383" w:type="dxa"/>
            <w:tcBorders>
              <w:top w:val="nil"/>
              <w:left w:val="nil"/>
              <w:bottom w:val="single" w:sz="4" w:space="0" w:color="auto"/>
              <w:right w:val="single" w:sz="4" w:space="0" w:color="auto"/>
            </w:tcBorders>
            <w:shd w:val="clear" w:color="auto" w:fill="auto"/>
            <w:vAlign w:val="center"/>
            <w:hideMark/>
          </w:tcPr>
          <w:p w14:paraId="0B06773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打卡区域</w:t>
            </w:r>
          </w:p>
        </w:tc>
        <w:tc>
          <w:tcPr>
            <w:tcW w:w="1100" w:type="dxa"/>
            <w:tcBorders>
              <w:top w:val="nil"/>
              <w:left w:val="nil"/>
              <w:bottom w:val="single" w:sz="4" w:space="0" w:color="auto"/>
              <w:right w:val="single" w:sz="4" w:space="0" w:color="auto"/>
            </w:tcBorders>
            <w:shd w:val="clear" w:color="auto" w:fill="auto"/>
            <w:vAlign w:val="center"/>
            <w:hideMark/>
          </w:tcPr>
          <w:p w14:paraId="121967D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品牌宣传区</w:t>
            </w:r>
          </w:p>
        </w:tc>
        <w:tc>
          <w:tcPr>
            <w:tcW w:w="4037" w:type="dxa"/>
            <w:tcBorders>
              <w:top w:val="nil"/>
              <w:left w:val="nil"/>
              <w:bottom w:val="single" w:sz="4" w:space="0" w:color="auto"/>
              <w:right w:val="single" w:sz="4" w:space="0" w:color="auto"/>
            </w:tcBorders>
            <w:shd w:val="clear" w:color="auto" w:fill="auto"/>
            <w:vAlign w:val="center"/>
            <w:hideMark/>
          </w:tcPr>
          <w:p w14:paraId="73B115D7"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区域内设置包括但不限于立体体彩主题拍照框及装饰物。须包含体育彩票品牌展示 须包含体育彩票品牌展示、责任彩票展示、</w:t>
            </w:r>
            <w:r w:rsidRPr="00CF7AFD">
              <w:rPr>
                <w:rFonts w:ascii="宋体" w:hAnsi="宋体" w:cs="宋体" w:hint="eastAsia"/>
                <w:kern w:val="0"/>
                <w:szCs w:val="21"/>
              </w:rPr>
              <w:lastRenderedPageBreak/>
              <w:t>公益金展示、公信力展示以及主要在售游戏介绍的相关内容。</w:t>
            </w:r>
          </w:p>
        </w:tc>
        <w:tc>
          <w:tcPr>
            <w:tcW w:w="567" w:type="dxa"/>
            <w:tcBorders>
              <w:top w:val="nil"/>
              <w:left w:val="nil"/>
              <w:bottom w:val="single" w:sz="4" w:space="0" w:color="auto"/>
              <w:right w:val="single" w:sz="4" w:space="0" w:color="auto"/>
            </w:tcBorders>
            <w:shd w:val="clear" w:color="auto" w:fill="auto"/>
            <w:vAlign w:val="center"/>
            <w:hideMark/>
          </w:tcPr>
          <w:p w14:paraId="6B9FD38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6D83277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平方</w:t>
            </w:r>
          </w:p>
        </w:tc>
        <w:tc>
          <w:tcPr>
            <w:tcW w:w="922" w:type="dxa"/>
            <w:tcBorders>
              <w:top w:val="nil"/>
              <w:left w:val="nil"/>
              <w:bottom w:val="single" w:sz="4" w:space="0" w:color="auto"/>
              <w:right w:val="nil"/>
            </w:tcBorders>
            <w:shd w:val="clear" w:color="auto" w:fill="auto"/>
            <w:vAlign w:val="center"/>
            <w:hideMark/>
          </w:tcPr>
          <w:p w14:paraId="5B8E652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0CAC64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1E8ACC8"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B2702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12</w:t>
            </w:r>
          </w:p>
        </w:tc>
        <w:tc>
          <w:tcPr>
            <w:tcW w:w="1383" w:type="dxa"/>
            <w:vMerge w:val="restart"/>
            <w:tcBorders>
              <w:top w:val="nil"/>
              <w:left w:val="single" w:sz="4" w:space="0" w:color="auto"/>
              <w:bottom w:val="single" w:sz="4" w:space="0" w:color="auto"/>
              <w:right w:val="single" w:sz="4" w:space="0" w:color="auto"/>
            </w:tcBorders>
            <w:shd w:val="clear" w:color="auto" w:fill="auto"/>
            <w:vAlign w:val="center"/>
            <w:hideMark/>
          </w:tcPr>
          <w:p w14:paraId="7E865E1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工作人员</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3D3855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演艺人员</w:t>
            </w:r>
          </w:p>
        </w:tc>
        <w:tc>
          <w:tcPr>
            <w:tcW w:w="4037" w:type="dxa"/>
            <w:tcBorders>
              <w:top w:val="nil"/>
              <w:left w:val="nil"/>
              <w:bottom w:val="single" w:sz="4" w:space="0" w:color="auto"/>
              <w:right w:val="single" w:sz="4" w:space="0" w:color="auto"/>
            </w:tcBorders>
            <w:shd w:val="clear" w:color="auto" w:fill="auto"/>
            <w:vAlign w:val="center"/>
            <w:hideMark/>
          </w:tcPr>
          <w:p w14:paraId="64AF72C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专业活动主持人，1天</w:t>
            </w:r>
          </w:p>
        </w:tc>
        <w:tc>
          <w:tcPr>
            <w:tcW w:w="567" w:type="dxa"/>
            <w:tcBorders>
              <w:top w:val="nil"/>
              <w:left w:val="nil"/>
              <w:bottom w:val="single" w:sz="4" w:space="0" w:color="auto"/>
              <w:right w:val="single" w:sz="4" w:space="0" w:color="auto"/>
            </w:tcBorders>
            <w:shd w:val="clear" w:color="auto" w:fill="auto"/>
            <w:vAlign w:val="center"/>
            <w:hideMark/>
          </w:tcPr>
          <w:p w14:paraId="39D35F7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7D03096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788CFA8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373F0C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4EFF4FA"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3927C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13</w:t>
            </w:r>
          </w:p>
        </w:tc>
        <w:tc>
          <w:tcPr>
            <w:tcW w:w="1383" w:type="dxa"/>
            <w:vMerge/>
            <w:tcBorders>
              <w:top w:val="nil"/>
              <w:left w:val="single" w:sz="4" w:space="0" w:color="auto"/>
              <w:bottom w:val="single" w:sz="4" w:space="0" w:color="auto"/>
              <w:right w:val="single" w:sz="4" w:space="0" w:color="auto"/>
            </w:tcBorders>
            <w:vAlign w:val="center"/>
            <w:hideMark/>
          </w:tcPr>
          <w:p w14:paraId="09B712AC"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auto"/>
              <w:right w:val="single" w:sz="4" w:space="0" w:color="auto"/>
            </w:tcBorders>
            <w:vAlign w:val="center"/>
            <w:hideMark/>
          </w:tcPr>
          <w:p w14:paraId="4F541831" w14:textId="77777777" w:rsidR="0032402C" w:rsidRPr="00CF7AFD" w:rsidRDefault="0032402C" w:rsidP="0032402C">
            <w:pPr>
              <w:widowControl/>
              <w:jc w:val="left"/>
              <w:rPr>
                <w:rFonts w:ascii="宋体" w:hAnsi="宋体" w:cs="宋体"/>
                <w:kern w:val="0"/>
                <w:szCs w:val="21"/>
              </w:rPr>
            </w:pPr>
          </w:p>
        </w:tc>
        <w:tc>
          <w:tcPr>
            <w:tcW w:w="4037" w:type="dxa"/>
            <w:tcBorders>
              <w:top w:val="nil"/>
              <w:left w:val="nil"/>
              <w:bottom w:val="single" w:sz="4" w:space="0" w:color="auto"/>
              <w:right w:val="single" w:sz="4" w:space="0" w:color="auto"/>
            </w:tcBorders>
            <w:shd w:val="clear" w:color="auto" w:fill="auto"/>
            <w:vAlign w:val="center"/>
            <w:hideMark/>
          </w:tcPr>
          <w:p w14:paraId="6830E31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单场不少于7小时</w:t>
            </w:r>
          </w:p>
        </w:tc>
        <w:tc>
          <w:tcPr>
            <w:tcW w:w="567" w:type="dxa"/>
            <w:tcBorders>
              <w:top w:val="nil"/>
              <w:left w:val="nil"/>
              <w:bottom w:val="single" w:sz="4" w:space="0" w:color="auto"/>
              <w:right w:val="single" w:sz="4" w:space="0" w:color="auto"/>
            </w:tcBorders>
            <w:shd w:val="clear" w:color="auto" w:fill="auto"/>
            <w:vAlign w:val="center"/>
            <w:hideMark/>
          </w:tcPr>
          <w:p w14:paraId="3685F58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10</w:t>
            </w:r>
          </w:p>
        </w:tc>
        <w:tc>
          <w:tcPr>
            <w:tcW w:w="567" w:type="dxa"/>
            <w:tcBorders>
              <w:top w:val="nil"/>
              <w:left w:val="nil"/>
              <w:bottom w:val="single" w:sz="4" w:space="0" w:color="auto"/>
              <w:right w:val="single" w:sz="4" w:space="0" w:color="auto"/>
            </w:tcBorders>
            <w:shd w:val="clear" w:color="auto" w:fill="auto"/>
            <w:vAlign w:val="center"/>
            <w:hideMark/>
          </w:tcPr>
          <w:p w14:paraId="4C281627"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38E6AA2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41AD87D"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EC402E4"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95CBD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14</w:t>
            </w:r>
          </w:p>
        </w:tc>
        <w:tc>
          <w:tcPr>
            <w:tcW w:w="1383" w:type="dxa"/>
            <w:vMerge/>
            <w:tcBorders>
              <w:top w:val="nil"/>
              <w:left w:val="single" w:sz="4" w:space="0" w:color="auto"/>
              <w:bottom w:val="single" w:sz="4" w:space="0" w:color="auto"/>
              <w:right w:val="single" w:sz="4" w:space="0" w:color="auto"/>
            </w:tcBorders>
            <w:vAlign w:val="center"/>
            <w:hideMark/>
          </w:tcPr>
          <w:p w14:paraId="11B92F8D" w14:textId="77777777" w:rsidR="0032402C" w:rsidRPr="00CF7AFD" w:rsidRDefault="0032402C" w:rsidP="0032402C">
            <w:pPr>
              <w:widowControl/>
              <w:jc w:val="left"/>
              <w:rPr>
                <w:rFonts w:ascii="宋体" w:hAnsi="宋体" w:cs="宋体"/>
                <w:kern w:val="0"/>
                <w:szCs w:val="21"/>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861FC2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兼职人员</w:t>
            </w:r>
          </w:p>
        </w:tc>
        <w:tc>
          <w:tcPr>
            <w:tcW w:w="4037" w:type="dxa"/>
            <w:tcBorders>
              <w:top w:val="nil"/>
              <w:left w:val="nil"/>
              <w:bottom w:val="single" w:sz="4" w:space="0" w:color="auto"/>
              <w:right w:val="single" w:sz="4" w:space="0" w:color="auto"/>
            </w:tcBorders>
            <w:shd w:val="clear" w:color="auto" w:fill="auto"/>
            <w:vAlign w:val="center"/>
            <w:hideMark/>
          </w:tcPr>
          <w:p w14:paraId="32134C6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领奖区工作人员</w:t>
            </w:r>
          </w:p>
        </w:tc>
        <w:tc>
          <w:tcPr>
            <w:tcW w:w="567" w:type="dxa"/>
            <w:tcBorders>
              <w:top w:val="nil"/>
              <w:left w:val="nil"/>
              <w:bottom w:val="single" w:sz="4" w:space="0" w:color="auto"/>
              <w:right w:val="single" w:sz="4" w:space="0" w:color="auto"/>
            </w:tcBorders>
            <w:shd w:val="clear" w:color="auto" w:fill="auto"/>
            <w:vAlign w:val="center"/>
            <w:hideMark/>
          </w:tcPr>
          <w:p w14:paraId="29668B92"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5E05217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05E1289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9DE432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BADB026"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AFD41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15</w:t>
            </w:r>
          </w:p>
        </w:tc>
        <w:tc>
          <w:tcPr>
            <w:tcW w:w="1383" w:type="dxa"/>
            <w:vMerge/>
            <w:tcBorders>
              <w:top w:val="nil"/>
              <w:left w:val="single" w:sz="4" w:space="0" w:color="auto"/>
              <w:bottom w:val="single" w:sz="4" w:space="0" w:color="auto"/>
              <w:right w:val="single" w:sz="4" w:space="0" w:color="auto"/>
            </w:tcBorders>
            <w:vAlign w:val="center"/>
            <w:hideMark/>
          </w:tcPr>
          <w:p w14:paraId="046892CF"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auto"/>
              <w:right w:val="single" w:sz="4" w:space="0" w:color="auto"/>
            </w:tcBorders>
            <w:vAlign w:val="center"/>
            <w:hideMark/>
          </w:tcPr>
          <w:p w14:paraId="3AD4CCDE" w14:textId="77777777" w:rsidR="0032402C" w:rsidRPr="00CF7AFD" w:rsidRDefault="0032402C" w:rsidP="0032402C">
            <w:pPr>
              <w:widowControl/>
              <w:jc w:val="left"/>
              <w:rPr>
                <w:rFonts w:ascii="宋体" w:hAnsi="宋体" w:cs="宋体"/>
                <w:kern w:val="0"/>
                <w:szCs w:val="21"/>
              </w:rPr>
            </w:pPr>
          </w:p>
        </w:tc>
        <w:tc>
          <w:tcPr>
            <w:tcW w:w="4037" w:type="dxa"/>
            <w:tcBorders>
              <w:top w:val="nil"/>
              <w:left w:val="nil"/>
              <w:bottom w:val="single" w:sz="4" w:space="0" w:color="auto"/>
              <w:right w:val="single" w:sz="4" w:space="0" w:color="auto"/>
            </w:tcBorders>
            <w:shd w:val="clear" w:color="auto" w:fill="auto"/>
            <w:vAlign w:val="center"/>
            <w:hideMark/>
          </w:tcPr>
          <w:p w14:paraId="10C426EF"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乐小星穿戴人员</w:t>
            </w:r>
          </w:p>
        </w:tc>
        <w:tc>
          <w:tcPr>
            <w:tcW w:w="567" w:type="dxa"/>
            <w:tcBorders>
              <w:top w:val="nil"/>
              <w:left w:val="nil"/>
              <w:bottom w:val="single" w:sz="4" w:space="0" w:color="auto"/>
              <w:right w:val="single" w:sz="4" w:space="0" w:color="auto"/>
            </w:tcBorders>
            <w:shd w:val="clear" w:color="auto" w:fill="auto"/>
            <w:vAlign w:val="center"/>
            <w:hideMark/>
          </w:tcPr>
          <w:p w14:paraId="501660D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058DCC8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2BED431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834C671"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60E1F3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4B662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16</w:t>
            </w:r>
          </w:p>
        </w:tc>
        <w:tc>
          <w:tcPr>
            <w:tcW w:w="1383" w:type="dxa"/>
            <w:vMerge/>
            <w:tcBorders>
              <w:top w:val="nil"/>
              <w:left w:val="single" w:sz="4" w:space="0" w:color="auto"/>
              <w:bottom w:val="single" w:sz="4" w:space="0" w:color="auto"/>
              <w:right w:val="single" w:sz="4" w:space="0" w:color="auto"/>
            </w:tcBorders>
            <w:vAlign w:val="center"/>
            <w:hideMark/>
          </w:tcPr>
          <w:p w14:paraId="049A3FBC" w14:textId="77777777" w:rsidR="0032402C" w:rsidRPr="00CF7AFD" w:rsidRDefault="0032402C" w:rsidP="0032402C">
            <w:pPr>
              <w:widowControl/>
              <w:jc w:val="left"/>
              <w:rPr>
                <w:rFonts w:ascii="宋体" w:hAnsi="宋体" w:cs="宋体"/>
                <w:kern w:val="0"/>
                <w:szCs w:val="21"/>
              </w:rPr>
            </w:pPr>
          </w:p>
        </w:tc>
        <w:tc>
          <w:tcPr>
            <w:tcW w:w="1100" w:type="dxa"/>
            <w:vMerge/>
            <w:tcBorders>
              <w:top w:val="nil"/>
              <w:left w:val="single" w:sz="4" w:space="0" w:color="auto"/>
              <w:bottom w:val="single" w:sz="4" w:space="0" w:color="auto"/>
              <w:right w:val="single" w:sz="4" w:space="0" w:color="auto"/>
            </w:tcBorders>
            <w:vAlign w:val="center"/>
            <w:hideMark/>
          </w:tcPr>
          <w:p w14:paraId="2C8BBBCE" w14:textId="77777777" w:rsidR="0032402C" w:rsidRPr="00CF7AFD" w:rsidRDefault="0032402C" w:rsidP="0032402C">
            <w:pPr>
              <w:widowControl/>
              <w:jc w:val="left"/>
              <w:rPr>
                <w:rFonts w:ascii="宋体" w:hAnsi="宋体" w:cs="宋体"/>
                <w:kern w:val="0"/>
                <w:szCs w:val="21"/>
              </w:rPr>
            </w:pPr>
          </w:p>
        </w:tc>
        <w:tc>
          <w:tcPr>
            <w:tcW w:w="4037" w:type="dxa"/>
            <w:tcBorders>
              <w:top w:val="nil"/>
              <w:left w:val="nil"/>
              <w:bottom w:val="single" w:sz="4" w:space="0" w:color="auto"/>
              <w:right w:val="single" w:sz="4" w:space="0" w:color="auto"/>
            </w:tcBorders>
            <w:shd w:val="clear" w:color="auto" w:fill="auto"/>
            <w:vAlign w:val="center"/>
            <w:hideMark/>
          </w:tcPr>
          <w:p w14:paraId="07B0A3A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各个互动点执行人员</w:t>
            </w:r>
          </w:p>
        </w:tc>
        <w:tc>
          <w:tcPr>
            <w:tcW w:w="567" w:type="dxa"/>
            <w:tcBorders>
              <w:top w:val="nil"/>
              <w:left w:val="nil"/>
              <w:bottom w:val="single" w:sz="4" w:space="0" w:color="auto"/>
              <w:right w:val="single" w:sz="4" w:space="0" w:color="auto"/>
            </w:tcBorders>
            <w:shd w:val="clear" w:color="auto" w:fill="auto"/>
            <w:vAlign w:val="center"/>
            <w:hideMark/>
          </w:tcPr>
          <w:p w14:paraId="1E82308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038B969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1D1DBF0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936600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DBD98F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D06FC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17</w:t>
            </w:r>
          </w:p>
        </w:tc>
        <w:tc>
          <w:tcPr>
            <w:tcW w:w="1383" w:type="dxa"/>
            <w:vMerge/>
            <w:tcBorders>
              <w:top w:val="nil"/>
              <w:left w:val="single" w:sz="4" w:space="0" w:color="auto"/>
              <w:bottom w:val="single" w:sz="4" w:space="0" w:color="auto"/>
              <w:right w:val="single" w:sz="4" w:space="0" w:color="auto"/>
            </w:tcBorders>
            <w:vAlign w:val="center"/>
            <w:hideMark/>
          </w:tcPr>
          <w:p w14:paraId="355DD7C0"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6C2AB74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KOL打卡</w:t>
            </w:r>
          </w:p>
        </w:tc>
        <w:tc>
          <w:tcPr>
            <w:tcW w:w="4037" w:type="dxa"/>
            <w:tcBorders>
              <w:top w:val="nil"/>
              <w:left w:val="nil"/>
              <w:bottom w:val="single" w:sz="4" w:space="0" w:color="auto"/>
              <w:right w:val="single" w:sz="4" w:space="0" w:color="auto"/>
            </w:tcBorders>
            <w:shd w:val="clear" w:color="auto" w:fill="auto"/>
            <w:vAlign w:val="center"/>
            <w:hideMark/>
          </w:tcPr>
          <w:p w14:paraId="3DC68A38" w14:textId="2749392A"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邀请3名抖音KOL、2名小红书KO</w:t>
            </w:r>
            <w:r w:rsidR="004C5F80" w:rsidRPr="00CF7AFD">
              <w:rPr>
                <w:rFonts w:ascii="宋体" w:hAnsi="宋体" w:cs="宋体" w:hint="eastAsia"/>
                <w:kern w:val="0"/>
                <w:szCs w:val="21"/>
              </w:rPr>
              <w:t>L</w:t>
            </w:r>
            <w:r w:rsidRPr="00CF7AFD">
              <w:rPr>
                <w:rFonts w:ascii="宋体" w:hAnsi="宋体" w:cs="宋体" w:hint="eastAsia"/>
                <w:kern w:val="0"/>
                <w:szCs w:val="21"/>
              </w:rPr>
              <w:t>，粉丝数均不少于1万人。</w:t>
            </w:r>
          </w:p>
        </w:tc>
        <w:tc>
          <w:tcPr>
            <w:tcW w:w="567" w:type="dxa"/>
            <w:tcBorders>
              <w:top w:val="nil"/>
              <w:left w:val="nil"/>
              <w:bottom w:val="single" w:sz="4" w:space="0" w:color="auto"/>
              <w:right w:val="single" w:sz="4" w:space="0" w:color="auto"/>
            </w:tcBorders>
            <w:shd w:val="clear" w:color="auto" w:fill="auto"/>
            <w:vAlign w:val="center"/>
            <w:hideMark/>
          </w:tcPr>
          <w:p w14:paraId="04B1556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2225CF5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1F913486"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098B75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DE74D9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A0E1F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18</w:t>
            </w:r>
          </w:p>
        </w:tc>
        <w:tc>
          <w:tcPr>
            <w:tcW w:w="1383" w:type="dxa"/>
            <w:vMerge/>
            <w:tcBorders>
              <w:top w:val="nil"/>
              <w:left w:val="single" w:sz="4" w:space="0" w:color="auto"/>
              <w:bottom w:val="single" w:sz="4" w:space="0" w:color="auto"/>
              <w:right w:val="single" w:sz="4" w:space="0" w:color="auto"/>
            </w:tcBorders>
            <w:vAlign w:val="center"/>
            <w:hideMark/>
          </w:tcPr>
          <w:p w14:paraId="700A8697"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5EDA4D5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全程摄影摄像</w:t>
            </w:r>
          </w:p>
        </w:tc>
        <w:tc>
          <w:tcPr>
            <w:tcW w:w="4037" w:type="dxa"/>
            <w:tcBorders>
              <w:top w:val="nil"/>
              <w:left w:val="nil"/>
              <w:bottom w:val="single" w:sz="4" w:space="0" w:color="auto"/>
              <w:right w:val="single" w:sz="4" w:space="0" w:color="auto"/>
            </w:tcBorders>
            <w:shd w:val="clear" w:color="auto" w:fill="auto"/>
            <w:vAlign w:val="center"/>
            <w:hideMark/>
          </w:tcPr>
          <w:p w14:paraId="77D5A71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活动现场全程拍摄摄像，提供现场照片直播，完整高清照片不少于60张，30秒小视频不少于1个</w:t>
            </w:r>
          </w:p>
        </w:tc>
        <w:tc>
          <w:tcPr>
            <w:tcW w:w="567" w:type="dxa"/>
            <w:tcBorders>
              <w:top w:val="nil"/>
              <w:left w:val="nil"/>
              <w:bottom w:val="single" w:sz="4" w:space="0" w:color="auto"/>
              <w:right w:val="single" w:sz="4" w:space="0" w:color="auto"/>
            </w:tcBorders>
            <w:shd w:val="clear" w:color="auto" w:fill="auto"/>
            <w:vAlign w:val="center"/>
            <w:hideMark/>
          </w:tcPr>
          <w:p w14:paraId="5A782F2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4FB64A6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1F50493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614FAD3"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2D24657"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97702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19</w:t>
            </w:r>
          </w:p>
        </w:tc>
        <w:tc>
          <w:tcPr>
            <w:tcW w:w="1383" w:type="dxa"/>
            <w:vMerge w:val="restart"/>
            <w:tcBorders>
              <w:top w:val="nil"/>
              <w:left w:val="nil"/>
              <w:bottom w:val="nil"/>
              <w:right w:val="single" w:sz="4" w:space="0" w:color="auto"/>
            </w:tcBorders>
            <w:shd w:val="clear" w:color="auto" w:fill="auto"/>
            <w:vAlign w:val="center"/>
            <w:hideMark/>
          </w:tcPr>
          <w:p w14:paraId="75B6055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其他费用</w:t>
            </w:r>
          </w:p>
        </w:tc>
        <w:tc>
          <w:tcPr>
            <w:tcW w:w="1100" w:type="dxa"/>
            <w:tcBorders>
              <w:top w:val="nil"/>
              <w:left w:val="nil"/>
              <w:bottom w:val="single" w:sz="4" w:space="0" w:color="auto"/>
              <w:right w:val="single" w:sz="4" w:space="0" w:color="auto"/>
            </w:tcBorders>
            <w:shd w:val="clear" w:color="auto" w:fill="auto"/>
            <w:vAlign w:val="center"/>
            <w:hideMark/>
          </w:tcPr>
          <w:p w14:paraId="62F6F85F"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场地费</w:t>
            </w:r>
          </w:p>
        </w:tc>
        <w:tc>
          <w:tcPr>
            <w:tcW w:w="4037" w:type="dxa"/>
            <w:tcBorders>
              <w:top w:val="nil"/>
              <w:left w:val="nil"/>
              <w:bottom w:val="single" w:sz="4" w:space="0" w:color="auto"/>
              <w:right w:val="single" w:sz="4" w:space="0" w:color="auto"/>
            </w:tcBorders>
            <w:shd w:val="clear" w:color="auto" w:fill="auto"/>
            <w:vAlign w:val="center"/>
            <w:hideMark/>
          </w:tcPr>
          <w:p w14:paraId="37A34FC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周末1天，在采购方指定地点开展活动，单场活动面积不少于60平方米，含场地、电费等</w:t>
            </w:r>
          </w:p>
        </w:tc>
        <w:tc>
          <w:tcPr>
            <w:tcW w:w="567" w:type="dxa"/>
            <w:tcBorders>
              <w:top w:val="nil"/>
              <w:left w:val="nil"/>
              <w:bottom w:val="single" w:sz="4" w:space="0" w:color="auto"/>
              <w:right w:val="single" w:sz="4" w:space="0" w:color="auto"/>
            </w:tcBorders>
            <w:shd w:val="clear" w:color="auto" w:fill="auto"/>
            <w:vAlign w:val="center"/>
            <w:hideMark/>
          </w:tcPr>
          <w:p w14:paraId="0F380AB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73FEDEC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13B52DC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8AA92E6"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7EEC7B66"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E147B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20</w:t>
            </w:r>
          </w:p>
        </w:tc>
        <w:tc>
          <w:tcPr>
            <w:tcW w:w="1383" w:type="dxa"/>
            <w:vMerge/>
            <w:tcBorders>
              <w:top w:val="nil"/>
              <w:left w:val="nil"/>
              <w:bottom w:val="nil"/>
              <w:right w:val="single" w:sz="4" w:space="0" w:color="auto"/>
            </w:tcBorders>
            <w:vAlign w:val="center"/>
            <w:hideMark/>
          </w:tcPr>
          <w:p w14:paraId="2888A4E6"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1D2AE39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主流媒体报道</w:t>
            </w:r>
          </w:p>
        </w:tc>
        <w:tc>
          <w:tcPr>
            <w:tcW w:w="4037" w:type="dxa"/>
            <w:tcBorders>
              <w:top w:val="nil"/>
              <w:left w:val="nil"/>
              <w:bottom w:val="single" w:sz="4" w:space="0" w:color="auto"/>
              <w:right w:val="single" w:sz="4" w:space="0" w:color="auto"/>
            </w:tcBorders>
            <w:shd w:val="clear" w:color="auto" w:fill="auto"/>
            <w:vAlign w:val="center"/>
            <w:hideMark/>
          </w:tcPr>
          <w:p w14:paraId="116A2878"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在当地及全区性媒体开展活动宣传预热、活动报道不少于2篇次</w:t>
            </w:r>
          </w:p>
        </w:tc>
        <w:tc>
          <w:tcPr>
            <w:tcW w:w="567" w:type="dxa"/>
            <w:tcBorders>
              <w:top w:val="nil"/>
              <w:left w:val="nil"/>
              <w:bottom w:val="single" w:sz="4" w:space="0" w:color="auto"/>
              <w:right w:val="single" w:sz="4" w:space="0" w:color="auto"/>
            </w:tcBorders>
            <w:shd w:val="clear" w:color="auto" w:fill="auto"/>
            <w:vAlign w:val="center"/>
            <w:hideMark/>
          </w:tcPr>
          <w:p w14:paraId="309F4CC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6A5219B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篇</w:t>
            </w:r>
          </w:p>
        </w:tc>
        <w:tc>
          <w:tcPr>
            <w:tcW w:w="922" w:type="dxa"/>
            <w:tcBorders>
              <w:top w:val="nil"/>
              <w:left w:val="nil"/>
              <w:bottom w:val="single" w:sz="4" w:space="0" w:color="auto"/>
              <w:right w:val="nil"/>
            </w:tcBorders>
            <w:shd w:val="clear" w:color="auto" w:fill="auto"/>
            <w:vAlign w:val="center"/>
            <w:hideMark/>
          </w:tcPr>
          <w:p w14:paraId="6AB1084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49839C2"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1DAE030"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46F38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21</w:t>
            </w:r>
          </w:p>
        </w:tc>
        <w:tc>
          <w:tcPr>
            <w:tcW w:w="1383" w:type="dxa"/>
            <w:vMerge/>
            <w:tcBorders>
              <w:top w:val="nil"/>
              <w:left w:val="nil"/>
              <w:bottom w:val="nil"/>
              <w:right w:val="single" w:sz="4" w:space="0" w:color="auto"/>
            </w:tcBorders>
            <w:vAlign w:val="center"/>
            <w:hideMark/>
          </w:tcPr>
          <w:p w14:paraId="29F9B5CC"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6BC02394"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策划执行费</w:t>
            </w:r>
          </w:p>
        </w:tc>
        <w:tc>
          <w:tcPr>
            <w:tcW w:w="4037" w:type="dxa"/>
            <w:tcBorders>
              <w:top w:val="nil"/>
              <w:left w:val="nil"/>
              <w:bottom w:val="single" w:sz="4" w:space="0" w:color="auto"/>
              <w:right w:val="single" w:sz="4" w:space="0" w:color="auto"/>
            </w:tcBorders>
            <w:shd w:val="clear" w:color="auto" w:fill="auto"/>
            <w:vAlign w:val="center"/>
            <w:hideMark/>
          </w:tcPr>
          <w:p w14:paraId="4521E81D"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活动策划及执行人员费用</w:t>
            </w:r>
          </w:p>
        </w:tc>
        <w:tc>
          <w:tcPr>
            <w:tcW w:w="567" w:type="dxa"/>
            <w:tcBorders>
              <w:top w:val="nil"/>
              <w:left w:val="nil"/>
              <w:bottom w:val="single" w:sz="4" w:space="0" w:color="auto"/>
              <w:right w:val="single" w:sz="4" w:space="0" w:color="auto"/>
            </w:tcBorders>
            <w:shd w:val="clear" w:color="auto" w:fill="auto"/>
            <w:vAlign w:val="center"/>
            <w:hideMark/>
          </w:tcPr>
          <w:p w14:paraId="40D28A6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6814AADE"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7BEC06D9"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8CFAADE"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1A98CF2E"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D76D9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22</w:t>
            </w:r>
          </w:p>
        </w:tc>
        <w:tc>
          <w:tcPr>
            <w:tcW w:w="1383" w:type="dxa"/>
            <w:vMerge/>
            <w:tcBorders>
              <w:top w:val="nil"/>
              <w:left w:val="nil"/>
              <w:bottom w:val="nil"/>
              <w:right w:val="single" w:sz="4" w:space="0" w:color="auto"/>
            </w:tcBorders>
            <w:vAlign w:val="center"/>
            <w:hideMark/>
          </w:tcPr>
          <w:p w14:paraId="57947074"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74AB053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其他</w:t>
            </w:r>
          </w:p>
        </w:tc>
        <w:tc>
          <w:tcPr>
            <w:tcW w:w="4037" w:type="dxa"/>
            <w:tcBorders>
              <w:top w:val="nil"/>
              <w:left w:val="nil"/>
              <w:bottom w:val="single" w:sz="4" w:space="0" w:color="auto"/>
              <w:right w:val="single" w:sz="4" w:space="0" w:color="auto"/>
            </w:tcBorders>
            <w:shd w:val="clear" w:color="auto" w:fill="auto"/>
            <w:vAlign w:val="center"/>
            <w:hideMark/>
          </w:tcPr>
          <w:p w14:paraId="5FF48245"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工作餐（快餐盒饭）</w:t>
            </w:r>
          </w:p>
        </w:tc>
        <w:tc>
          <w:tcPr>
            <w:tcW w:w="567" w:type="dxa"/>
            <w:tcBorders>
              <w:top w:val="nil"/>
              <w:left w:val="nil"/>
              <w:bottom w:val="single" w:sz="4" w:space="0" w:color="auto"/>
              <w:right w:val="single" w:sz="4" w:space="0" w:color="auto"/>
            </w:tcBorders>
            <w:shd w:val="clear" w:color="auto" w:fill="auto"/>
            <w:vAlign w:val="center"/>
            <w:hideMark/>
          </w:tcPr>
          <w:p w14:paraId="4236892D"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vAlign w:val="center"/>
            <w:hideMark/>
          </w:tcPr>
          <w:p w14:paraId="413963B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人</w:t>
            </w:r>
          </w:p>
        </w:tc>
        <w:tc>
          <w:tcPr>
            <w:tcW w:w="922" w:type="dxa"/>
            <w:tcBorders>
              <w:top w:val="nil"/>
              <w:left w:val="nil"/>
              <w:bottom w:val="single" w:sz="4" w:space="0" w:color="auto"/>
              <w:right w:val="nil"/>
            </w:tcBorders>
            <w:shd w:val="clear" w:color="auto" w:fill="auto"/>
            <w:vAlign w:val="center"/>
            <w:hideMark/>
          </w:tcPr>
          <w:p w14:paraId="51B2E0DB"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669240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07ADB0B"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50E3F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23</w:t>
            </w:r>
          </w:p>
        </w:tc>
        <w:tc>
          <w:tcPr>
            <w:tcW w:w="1383" w:type="dxa"/>
            <w:vMerge/>
            <w:tcBorders>
              <w:top w:val="nil"/>
              <w:left w:val="nil"/>
              <w:bottom w:val="nil"/>
              <w:right w:val="single" w:sz="4" w:space="0" w:color="auto"/>
            </w:tcBorders>
            <w:vAlign w:val="center"/>
            <w:hideMark/>
          </w:tcPr>
          <w:p w14:paraId="0147374E" w14:textId="77777777" w:rsidR="0032402C" w:rsidRPr="00CF7AFD" w:rsidRDefault="0032402C" w:rsidP="0032402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24216F7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运输费</w:t>
            </w:r>
          </w:p>
        </w:tc>
        <w:tc>
          <w:tcPr>
            <w:tcW w:w="4037" w:type="dxa"/>
            <w:tcBorders>
              <w:top w:val="nil"/>
              <w:left w:val="nil"/>
              <w:bottom w:val="single" w:sz="4" w:space="0" w:color="auto"/>
              <w:right w:val="single" w:sz="4" w:space="0" w:color="auto"/>
            </w:tcBorders>
            <w:shd w:val="clear" w:color="auto" w:fill="auto"/>
            <w:vAlign w:val="center"/>
            <w:hideMark/>
          </w:tcPr>
          <w:p w14:paraId="31BD4687"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南宁至其他地区往返费用</w:t>
            </w:r>
          </w:p>
        </w:tc>
        <w:tc>
          <w:tcPr>
            <w:tcW w:w="567" w:type="dxa"/>
            <w:tcBorders>
              <w:top w:val="nil"/>
              <w:left w:val="nil"/>
              <w:bottom w:val="single" w:sz="4" w:space="0" w:color="auto"/>
              <w:right w:val="single" w:sz="4" w:space="0" w:color="auto"/>
            </w:tcBorders>
            <w:shd w:val="clear" w:color="auto" w:fill="auto"/>
            <w:vAlign w:val="center"/>
            <w:hideMark/>
          </w:tcPr>
          <w:p w14:paraId="45476D6A"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1</w:t>
            </w:r>
          </w:p>
        </w:tc>
        <w:tc>
          <w:tcPr>
            <w:tcW w:w="567" w:type="dxa"/>
            <w:tcBorders>
              <w:top w:val="nil"/>
              <w:left w:val="nil"/>
              <w:bottom w:val="single" w:sz="4" w:space="0" w:color="auto"/>
              <w:right w:val="single" w:sz="4" w:space="0" w:color="auto"/>
            </w:tcBorders>
            <w:shd w:val="clear" w:color="auto" w:fill="auto"/>
            <w:vAlign w:val="center"/>
            <w:hideMark/>
          </w:tcPr>
          <w:p w14:paraId="603D5ED3"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项</w:t>
            </w:r>
          </w:p>
        </w:tc>
        <w:tc>
          <w:tcPr>
            <w:tcW w:w="922" w:type="dxa"/>
            <w:tcBorders>
              <w:top w:val="nil"/>
              <w:left w:val="nil"/>
              <w:bottom w:val="single" w:sz="4" w:space="0" w:color="auto"/>
              <w:right w:val="nil"/>
            </w:tcBorders>
            <w:shd w:val="clear" w:color="auto" w:fill="auto"/>
            <w:vAlign w:val="center"/>
            <w:hideMark/>
          </w:tcPr>
          <w:p w14:paraId="2D6BA89C"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63027FD"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BF1405C"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320F70"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24</w:t>
            </w:r>
          </w:p>
        </w:tc>
        <w:tc>
          <w:tcPr>
            <w:tcW w:w="7654" w:type="dxa"/>
            <w:gridSpan w:val="5"/>
            <w:tcBorders>
              <w:top w:val="single" w:sz="4" w:space="0" w:color="auto"/>
              <w:left w:val="nil"/>
              <w:bottom w:val="single" w:sz="4" w:space="0" w:color="auto"/>
              <w:right w:val="nil"/>
            </w:tcBorders>
            <w:shd w:val="clear" w:color="auto" w:fill="auto"/>
            <w:noWrap/>
            <w:vAlign w:val="center"/>
            <w:hideMark/>
          </w:tcPr>
          <w:p w14:paraId="5F86F86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税金</w:t>
            </w:r>
          </w:p>
        </w:tc>
        <w:tc>
          <w:tcPr>
            <w:tcW w:w="922" w:type="dxa"/>
            <w:tcBorders>
              <w:top w:val="nil"/>
              <w:left w:val="single" w:sz="4" w:space="0" w:color="auto"/>
              <w:bottom w:val="single" w:sz="4" w:space="0" w:color="auto"/>
              <w:right w:val="nil"/>
            </w:tcBorders>
            <w:shd w:val="clear" w:color="auto" w:fill="auto"/>
            <w:noWrap/>
            <w:vAlign w:val="center"/>
            <w:hideMark/>
          </w:tcPr>
          <w:p w14:paraId="57F38005"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3833767"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4DA6D32F"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3EF061"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25</w:t>
            </w:r>
          </w:p>
        </w:tc>
        <w:tc>
          <w:tcPr>
            <w:tcW w:w="7654" w:type="dxa"/>
            <w:gridSpan w:val="5"/>
            <w:tcBorders>
              <w:top w:val="single" w:sz="4" w:space="0" w:color="auto"/>
              <w:left w:val="nil"/>
              <w:bottom w:val="single" w:sz="4" w:space="0" w:color="auto"/>
              <w:right w:val="nil"/>
            </w:tcBorders>
            <w:shd w:val="clear" w:color="auto" w:fill="auto"/>
            <w:noWrap/>
            <w:vAlign w:val="center"/>
            <w:hideMark/>
          </w:tcPr>
          <w:p w14:paraId="66985C61" w14:textId="777280E6"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单场</w:t>
            </w:r>
            <w:r w:rsidR="003205B6" w:rsidRPr="00CF7AFD">
              <w:rPr>
                <w:rFonts w:ascii="宋体" w:hAnsi="宋体" w:cs="宋体" w:hint="eastAsia"/>
                <w:b/>
                <w:bCs/>
                <w:kern w:val="0"/>
                <w:szCs w:val="21"/>
              </w:rPr>
              <w:t>中型地推活动</w:t>
            </w:r>
            <w:r w:rsidRPr="00CF7AFD">
              <w:rPr>
                <w:rFonts w:ascii="宋体" w:hAnsi="宋体" w:cs="宋体" w:hint="eastAsia"/>
                <w:kern w:val="0"/>
                <w:szCs w:val="21"/>
              </w:rPr>
              <w:t>合计</w:t>
            </w:r>
          </w:p>
        </w:tc>
        <w:tc>
          <w:tcPr>
            <w:tcW w:w="922" w:type="dxa"/>
            <w:tcBorders>
              <w:top w:val="nil"/>
              <w:left w:val="single" w:sz="4" w:space="0" w:color="auto"/>
              <w:bottom w:val="single" w:sz="4" w:space="0" w:color="auto"/>
              <w:right w:val="nil"/>
            </w:tcBorders>
            <w:shd w:val="clear" w:color="auto" w:fill="auto"/>
            <w:vAlign w:val="center"/>
            <w:hideMark/>
          </w:tcPr>
          <w:p w14:paraId="7E1CD658" w14:textId="77777777" w:rsidR="0032402C" w:rsidRPr="00CF7AFD" w:rsidRDefault="0032402C" w:rsidP="0032402C">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357E2DC"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5C7B87FE" w14:textId="77777777" w:rsidTr="003205B6">
        <w:trPr>
          <w:trHeight w:val="5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2BBEE6" w14:textId="11F3AD75" w:rsidR="003205B6" w:rsidRPr="00CF7AFD" w:rsidRDefault="003205B6" w:rsidP="00F44669">
            <w:pPr>
              <w:widowControl/>
              <w:jc w:val="center"/>
              <w:rPr>
                <w:rFonts w:ascii="宋体" w:hAnsi="宋体" w:cs="宋体"/>
                <w:kern w:val="0"/>
                <w:szCs w:val="21"/>
              </w:rPr>
            </w:pPr>
            <w:r w:rsidRPr="00CF7AFD">
              <w:rPr>
                <w:rFonts w:ascii="宋体" w:hAnsi="宋体" w:cs="宋体" w:hint="eastAsia"/>
                <w:kern w:val="0"/>
                <w:szCs w:val="21"/>
              </w:rPr>
              <w:t>26</w:t>
            </w:r>
          </w:p>
        </w:tc>
        <w:tc>
          <w:tcPr>
            <w:tcW w:w="1383" w:type="dxa"/>
            <w:tcBorders>
              <w:top w:val="nil"/>
              <w:left w:val="nil"/>
              <w:bottom w:val="nil"/>
              <w:right w:val="single" w:sz="4" w:space="0" w:color="auto"/>
            </w:tcBorders>
            <w:vAlign w:val="center"/>
            <w:hideMark/>
          </w:tcPr>
          <w:p w14:paraId="4A474689" w14:textId="602C6B3B" w:rsidR="003205B6" w:rsidRPr="00CF7AFD" w:rsidRDefault="003205B6" w:rsidP="00F44669">
            <w:pPr>
              <w:widowControl/>
              <w:jc w:val="left"/>
              <w:rPr>
                <w:rFonts w:ascii="宋体" w:hAnsi="宋体" w:cs="宋体"/>
                <w:kern w:val="0"/>
                <w:szCs w:val="21"/>
              </w:rPr>
            </w:pPr>
            <w:r w:rsidRPr="00CF7AFD">
              <w:rPr>
                <w:rFonts w:ascii="宋体" w:hAnsi="宋体" w:cs="宋体" w:hint="eastAsia"/>
                <w:kern w:val="0"/>
                <w:szCs w:val="21"/>
              </w:rPr>
              <w:t>人偶服</w:t>
            </w:r>
          </w:p>
        </w:tc>
        <w:tc>
          <w:tcPr>
            <w:tcW w:w="1100" w:type="dxa"/>
            <w:tcBorders>
              <w:top w:val="nil"/>
              <w:left w:val="nil"/>
              <w:bottom w:val="single" w:sz="4" w:space="0" w:color="auto"/>
              <w:right w:val="single" w:sz="4" w:space="0" w:color="auto"/>
            </w:tcBorders>
            <w:shd w:val="clear" w:color="auto" w:fill="auto"/>
            <w:vAlign w:val="center"/>
            <w:hideMark/>
          </w:tcPr>
          <w:p w14:paraId="2B69CC77" w14:textId="11CA4A25" w:rsidR="003205B6" w:rsidRPr="00CF7AFD" w:rsidRDefault="003205B6" w:rsidP="00F44669">
            <w:pPr>
              <w:widowControl/>
              <w:jc w:val="center"/>
              <w:rPr>
                <w:rFonts w:ascii="宋体" w:hAnsi="宋体" w:cs="宋体"/>
                <w:kern w:val="0"/>
                <w:szCs w:val="21"/>
              </w:rPr>
            </w:pPr>
            <w:r w:rsidRPr="00CF7AFD">
              <w:rPr>
                <w:rFonts w:ascii="宋体" w:hAnsi="宋体" w:cs="宋体" w:hint="eastAsia"/>
                <w:kern w:val="0"/>
                <w:szCs w:val="21"/>
              </w:rPr>
              <w:t>乐小星</w:t>
            </w:r>
            <w:r w:rsidRPr="00CF7AFD">
              <w:rPr>
                <w:rFonts w:ascii="宋体" w:hAnsi="宋体" w:cs="宋体"/>
                <w:kern w:val="0"/>
                <w:szCs w:val="21"/>
              </w:rPr>
              <w:br/>
            </w:r>
            <w:r w:rsidRPr="00CF7AFD">
              <w:rPr>
                <w:rFonts w:ascii="宋体" w:hAnsi="宋体" w:cs="宋体" w:hint="eastAsia"/>
                <w:kern w:val="0"/>
                <w:szCs w:val="21"/>
              </w:rPr>
              <w:t>人偶</w:t>
            </w:r>
          </w:p>
        </w:tc>
        <w:tc>
          <w:tcPr>
            <w:tcW w:w="4037" w:type="dxa"/>
            <w:tcBorders>
              <w:top w:val="nil"/>
              <w:left w:val="nil"/>
              <w:bottom w:val="single" w:sz="4" w:space="0" w:color="auto"/>
              <w:right w:val="single" w:sz="4" w:space="0" w:color="auto"/>
            </w:tcBorders>
            <w:shd w:val="clear" w:color="auto" w:fill="auto"/>
            <w:vAlign w:val="center"/>
            <w:hideMark/>
          </w:tcPr>
          <w:p w14:paraId="4B5EE658" w14:textId="0DD18AA3" w:rsidR="003205B6" w:rsidRPr="00CF7AFD" w:rsidRDefault="003205B6" w:rsidP="003205B6">
            <w:pPr>
              <w:widowControl/>
              <w:jc w:val="left"/>
              <w:rPr>
                <w:rFonts w:ascii="宋体" w:hAnsi="宋体" w:cs="宋体"/>
                <w:kern w:val="0"/>
                <w:szCs w:val="21"/>
              </w:rPr>
            </w:pPr>
            <w:r w:rsidRPr="00CF7AFD">
              <w:rPr>
                <w:rFonts w:ascii="宋体" w:hAnsi="宋体" w:cs="宋体" w:hint="eastAsia"/>
                <w:kern w:val="0"/>
                <w:szCs w:val="21"/>
              </w:rPr>
              <w:t>定制乐小星人偶服，用于现场活动，面料:水晶超柔;工艺:内膜采用EVA，雕刻工艺，海绵填充;外包装:防水布袋+防压木</w:t>
            </w:r>
          </w:p>
          <w:p w14:paraId="14D5AAC7" w14:textId="4661C6DD" w:rsidR="003205B6" w:rsidRPr="00CF7AFD" w:rsidRDefault="003205B6" w:rsidP="003205B6">
            <w:pPr>
              <w:widowControl/>
              <w:jc w:val="left"/>
              <w:rPr>
                <w:rFonts w:ascii="宋体" w:hAnsi="宋体" w:cs="宋体"/>
                <w:kern w:val="0"/>
                <w:szCs w:val="21"/>
              </w:rPr>
            </w:pPr>
            <w:r w:rsidRPr="00CF7AFD">
              <w:rPr>
                <w:rFonts w:ascii="宋体" w:hAnsi="宋体" w:cs="宋体" w:hint="eastAsia"/>
                <w:kern w:val="0"/>
                <w:szCs w:val="21"/>
              </w:rPr>
              <w:t>架，1.85m(高)x1.5m(宽)x0.85cm</w:t>
            </w:r>
          </w:p>
        </w:tc>
        <w:tc>
          <w:tcPr>
            <w:tcW w:w="567" w:type="dxa"/>
            <w:tcBorders>
              <w:top w:val="nil"/>
              <w:left w:val="nil"/>
              <w:bottom w:val="single" w:sz="4" w:space="0" w:color="auto"/>
              <w:right w:val="single" w:sz="4" w:space="0" w:color="auto"/>
            </w:tcBorders>
            <w:shd w:val="clear" w:color="auto" w:fill="auto"/>
            <w:vAlign w:val="center"/>
            <w:hideMark/>
          </w:tcPr>
          <w:p w14:paraId="64055AF3" w14:textId="79F18682" w:rsidR="003205B6" w:rsidRPr="00CF7AFD" w:rsidRDefault="003205B6" w:rsidP="00F44669">
            <w:pPr>
              <w:widowControl/>
              <w:jc w:val="center"/>
              <w:rPr>
                <w:rFonts w:ascii="宋体" w:hAnsi="宋体" w:cs="宋体"/>
                <w:kern w:val="0"/>
                <w:szCs w:val="21"/>
              </w:rPr>
            </w:pPr>
            <w:r w:rsidRPr="00CF7AFD">
              <w:rPr>
                <w:rFonts w:ascii="宋体" w:hAnsi="宋体" w:cs="宋体"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hideMark/>
          </w:tcPr>
          <w:p w14:paraId="3C7F0122" w14:textId="55F93CB8" w:rsidR="003205B6" w:rsidRPr="00CF7AFD" w:rsidRDefault="003205B6" w:rsidP="00F44669">
            <w:pPr>
              <w:widowControl/>
              <w:jc w:val="center"/>
              <w:rPr>
                <w:rFonts w:ascii="宋体" w:hAnsi="宋体" w:cs="宋体"/>
                <w:kern w:val="0"/>
                <w:szCs w:val="21"/>
              </w:rPr>
            </w:pPr>
            <w:r w:rsidRPr="00CF7AFD">
              <w:rPr>
                <w:rFonts w:ascii="宋体" w:hAnsi="宋体" w:cs="宋体" w:hint="eastAsia"/>
                <w:kern w:val="0"/>
                <w:szCs w:val="21"/>
              </w:rPr>
              <w:t>套</w:t>
            </w:r>
          </w:p>
        </w:tc>
        <w:tc>
          <w:tcPr>
            <w:tcW w:w="922" w:type="dxa"/>
            <w:tcBorders>
              <w:top w:val="nil"/>
              <w:left w:val="nil"/>
              <w:bottom w:val="single" w:sz="4" w:space="0" w:color="auto"/>
              <w:right w:val="nil"/>
            </w:tcBorders>
            <w:shd w:val="clear" w:color="auto" w:fill="auto"/>
            <w:vAlign w:val="center"/>
            <w:hideMark/>
          </w:tcPr>
          <w:p w14:paraId="6F5B3B8F" w14:textId="77777777" w:rsidR="003205B6" w:rsidRPr="00CF7AFD" w:rsidRDefault="003205B6" w:rsidP="00F44669">
            <w:pPr>
              <w:widowControl/>
              <w:jc w:val="center"/>
              <w:rPr>
                <w:rFonts w:ascii="宋体" w:hAnsi="宋体" w:cs="宋体"/>
                <w:kern w:val="0"/>
                <w:szCs w:val="21"/>
              </w:rPr>
            </w:pPr>
            <w:r w:rsidRPr="00CF7AFD">
              <w:rPr>
                <w:rFonts w:ascii="宋体" w:hAnsi="宋体" w:cs="宋体" w:hint="eastAsia"/>
                <w:kern w:val="0"/>
                <w:szCs w:val="21"/>
              </w:rPr>
              <w:t xml:space="preserve">　</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A08BE5C" w14:textId="77777777" w:rsidR="003205B6" w:rsidRPr="00CF7AFD" w:rsidRDefault="003205B6" w:rsidP="00F44669">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2CDD5D25" w14:textId="77777777" w:rsidTr="003205B6">
        <w:trPr>
          <w:trHeight w:val="68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54516C" w14:textId="0616A55A" w:rsidR="0032402C" w:rsidRPr="00CF7AFD" w:rsidRDefault="003205B6" w:rsidP="0032402C">
            <w:pPr>
              <w:widowControl/>
              <w:jc w:val="center"/>
              <w:rPr>
                <w:rFonts w:ascii="宋体" w:hAnsi="宋体" w:cs="宋体"/>
                <w:kern w:val="0"/>
                <w:szCs w:val="21"/>
              </w:rPr>
            </w:pPr>
            <w:r w:rsidRPr="00CF7AFD">
              <w:rPr>
                <w:rFonts w:ascii="宋体" w:hAnsi="宋体" w:cs="宋体" w:hint="eastAsia"/>
                <w:kern w:val="0"/>
                <w:szCs w:val="21"/>
              </w:rPr>
              <w:t>27</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BC4801C" w14:textId="10B2F31F" w:rsidR="0032402C" w:rsidRPr="00CF7AFD" w:rsidRDefault="0032402C" w:rsidP="0032402C">
            <w:pPr>
              <w:widowControl/>
              <w:jc w:val="center"/>
              <w:rPr>
                <w:rFonts w:ascii="宋体" w:hAnsi="宋体" w:cs="宋体"/>
                <w:b/>
                <w:bCs/>
                <w:kern w:val="0"/>
                <w:szCs w:val="21"/>
              </w:rPr>
            </w:pPr>
            <w:r w:rsidRPr="00CF7AFD">
              <w:rPr>
                <w:rFonts w:ascii="宋体" w:hAnsi="宋体" w:cs="宋体" w:hint="eastAsia"/>
                <w:b/>
                <w:bCs/>
                <w:kern w:val="0"/>
                <w:szCs w:val="21"/>
              </w:rPr>
              <w:t>总费用合计（7场大型地推+20场中型地推</w:t>
            </w:r>
            <w:r w:rsidR="003205B6" w:rsidRPr="00CF7AFD">
              <w:rPr>
                <w:rFonts w:ascii="宋体" w:hAnsi="宋体" w:cs="宋体" w:hint="eastAsia"/>
                <w:b/>
                <w:bCs/>
                <w:kern w:val="0"/>
                <w:szCs w:val="21"/>
              </w:rPr>
              <w:t>+人偶服</w:t>
            </w:r>
            <w:r w:rsidRPr="00CF7AFD">
              <w:rPr>
                <w:rFonts w:ascii="宋体" w:hAnsi="宋体" w:cs="宋体" w:hint="eastAsia"/>
                <w:b/>
                <w:bCs/>
                <w:kern w:val="0"/>
                <w:szCs w:val="21"/>
              </w:rPr>
              <w:t>）</w:t>
            </w:r>
          </w:p>
        </w:tc>
        <w:tc>
          <w:tcPr>
            <w:tcW w:w="922" w:type="dxa"/>
            <w:tcBorders>
              <w:top w:val="nil"/>
              <w:left w:val="nil"/>
              <w:bottom w:val="single" w:sz="4" w:space="0" w:color="auto"/>
              <w:right w:val="single" w:sz="4" w:space="0" w:color="auto"/>
            </w:tcBorders>
            <w:shd w:val="clear" w:color="auto" w:fill="auto"/>
            <w:noWrap/>
            <w:vAlign w:val="bottom"/>
            <w:hideMark/>
          </w:tcPr>
          <w:p w14:paraId="3C73B73F" w14:textId="77777777" w:rsidR="0032402C" w:rsidRPr="00CF7AFD" w:rsidRDefault="0032402C" w:rsidP="0032402C">
            <w:pPr>
              <w:widowControl/>
              <w:jc w:val="left"/>
              <w:rPr>
                <w:rFonts w:ascii="宋体" w:hAnsi="宋体" w:cs="宋体"/>
                <w:b/>
                <w:bCs/>
                <w:kern w:val="0"/>
                <w:szCs w:val="21"/>
              </w:rPr>
            </w:pPr>
            <w:r w:rsidRPr="00CF7AFD">
              <w:rPr>
                <w:rFonts w:ascii="宋体" w:hAnsi="宋体" w:cs="宋体" w:hint="eastAsia"/>
                <w:b/>
                <w:bCs/>
                <w:kern w:val="0"/>
                <w:szCs w:val="21"/>
              </w:rPr>
              <w:t xml:space="preserve">　</w:t>
            </w:r>
          </w:p>
        </w:tc>
        <w:tc>
          <w:tcPr>
            <w:tcW w:w="427" w:type="dxa"/>
            <w:tcBorders>
              <w:top w:val="nil"/>
              <w:left w:val="nil"/>
              <w:bottom w:val="single" w:sz="4" w:space="0" w:color="auto"/>
              <w:right w:val="single" w:sz="4" w:space="0" w:color="auto"/>
            </w:tcBorders>
            <w:shd w:val="clear" w:color="auto" w:fill="auto"/>
            <w:noWrap/>
            <w:vAlign w:val="bottom"/>
            <w:hideMark/>
          </w:tcPr>
          <w:p w14:paraId="3E49B624" w14:textId="77777777" w:rsidR="0032402C" w:rsidRPr="00CF7AFD" w:rsidRDefault="0032402C" w:rsidP="0032402C">
            <w:pPr>
              <w:widowControl/>
              <w:jc w:val="left"/>
              <w:rPr>
                <w:rFonts w:ascii="宋体" w:hAnsi="宋体" w:cs="宋体"/>
                <w:kern w:val="0"/>
                <w:szCs w:val="21"/>
              </w:rPr>
            </w:pPr>
            <w:r w:rsidRPr="00CF7AFD">
              <w:rPr>
                <w:rFonts w:ascii="宋体" w:hAnsi="宋体" w:cs="宋体" w:hint="eastAsia"/>
                <w:kern w:val="0"/>
                <w:szCs w:val="21"/>
              </w:rPr>
              <w:t xml:space="preserve">　</w:t>
            </w:r>
          </w:p>
        </w:tc>
      </w:tr>
      <w:tr w:rsidR="00CF7AFD" w:rsidRPr="00CF7AFD" w14:paraId="376F3C7C" w14:textId="77777777" w:rsidTr="003205B6">
        <w:trPr>
          <w:trHeight w:val="689"/>
        </w:trPr>
        <w:tc>
          <w:tcPr>
            <w:tcW w:w="94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9FAD94D" w14:textId="078A4289" w:rsidR="0032402C" w:rsidRPr="00CF7AFD" w:rsidRDefault="0032402C" w:rsidP="0032402C">
            <w:pPr>
              <w:widowControl/>
              <w:jc w:val="left"/>
              <w:rPr>
                <w:rFonts w:ascii="宋体" w:hAnsi="宋体" w:cs="宋体"/>
                <w:kern w:val="0"/>
                <w:szCs w:val="21"/>
              </w:rPr>
            </w:pPr>
            <w:r w:rsidRPr="00CF7AFD">
              <w:rPr>
                <w:rFonts w:asciiTheme="minorEastAsia" w:eastAsiaTheme="minorEastAsia" w:hAnsiTheme="minorEastAsia" w:hint="eastAsia"/>
                <w:szCs w:val="21"/>
              </w:rPr>
              <w:t xml:space="preserve">响应报价合计(人民币):大写 </w:t>
            </w:r>
            <w:r w:rsidRPr="00CF7AFD">
              <w:rPr>
                <w:rFonts w:asciiTheme="minorEastAsia" w:eastAsiaTheme="minorEastAsia" w:hAnsiTheme="minorEastAsia"/>
                <w:szCs w:val="21"/>
              </w:rPr>
              <w:t xml:space="preserve">                      </w:t>
            </w:r>
            <w:r w:rsidRPr="00CF7AFD">
              <w:rPr>
                <w:rFonts w:asciiTheme="minorEastAsia" w:eastAsiaTheme="minorEastAsia" w:hAnsiTheme="minorEastAsia" w:hint="eastAsia"/>
                <w:szCs w:val="21"/>
              </w:rPr>
              <w:t>小写</w:t>
            </w:r>
          </w:p>
        </w:tc>
      </w:tr>
      <w:tr w:rsidR="0032402C" w:rsidRPr="00CF7AFD" w14:paraId="032AB58A" w14:textId="77777777" w:rsidTr="003205B6">
        <w:trPr>
          <w:trHeight w:val="689"/>
        </w:trPr>
        <w:tc>
          <w:tcPr>
            <w:tcW w:w="94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2E65141" w14:textId="77777777" w:rsidR="0032402C" w:rsidRPr="00CF7AFD" w:rsidRDefault="0032402C" w:rsidP="0032402C">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1、报价必须含以下部分，包括：</w:t>
            </w:r>
          </w:p>
          <w:p w14:paraId="58C7CC41" w14:textId="77777777" w:rsidR="0032402C" w:rsidRPr="00CF7AFD" w:rsidRDefault="0032402C" w:rsidP="0032402C">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1）服务的价格：包含该项目产生的一切费用，包括但不限于策划费、设计费（版权费等）、制作费（打样费等）、演出费、主持费、游戏奖品、材料费、协助执行费、场地费、现场呈现费（场景搭建和现场设备设施费用等）、有关的宣传物料采购费、成交供应商人员差旅费（包括采购人、成交供应商工作人员的交通费、食宿费等）、媒体费用、医疗急求、活动信息资料收集费、包装费、运杂费、装卸费、撤场费、人工费、执行费、服务费、维护费、管理费等成交供应商完成本合同义务所需的一切费用，采购人无须再向成交供应商支付其它任何费用，成交供应商为全面完整地履行本合同之约定</w:t>
            </w:r>
            <w:r w:rsidRPr="00CF7AFD">
              <w:rPr>
                <w:rFonts w:asciiTheme="minorEastAsia" w:eastAsiaTheme="minorEastAsia" w:hAnsiTheme="minorEastAsia" w:cs="微软雅黑" w:hint="eastAsia"/>
                <w:szCs w:val="21"/>
              </w:rPr>
              <w:lastRenderedPageBreak/>
              <w:t>所花费的其他款项全部由成交供应商承担；</w:t>
            </w:r>
          </w:p>
          <w:p w14:paraId="03F3C8D0" w14:textId="77777777" w:rsidR="0032402C" w:rsidRPr="00CF7AFD" w:rsidRDefault="0032402C" w:rsidP="0032402C">
            <w:pPr>
              <w:spacing w:after="160" w:line="360" w:lineRule="exact"/>
              <w:rPr>
                <w:rFonts w:asciiTheme="minorEastAsia" w:eastAsiaTheme="minorEastAsia" w:hAnsiTheme="minorEastAsia" w:cs="微软雅黑"/>
                <w:szCs w:val="21"/>
              </w:rPr>
            </w:pPr>
            <w:r w:rsidRPr="00CF7AFD">
              <w:rPr>
                <w:rFonts w:asciiTheme="minorEastAsia" w:eastAsiaTheme="minorEastAsia" w:hAnsiTheme="minorEastAsia" w:cs="微软雅黑" w:hint="eastAsia"/>
                <w:szCs w:val="21"/>
              </w:rPr>
              <w:t>（2）必要的保险费用和各项税金。</w:t>
            </w:r>
          </w:p>
          <w:p w14:paraId="3D04FB55" w14:textId="3A6B8CF5" w:rsidR="0032402C" w:rsidRPr="00CF7AFD" w:rsidRDefault="0032402C" w:rsidP="0032402C">
            <w:pPr>
              <w:widowControl/>
              <w:jc w:val="left"/>
              <w:rPr>
                <w:rFonts w:ascii="宋体" w:hAnsi="宋体" w:cs="宋体"/>
                <w:kern w:val="0"/>
                <w:szCs w:val="21"/>
              </w:rPr>
            </w:pPr>
            <w:r w:rsidRPr="00CF7AFD">
              <w:rPr>
                <w:rFonts w:asciiTheme="minorEastAsia" w:eastAsiaTheme="minorEastAsia" w:hAnsiTheme="minorEastAsia" w:cs="微软雅黑" w:hint="eastAsia"/>
                <w:szCs w:val="21"/>
              </w:rPr>
              <w:t>2、</w:t>
            </w:r>
            <w:r w:rsidRPr="00CF7AFD">
              <w:rPr>
                <w:rFonts w:asciiTheme="minorEastAsia" w:eastAsiaTheme="minorEastAsia" w:hAnsiTheme="minorEastAsia" w:hint="eastAsia"/>
                <w:szCs w:val="21"/>
              </w:rPr>
              <w:t>本项目涉及的人员、广告、物料等资源等其它投入要求详见采购需求</w:t>
            </w:r>
            <w:r w:rsidRPr="00CF7AFD">
              <w:rPr>
                <w:rFonts w:asciiTheme="minorEastAsia" w:eastAsiaTheme="minorEastAsia" w:hAnsiTheme="minorEastAsia" w:cs="微软雅黑" w:hint="eastAsia"/>
                <w:szCs w:val="21"/>
              </w:rPr>
              <w:t>中所列内容，项目执行时以经采购人确认的成交供应商编制的执行计划为准，实行总价包干，成交供应商应自行考虑报价的风险。</w:t>
            </w:r>
          </w:p>
        </w:tc>
      </w:tr>
    </w:tbl>
    <w:p w14:paraId="4F839B0A" w14:textId="06DFBE34" w:rsidR="0032402C" w:rsidRPr="00CF7AFD" w:rsidRDefault="0032402C">
      <w:pPr>
        <w:ind w:firstLineChars="1150" w:firstLine="2415"/>
        <w:rPr>
          <w:szCs w:val="21"/>
        </w:rPr>
      </w:pPr>
    </w:p>
    <w:p w14:paraId="6BC33B5F" w14:textId="77777777" w:rsidR="003E1290" w:rsidRPr="00CF7AFD" w:rsidRDefault="003E1290">
      <w:pPr>
        <w:rPr>
          <w:spacing w:val="20"/>
          <w:szCs w:val="21"/>
          <w:u w:val="single"/>
        </w:rPr>
      </w:pPr>
    </w:p>
    <w:p w14:paraId="07C31DB1" w14:textId="77777777" w:rsidR="003E1290" w:rsidRPr="00CF7AFD" w:rsidRDefault="003E1290">
      <w:pPr>
        <w:spacing w:line="360" w:lineRule="auto"/>
        <w:rPr>
          <w:spacing w:val="20"/>
          <w:szCs w:val="21"/>
        </w:rPr>
      </w:pPr>
    </w:p>
    <w:p w14:paraId="08B42480" w14:textId="77777777" w:rsidR="003E1290" w:rsidRPr="00CF7AFD" w:rsidRDefault="003E1290">
      <w:pPr>
        <w:jc w:val="left"/>
        <w:rPr>
          <w:szCs w:val="21"/>
        </w:rPr>
      </w:pPr>
    </w:p>
    <w:p w14:paraId="15DD91EE" w14:textId="77777777" w:rsidR="003E1290" w:rsidRPr="00CF7AFD" w:rsidRDefault="003E1290">
      <w:pPr>
        <w:spacing w:line="360" w:lineRule="auto"/>
        <w:rPr>
          <w:spacing w:val="20"/>
          <w:szCs w:val="21"/>
        </w:rPr>
      </w:pPr>
    </w:p>
    <w:p w14:paraId="781F2B45" w14:textId="77777777" w:rsidR="003E1290" w:rsidRPr="00CF7AFD" w:rsidRDefault="00BA6153">
      <w:pPr>
        <w:spacing w:line="360" w:lineRule="auto"/>
        <w:rPr>
          <w:szCs w:val="21"/>
        </w:rPr>
      </w:pPr>
      <w:r w:rsidRPr="00CF7AFD">
        <w:rPr>
          <w:szCs w:val="21"/>
        </w:rPr>
        <w:t>供应商名称（</w:t>
      </w:r>
      <w:r w:rsidRPr="00CF7AFD">
        <w:rPr>
          <w:rFonts w:hint="eastAsia"/>
          <w:szCs w:val="21"/>
        </w:rPr>
        <w:t>电子签章</w:t>
      </w:r>
      <w:r w:rsidRPr="00CF7AFD">
        <w:rPr>
          <w:szCs w:val="21"/>
        </w:rPr>
        <w:t>）：</w:t>
      </w:r>
      <w:r w:rsidRPr="00CF7AFD">
        <w:rPr>
          <w:szCs w:val="21"/>
          <w:u w:val="single"/>
        </w:rPr>
        <w:t xml:space="preserve">                          </w:t>
      </w:r>
    </w:p>
    <w:p w14:paraId="26729242" w14:textId="77777777" w:rsidR="003E1290" w:rsidRPr="00CF7AFD" w:rsidRDefault="00BA6153">
      <w:pPr>
        <w:spacing w:line="360" w:lineRule="auto"/>
        <w:rPr>
          <w:spacing w:val="20"/>
          <w:szCs w:val="21"/>
          <w:u w:val="single"/>
        </w:rPr>
      </w:pPr>
      <w:r w:rsidRPr="00CF7AFD">
        <w:rPr>
          <w:szCs w:val="21"/>
        </w:rPr>
        <w:t>日</w:t>
      </w:r>
      <w:r w:rsidRPr="00CF7AFD">
        <w:rPr>
          <w:szCs w:val="21"/>
        </w:rPr>
        <w:t xml:space="preserve">  </w:t>
      </w:r>
      <w:r w:rsidRPr="00CF7AFD">
        <w:rPr>
          <w:szCs w:val="21"/>
        </w:rPr>
        <w:t>期：：</w:t>
      </w:r>
      <w:r w:rsidRPr="00CF7AFD">
        <w:rPr>
          <w:szCs w:val="21"/>
          <w:u w:val="single"/>
        </w:rPr>
        <w:t xml:space="preserve">         </w:t>
      </w:r>
      <w:r w:rsidRPr="00CF7AFD">
        <w:rPr>
          <w:szCs w:val="21"/>
        </w:rPr>
        <w:t>年</w:t>
      </w:r>
      <w:r w:rsidRPr="00CF7AFD">
        <w:rPr>
          <w:szCs w:val="21"/>
          <w:u w:val="single"/>
        </w:rPr>
        <w:t xml:space="preserve">   </w:t>
      </w:r>
      <w:r w:rsidRPr="00CF7AFD">
        <w:rPr>
          <w:szCs w:val="21"/>
        </w:rPr>
        <w:t>月</w:t>
      </w:r>
      <w:r w:rsidRPr="00CF7AFD">
        <w:rPr>
          <w:szCs w:val="21"/>
          <w:u w:val="single"/>
        </w:rPr>
        <w:t xml:space="preserve">   </w:t>
      </w:r>
      <w:r w:rsidRPr="00CF7AFD">
        <w:rPr>
          <w:szCs w:val="21"/>
        </w:rPr>
        <w:t>日</w:t>
      </w:r>
      <w:r w:rsidRPr="00CF7AFD">
        <w:rPr>
          <w:szCs w:val="21"/>
        </w:rPr>
        <w:t xml:space="preserve"> </w:t>
      </w:r>
    </w:p>
    <w:p w14:paraId="2F11F5C6" w14:textId="77777777" w:rsidR="003E1290" w:rsidRPr="00CF7AFD" w:rsidRDefault="00BA6153">
      <w:pPr>
        <w:snapToGrid w:val="0"/>
        <w:spacing w:before="50" w:afterLines="50" w:after="120"/>
        <w:jc w:val="left"/>
        <w:outlineLvl w:val="1"/>
        <w:rPr>
          <w:szCs w:val="21"/>
        </w:rPr>
      </w:pPr>
      <w:r w:rsidRPr="00CF7AFD">
        <w:rPr>
          <w:szCs w:val="21"/>
        </w:rPr>
        <w:br w:type="page"/>
      </w:r>
      <w:bookmarkStart w:id="106" w:name="_Hlk65852042"/>
      <w:r w:rsidRPr="00CF7AFD">
        <w:rPr>
          <w:rFonts w:hint="eastAsia"/>
          <w:szCs w:val="21"/>
        </w:rPr>
        <w:lastRenderedPageBreak/>
        <w:t>4.</w:t>
      </w:r>
      <w:r w:rsidRPr="00CF7AFD">
        <w:rPr>
          <w:rFonts w:hint="eastAsia"/>
          <w:szCs w:val="21"/>
        </w:rPr>
        <w:t>开标一览表</w:t>
      </w:r>
    </w:p>
    <w:p w14:paraId="5ED81DB2" w14:textId="77777777" w:rsidR="003E1290" w:rsidRPr="00CF7AFD" w:rsidRDefault="003E1290">
      <w:pPr>
        <w:widowControl/>
        <w:jc w:val="left"/>
        <w:rPr>
          <w:szCs w:val="21"/>
        </w:rPr>
      </w:pPr>
    </w:p>
    <w:p w14:paraId="0C2BE11D" w14:textId="77777777" w:rsidR="003E1290" w:rsidRPr="00CF7AFD" w:rsidRDefault="003E1290">
      <w:pPr>
        <w:widowControl/>
        <w:jc w:val="left"/>
        <w:rPr>
          <w:szCs w:val="21"/>
        </w:rPr>
      </w:pPr>
    </w:p>
    <w:p w14:paraId="29C3AAA3" w14:textId="77777777" w:rsidR="003E1290" w:rsidRPr="00CF7AFD" w:rsidRDefault="003E1290">
      <w:pPr>
        <w:widowControl/>
        <w:jc w:val="left"/>
        <w:rPr>
          <w:szCs w:val="21"/>
        </w:rPr>
      </w:pPr>
    </w:p>
    <w:p w14:paraId="22FC1D7E" w14:textId="77777777" w:rsidR="003E1290" w:rsidRPr="00CF7AFD" w:rsidRDefault="003E1290">
      <w:pPr>
        <w:rPr>
          <w:b/>
          <w:szCs w:val="21"/>
        </w:rPr>
      </w:pPr>
    </w:p>
    <w:p w14:paraId="3FE50C5A" w14:textId="77777777" w:rsidR="003E1290" w:rsidRPr="00CF7AFD" w:rsidRDefault="003E1290">
      <w:pPr>
        <w:rPr>
          <w:b/>
          <w:szCs w:val="21"/>
        </w:rPr>
      </w:pPr>
    </w:p>
    <w:p w14:paraId="12F2B6A6" w14:textId="77777777" w:rsidR="003E1290" w:rsidRPr="00CF7AFD" w:rsidRDefault="00BA6153">
      <w:pPr>
        <w:rPr>
          <w:b/>
          <w:szCs w:val="21"/>
        </w:rPr>
      </w:pPr>
      <w:r w:rsidRPr="00CF7AFD">
        <w:rPr>
          <w:rFonts w:hint="eastAsia"/>
          <w:b/>
          <w:szCs w:val="21"/>
        </w:rPr>
        <w:t>格式详见广西政府采购云平台，且仅在广西政府采购云平台填写即可。</w:t>
      </w:r>
    </w:p>
    <w:p w14:paraId="1D5FF000" w14:textId="77777777" w:rsidR="003E1290" w:rsidRPr="00CF7AFD" w:rsidRDefault="003E1290">
      <w:pPr>
        <w:widowControl/>
        <w:jc w:val="left"/>
        <w:rPr>
          <w:szCs w:val="21"/>
        </w:rPr>
      </w:pPr>
    </w:p>
    <w:bookmarkEnd w:id="106"/>
    <w:p w14:paraId="6BB8EB0B" w14:textId="77777777" w:rsidR="003E1290" w:rsidRPr="00CF7AFD" w:rsidRDefault="003E1290">
      <w:pPr>
        <w:spacing w:line="360" w:lineRule="auto"/>
        <w:ind w:firstLine="420"/>
        <w:rPr>
          <w:szCs w:val="21"/>
        </w:rPr>
      </w:pPr>
    </w:p>
    <w:p w14:paraId="4C65E6E7" w14:textId="77777777" w:rsidR="003E1290" w:rsidRPr="00CF7AFD" w:rsidRDefault="00BA6153">
      <w:pPr>
        <w:snapToGrid w:val="0"/>
        <w:spacing w:beforeLines="50" w:before="120" w:after="50" w:line="440" w:lineRule="exact"/>
        <w:jc w:val="left"/>
        <w:outlineLvl w:val="1"/>
        <w:rPr>
          <w:bCs/>
          <w:sz w:val="24"/>
        </w:rPr>
      </w:pPr>
      <w:r w:rsidRPr="00CF7AFD">
        <w:rPr>
          <w:bCs/>
          <w:sz w:val="24"/>
        </w:rPr>
        <w:t xml:space="preserve"> </w:t>
      </w:r>
    </w:p>
    <w:sectPr w:rsidR="003E1290" w:rsidRPr="00CF7AFD">
      <w:headerReference w:type="default" r:id="rId3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4AB3" w14:textId="77777777" w:rsidR="003F3CA7" w:rsidRDefault="003F3CA7">
      <w:r>
        <w:separator/>
      </w:r>
    </w:p>
  </w:endnote>
  <w:endnote w:type="continuationSeparator" w:id="0">
    <w:p w14:paraId="66406E13" w14:textId="77777777" w:rsidR="003F3CA7" w:rsidRDefault="003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B485" w14:textId="77777777" w:rsidR="00DD4868" w:rsidRDefault="00DD4868">
    <w:pPr>
      <w:pStyle w:val="af3"/>
      <w:framePr w:wrap="around" w:vAnchor="text" w:hAnchor="margin" w:xAlign="center" w:y="1"/>
      <w:rPr>
        <w:rStyle w:val="aff1"/>
      </w:rPr>
    </w:pPr>
    <w:r>
      <w:fldChar w:fldCharType="begin"/>
    </w:r>
    <w:r>
      <w:rPr>
        <w:rStyle w:val="aff1"/>
      </w:rPr>
      <w:instrText xml:space="preserve">PAGE  </w:instrText>
    </w:r>
    <w:r>
      <w:fldChar w:fldCharType="end"/>
    </w:r>
  </w:p>
  <w:p w14:paraId="047C04BA" w14:textId="77777777" w:rsidR="00DD4868" w:rsidRDefault="00DD486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681" w14:textId="77777777" w:rsidR="00DD4868" w:rsidRDefault="00DD4868">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5BD" w14:textId="77777777" w:rsidR="00DD4868" w:rsidRDefault="00DD4868">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F56D" w14:textId="77777777" w:rsidR="00DD4868" w:rsidRDefault="00DD4868">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7787C4D0" w14:textId="77777777" w:rsidR="00DD4868" w:rsidRDefault="00DD4868">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2184" w14:textId="77777777" w:rsidR="00DD4868" w:rsidRDefault="00DD4868">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1460" w14:textId="77777777" w:rsidR="00DD4868" w:rsidRDefault="00DD4868">
    <w:pPr>
      <w:pStyle w:val="af3"/>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2D15" w14:textId="77777777" w:rsidR="00DD4868" w:rsidRDefault="00DD4868">
    <w:pPr>
      <w:pStyle w:val="af3"/>
      <w:framePr w:wrap="around" w:vAnchor="text" w:hAnchor="margin" w:xAlign="center" w:y="1"/>
      <w:rPr>
        <w:rStyle w:val="aff1"/>
      </w:rPr>
    </w:pPr>
    <w:r>
      <w:fldChar w:fldCharType="begin"/>
    </w:r>
    <w:r>
      <w:rPr>
        <w:rStyle w:val="aff1"/>
        <w:sz w:val="21"/>
        <w:szCs w:val="24"/>
      </w:rPr>
      <w:instrText xml:space="preserve">PAGE  </w:instrText>
    </w:r>
    <w:r>
      <w:fldChar w:fldCharType="separate"/>
    </w:r>
    <w:r>
      <w:rPr>
        <w:rStyle w:val="aff1"/>
        <w:sz w:val="21"/>
        <w:szCs w:val="24"/>
      </w:rPr>
      <w:t>57</w:t>
    </w:r>
    <w:r>
      <w:fldChar w:fldCharType="end"/>
    </w:r>
  </w:p>
  <w:p w14:paraId="47DC191A" w14:textId="77777777" w:rsidR="00DD4868" w:rsidRDefault="00DD4868">
    <w:pPr>
      <w:pStyle w:val="af3"/>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89CF" w14:textId="77777777" w:rsidR="00DD4868" w:rsidRDefault="00DD4868">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5C9C441A" w14:textId="77777777" w:rsidR="00DD4868" w:rsidRDefault="00DD4868">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7C2F" w14:textId="77777777" w:rsidR="003F3CA7" w:rsidRDefault="003F3CA7">
      <w:r>
        <w:separator/>
      </w:r>
    </w:p>
  </w:footnote>
  <w:footnote w:type="continuationSeparator" w:id="0">
    <w:p w14:paraId="7B4FC7E7" w14:textId="77777777" w:rsidR="003F3CA7" w:rsidRDefault="003F3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4BB3" w14:textId="77777777" w:rsidR="00DD4868" w:rsidRDefault="00DD4868">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910F" w14:textId="77777777" w:rsidR="00DD4868" w:rsidRDefault="00DD4868">
    <w:pPr>
      <w:pStyle w:val="af5"/>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DBF" w14:textId="77777777" w:rsidR="00DD4868" w:rsidRDefault="00DD486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A988" w14:textId="77777777" w:rsidR="00DD4868" w:rsidRDefault="00DD4868">
    <w:pPr>
      <w:pStyle w:val="af5"/>
      <w:jc w:val="left"/>
    </w:pPr>
    <w:r>
      <w:rPr>
        <w:rFonts w:hint="eastAsia"/>
      </w:rPr>
      <w:t>广西机电设备招标有限公司采购文件</w:t>
    </w:r>
    <w:r>
      <w:rPr>
        <w:rFonts w:hint="eastAsia"/>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FB6" w14:textId="77777777" w:rsidR="00DD4868" w:rsidRDefault="00DD486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E8DB" w14:textId="77777777" w:rsidR="00DD4868" w:rsidRDefault="00DD486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B479" w14:textId="77777777" w:rsidR="00DD4868" w:rsidRDefault="00DD4868">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1D75" w14:textId="77777777" w:rsidR="00DD4868" w:rsidRDefault="00DD4868">
    <w:pPr>
      <w:pStyle w:val="af5"/>
      <w:jc w:val="left"/>
    </w:pPr>
    <w:r>
      <w:rPr>
        <w:rFonts w:hint="eastAsia"/>
      </w:rPr>
      <w:t>广西机电设备招标有限公司采购文件</w:t>
    </w:r>
    <w:r>
      <w:rPr>
        <w:rFonts w:hint="eastAsia"/>
      </w:rPr>
      <w:t xml:space="preserve">                                                               </w:t>
    </w:r>
  </w:p>
  <w:p w14:paraId="5A2D59E5" w14:textId="77777777" w:rsidR="00DD4868" w:rsidRDefault="00DD4868">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5ABA" w14:textId="77777777" w:rsidR="00DD4868" w:rsidRDefault="00DD4868">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88A8" w14:textId="77777777" w:rsidR="00DD4868" w:rsidRDefault="00DD4868">
    <w:pPr>
      <w:pStyle w:val="af5"/>
      <w:jc w:val="left"/>
    </w:pPr>
    <w:r>
      <w:rPr>
        <w:rFonts w:hint="eastAsia"/>
      </w:rPr>
      <w:t>广西机电设备招标有限公司采购文件</w:t>
    </w:r>
    <w:r>
      <w:rPr>
        <w:rFonts w:hint="eastAsia"/>
      </w:rPr>
      <w:t xml:space="preserve">                                                         </w:t>
    </w:r>
  </w:p>
  <w:p w14:paraId="3FBFCA69" w14:textId="77777777" w:rsidR="00DD4868" w:rsidRDefault="00DD4868">
    <w:pPr>
      <w:pStyle w:val="af5"/>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7F25" w14:textId="77777777" w:rsidR="00DD4868" w:rsidRDefault="00DD4868">
    <w:pPr>
      <w:pStyle w:val="af5"/>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D00A" w14:textId="77777777" w:rsidR="00DD4868" w:rsidRDefault="00DD4868">
    <w:pPr>
      <w:pStyle w:val="af5"/>
      <w:jc w:val="left"/>
    </w:pPr>
    <w:r>
      <w:rPr>
        <w:rFonts w:hint="eastAsia"/>
      </w:rPr>
      <w:t>广西机电设备招标有限公司招标文件</w:t>
    </w:r>
    <w:r>
      <w:rPr>
        <w:rFonts w:hint="eastAsia"/>
      </w:rPr>
      <w:t xml:space="preserve">                                                            </w:t>
    </w:r>
  </w:p>
  <w:p w14:paraId="6DA9FEAD" w14:textId="77777777" w:rsidR="00DD4868" w:rsidRDefault="00DD4868">
    <w:pPr>
      <w:pStyle w:val="af5"/>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C04D" w14:textId="77777777" w:rsidR="00DD4868" w:rsidRDefault="00DD4868">
    <w:pPr>
      <w:pStyle w:val="af5"/>
      <w:pBdr>
        <w:bottom w:val="single" w:sz="6" w:space="0" w:color="auto"/>
      </w:pBdr>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68D" w14:textId="77777777" w:rsidR="00DD4868" w:rsidRDefault="00DD4868">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69B" w14:textId="77777777" w:rsidR="00DD4868" w:rsidRDefault="00DD4868">
    <w:pPr>
      <w:pStyle w:val="af5"/>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58C"/>
    <w:rsid w:val="000A1F25"/>
    <w:rsid w:val="000A2968"/>
    <w:rsid w:val="000A346E"/>
    <w:rsid w:val="000A3515"/>
    <w:rsid w:val="000A3518"/>
    <w:rsid w:val="000A3F79"/>
    <w:rsid w:val="000A4FD6"/>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E7FEB"/>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2EF5"/>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012"/>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496"/>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64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05B6"/>
    <w:rsid w:val="00321282"/>
    <w:rsid w:val="0032130E"/>
    <w:rsid w:val="0032187E"/>
    <w:rsid w:val="003218EA"/>
    <w:rsid w:val="00321F93"/>
    <w:rsid w:val="0032278A"/>
    <w:rsid w:val="0032279E"/>
    <w:rsid w:val="00322912"/>
    <w:rsid w:val="00322A25"/>
    <w:rsid w:val="00322EDB"/>
    <w:rsid w:val="0032318E"/>
    <w:rsid w:val="0032402C"/>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62B"/>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0E17"/>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8E7"/>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DD3"/>
    <w:rsid w:val="003B7E05"/>
    <w:rsid w:val="003C052A"/>
    <w:rsid w:val="003C131E"/>
    <w:rsid w:val="003C19A5"/>
    <w:rsid w:val="003C1C85"/>
    <w:rsid w:val="003C1F69"/>
    <w:rsid w:val="003C2434"/>
    <w:rsid w:val="003C3037"/>
    <w:rsid w:val="003C323F"/>
    <w:rsid w:val="003C324C"/>
    <w:rsid w:val="003C33C8"/>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290"/>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CA7"/>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3A78"/>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4DE1"/>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226"/>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5F80"/>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5F03"/>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1FA8"/>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7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4011"/>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122"/>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47A6"/>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754"/>
    <w:rsid w:val="00907FD2"/>
    <w:rsid w:val="009100B1"/>
    <w:rsid w:val="009104A4"/>
    <w:rsid w:val="00910866"/>
    <w:rsid w:val="00910F70"/>
    <w:rsid w:val="0091103D"/>
    <w:rsid w:val="009110AD"/>
    <w:rsid w:val="00911172"/>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2C6"/>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276F0"/>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1FA9"/>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667"/>
    <w:rsid w:val="00AC0BBF"/>
    <w:rsid w:val="00AC1226"/>
    <w:rsid w:val="00AC1686"/>
    <w:rsid w:val="00AC179A"/>
    <w:rsid w:val="00AC2484"/>
    <w:rsid w:val="00AC24F6"/>
    <w:rsid w:val="00AC299E"/>
    <w:rsid w:val="00AC2CC9"/>
    <w:rsid w:val="00AC2F23"/>
    <w:rsid w:val="00AC318F"/>
    <w:rsid w:val="00AC3535"/>
    <w:rsid w:val="00AC402B"/>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51"/>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7C8"/>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3BD"/>
    <w:rsid w:val="00B5474A"/>
    <w:rsid w:val="00B549A7"/>
    <w:rsid w:val="00B54B97"/>
    <w:rsid w:val="00B55825"/>
    <w:rsid w:val="00B558AD"/>
    <w:rsid w:val="00B55D11"/>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153"/>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0EF"/>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525"/>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005"/>
    <w:rsid w:val="00CF62A8"/>
    <w:rsid w:val="00CF67BC"/>
    <w:rsid w:val="00CF6D2B"/>
    <w:rsid w:val="00CF6DF4"/>
    <w:rsid w:val="00CF6EA7"/>
    <w:rsid w:val="00CF6EFA"/>
    <w:rsid w:val="00CF75DB"/>
    <w:rsid w:val="00CF7684"/>
    <w:rsid w:val="00CF7AFD"/>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129"/>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9CA"/>
    <w:rsid w:val="00D75B25"/>
    <w:rsid w:val="00D7657C"/>
    <w:rsid w:val="00D76BAD"/>
    <w:rsid w:val="00D76E8B"/>
    <w:rsid w:val="00D76F16"/>
    <w:rsid w:val="00D7706C"/>
    <w:rsid w:val="00D77433"/>
    <w:rsid w:val="00D80A82"/>
    <w:rsid w:val="00D80F0E"/>
    <w:rsid w:val="00D810BB"/>
    <w:rsid w:val="00D814EC"/>
    <w:rsid w:val="00D81801"/>
    <w:rsid w:val="00D81D67"/>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67"/>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3FA"/>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68"/>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52A"/>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06"/>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3A727B"/>
    <w:rsid w:val="118C2ED5"/>
    <w:rsid w:val="11B83D31"/>
    <w:rsid w:val="12795B29"/>
    <w:rsid w:val="12F62B63"/>
    <w:rsid w:val="135A6E08"/>
    <w:rsid w:val="13696837"/>
    <w:rsid w:val="13B31AEC"/>
    <w:rsid w:val="13FE3FBA"/>
    <w:rsid w:val="140E1568"/>
    <w:rsid w:val="14404369"/>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3029048B"/>
    <w:rsid w:val="30580298"/>
    <w:rsid w:val="30646F90"/>
    <w:rsid w:val="30CB0402"/>
    <w:rsid w:val="31B66D5F"/>
    <w:rsid w:val="324D2681"/>
    <w:rsid w:val="34457450"/>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1C2126D"/>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E1D39E1"/>
    <w:rsid w:val="4F123950"/>
    <w:rsid w:val="4F134C73"/>
    <w:rsid w:val="4F1E0038"/>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E9219F9"/>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990B"/>
  <w15:docId w15:val="{97B02B7E-F5D3-47F2-A389-958C34C7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lsdException w:name="caption" w:qFormat="1"/>
    <w:lsdException w:name="annotation reference"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pPr>
      <w:ind w:leftChars="400" w:left="100" w:hangingChars="200" w:hanging="200"/>
    </w:pPr>
  </w:style>
  <w:style w:type="paragraph" w:styleId="TOC7">
    <w:name w:val="toc 7"/>
    <w:basedOn w:val="a"/>
    <w:next w:val="a"/>
    <w:pPr>
      <w:tabs>
        <w:tab w:val="right" w:leader="dot" w:pos="9185"/>
      </w:tabs>
      <w:adjustRightInd w:val="0"/>
      <w:spacing w:line="312" w:lineRule="atLeast"/>
      <w:ind w:left="2520"/>
      <w:textAlignment w:val="baseline"/>
    </w:pPr>
    <w:rPr>
      <w:kern w:val="0"/>
      <w:szCs w:val="20"/>
    </w:rPr>
  </w:style>
  <w:style w:type="paragraph" w:styleId="a4">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pPr>
      <w:spacing w:line="500" w:lineRule="exact"/>
    </w:pPr>
    <w:rPr>
      <w:b/>
      <w:bCs/>
      <w:sz w:val="24"/>
    </w:rPr>
  </w:style>
  <w:style w:type="paragraph" w:styleId="aa">
    <w:name w:val="Body Text"/>
    <w:basedOn w:val="a"/>
    <w:link w:val="21"/>
    <w:uiPriority w:val="99"/>
    <w:qFormat/>
    <w:pPr>
      <w:spacing w:line="380" w:lineRule="exact"/>
    </w:pPr>
    <w:rPr>
      <w:sz w:val="24"/>
    </w:rPr>
  </w:style>
  <w:style w:type="paragraph" w:styleId="ab">
    <w:name w:val="Body Text Indent"/>
    <w:basedOn w:val="a"/>
    <w:link w:val="ac"/>
    <w:uiPriority w:val="99"/>
    <w:pPr>
      <w:ind w:firstLineChars="352" w:firstLine="830"/>
    </w:pPr>
    <w:rPr>
      <w:rFonts w:ascii="仿宋_GB2312" w:eastAsia="仿宋_GB2312"/>
      <w:sz w:val="32"/>
      <w:szCs w:val="20"/>
    </w:rPr>
  </w:style>
  <w:style w:type="paragraph" w:styleId="34">
    <w:name w:val="List Number 3"/>
    <w:basedOn w:val="a"/>
    <w:pPr>
      <w:tabs>
        <w:tab w:val="left" w:pos="1200"/>
      </w:tabs>
      <w:ind w:leftChars="400" w:left="1200" w:hangingChars="200" w:hanging="360"/>
    </w:pPr>
  </w:style>
  <w:style w:type="paragraph" w:styleId="22">
    <w:name w:val="List 2"/>
    <w:basedOn w:val="a"/>
    <w:pPr>
      <w:ind w:leftChars="200" w:left="100" w:hangingChars="200" w:hanging="200"/>
    </w:pPr>
    <w:rPr>
      <w:sz w:val="28"/>
    </w:rPr>
  </w:style>
  <w:style w:type="paragraph" w:styleId="ad">
    <w:name w:val="Block Text"/>
    <w:basedOn w:val="a"/>
    <w:pPr>
      <w:adjustRightInd w:val="0"/>
      <w:ind w:left="420" w:right="33"/>
      <w:jc w:val="left"/>
      <w:textAlignment w:val="baseline"/>
    </w:pPr>
    <w:rPr>
      <w:kern w:val="0"/>
      <w:sz w:val="24"/>
      <w:szCs w:val="20"/>
    </w:rPr>
  </w:style>
  <w:style w:type="paragraph" w:styleId="TOC5">
    <w:name w:val="toc 5"/>
    <w:basedOn w:val="a"/>
    <w:next w:val="a"/>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pPr>
      <w:ind w:leftChars="2500" w:left="100"/>
    </w:pPr>
    <w:rPr>
      <w:rFonts w:ascii="宋体" w:hAnsi="Courier New"/>
      <w:szCs w:val="21"/>
    </w:rPr>
  </w:style>
  <w:style w:type="paragraph" w:styleId="24">
    <w:name w:val="Body Text Indent 2"/>
    <w:basedOn w:val="a"/>
    <w:link w:val="25"/>
    <w:pPr>
      <w:ind w:firstLine="630"/>
    </w:pPr>
    <w:rPr>
      <w:sz w:val="32"/>
      <w:szCs w:val="20"/>
    </w:rPr>
  </w:style>
  <w:style w:type="paragraph" w:styleId="af1">
    <w:name w:val="Balloon Text"/>
    <w:basedOn w:val="a"/>
    <w:link w:val="af2"/>
    <w:rPr>
      <w:sz w:val="18"/>
      <w:szCs w:val="18"/>
    </w:rPr>
  </w:style>
  <w:style w:type="paragraph" w:styleId="af3">
    <w:name w:val="footer"/>
    <w:basedOn w:val="a"/>
    <w:link w:val="af4"/>
    <w:pPr>
      <w:tabs>
        <w:tab w:val="center" w:pos="4153"/>
        <w:tab w:val="right" w:pos="8306"/>
      </w:tabs>
      <w:snapToGrid w:val="0"/>
      <w:jc w:val="left"/>
    </w:pPr>
    <w:rPr>
      <w:sz w:val="18"/>
      <w:szCs w:val="18"/>
    </w:rPr>
  </w:style>
  <w:style w:type="paragraph" w:styleId="af5">
    <w:name w:val="header"/>
    <w:basedOn w:val="a"/>
    <w:link w:val="af6"/>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7">
    <w:name w:val="List"/>
    <w:basedOn w:val="a"/>
    <w:pPr>
      <w:ind w:left="200" w:hangingChars="200" w:hanging="200"/>
    </w:pPr>
    <w:rPr>
      <w:sz w:val="28"/>
    </w:rPr>
  </w:style>
  <w:style w:type="paragraph" w:styleId="TOC6">
    <w:name w:val="toc 6"/>
    <w:basedOn w:val="a"/>
    <w:next w:val="a"/>
    <w:pPr>
      <w:tabs>
        <w:tab w:val="right" w:leader="dot" w:pos="9185"/>
      </w:tabs>
      <w:adjustRightInd w:val="0"/>
      <w:spacing w:line="312" w:lineRule="atLeast"/>
      <w:ind w:left="2100"/>
      <w:textAlignment w:val="baseline"/>
    </w:pPr>
    <w:rPr>
      <w:kern w:val="0"/>
      <w:szCs w:val="20"/>
    </w:rPr>
  </w:style>
  <w:style w:type="paragraph" w:styleId="51">
    <w:name w:val="List 5"/>
    <w:basedOn w:val="a"/>
    <w:pPr>
      <w:ind w:left="2100" w:hanging="420"/>
    </w:pPr>
    <w:rPr>
      <w:szCs w:val="20"/>
    </w:rPr>
  </w:style>
  <w:style w:type="paragraph" w:styleId="35">
    <w:name w:val="Body Text Indent 3"/>
    <w:basedOn w:val="a"/>
    <w:link w:val="36"/>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pPr>
      <w:spacing w:after="120" w:line="480" w:lineRule="auto"/>
    </w:pPr>
  </w:style>
  <w:style w:type="paragraph" w:styleId="41">
    <w:name w:val="List 4"/>
    <w:basedOn w:val="a"/>
    <w:pPr>
      <w:ind w:leftChars="600" w:left="100" w:hangingChars="200" w:hanging="200"/>
    </w:pPr>
  </w:style>
  <w:style w:type="paragraph" w:styleId="28">
    <w:name w:val="List Continue 2"/>
    <w:basedOn w:val="a"/>
    <w:pPr>
      <w:spacing w:after="120"/>
      <w:ind w:leftChars="400" w:left="84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8"/>
    <w:next w:val="a8"/>
    <w:link w:val="afc"/>
    <w:rPr>
      <w:b/>
      <w:bCs/>
    </w:rPr>
  </w:style>
  <w:style w:type="paragraph" w:styleId="afd">
    <w:name w:val="Body Text First Indent"/>
    <w:basedOn w:val="aa"/>
    <w:link w:val="afe"/>
    <w:pPr>
      <w:spacing w:after="120" w:line="240" w:lineRule="auto"/>
      <w:ind w:firstLineChars="100" w:firstLine="420"/>
    </w:pPr>
    <w:rPr>
      <w:sz w:val="21"/>
    </w:rPr>
  </w:style>
  <w:style w:type="paragraph" w:styleId="29">
    <w:name w:val="Body Text First Indent 2"/>
    <w:basedOn w:val="ab"/>
    <w:link w:val="2a"/>
    <w:pPr>
      <w:spacing w:after="120"/>
      <w:ind w:leftChars="200" w:left="420" w:firstLineChars="200" w:firstLine="420"/>
    </w:pPr>
    <w:rPr>
      <w:rFonts w:ascii="Times New Roman" w:eastAsia="宋体"/>
      <w:sz w:val="21"/>
      <w:szCs w:val="24"/>
    </w:rPr>
  </w:style>
  <w:style w:type="table" w:styleId="aff">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style>
  <w:style w:type="character" w:styleId="aff2">
    <w:name w:val="FollowedHyperlink"/>
    <w:uiPriority w:val="99"/>
    <w:rPr>
      <w:color w:val="800080"/>
      <w:u w:val="single"/>
    </w:rPr>
  </w:style>
  <w:style w:type="character" w:styleId="aff3">
    <w:name w:val="Hyperlink"/>
    <w:uiPriority w:val="99"/>
    <w:rPr>
      <w:color w:val="0000FF"/>
      <w:u w:val="single"/>
    </w:rPr>
  </w:style>
  <w:style w:type="character" w:styleId="aff4">
    <w:name w:val="annotation reference"/>
    <w:qFormat/>
    <w:rPr>
      <w:sz w:val="21"/>
      <w:szCs w:val="21"/>
    </w:rPr>
  </w:style>
  <w:style w:type="character" w:customStyle="1" w:styleId="10">
    <w:name w:val="标题 1 字符"/>
    <w:link w:val="1"/>
    <w:uiPriority w:val="9"/>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sz w:val="28"/>
    </w:rPr>
  </w:style>
  <w:style w:type="character" w:customStyle="1" w:styleId="50">
    <w:name w:val="标题 5 字符"/>
    <w:link w:val="5"/>
    <w:rPr>
      <w:b/>
      <w:kern w:val="2"/>
      <w:sz w:val="28"/>
      <w:szCs w:val="24"/>
    </w:rPr>
  </w:style>
  <w:style w:type="character" w:customStyle="1" w:styleId="60">
    <w:name w:val="标题 6 字符"/>
    <w:link w:val="6"/>
    <w:rPr>
      <w:rFonts w:ascii="Arial" w:eastAsia="黑体" w:hAnsi="Arial"/>
      <w:b/>
      <w:kern w:val="2"/>
      <w:sz w:val="24"/>
      <w:szCs w:val="24"/>
    </w:rPr>
  </w:style>
  <w:style w:type="character" w:customStyle="1" w:styleId="70">
    <w:name w:val="标题 7 字符"/>
    <w:link w:val="7"/>
    <w:rPr>
      <w:b/>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4"/>
    </w:rPr>
  </w:style>
  <w:style w:type="character" w:customStyle="1" w:styleId="a7">
    <w:name w:val="文档结构图 字符"/>
    <w:link w:val="a6"/>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rPr>
      <w:b/>
      <w:bCs/>
      <w:kern w:val="2"/>
      <w:sz w:val="24"/>
      <w:szCs w:val="24"/>
    </w:rPr>
  </w:style>
  <w:style w:type="character" w:customStyle="1" w:styleId="21">
    <w:name w:val="正文文本 字符2"/>
    <w:link w:val="aa"/>
    <w:uiPriority w:val="99"/>
    <w:rPr>
      <w:kern w:val="2"/>
      <w:sz w:val="24"/>
      <w:szCs w:val="24"/>
    </w:rPr>
  </w:style>
  <w:style w:type="character" w:customStyle="1" w:styleId="ac">
    <w:name w:val="正文文本缩进 字符"/>
    <w:link w:val="ab"/>
    <w:uiPriority w:val="99"/>
    <w:rPr>
      <w:rFonts w:ascii="仿宋_GB2312" w:eastAsia="仿宋_GB2312"/>
      <w:kern w:val="2"/>
      <w:sz w:val="32"/>
    </w:rPr>
  </w:style>
  <w:style w:type="character" w:customStyle="1" w:styleId="23">
    <w:name w:val="纯文本 字符2"/>
    <w:link w:val="ae"/>
    <w:uiPriority w:val="99"/>
    <w:rPr>
      <w:rFonts w:ascii="宋体" w:eastAsia="宋体" w:hAnsi="Courier New" w:cs="Courier New"/>
      <w:kern w:val="2"/>
      <w:sz w:val="21"/>
      <w:szCs w:val="21"/>
      <w:lang w:val="en-US" w:eastAsia="zh-CN" w:bidi="ar-SA"/>
    </w:rPr>
  </w:style>
  <w:style w:type="character" w:customStyle="1" w:styleId="af0">
    <w:name w:val="日期 字符"/>
    <w:link w:val="af"/>
    <w:rPr>
      <w:rFonts w:ascii="宋体" w:hAnsi="Courier New" w:cs="Courier New"/>
      <w:kern w:val="2"/>
      <w:sz w:val="21"/>
      <w:szCs w:val="21"/>
    </w:rPr>
  </w:style>
  <w:style w:type="character" w:customStyle="1" w:styleId="25">
    <w:name w:val="正文文本缩进 2 字符"/>
    <w:link w:val="24"/>
    <w:rPr>
      <w:kern w:val="2"/>
      <w:sz w:val="32"/>
    </w:rPr>
  </w:style>
  <w:style w:type="character" w:customStyle="1" w:styleId="af2">
    <w:name w:val="批注框文本 字符"/>
    <w:link w:val="af1"/>
    <w:rPr>
      <w:kern w:val="2"/>
      <w:sz w:val="18"/>
      <w:szCs w:val="18"/>
    </w:rPr>
  </w:style>
  <w:style w:type="character" w:customStyle="1" w:styleId="af4">
    <w:name w:val="页脚 字符"/>
    <w:link w:val="af3"/>
    <w:rPr>
      <w:kern w:val="2"/>
      <w:sz w:val="18"/>
      <w:szCs w:val="18"/>
    </w:rPr>
  </w:style>
  <w:style w:type="character" w:customStyle="1" w:styleId="af6">
    <w:name w:val="页眉 字符"/>
    <w:link w:val="af5"/>
    <w:uiPriority w:val="99"/>
    <w:rPr>
      <w:kern w:val="2"/>
      <w:sz w:val="18"/>
      <w:szCs w:val="18"/>
    </w:rPr>
  </w:style>
  <w:style w:type="character" w:customStyle="1" w:styleId="36">
    <w:name w:val="正文文本缩进 3 字符"/>
    <w:link w:val="35"/>
    <w:rPr>
      <w:kern w:val="2"/>
      <w:sz w:val="16"/>
      <w:szCs w:val="16"/>
    </w:rPr>
  </w:style>
  <w:style w:type="character" w:customStyle="1" w:styleId="27">
    <w:name w:val="正文文本 2 字符"/>
    <w:link w:val="26"/>
    <w:rPr>
      <w:kern w:val="2"/>
      <w:sz w:val="21"/>
      <w:szCs w:val="24"/>
    </w:rPr>
  </w:style>
  <w:style w:type="character" w:customStyle="1" w:styleId="HTML0">
    <w:name w:val="HTML 预设格式 字符"/>
    <w:link w:val="HTML"/>
    <w:rPr>
      <w:rFonts w:ascii="黑体" w:eastAsia="黑体" w:hAnsi="Courier New" w:cs="Courier New"/>
    </w:rPr>
  </w:style>
  <w:style w:type="character" w:customStyle="1" w:styleId="afa">
    <w:name w:val="标题 字符"/>
    <w:link w:val="af9"/>
    <w:rPr>
      <w:kern w:val="2"/>
      <w:sz w:val="30"/>
      <w:szCs w:val="24"/>
    </w:rPr>
  </w:style>
  <w:style w:type="character" w:customStyle="1" w:styleId="afc">
    <w:name w:val="批注主题 字符"/>
    <w:link w:val="afb"/>
    <w:rPr>
      <w:b/>
      <w:bCs/>
      <w:kern w:val="2"/>
      <w:sz w:val="21"/>
      <w:szCs w:val="24"/>
    </w:rPr>
  </w:style>
  <w:style w:type="character" w:customStyle="1" w:styleId="afe">
    <w:name w:val="正文文本首行缩进 字符"/>
    <w:link w:val="afd"/>
    <w:rPr>
      <w:kern w:val="2"/>
      <w:sz w:val="21"/>
      <w:szCs w:val="24"/>
    </w:rPr>
  </w:style>
  <w:style w:type="character" w:customStyle="1" w:styleId="2a">
    <w:name w:val="正文文本首行缩进 2 字符"/>
    <w:link w:val="29"/>
    <w:rPr>
      <w:kern w:val="2"/>
      <w:sz w:val="21"/>
      <w:szCs w:val="24"/>
    </w:rPr>
  </w:style>
  <w:style w:type="character" w:customStyle="1" w:styleId="style11">
    <w:name w:val="style11"/>
    <w:rPr>
      <w:rFonts w:ascii="Arial" w:hAnsi="Arial" w:cs="Arial" w:hint="default"/>
    </w:rPr>
  </w:style>
  <w:style w:type="character" w:customStyle="1" w:styleId="shorttext1">
    <w:name w:val="short_text1"/>
    <w:rPr>
      <w:sz w:val="26"/>
    </w:rPr>
  </w:style>
  <w:style w:type="character" w:customStyle="1" w:styleId="white">
    <w:name w:val="white"/>
    <w:basedOn w:val="a1"/>
  </w:style>
  <w:style w:type="character" w:customStyle="1" w:styleId="text11">
    <w:name w:val="text11"/>
    <w:rPr>
      <w:rFonts w:ascii="Verdana" w:hAnsi="Verdana" w:hint="default"/>
      <w:color w:val="4E4E4E"/>
      <w:sz w:val="18"/>
      <w:szCs w:val="18"/>
    </w:rPr>
  </w:style>
  <w:style w:type="character" w:customStyle="1" w:styleId="mark8">
    <w:name w:val="mark8"/>
    <w:rPr>
      <w:b/>
      <w:bCs/>
      <w:sz w:val="21"/>
      <w:szCs w:val="21"/>
    </w:rPr>
  </w:style>
  <w:style w:type="character" w:customStyle="1" w:styleId="Char1">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Courier New"/>
      <w:kern w:val="2"/>
      <w:sz w:val="21"/>
      <w:szCs w:val="21"/>
      <w:lang w:val="en-US" w:eastAsia="zh-CN" w:bidi="ar-SA"/>
    </w:rPr>
  </w:style>
  <w:style w:type="character" w:customStyle="1" w:styleId="f151">
    <w:name w:val="f151"/>
    <w:rPr>
      <w:sz w:val="23"/>
      <w:szCs w:val="23"/>
    </w:rPr>
  </w:style>
  <w:style w:type="character" w:customStyle="1" w:styleId="062">
    <w:name w:val="062"/>
    <w:rPr>
      <w:rFonts w:ascii="宋体" w:hAnsi="宋体"/>
      <w:b/>
      <w:bCs/>
      <w:sz w:val="32"/>
    </w:rPr>
  </w:style>
  <w:style w:type="character" w:customStyle="1" w:styleId="gray12">
    <w:name w:val="gray12"/>
    <w:basedOn w:val="a1"/>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font01">
    <w:name w:val="font01"/>
    <w:rPr>
      <w:rFonts w:ascii="宋体" w:eastAsia="宋体" w:hAnsi="宋体" w:hint="eastAsia"/>
      <w:color w:val="000000"/>
      <w:sz w:val="22"/>
      <w:szCs w:val="22"/>
      <w:u w:val="none"/>
    </w:rPr>
  </w:style>
  <w:style w:type="character" w:customStyle="1" w:styleId="small">
    <w:name w:val="small"/>
    <w:basedOn w:val="a1"/>
  </w:style>
  <w:style w:type="character" w:customStyle="1" w:styleId="apple-converted-space">
    <w:name w:val="apple-converted-space"/>
  </w:style>
  <w:style w:type="character" w:customStyle="1" w:styleId="case31">
    <w:name w:val="case31"/>
    <w:rPr>
      <w:rFonts w:ascii="_x000B__x000C_" w:hAnsi="_x000B__x000C_" w:hint="default"/>
      <w:sz w:val="21"/>
      <w:szCs w:val="21"/>
    </w:rPr>
  </w:style>
  <w:style w:type="character" w:customStyle="1" w:styleId="graytext1">
    <w:name w:val="graytext1"/>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rPr>
      <w:sz w:val="21"/>
      <w:szCs w:val="21"/>
    </w:rPr>
  </w:style>
  <w:style w:type="character" w:customStyle="1" w:styleId="content2">
    <w:name w:val="content2"/>
    <w:basedOn w:val="a1"/>
  </w:style>
  <w:style w:type="character" w:customStyle="1" w:styleId="z-Char">
    <w:name w:val="z-窗体顶端 Char"/>
    <w:link w:val="aff5"/>
    <w:rPr>
      <w:rFonts w:ascii="Arial"/>
      <w:vanish/>
      <w:kern w:val="2"/>
      <w:sz w:val="16"/>
      <w:szCs w:val="24"/>
    </w:rPr>
  </w:style>
  <w:style w:type="paragraph" w:customStyle="1" w:styleId="aff5">
    <w:basedOn w:val="a"/>
    <w:next w:val="a"/>
    <w:link w:val="z-Char"/>
    <w:pPr>
      <w:pBdr>
        <w:bottom w:val="single" w:sz="6" w:space="1" w:color="auto"/>
      </w:pBdr>
      <w:jc w:val="center"/>
    </w:pPr>
    <w:rPr>
      <w:rFonts w:ascii="Arial"/>
      <w:vanish/>
      <w:sz w:val="16"/>
    </w:rPr>
  </w:style>
  <w:style w:type="character" w:customStyle="1" w:styleId="unnamed3">
    <w:name w:val="unnamed3"/>
    <w:basedOn w:val="a1"/>
  </w:style>
  <w:style w:type="character" w:customStyle="1" w:styleId="Char2">
    <w:name w:val="批注文字 Char2"/>
    <w:rPr>
      <w:kern w:val="2"/>
      <w:sz w:val="21"/>
      <w:szCs w:val="24"/>
      <w:lang w:bidi="ar-SA"/>
    </w:rPr>
  </w:style>
  <w:style w:type="character" w:customStyle="1" w:styleId="style21">
    <w:name w:val="style21"/>
    <w:rPr>
      <w:sz w:val="17"/>
      <w:szCs w:val="17"/>
    </w:rPr>
  </w:style>
  <w:style w:type="paragraph" w:customStyle="1" w:styleId="Char">
    <w:name w:val="Char"/>
    <w:basedOn w:val="a"/>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rPr>
      <w:szCs w:val="21"/>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6">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style>
  <w:style w:type="paragraph" w:customStyle="1" w:styleId="Char0">
    <w:name w:val="Char"/>
    <w:basedOn w:val="a"/>
    <w:pPr>
      <w:tabs>
        <w:tab w:val="left" w:pos="360"/>
      </w:tabs>
      <w:ind w:left="252" w:hangingChars="140" w:hanging="252"/>
    </w:pPr>
    <w:rPr>
      <w:rFonts w:ascii="宋体"/>
      <w:sz w:val="18"/>
      <w:szCs w:val="18"/>
    </w:rPr>
  </w:style>
  <w:style w:type="paragraph" w:customStyle="1" w:styleId="Char3">
    <w:name w:val="次小点说明 Char"/>
    <w:basedOn w:val="a0"/>
    <w:pPr>
      <w:ind w:firstLine="0"/>
    </w:pPr>
    <w:rPr>
      <w:sz w:val="24"/>
      <w:szCs w:val="24"/>
    </w:rPr>
  </w:style>
  <w:style w:type="paragraph" w:customStyle="1" w:styleId="CharCharChar">
    <w:name w:val="Char Char Char"/>
    <w:basedOn w:val="a6"/>
    <w:pPr>
      <w:adjustRightInd/>
      <w:spacing w:line="240" w:lineRule="auto"/>
      <w:textAlignment w:val="auto"/>
    </w:pPr>
    <w:rPr>
      <w:rFonts w:ascii="Tahoma" w:hAnsi="Tahoma"/>
      <w:kern w:val="2"/>
      <w:sz w:val="24"/>
      <w:szCs w:val="24"/>
    </w:rPr>
  </w:style>
  <w:style w:type="paragraph" w:customStyle="1" w:styleId="CharCharChar1">
    <w:name w:val="Char Char Char1"/>
    <w:basedOn w:val="a6"/>
    <w:pPr>
      <w:adjustRightInd/>
      <w:spacing w:line="240" w:lineRule="auto"/>
      <w:textAlignment w:val="auto"/>
    </w:pPr>
    <w:rPr>
      <w:rFonts w:ascii="Tahoma" w:hAnsi="Tahoma"/>
      <w:kern w:val="2"/>
      <w:sz w:val="24"/>
      <w:szCs w:val="24"/>
    </w:rPr>
  </w:style>
  <w:style w:type="paragraph" w:customStyle="1" w:styleId="aff7">
    <w:name w:val="五号正文（标准）"/>
    <w:basedOn w:val="a"/>
    <w:pPr>
      <w:spacing w:line="360" w:lineRule="auto"/>
      <w:ind w:right="55" w:firstLineChars="200" w:firstLine="560"/>
    </w:pPr>
    <w:rPr>
      <w:rFonts w:eastAsia="仿宋_GB2312"/>
      <w:sz w:val="28"/>
      <w:szCs w:val="20"/>
    </w:rPr>
  </w:style>
  <w:style w:type="paragraph" w:customStyle="1" w:styleId="a90">
    <w:name w:val="a9"/>
    <w:basedOn w:val="a"/>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pPr>
      <w:spacing w:before="120" w:after="120" w:line="300" w:lineRule="auto"/>
    </w:pPr>
    <w:rPr>
      <w:rFonts w:ascii="宋体" w:hAnsi="宋体"/>
      <w:b/>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8">
    <w:name w:val="缺省文本"/>
    <w:basedOn w:val="a"/>
    <w:pPr>
      <w:autoSpaceDE w:val="0"/>
      <w:autoSpaceDN w:val="0"/>
      <w:adjustRightInd w:val="0"/>
      <w:spacing w:line="360" w:lineRule="auto"/>
      <w:jc w:val="left"/>
    </w:pPr>
    <w:rPr>
      <w:kern w:val="0"/>
      <w:sz w:val="24"/>
      <w:szCs w:val="20"/>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b">
    <w:name w:val="2"/>
    <w:pPr>
      <w:widowControl w:val="0"/>
      <w:jc w:val="both"/>
    </w:pPr>
    <w:rPr>
      <w:kern w:val="2"/>
      <w:sz w:val="21"/>
      <w:szCs w:val="24"/>
    </w:rPr>
  </w:style>
  <w:style w:type="paragraph" w:customStyle="1" w:styleId="CharCharCharCharCharCharCharCharCharCharCharCharCharCharCharChar0">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9">
    <w:name w:val="图"/>
    <w:basedOn w:val="a"/>
    <w:pPr>
      <w:keepNext/>
      <w:adjustRightInd w:val="0"/>
      <w:snapToGrid w:val="0"/>
      <w:spacing w:before="60" w:after="60" w:line="300" w:lineRule="auto"/>
      <w:jc w:val="center"/>
    </w:pPr>
    <w:rPr>
      <w:spacing w:val="20"/>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a">
    <w:name w:val="正文首行缩进两字符"/>
    <w:basedOn w:val="a"/>
    <w:pPr>
      <w:spacing w:line="360" w:lineRule="auto"/>
      <w:ind w:firstLineChars="200" w:firstLine="200"/>
    </w:pPr>
  </w:style>
  <w:style w:type="paragraph" w:customStyle="1" w:styleId="affb">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affc">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rPr>
      <w:rFonts w:ascii="宋体" w:hAnsi="Courier New"/>
      <w:szCs w:val="20"/>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Char30">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CharCharChar0">
    <w:name w:val="Char Char Char"/>
    <w:basedOn w:val="a"/>
    <w:rPr>
      <w:rFonts w:ascii="Tahoma" w:hAnsi="Tahoma"/>
      <w:sz w:val="24"/>
      <w:szCs w:val="20"/>
    </w:rPr>
  </w:style>
  <w:style w:type="paragraph" w:customStyle="1" w:styleId="affd">
    <w:name w:val="样式"/>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c">
    <w:name w:val="样式 首行缩进:  2 字符"/>
    <w:basedOn w:val="a"/>
    <w:pPr>
      <w:spacing w:line="400" w:lineRule="exact"/>
      <w:ind w:firstLineChars="200" w:firstLine="200"/>
    </w:pPr>
    <w:rPr>
      <w:rFonts w:cs="宋体"/>
      <w:sz w:val="24"/>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表格"/>
    <w:basedOn w:val="a"/>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0">
    <w:name w:val="Char Char Char Char Char Char Char"/>
    <w:basedOn w:val="a"/>
  </w:style>
  <w:style w:type="paragraph" w:customStyle="1" w:styleId="Char21">
    <w:name w:val="Char2"/>
    <w:basedOn w:val="a"/>
    <w:pPr>
      <w:widowControl/>
      <w:spacing w:after="160" w:line="240" w:lineRule="exact"/>
      <w:jc w:val="left"/>
    </w:pPr>
    <w:rPr>
      <w:rFonts w:ascii="Verdana" w:hAnsi="Verdana"/>
      <w:kern w:val="0"/>
      <w:szCs w:val="20"/>
      <w:lang w:eastAsia="en-US"/>
    </w:rPr>
  </w:style>
  <w:style w:type="paragraph" w:customStyle="1" w:styleId="afff">
    <w:uiPriority w:val="99"/>
    <w:unhideWhenUsed/>
    <w:rPr>
      <w:kern w:val="2"/>
      <w:sz w:val="21"/>
      <w:szCs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f0">
    <w:name w:val="正文段"/>
    <w:basedOn w:val="a"/>
    <w:pPr>
      <w:widowControl/>
      <w:snapToGrid w:val="0"/>
      <w:spacing w:afterLines="50" w:after="156"/>
      <w:ind w:firstLineChars="200" w:firstLine="200"/>
    </w:pPr>
    <w:rPr>
      <w:kern w:val="0"/>
      <w:sz w:val="24"/>
      <w:szCs w:val="20"/>
    </w:rPr>
  </w:style>
  <w:style w:type="paragraph" w:customStyle="1" w:styleId="CharCharCharCharCharCharCharCharCharCharCharCharChar0">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0">
    <w:name w:val="Char Char Char Char Char Char1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afff1">
    <w:uiPriority w:val="99"/>
    <w:unhideWhenUsed/>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f2">
    <w:name w:val="正文文本 字符"/>
    <w:uiPriority w:val="99"/>
    <w:rPr>
      <w:kern w:val="2"/>
      <w:sz w:val="24"/>
      <w:szCs w:val="24"/>
    </w:rPr>
  </w:style>
  <w:style w:type="character" w:customStyle="1" w:styleId="afff3">
    <w:name w:val="纯文本 字符"/>
    <w:uiPriority w:val="99"/>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4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emf"/><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76</Pages>
  <Words>7847</Words>
  <Characters>44729</Characters>
  <Application>Microsoft Office Word</Application>
  <DocSecurity>0</DocSecurity>
  <Lines>372</Lines>
  <Paragraphs>104</Paragraphs>
  <ScaleCrop>false</ScaleCrop>
  <Company>Microsoft</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广西机电设备招标有限公司-梁泰毓</cp:lastModifiedBy>
  <cp:revision>305</cp:revision>
  <cp:lastPrinted>2016-03-22T07:52:00Z</cp:lastPrinted>
  <dcterms:created xsi:type="dcterms:W3CDTF">2020-09-14T09:23:00Z</dcterms:created>
  <dcterms:modified xsi:type="dcterms:W3CDTF">2025-08-05T08:53:00Z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eyJoZGlkIjoiNTE2ZThjMDdjNThmMzAzYjE2ZDA3MDUyNDliNTYwNjAiLCJ1c2VySWQiOiI0MDg3Njc1MDcifQ==</vt:lpwstr>
  </property>
  <property fmtid="{D5CDD505-2E9C-101B-9397-08002B2CF9AE}" pid="14" name="ICV">
    <vt:lpwstr>6DDF3C7E0EA345908C22630218175762_13</vt:lpwstr>
  </property>
</Properties>
</file>