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184084">
      <w:bookmarkStart w:id="0" w:name="_GoBack"/>
      <w:r>
        <w:drawing>
          <wp:inline distT="0" distB="0" distL="114300" distR="114300">
            <wp:extent cx="5715635" cy="7887970"/>
            <wp:effectExtent l="0" t="0" r="1841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635" cy="788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5358765" cy="7395210"/>
            <wp:effectExtent l="0" t="0" r="13335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58765" cy="739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78450" cy="7466965"/>
            <wp:effectExtent l="0" t="0" r="1270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78450" cy="746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04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2025-07-15T07:40:47Z</dcterms:created>
  <dc:creator>HL</dc:creator>
  <cp:lastModifiedBy>烛影</cp:lastModifiedBy>
  <dcterms:modified xsi:type="dcterms:W3CDTF">2025-07-15T07:42:43Z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eyJoZGlkIjoiZTEyYzdhNjRjMGUzN2QwNmM0ZWY3MDQ0NTA3ODYyODQiLCJ1c2VySWQiOiIyNDUwMDYxMDEifQ==</vt:lpwstr>
  </property>
  <property fmtid="{D5CDD505-2E9C-101B-9397-08002B2CF9AE}" pid="4" name="ICV">
    <vt:lpwstr>BD15AE4185D84125BF804241CC01BA5F_12</vt:lpwstr>
  </property>
</Properties>
</file>